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Pr="001573E3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975E1A">
        <w:rPr>
          <w:rFonts w:ascii="Times New Roman" w:hAnsi="Times New Roman" w:cs="Times New Roman"/>
          <w:sz w:val="24"/>
          <w:szCs w:val="24"/>
        </w:rPr>
        <w:t xml:space="preserve"> Analytical Sciences Vol 23 No 4</w:t>
      </w:r>
      <w:bookmarkStart w:id="0" w:name="_GoBack"/>
      <w:bookmarkEnd w:id="0"/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975E1A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2019-05-31T02:15:00Z</dcterms:created>
  <dcterms:modified xsi:type="dcterms:W3CDTF">2019-07-29T09:21:00Z</dcterms:modified>
</cp:coreProperties>
</file>