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26B" w:rsidRDefault="00D36288" w:rsidP="0073626B">
      <w:pPr>
        <w:jc w:val="center"/>
        <w:outlineLvl w:val="0"/>
        <w:rPr>
          <w:rFonts w:ascii="Times New Roman" w:hAnsi="Times New Roman" w:cs="Times New Roman"/>
          <w:i/>
          <w:sz w:val="28"/>
        </w:rPr>
      </w:pPr>
      <w:r>
        <w:rPr>
          <w:rFonts w:ascii="Times New Roman" w:hAnsi="Times New Roman" w:cs="Times New Roman"/>
          <w:sz w:val="28"/>
        </w:rPr>
        <w:t xml:space="preserve">GREEN SYNTHESIS OF SILVER NANOPARTICLES USING RHIZHOME EXTRACT OF GALANGAL, </w:t>
      </w:r>
      <w:r>
        <w:rPr>
          <w:rFonts w:ascii="Times New Roman" w:hAnsi="Times New Roman" w:cs="Times New Roman"/>
          <w:i/>
          <w:sz w:val="28"/>
        </w:rPr>
        <w:t xml:space="preserve">Alpinia </w:t>
      </w:r>
      <w:r w:rsidR="0073626B">
        <w:rPr>
          <w:rFonts w:ascii="Times New Roman" w:hAnsi="Times New Roman" w:cs="Times New Roman"/>
          <w:i/>
          <w:sz w:val="28"/>
        </w:rPr>
        <w:t>galangal</w:t>
      </w:r>
    </w:p>
    <w:p w:rsidR="0073626B" w:rsidRDefault="0073626B" w:rsidP="0073626B">
      <w:pPr>
        <w:jc w:val="center"/>
        <w:outlineLvl w:val="0"/>
        <w:rPr>
          <w:rFonts w:ascii="Times New Roman" w:hAnsi="Times New Roman" w:cs="Times New Roman"/>
          <w:i/>
          <w:sz w:val="28"/>
        </w:rPr>
      </w:pPr>
    </w:p>
    <w:p w:rsidR="00785CA6" w:rsidRPr="004E3E9D" w:rsidRDefault="00785CA6" w:rsidP="0073626B">
      <w:pPr>
        <w:jc w:val="center"/>
        <w:outlineLvl w:val="0"/>
        <w:rPr>
          <w:rFonts w:ascii="Times New Roman" w:hAnsi="Times New Roman" w:cs="Times New Roman"/>
          <w:i/>
          <w:sz w:val="24"/>
          <w:szCs w:val="24"/>
        </w:rPr>
      </w:pPr>
      <w:r w:rsidRPr="004E3E9D">
        <w:rPr>
          <w:rFonts w:ascii="Times New Roman" w:hAnsi="Times New Roman" w:cs="Times New Roman"/>
          <w:sz w:val="24"/>
          <w:szCs w:val="24"/>
        </w:rPr>
        <w:t>(</w:t>
      </w:r>
      <w:r w:rsidR="003C6017" w:rsidRPr="004E3E9D">
        <w:rPr>
          <w:rFonts w:ascii="Times New Roman" w:hAnsi="Times New Roman" w:cs="Times New Roman"/>
          <w:sz w:val="24"/>
          <w:szCs w:val="24"/>
        </w:rPr>
        <w:t xml:space="preserve">Sintesis Hijau </w:t>
      </w:r>
      <w:r w:rsidR="007105E9" w:rsidRPr="004E3E9D">
        <w:rPr>
          <w:rFonts w:ascii="Times New Roman" w:hAnsi="Times New Roman" w:cs="Times New Roman"/>
          <w:sz w:val="24"/>
          <w:szCs w:val="24"/>
        </w:rPr>
        <w:t xml:space="preserve">Nanopartikel Perak </w:t>
      </w:r>
      <w:r w:rsidR="00792C4C" w:rsidRPr="004E3E9D">
        <w:rPr>
          <w:rFonts w:ascii="Times New Roman" w:hAnsi="Times New Roman" w:cs="Times New Roman"/>
          <w:sz w:val="24"/>
          <w:szCs w:val="24"/>
        </w:rPr>
        <w:t>Menggunakan Ekstrak</w:t>
      </w:r>
      <w:r w:rsidR="003C6017" w:rsidRPr="004E3E9D">
        <w:rPr>
          <w:rFonts w:ascii="Times New Roman" w:hAnsi="Times New Roman" w:cs="Times New Roman"/>
          <w:sz w:val="24"/>
          <w:szCs w:val="24"/>
        </w:rPr>
        <w:t xml:space="preserve"> Rizom Lengkuas, </w:t>
      </w:r>
      <w:r w:rsidR="003C6017" w:rsidRPr="004E3E9D">
        <w:rPr>
          <w:rFonts w:ascii="Times New Roman" w:hAnsi="Times New Roman" w:cs="Times New Roman"/>
          <w:i/>
          <w:sz w:val="24"/>
          <w:szCs w:val="24"/>
        </w:rPr>
        <w:t>Alpinia galanga</w:t>
      </w:r>
      <w:r w:rsidRPr="004E3E9D">
        <w:rPr>
          <w:rFonts w:ascii="Times New Roman" w:hAnsi="Times New Roman" w:cs="Times New Roman"/>
          <w:sz w:val="24"/>
          <w:szCs w:val="24"/>
        </w:rPr>
        <w:t>)</w:t>
      </w:r>
    </w:p>
    <w:p w:rsidR="00785CA6" w:rsidRPr="00001D81" w:rsidRDefault="00785CA6" w:rsidP="0073626B">
      <w:pPr>
        <w:outlineLvl w:val="0"/>
        <w:rPr>
          <w:rFonts w:ascii="Times New Roman" w:hAnsi="Times New Roman" w:cs="Times New Roman"/>
          <w:b/>
          <w:color w:val="548DD4" w:themeColor="text2" w:themeTint="99"/>
          <w:sz w:val="24"/>
        </w:rPr>
      </w:pPr>
    </w:p>
    <w:p w:rsidR="00785CA6" w:rsidRPr="0073626B" w:rsidRDefault="00D85E51" w:rsidP="000E4B20">
      <w:pPr>
        <w:jc w:val="center"/>
        <w:outlineLvl w:val="0"/>
        <w:rPr>
          <w:rFonts w:ascii="Times New Roman" w:hAnsi="Times New Roman" w:cs="Times New Roman"/>
          <w:szCs w:val="20"/>
          <w:vertAlign w:val="superscript"/>
        </w:rPr>
      </w:pPr>
      <w:r w:rsidRPr="0073626B">
        <w:rPr>
          <w:rFonts w:ascii="Times New Roman" w:hAnsi="Times New Roman" w:cs="Times New Roman"/>
          <w:szCs w:val="20"/>
        </w:rPr>
        <w:t xml:space="preserve">Alyza </w:t>
      </w:r>
      <w:r w:rsidR="000E4B20" w:rsidRPr="0073626B">
        <w:rPr>
          <w:rFonts w:ascii="Times New Roman" w:hAnsi="Times New Roman" w:cs="Times New Roman"/>
          <w:szCs w:val="20"/>
        </w:rPr>
        <w:t>A. Azmi</w:t>
      </w:r>
      <w:r w:rsidR="000E4B20" w:rsidRPr="0073626B">
        <w:rPr>
          <w:rFonts w:ascii="Times New Roman" w:hAnsi="Times New Roman" w:cs="Times New Roman"/>
          <w:szCs w:val="20"/>
          <w:vertAlign w:val="superscript"/>
        </w:rPr>
        <w:t xml:space="preserve">1* </w:t>
      </w:r>
      <w:r w:rsidR="000E4B20" w:rsidRPr="0073626B">
        <w:rPr>
          <w:rFonts w:ascii="Times New Roman" w:hAnsi="Times New Roman" w:cs="Times New Roman"/>
          <w:szCs w:val="20"/>
        </w:rPr>
        <w:t xml:space="preserve">and </w:t>
      </w:r>
      <w:r w:rsidR="00D36288" w:rsidRPr="0073626B">
        <w:rPr>
          <w:rFonts w:ascii="Times New Roman" w:hAnsi="Times New Roman" w:cs="Times New Roman"/>
          <w:szCs w:val="20"/>
        </w:rPr>
        <w:t>Norhidayah M. Ahyat</w:t>
      </w:r>
      <w:r w:rsidR="000E4B20" w:rsidRPr="0073626B">
        <w:rPr>
          <w:rFonts w:ascii="Times New Roman" w:hAnsi="Times New Roman" w:cs="Times New Roman"/>
          <w:szCs w:val="20"/>
          <w:vertAlign w:val="superscript"/>
        </w:rPr>
        <w:t>2</w:t>
      </w:r>
    </w:p>
    <w:p w:rsidR="0073626B" w:rsidRPr="000E4B20" w:rsidRDefault="0073626B" w:rsidP="000E4B20">
      <w:pPr>
        <w:jc w:val="center"/>
        <w:outlineLvl w:val="0"/>
        <w:rPr>
          <w:rFonts w:ascii="Times New Roman" w:hAnsi="Times New Roman" w:cs="Times New Roman"/>
          <w:b/>
          <w:szCs w:val="20"/>
          <w:vertAlign w:val="superscript"/>
        </w:rPr>
      </w:pPr>
    </w:p>
    <w:p w:rsidR="0073626B" w:rsidRDefault="00785CA6" w:rsidP="00D36288">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Pr="00A415C1">
        <w:rPr>
          <w:rFonts w:ascii="Times New Roman" w:hAnsi="Times New Roman" w:cs="Times New Roman"/>
          <w:i/>
          <w:sz w:val="18"/>
          <w:szCs w:val="18"/>
        </w:rPr>
        <w:t xml:space="preserve">School </w:t>
      </w:r>
      <w:r w:rsidR="00D36288">
        <w:rPr>
          <w:rFonts w:ascii="Times New Roman" w:hAnsi="Times New Roman" w:cs="Times New Roman"/>
          <w:i/>
          <w:sz w:val="18"/>
          <w:szCs w:val="18"/>
        </w:rPr>
        <w:t>of Fundamental Science</w:t>
      </w:r>
      <w:r w:rsidR="00514A6B">
        <w:rPr>
          <w:rFonts w:ascii="Times New Roman" w:hAnsi="Times New Roman" w:cs="Times New Roman"/>
          <w:i/>
          <w:sz w:val="18"/>
          <w:szCs w:val="18"/>
        </w:rPr>
        <w:t>s</w:t>
      </w:r>
      <w:r w:rsidR="0073626B">
        <w:rPr>
          <w:rFonts w:ascii="Times New Roman" w:hAnsi="Times New Roman" w:cs="Times New Roman"/>
          <w:i/>
          <w:sz w:val="18"/>
          <w:szCs w:val="18"/>
        </w:rPr>
        <w:t xml:space="preserve">, </w:t>
      </w:r>
      <w:r w:rsidR="00D36288">
        <w:rPr>
          <w:rFonts w:ascii="Times New Roman" w:hAnsi="Times New Roman" w:cs="Times New Roman"/>
          <w:i/>
          <w:sz w:val="18"/>
          <w:szCs w:val="18"/>
        </w:rPr>
        <w:t xml:space="preserve">Universiti Malaysia Terengganu, </w:t>
      </w:r>
    </w:p>
    <w:p w:rsidR="00785CA6" w:rsidRPr="00A415C1" w:rsidRDefault="00D36288" w:rsidP="0073626B">
      <w:pPr>
        <w:jc w:val="center"/>
        <w:outlineLvl w:val="0"/>
        <w:rPr>
          <w:rFonts w:ascii="Times New Roman" w:hAnsi="Times New Roman" w:cs="Times New Roman"/>
          <w:i/>
          <w:sz w:val="18"/>
          <w:szCs w:val="18"/>
        </w:rPr>
      </w:pPr>
      <w:r>
        <w:rPr>
          <w:rFonts w:ascii="Times New Roman" w:hAnsi="Times New Roman" w:cs="Times New Roman"/>
          <w:i/>
          <w:sz w:val="18"/>
          <w:szCs w:val="18"/>
        </w:rPr>
        <w:t>21030 Kuala Terengganu, Terengganu, Malaysia</w:t>
      </w:r>
    </w:p>
    <w:p w:rsidR="0073626B" w:rsidRDefault="00785CA6" w:rsidP="00D36288">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Pr="00A415C1">
        <w:rPr>
          <w:rFonts w:ascii="Times New Roman" w:hAnsi="Times New Roman" w:cs="Times New Roman"/>
          <w:i/>
          <w:sz w:val="18"/>
          <w:szCs w:val="18"/>
        </w:rPr>
        <w:t xml:space="preserve">School </w:t>
      </w:r>
      <w:r w:rsidR="00D36288">
        <w:rPr>
          <w:rFonts w:ascii="Times New Roman" w:hAnsi="Times New Roman" w:cs="Times New Roman"/>
          <w:i/>
          <w:sz w:val="18"/>
          <w:szCs w:val="18"/>
        </w:rPr>
        <w:t>of Marine and Environment</w:t>
      </w:r>
      <w:r w:rsidR="00514A6B">
        <w:rPr>
          <w:rFonts w:ascii="Times New Roman" w:hAnsi="Times New Roman" w:cs="Times New Roman"/>
          <w:i/>
          <w:sz w:val="18"/>
          <w:szCs w:val="18"/>
        </w:rPr>
        <w:t>al Science</w:t>
      </w:r>
      <w:r w:rsidR="0073626B">
        <w:rPr>
          <w:rFonts w:ascii="Times New Roman" w:hAnsi="Times New Roman" w:cs="Times New Roman"/>
          <w:i/>
          <w:sz w:val="18"/>
          <w:szCs w:val="18"/>
        </w:rPr>
        <w:t>,</w:t>
      </w:r>
      <w:r w:rsidR="00D36288">
        <w:rPr>
          <w:rFonts w:ascii="Times New Roman" w:hAnsi="Times New Roman" w:cs="Times New Roman"/>
          <w:i/>
          <w:sz w:val="18"/>
          <w:szCs w:val="18"/>
        </w:rPr>
        <w:t xml:space="preserve">Universiti Malaysia Terengganu, </w:t>
      </w:r>
    </w:p>
    <w:p w:rsidR="00785CA6" w:rsidRPr="00A415C1" w:rsidRDefault="00D36288" w:rsidP="00D36288">
      <w:pPr>
        <w:jc w:val="center"/>
        <w:outlineLvl w:val="0"/>
        <w:rPr>
          <w:rFonts w:ascii="Times New Roman" w:hAnsi="Times New Roman" w:cs="Times New Roman"/>
          <w:i/>
          <w:sz w:val="18"/>
          <w:szCs w:val="18"/>
        </w:rPr>
      </w:pPr>
      <w:r>
        <w:rPr>
          <w:rFonts w:ascii="Times New Roman" w:hAnsi="Times New Roman" w:cs="Times New Roman"/>
          <w:i/>
          <w:sz w:val="18"/>
          <w:szCs w:val="18"/>
        </w:rPr>
        <w:t>21030 Kuala Terengganu, Terengganu, Malaysia</w:t>
      </w:r>
    </w:p>
    <w:p w:rsidR="00A415C1" w:rsidRDefault="00A415C1" w:rsidP="00785CA6">
      <w:pPr>
        <w:jc w:val="center"/>
        <w:outlineLvl w:val="0"/>
        <w:rPr>
          <w:rFonts w:ascii="Times New Roman" w:hAnsi="Times New Roman" w:cs="Times New Roman"/>
          <w:b/>
          <w:color w:val="548DD4" w:themeColor="text2" w:themeTint="99"/>
          <w:sz w:val="24"/>
        </w:rPr>
      </w:pPr>
    </w:p>
    <w:p w:rsidR="00A415C1" w:rsidRPr="0073626B" w:rsidRDefault="00A415C1" w:rsidP="00A415C1">
      <w:pPr>
        <w:jc w:val="center"/>
        <w:outlineLvl w:val="0"/>
        <w:rPr>
          <w:rFonts w:ascii="Times New Roman" w:hAnsi="Times New Roman" w:cs="Times New Roman"/>
          <w:i/>
          <w:color w:val="548DD4" w:themeColor="text2" w:themeTint="99"/>
          <w:sz w:val="18"/>
        </w:rPr>
      </w:pPr>
      <w:r w:rsidRPr="0073626B">
        <w:rPr>
          <w:rFonts w:ascii="Times New Roman" w:hAnsi="Times New Roman" w:cs="Times New Roman"/>
          <w:i/>
          <w:sz w:val="18"/>
          <w:vertAlign w:val="superscript"/>
        </w:rPr>
        <w:t>*</w:t>
      </w:r>
      <w:r w:rsidRPr="0073626B">
        <w:rPr>
          <w:rFonts w:ascii="Times New Roman" w:hAnsi="Times New Roman" w:cs="Times New Roman"/>
          <w:i/>
          <w:sz w:val="18"/>
        </w:rPr>
        <w:t xml:space="preserve">Corresponding author: </w:t>
      </w:r>
      <w:r w:rsidR="00CA747E" w:rsidRPr="0073626B">
        <w:rPr>
          <w:rFonts w:ascii="Times New Roman" w:hAnsi="Times New Roman" w:cs="Times New Roman"/>
          <w:i/>
          <w:sz w:val="18"/>
        </w:rPr>
        <w:t>alyza.azzura@umt.edu.my</w:t>
      </w:r>
      <w:r w:rsidR="00CA747E" w:rsidRPr="0073626B">
        <w:rPr>
          <w:rFonts w:ascii="Times New Roman" w:hAnsi="Times New Roman" w:cs="Times New Roman"/>
          <w:i/>
          <w:color w:val="548DD4" w:themeColor="text2" w:themeTint="99"/>
          <w:sz w:val="18"/>
        </w:rPr>
        <w:t xml:space="preserve"> </w:t>
      </w:r>
    </w:p>
    <w:p w:rsidR="00785CA6" w:rsidRDefault="00785CA6" w:rsidP="00785CA6">
      <w:pPr>
        <w:jc w:val="center"/>
        <w:outlineLvl w:val="0"/>
        <w:rPr>
          <w:rFonts w:ascii="Times New Roman" w:hAnsi="Times New Roman" w:cs="Times New Roman"/>
          <w:b/>
          <w:color w:val="FF0000"/>
          <w:sz w:val="24"/>
        </w:rPr>
      </w:pPr>
    </w:p>
    <w:p w:rsidR="00785CA6" w:rsidRPr="0073626B" w:rsidRDefault="00785CA6" w:rsidP="00785CA6">
      <w:pPr>
        <w:jc w:val="center"/>
        <w:outlineLvl w:val="0"/>
        <w:rPr>
          <w:rFonts w:ascii="Times New Roman" w:hAnsi="Times New Roman" w:cs="Times New Roman"/>
          <w:b/>
          <w:sz w:val="18"/>
          <w:szCs w:val="18"/>
        </w:rPr>
      </w:pPr>
      <w:r w:rsidRPr="0073626B">
        <w:rPr>
          <w:rFonts w:ascii="Times New Roman" w:hAnsi="Times New Roman" w:cs="Times New Roman"/>
          <w:b/>
          <w:sz w:val="18"/>
          <w:szCs w:val="18"/>
        </w:rPr>
        <w:t>Abstract</w:t>
      </w:r>
    </w:p>
    <w:p w:rsidR="007105E9" w:rsidRPr="0073626B" w:rsidRDefault="007105E9" w:rsidP="007105E9">
      <w:pPr>
        <w:outlineLvl w:val="0"/>
        <w:rPr>
          <w:rFonts w:ascii="Times New Roman" w:hAnsi="Times New Roman" w:cs="Times New Roman"/>
          <w:sz w:val="18"/>
          <w:szCs w:val="18"/>
        </w:rPr>
      </w:pPr>
      <w:r w:rsidRPr="0073626B">
        <w:rPr>
          <w:rFonts w:ascii="Times New Roman" w:hAnsi="Times New Roman" w:cs="Times New Roman"/>
          <w:sz w:val="18"/>
          <w:szCs w:val="18"/>
        </w:rPr>
        <w:t xml:space="preserve">A simple method of synthesizing silver nanoparticles (AgNps) using rhizome extract of galangal, </w:t>
      </w:r>
      <w:r w:rsidRPr="0073626B">
        <w:rPr>
          <w:rFonts w:ascii="Times New Roman" w:hAnsi="Times New Roman" w:cs="Times New Roman"/>
          <w:i/>
          <w:sz w:val="18"/>
          <w:szCs w:val="18"/>
        </w:rPr>
        <w:t>Alpinia galangal</w:t>
      </w:r>
      <w:r w:rsidRPr="0073626B">
        <w:rPr>
          <w:rFonts w:ascii="Times New Roman" w:hAnsi="Times New Roman" w:cs="Times New Roman"/>
          <w:sz w:val="18"/>
          <w:szCs w:val="18"/>
        </w:rPr>
        <w:t xml:space="preserve"> was presented. Antioxidant contains in galangal served as greener and stable reducing agents in this one-pot synthesis. The antioxidant from galangal was extracted in water at ambient environment and quantitative analysis of antioxidant content was carried out using Total Phenolic Content (TPC) assay. Fourier-Transform Infrared (FTIR) spectroscopy analysis confirmed the presence of ʋ(O-H), ʋ(C=C) and ʋ(C-O) peaks that contributed from polyphenol groups stretching vibrations. The formation of AgNps was tracked by ultraviolet-visible spectrophotometer through the presence of absorption peak at 430 nm, while the morphology and crystallinity of AgNps were determined by Scanning Electron Microscopy (SEM) and X-ray Diffraction (XRD) analyses. The results from this study prove that antioxidants found in galangal rhizome extract act as effective reducing agent in the synthesis of AgNps.</w:t>
      </w:r>
    </w:p>
    <w:p w:rsidR="00785CA6" w:rsidRPr="0073626B" w:rsidRDefault="00785CA6" w:rsidP="00785CA6">
      <w:pPr>
        <w:outlineLvl w:val="0"/>
        <w:rPr>
          <w:rFonts w:ascii="Times New Roman" w:hAnsi="Times New Roman" w:cs="Times New Roman"/>
          <w:sz w:val="18"/>
          <w:szCs w:val="18"/>
        </w:rPr>
      </w:pPr>
    </w:p>
    <w:p w:rsidR="00785CA6" w:rsidRPr="0073626B" w:rsidRDefault="00785CA6" w:rsidP="00785CA6">
      <w:pPr>
        <w:outlineLvl w:val="0"/>
        <w:rPr>
          <w:rFonts w:ascii="Times New Roman" w:hAnsi="Times New Roman" w:cs="Times New Roman"/>
          <w:color w:val="548DD4" w:themeColor="text2" w:themeTint="99"/>
          <w:sz w:val="18"/>
          <w:szCs w:val="18"/>
        </w:rPr>
      </w:pPr>
      <w:r w:rsidRPr="0073626B">
        <w:rPr>
          <w:rFonts w:ascii="Times New Roman" w:hAnsi="Times New Roman" w:cs="Times New Roman"/>
          <w:b/>
          <w:sz w:val="18"/>
          <w:szCs w:val="18"/>
        </w:rPr>
        <w:t>Keyword</w:t>
      </w:r>
      <w:r w:rsidRPr="0073626B">
        <w:rPr>
          <w:rFonts w:ascii="Times New Roman" w:hAnsi="Times New Roman" w:cs="Times New Roman"/>
          <w:sz w:val="18"/>
          <w:szCs w:val="18"/>
        </w:rPr>
        <w:t xml:space="preserve">: </w:t>
      </w:r>
      <w:r w:rsidR="00CA747E" w:rsidRPr="0073626B">
        <w:rPr>
          <w:rFonts w:ascii="Times New Roman" w:hAnsi="Times New Roman" w:cs="Times New Roman"/>
          <w:sz w:val="18"/>
          <w:szCs w:val="18"/>
        </w:rPr>
        <w:t>Green synthesis, Silver nanoparticl</w:t>
      </w:r>
      <w:r w:rsidR="0073626B">
        <w:rPr>
          <w:rFonts w:ascii="Times New Roman" w:hAnsi="Times New Roman" w:cs="Times New Roman"/>
          <w:sz w:val="18"/>
          <w:szCs w:val="18"/>
        </w:rPr>
        <w:t xml:space="preserve">es, Galangal, Plant extract, </w:t>
      </w:r>
      <w:r w:rsidR="0073626B" w:rsidRPr="0073626B">
        <w:rPr>
          <w:rFonts w:ascii="Times New Roman" w:hAnsi="Times New Roman" w:cs="Times New Roman"/>
          <w:sz w:val="18"/>
          <w:szCs w:val="18"/>
        </w:rPr>
        <w:t>Total Phenolic Content</w:t>
      </w:r>
      <w:r w:rsidR="00CA747E" w:rsidRPr="0073626B">
        <w:rPr>
          <w:rFonts w:ascii="Times New Roman" w:hAnsi="Times New Roman" w:cs="Times New Roman"/>
          <w:sz w:val="18"/>
          <w:szCs w:val="18"/>
        </w:rPr>
        <w:t>.</w:t>
      </w:r>
    </w:p>
    <w:p w:rsidR="00785CA6" w:rsidRPr="00001D81" w:rsidRDefault="00785CA6" w:rsidP="00785CA6">
      <w:pPr>
        <w:outlineLvl w:val="0"/>
        <w:rPr>
          <w:rFonts w:ascii="Times New Roman" w:hAnsi="Times New Roman" w:cs="Times New Roman"/>
          <w:b/>
          <w:color w:val="548DD4" w:themeColor="text2" w:themeTint="99"/>
        </w:rPr>
      </w:pPr>
    </w:p>
    <w:p w:rsidR="00785CA6" w:rsidRPr="0073626B" w:rsidRDefault="00785CA6" w:rsidP="00785CA6">
      <w:pPr>
        <w:jc w:val="center"/>
        <w:outlineLvl w:val="0"/>
        <w:rPr>
          <w:rFonts w:ascii="Times New Roman" w:hAnsi="Times New Roman" w:cs="Times New Roman"/>
          <w:b/>
          <w:sz w:val="18"/>
          <w:szCs w:val="18"/>
        </w:rPr>
      </w:pPr>
      <w:r w:rsidRPr="0073626B">
        <w:rPr>
          <w:rFonts w:ascii="Times New Roman" w:hAnsi="Times New Roman" w:cs="Times New Roman"/>
          <w:b/>
          <w:sz w:val="18"/>
          <w:szCs w:val="18"/>
        </w:rPr>
        <w:t>Abstrak</w:t>
      </w:r>
    </w:p>
    <w:p w:rsidR="0073626B" w:rsidRDefault="007105E9" w:rsidP="0073626B">
      <w:pPr>
        <w:rPr>
          <w:rFonts w:ascii="Times New Roman" w:hAnsi="Times New Roman" w:cs="Times New Roman"/>
          <w:sz w:val="18"/>
          <w:szCs w:val="18"/>
        </w:rPr>
      </w:pPr>
      <w:r w:rsidRPr="0073626B">
        <w:rPr>
          <w:rFonts w:ascii="Times New Roman" w:hAnsi="Times New Roman" w:cs="Times New Roman"/>
          <w:sz w:val="18"/>
          <w:szCs w:val="18"/>
        </w:rPr>
        <w:t xml:space="preserve">Kajian ini membentangkan satu kaedah yang mudah dalam sintesis nanopartikel perak menggunakan extrak rizom lengkuas, </w:t>
      </w:r>
      <w:r w:rsidRPr="0073626B">
        <w:rPr>
          <w:rFonts w:ascii="Times New Roman" w:hAnsi="Times New Roman" w:cs="Times New Roman"/>
          <w:i/>
          <w:sz w:val="18"/>
          <w:szCs w:val="18"/>
        </w:rPr>
        <w:t>Alpinia galangal</w:t>
      </w:r>
      <w:r w:rsidRPr="0073626B">
        <w:rPr>
          <w:rFonts w:ascii="Times New Roman" w:hAnsi="Times New Roman" w:cs="Times New Roman"/>
          <w:sz w:val="18"/>
          <w:szCs w:val="18"/>
        </w:rPr>
        <w:t xml:space="preserve">. Kandungan antioksidan di dalam lengkuas bertindak sebagai agen penurunan yang lebih hijau dan stabil bagi sintesis satu-pot. Antioksidan daripada lengkuas diekstrak menggunakan air pada persekitaran ambien dan analisis kuantitatif bagi kandungan antioksidan telah </w:t>
      </w:r>
      <w:r w:rsidR="0073626B">
        <w:rPr>
          <w:rFonts w:ascii="Times New Roman" w:hAnsi="Times New Roman" w:cs="Times New Roman"/>
          <w:sz w:val="18"/>
          <w:szCs w:val="18"/>
        </w:rPr>
        <w:t xml:space="preserve">dijalankan mengguknakan ujian jumlah </w:t>
      </w:r>
      <w:r w:rsidRPr="0073626B">
        <w:rPr>
          <w:rFonts w:ascii="Times New Roman" w:hAnsi="Times New Roman" w:cs="Times New Roman"/>
          <w:sz w:val="18"/>
          <w:szCs w:val="18"/>
        </w:rPr>
        <w:t>kandungan fenolik. Analisis spektroskopi Fourier Inframerah mengesahkan kehadiran puncak-puncak  ʋ(O-H), ʋ(C=C) dan ʋ(C-O) yang disumbangkan oleh getaran regangan kumpulan polifenol. Pembentukan nanopartikel perak dikesan menggunakan spektrofotometer ultralembayung-nampak menerusi kehadiran puncak serapan pada 430 nm, manakala morfologi dan kristaliniti nanopartikel perak ditentukan oleh analisis imbasan elektron mikroskopi dan X-ray pembelauan. Keputusan-keputusan daripada kajian ini membuktikan antioksidan yang dijumpai di dalam ekstrak  rizom lengkuas bertindak sebagai agen penurunan yang efektif di dalam sintesis nanopartikel perak.</w:t>
      </w:r>
    </w:p>
    <w:p w:rsidR="0073626B" w:rsidRDefault="0073626B" w:rsidP="0073626B">
      <w:pPr>
        <w:rPr>
          <w:rFonts w:ascii="Times New Roman" w:hAnsi="Times New Roman" w:cs="Times New Roman"/>
          <w:sz w:val="18"/>
          <w:szCs w:val="18"/>
        </w:rPr>
      </w:pPr>
    </w:p>
    <w:p w:rsidR="00785CA6" w:rsidRPr="0073626B" w:rsidRDefault="00785CA6" w:rsidP="0073626B">
      <w:pPr>
        <w:rPr>
          <w:rFonts w:ascii="Times New Roman" w:hAnsi="Times New Roman" w:cs="Times New Roman"/>
          <w:sz w:val="18"/>
          <w:szCs w:val="18"/>
        </w:rPr>
      </w:pPr>
      <w:r w:rsidRPr="0073626B">
        <w:rPr>
          <w:rFonts w:ascii="Times New Roman" w:hAnsi="Times New Roman" w:cs="Times New Roman"/>
          <w:b/>
          <w:sz w:val="18"/>
          <w:szCs w:val="18"/>
        </w:rPr>
        <w:t xml:space="preserve">Kata kunci: </w:t>
      </w:r>
      <w:r w:rsidR="00310029" w:rsidRPr="0073626B">
        <w:rPr>
          <w:rFonts w:ascii="Times New Roman" w:hAnsi="Times New Roman" w:cs="Times New Roman"/>
          <w:sz w:val="18"/>
          <w:szCs w:val="18"/>
        </w:rPr>
        <w:t xml:space="preserve">Sintesis hijau, </w:t>
      </w:r>
      <w:r w:rsidR="007105E9" w:rsidRPr="0073626B">
        <w:rPr>
          <w:rFonts w:ascii="Times New Roman" w:hAnsi="Times New Roman" w:cs="Times New Roman"/>
          <w:sz w:val="18"/>
          <w:szCs w:val="18"/>
        </w:rPr>
        <w:t>nanopartikel perak</w:t>
      </w:r>
      <w:r w:rsidR="00310029" w:rsidRPr="0073626B">
        <w:rPr>
          <w:rFonts w:ascii="Times New Roman" w:hAnsi="Times New Roman" w:cs="Times New Roman"/>
          <w:sz w:val="18"/>
          <w:szCs w:val="18"/>
        </w:rPr>
        <w:t>,</w:t>
      </w:r>
      <w:r w:rsidR="0073626B">
        <w:rPr>
          <w:rFonts w:ascii="Times New Roman" w:hAnsi="Times New Roman" w:cs="Times New Roman"/>
          <w:sz w:val="18"/>
          <w:szCs w:val="18"/>
        </w:rPr>
        <w:t xml:space="preserve"> Lengkuas, Ekstrak tumbuhan, jumlah kandungan fenolik</w:t>
      </w:r>
      <w:r w:rsidR="00310029" w:rsidRPr="0073626B">
        <w:rPr>
          <w:rFonts w:ascii="Times New Roman" w:hAnsi="Times New Roman" w:cs="Times New Roman"/>
          <w:sz w:val="18"/>
          <w:szCs w:val="18"/>
        </w:rPr>
        <w:t>.</w:t>
      </w:r>
    </w:p>
    <w:p w:rsidR="000A0AEF" w:rsidRDefault="000A0AEF" w:rsidP="00785CA6">
      <w:pPr>
        <w:outlineLvl w:val="0"/>
        <w:rPr>
          <w:rFonts w:ascii="Times New Roman" w:hAnsi="Times New Roman" w:cs="Times New Roman"/>
          <w:b/>
          <w:color w:val="FF0000"/>
          <w:szCs w:val="20"/>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E50075" w:rsidRPr="0073626B" w:rsidRDefault="00B96495" w:rsidP="0073626B">
      <w:pPr>
        <w:outlineLvl w:val="0"/>
        <w:rPr>
          <w:rFonts w:ascii="Times New Roman" w:hAnsi="Times New Roman" w:cs="Times New Roman"/>
          <w:b/>
        </w:rPr>
      </w:pPr>
      <w:r w:rsidRPr="002F0A18">
        <w:rPr>
          <w:rFonts w:ascii="Times New Roman" w:hAnsi="Times New Roman" w:cs="Times New Roman"/>
        </w:rPr>
        <w:t>Nowadays, t</w:t>
      </w:r>
      <w:r w:rsidR="002341EB" w:rsidRPr="002F0A18">
        <w:rPr>
          <w:rFonts w:ascii="Times New Roman" w:hAnsi="Times New Roman" w:cs="Times New Roman"/>
        </w:rPr>
        <w:t>he investigation on</w:t>
      </w:r>
      <w:r w:rsidR="00AB2118" w:rsidRPr="002F0A18">
        <w:rPr>
          <w:rFonts w:ascii="Times New Roman" w:hAnsi="Times New Roman" w:cs="Times New Roman"/>
        </w:rPr>
        <w:t xml:space="preserve"> silver nanoparticles</w:t>
      </w:r>
      <w:r w:rsidR="00514A6B">
        <w:rPr>
          <w:rFonts w:ascii="Times New Roman" w:hAnsi="Times New Roman" w:cs="Times New Roman"/>
        </w:rPr>
        <w:t>, Ag</w:t>
      </w:r>
      <w:r w:rsidR="002B6712" w:rsidRPr="002F0A18">
        <w:rPr>
          <w:rFonts w:ascii="Times New Roman" w:hAnsi="Times New Roman" w:cs="Times New Roman"/>
        </w:rPr>
        <w:t>Nps</w:t>
      </w:r>
      <w:r w:rsidR="00AB2118" w:rsidRPr="002F0A18">
        <w:rPr>
          <w:rFonts w:ascii="Times New Roman" w:hAnsi="Times New Roman" w:cs="Times New Roman"/>
        </w:rPr>
        <w:t xml:space="preserve"> become</w:t>
      </w:r>
      <w:r w:rsidR="00E50075" w:rsidRPr="002F0A18">
        <w:rPr>
          <w:rFonts w:ascii="Times New Roman" w:hAnsi="Times New Roman" w:cs="Times New Roman"/>
        </w:rPr>
        <w:t>s</w:t>
      </w:r>
      <w:r w:rsidR="00AB2118" w:rsidRPr="002F0A18">
        <w:rPr>
          <w:rFonts w:ascii="Times New Roman" w:hAnsi="Times New Roman" w:cs="Times New Roman"/>
        </w:rPr>
        <w:t xml:space="preserve"> a great interest as it</w:t>
      </w:r>
      <w:r w:rsidRPr="002F0A18">
        <w:rPr>
          <w:rFonts w:ascii="Times New Roman" w:hAnsi="Times New Roman" w:cs="Times New Roman"/>
        </w:rPr>
        <w:t xml:space="preserve"> has</w:t>
      </w:r>
      <w:r w:rsidR="00AB2118" w:rsidRPr="002F0A18">
        <w:rPr>
          <w:rFonts w:ascii="Times New Roman" w:hAnsi="Times New Roman" w:cs="Times New Roman"/>
        </w:rPr>
        <w:t xml:space="preserve"> contributes</w:t>
      </w:r>
      <w:r w:rsidR="00983896" w:rsidRPr="002F0A18">
        <w:rPr>
          <w:rFonts w:ascii="Times New Roman" w:hAnsi="Times New Roman" w:cs="Times New Roman"/>
        </w:rPr>
        <w:t xml:space="preserve"> wide applications</w:t>
      </w:r>
      <w:r w:rsidR="002341EB" w:rsidRPr="002F0A18">
        <w:rPr>
          <w:rFonts w:ascii="Times New Roman" w:hAnsi="Times New Roman" w:cs="Times New Roman"/>
        </w:rPr>
        <w:t xml:space="preserve"> in diverse fields</w:t>
      </w:r>
      <w:r w:rsidR="00AF0C22" w:rsidRPr="002F0A18">
        <w:rPr>
          <w:rFonts w:ascii="Times New Roman" w:hAnsi="Times New Roman" w:cs="Times New Roman"/>
        </w:rPr>
        <w:t xml:space="preserve"> </w:t>
      </w:r>
      <w:r w:rsidR="00983896" w:rsidRPr="002F0A18">
        <w:rPr>
          <w:rFonts w:ascii="Times New Roman" w:hAnsi="Times New Roman" w:cs="Times New Roman"/>
        </w:rPr>
        <w:t>for instance</w:t>
      </w:r>
      <w:r w:rsidR="00AF0C22" w:rsidRPr="002F0A18">
        <w:rPr>
          <w:rFonts w:ascii="Times New Roman" w:hAnsi="Times New Roman" w:cs="Times New Roman"/>
        </w:rPr>
        <w:t>; cancer therapeutic</w:t>
      </w:r>
      <w:r w:rsidR="00E556BF" w:rsidRPr="002F0A18">
        <w:rPr>
          <w:rFonts w:ascii="Times New Roman" w:hAnsi="Times New Roman" w:cs="Times New Roman"/>
        </w:rPr>
        <w:t xml:space="preserve"> </w:t>
      </w:r>
      <w:r w:rsidR="00B07BF5" w:rsidRPr="002F0A18">
        <w:rPr>
          <w:rFonts w:ascii="Times New Roman" w:hAnsi="Times New Roman" w:cs="Times New Roman"/>
        </w:rPr>
        <w:fldChar w:fldCharType="begin" w:fldLock="1"/>
      </w:r>
      <w:r w:rsidR="006A5FBA">
        <w:rPr>
          <w:rFonts w:ascii="Times New Roman" w:hAnsi="Times New Roman" w:cs="Times New Roman"/>
        </w:rPr>
        <w:instrText>ADDIN CSL_CITATION { "citationItems" : [ { "id" : "ITEM-1", "itemData" : { "DOI" : "10.1016/j.msec.2015.04.048", "ISSN" : "09284931", "author" : [ { "dropping-particle" : "", "family" : "Patra", "given" : "Sujata", "non-dropping-particle" : "", "parse-names" : false, "suffix" : "" }, { "dropping-particle" : "", "family" : "Mukherjee", "given" : "Sudip", "non-dropping-particle" : "", "parse-names" : false, "suffix" : "" }, { "dropping-particle" : "", "family" : "Barui", "given" : "Ayan Kumar", "non-dropping-particle" : "", "parse-names" : false, "suffix" : "" }, { "dropping-particle" : "", "family" : "Ganguly", "given" : "Anirban", "non-dropping-particle" : "", "parse-names" : false, "suffix" : "" }, { "dropping-particle" : "", "family" : "Sreedhar", "given" : "Bojja", "non-dropping-particle" : "", "parse-names" : false, "suffix" : "" }, { "dropping-particle" : "", "family" : "Patra", "given" : "Chitta Ranjan", "non-dropping-particle" : "", "parse-names" : false, "suffix" : "" } ], "container-title" : "Materials Science and Engineering: C", "id" : "ITEM-1", "issued" : { "date-parts" : [ [ "2015" ] ] }, "page" : "298-309", "publisher" : "Elsevier B.V.", "title" : "Green synthesis, characterization of gold and silver nanoparticles and their potential application for cancer therapeutics", "type" : "article-journal", "volume" : "53" }, "uris" : [ "http://www.mendeley.com/documents/?uuid=e01f7165-54ab-4f6d-89f8-9875e79573bf" ] } ], "mendeley" : { "formattedCitation" : "[1]", "plainTextFormattedCitation" : "[1]", "previouslyFormattedCitation" : "[1]" }, "properties" : { "noteIndex" : 0 }, "schema" : "https://github.com/citation-style-language/schema/raw/master/csl-citation.json" }</w:instrText>
      </w:r>
      <w:r w:rsidR="00B07BF5" w:rsidRPr="002F0A18">
        <w:rPr>
          <w:rFonts w:ascii="Times New Roman" w:hAnsi="Times New Roman" w:cs="Times New Roman"/>
        </w:rPr>
        <w:fldChar w:fldCharType="separate"/>
      </w:r>
      <w:r w:rsidR="000E4F16" w:rsidRPr="002F0A18">
        <w:rPr>
          <w:rFonts w:ascii="Times New Roman" w:hAnsi="Times New Roman" w:cs="Times New Roman"/>
          <w:noProof/>
        </w:rPr>
        <w:t>[1]</w:t>
      </w:r>
      <w:r w:rsidR="00B07BF5" w:rsidRPr="002F0A18">
        <w:rPr>
          <w:rFonts w:ascii="Times New Roman" w:hAnsi="Times New Roman" w:cs="Times New Roman"/>
        </w:rPr>
        <w:fldChar w:fldCharType="end"/>
      </w:r>
      <w:r w:rsidR="00983896" w:rsidRPr="002F0A18">
        <w:rPr>
          <w:rFonts w:ascii="Times New Roman" w:hAnsi="Times New Roman" w:cs="Times New Roman"/>
        </w:rPr>
        <w:t>, catalysis</w:t>
      </w:r>
      <w:r w:rsidR="00E556BF" w:rsidRPr="002F0A18">
        <w:rPr>
          <w:rFonts w:ascii="Times New Roman" w:hAnsi="Times New Roman" w:cs="Times New Roman"/>
        </w:rPr>
        <w:t xml:space="preserve"> </w:t>
      </w:r>
      <w:r w:rsidR="00B07BF5" w:rsidRPr="002F0A18">
        <w:rPr>
          <w:rFonts w:ascii="Times New Roman" w:hAnsi="Times New Roman" w:cs="Times New Roman"/>
        </w:rPr>
        <w:fldChar w:fldCharType="begin" w:fldLock="1"/>
      </w:r>
      <w:r w:rsidR="006A5FBA">
        <w:rPr>
          <w:rFonts w:ascii="Times New Roman" w:hAnsi="Times New Roman" w:cs="Times New Roman"/>
        </w:rPr>
        <w:instrText>ADDIN CSL_CITATION { "citationItems" : [ { "id" : "ITEM-1", "itemData" : { "DOI" : "10.1016/j.jphotobiol.2015.07.003", "ISSN" : "10111344", "author" : [ { "dropping-particle" : "", "family" : "Ahmed", "given" : "Khan Behlol Ayaz", "non-dropping-particle" : "", "parse-names" : false, "suffix" : "" }, { "dropping-particle" : "", "family" : "Senthilnathan", "given" : "Rajendran", "non-dropping-particle" : "", "parse-names" : false, "suffix" : "" }, { "dropping-particle" : "", "family" : "Megarajan", "given" : "Sengan", "non-dropping-particle" : "", "parse-names" : false, "suffix" : "" }, { "dropping-particle" : "", "family" : "Anbazhagan", "given" : "Veerappan", "non-dropping-particle" : "", "parse-names" : false, "suffix" : "" } ], "container-title" : "Journal of Photochemistry and Photobiology B: Biology", "id" : "ITEM-1", "issued" : { "date-parts" : [ [ "2015" ] ] }, "page" : "39-45", "publisher" : "Elsevier B.V.", "title" : "Sunlight mediated synthesis of silver nanoparticles using redox phytoprotein and their application in catalysis and colorimetric mercury sensing", "type" : "article-journal", "volume" : "151" }, "uris" : [ "http://www.mendeley.com/documents/?uuid=abaefa5d-f750-4e1f-82a2-58ec3d5e47a9" ] } ], "mendeley" : { "formattedCitation" : "[2]", "plainTextFormattedCitation" : "[2]", "previouslyFormattedCitation" : "[2]" }, "properties" : { "noteIndex" : 0 }, "schema" : "https://github.com/citation-style-language/schema/raw/master/csl-citation.json" }</w:instrText>
      </w:r>
      <w:r w:rsidR="00B07BF5" w:rsidRPr="002F0A18">
        <w:rPr>
          <w:rFonts w:ascii="Times New Roman" w:hAnsi="Times New Roman" w:cs="Times New Roman"/>
        </w:rPr>
        <w:fldChar w:fldCharType="separate"/>
      </w:r>
      <w:r w:rsidR="000E4F16" w:rsidRPr="002F0A18">
        <w:rPr>
          <w:rFonts w:ascii="Times New Roman" w:hAnsi="Times New Roman" w:cs="Times New Roman"/>
          <w:noProof/>
        </w:rPr>
        <w:t>[2]</w:t>
      </w:r>
      <w:r w:rsidR="00B07BF5" w:rsidRPr="002F0A18">
        <w:rPr>
          <w:rFonts w:ascii="Times New Roman" w:hAnsi="Times New Roman" w:cs="Times New Roman"/>
        </w:rPr>
        <w:fldChar w:fldCharType="end"/>
      </w:r>
      <w:r w:rsidR="00983896" w:rsidRPr="002F0A18">
        <w:rPr>
          <w:rFonts w:ascii="Times New Roman" w:hAnsi="Times New Roman" w:cs="Times New Roman"/>
        </w:rPr>
        <w:t xml:space="preserve">, </w:t>
      </w:r>
      <w:r w:rsidR="00880CDC" w:rsidRPr="002F0A18">
        <w:rPr>
          <w:rFonts w:ascii="Times New Roman" w:hAnsi="Times New Roman" w:cs="Times New Roman"/>
        </w:rPr>
        <w:t>dye degradation for water treatment</w:t>
      </w:r>
      <w:r w:rsidR="00E556BF" w:rsidRPr="002F0A18">
        <w:rPr>
          <w:rFonts w:ascii="Times New Roman" w:hAnsi="Times New Roman" w:cs="Times New Roman"/>
        </w:rPr>
        <w:t xml:space="preserve"> </w:t>
      </w:r>
      <w:r w:rsidR="00B07BF5" w:rsidRPr="002F0A18">
        <w:rPr>
          <w:rFonts w:ascii="Times New Roman" w:hAnsi="Times New Roman" w:cs="Times New Roman"/>
        </w:rPr>
        <w:fldChar w:fldCharType="begin" w:fldLock="1"/>
      </w:r>
      <w:r w:rsidR="006A5FBA">
        <w:rPr>
          <w:rFonts w:ascii="Times New Roman" w:hAnsi="Times New Roman" w:cs="Times New Roman"/>
        </w:rPr>
        <w:instrText>ADDIN CSL_CITATION { "citationItems" : [ { "id" : "ITEM-1", "itemData" : { "DOI" : "10.1016/j.jcis.2015.04.053", "ISSN" : "00219797", "author" : [ { "dropping-particle" : "", "family" : "Sinha", "given" : "Tanur", "non-dropping-particle" : "", "parse-names" : false, "suffix" : "" }, { "dropping-particle" : "", "family" : "Ahmaruzzaman", "given" : "M.", "non-dropping-particle" : "", "parse-names" : false, "suffix" : "" } ], "container-title" : "Journal of Colloid and Interface Science", "id" : "ITEM-1", "issued" : { "date-parts" : [ [ "2015" ] ] }, "page" : "115-131", "publisher" : "Elsevier Inc.", "title" : "High-value utilization of egg shell to synthesize Silver and Gold\u2013Silver core shell nanoparticles and their application for the degradation of hazardous dyes from aqueous phase-A green approach", "type" : "article-journal", "volume" : "453" }, "uris" : [ "http://www.mendeley.com/documents/?uuid=d992addb-baa1-4a28-b2f3-ae15c3560fef" ] } ], "mendeley" : { "formattedCitation" : "[3]", "plainTextFormattedCitation" : "[3]", "previouslyFormattedCitation" : "[3]" }, "properties" : { "noteIndex" : 0 }, "schema" : "https://github.com/citation-style-language/schema/raw/master/csl-citation.json" }</w:instrText>
      </w:r>
      <w:r w:rsidR="00B07BF5" w:rsidRPr="002F0A18">
        <w:rPr>
          <w:rFonts w:ascii="Times New Roman" w:hAnsi="Times New Roman" w:cs="Times New Roman"/>
        </w:rPr>
        <w:fldChar w:fldCharType="separate"/>
      </w:r>
      <w:r w:rsidR="000E4F16" w:rsidRPr="002F0A18">
        <w:rPr>
          <w:rFonts w:ascii="Times New Roman" w:hAnsi="Times New Roman" w:cs="Times New Roman"/>
          <w:noProof/>
        </w:rPr>
        <w:t>[3]</w:t>
      </w:r>
      <w:r w:rsidR="00B07BF5" w:rsidRPr="002F0A18">
        <w:rPr>
          <w:rFonts w:ascii="Times New Roman" w:hAnsi="Times New Roman" w:cs="Times New Roman"/>
        </w:rPr>
        <w:fldChar w:fldCharType="end"/>
      </w:r>
      <w:r w:rsidR="002549EC">
        <w:rPr>
          <w:rFonts w:ascii="Times New Roman" w:hAnsi="Times New Roman" w:cs="Times New Roman"/>
        </w:rPr>
        <w:t xml:space="preserve"> </w:t>
      </w:r>
      <w:r w:rsidR="002341EB" w:rsidRPr="002F0A18">
        <w:rPr>
          <w:rFonts w:ascii="Times New Roman" w:hAnsi="Times New Roman" w:cs="Times New Roman"/>
        </w:rPr>
        <w:t>and</w:t>
      </w:r>
      <w:r w:rsidR="00880CDC" w:rsidRPr="002F0A18">
        <w:rPr>
          <w:rFonts w:ascii="Times New Roman" w:hAnsi="Times New Roman" w:cs="Times New Roman"/>
        </w:rPr>
        <w:t xml:space="preserve"> textile industry</w:t>
      </w:r>
      <w:r w:rsidR="00E556BF" w:rsidRPr="002F0A18">
        <w:rPr>
          <w:rFonts w:ascii="Times New Roman" w:hAnsi="Times New Roman" w:cs="Times New Roman"/>
        </w:rPr>
        <w:t xml:space="preserve"> </w:t>
      </w:r>
      <w:r w:rsidR="00B07BF5" w:rsidRPr="002F0A18">
        <w:rPr>
          <w:rFonts w:ascii="Times New Roman" w:hAnsi="Times New Roman" w:cs="Times New Roman"/>
        </w:rPr>
        <w:fldChar w:fldCharType="begin" w:fldLock="1"/>
      </w:r>
      <w:r w:rsidR="006A5FBA">
        <w:rPr>
          <w:rFonts w:ascii="Times New Roman" w:hAnsi="Times New Roman" w:cs="Times New Roman"/>
        </w:rPr>
        <w:instrText>ADDIN CSL_CITATION { "citationItems" : [ { "id" : "ITEM-1", "itemData" : { "DOI" : "10.1016/j.apsusc.2015.04.047", "ISSN" : "01694332", "author" : [ { "dropping-particle" : "", "family" : "Boroumand", "given" : "Majid Nasiri", "non-dropping-particle" : "", "parse-names" : false, "suffix" : "" }, { "dropping-particle" : "", "family" : "Montazer", "given" : "Majid", "non-dropping-particle" : "", "parse-names" : false, "suffix" : "" }, { "dropping-particle" : "", "family" : "Simon", "given" : "Frank", "non-dropping-particle" : "", "parse-names" : false, "suffix" : "" }, { "dropping-particle" : "", "family" : "Liesiene", "given" : "Jolanta", "non-dropping-particle" : "", "parse-names" : false, "suffix" : "" }, { "dropping-particle" : "", "family" : "\u0160aponjic", "given" : "Zoran", "non-dropping-particle" : "", "parse-names" : false, "suffix" : "" }, { "dropping-particle" : "", "family" : "Dutschk", "given" : "Victoria", "non-dropping-particle" : "", "parse-names" : false, "suffix" : "" } ], "container-title" : "Applied Surface Science", "id" : "ITEM-1", "issued" : { "date-parts" : [ [ "2015" ] ] }, "page" : "477-483", "title" : "Novel method for synthesis of silver nanoparticles and their application on wool", "type" : "article-journal", "volume" : "346" }, "uris" : [ "http://www.mendeley.com/documents/?uuid=c3a46dbb-32fa-4edf-882a-ae808b71b5f0" ] } ], "mendeley" : { "formattedCitation" : "[4]", "plainTextFormattedCitation" : "[4]", "previouslyFormattedCitation" : "[4]" }, "properties" : { "noteIndex" : 0 }, "schema" : "https://github.com/citation-style-language/schema/raw/master/csl-citation.json" }</w:instrText>
      </w:r>
      <w:r w:rsidR="00B07BF5" w:rsidRPr="002F0A18">
        <w:rPr>
          <w:rFonts w:ascii="Times New Roman" w:hAnsi="Times New Roman" w:cs="Times New Roman"/>
        </w:rPr>
        <w:fldChar w:fldCharType="separate"/>
      </w:r>
      <w:r w:rsidR="000E4F16" w:rsidRPr="002F0A18">
        <w:rPr>
          <w:rFonts w:ascii="Times New Roman" w:hAnsi="Times New Roman" w:cs="Times New Roman"/>
          <w:noProof/>
        </w:rPr>
        <w:t>[4]</w:t>
      </w:r>
      <w:r w:rsidR="00B07BF5" w:rsidRPr="002F0A18">
        <w:rPr>
          <w:rFonts w:ascii="Times New Roman" w:hAnsi="Times New Roman" w:cs="Times New Roman"/>
        </w:rPr>
        <w:fldChar w:fldCharType="end"/>
      </w:r>
      <w:r w:rsidR="002341EB" w:rsidRPr="002F0A18">
        <w:rPr>
          <w:rFonts w:ascii="Times New Roman" w:hAnsi="Times New Roman" w:cs="Times New Roman"/>
        </w:rPr>
        <w:t>.</w:t>
      </w:r>
      <w:r w:rsidRPr="002F0A18">
        <w:rPr>
          <w:rFonts w:ascii="Times New Roman" w:hAnsi="Times New Roman" w:cs="Times New Roman"/>
        </w:rPr>
        <w:t xml:space="preserve"> </w:t>
      </w:r>
      <w:r w:rsidR="00DA6484" w:rsidRPr="002F0A18">
        <w:rPr>
          <w:rFonts w:ascii="Times New Roman" w:hAnsi="Times New Roman" w:cs="Times New Roman"/>
          <w:szCs w:val="20"/>
        </w:rPr>
        <w:t>N</w:t>
      </w:r>
      <w:r w:rsidR="00C33C0D" w:rsidRPr="002F0A18">
        <w:rPr>
          <w:rFonts w:ascii="Times New Roman" w:hAnsi="Times New Roman" w:cs="Times New Roman"/>
        </w:rPr>
        <w:t>umerous of routes</w:t>
      </w:r>
      <w:r w:rsidRPr="002F0A18">
        <w:rPr>
          <w:rFonts w:ascii="Times New Roman" w:hAnsi="Times New Roman" w:cs="Times New Roman"/>
          <w:szCs w:val="20"/>
        </w:rPr>
        <w:t xml:space="preserve"> were </w:t>
      </w:r>
      <w:r w:rsidR="00C33C0D" w:rsidRPr="002F0A18">
        <w:rPr>
          <w:rFonts w:ascii="Times New Roman" w:hAnsi="Times New Roman" w:cs="Times New Roman"/>
        </w:rPr>
        <w:t>formulated in past</w:t>
      </w:r>
      <w:r w:rsidRPr="002F0A18">
        <w:rPr>
          <w:rFonts w:ascii="Times New Roman" w:hAnsi="Times New Roman" w:cs="Times New Roman"/>
          <w:szCs w:val="20"/>
        </w:rPr>
        <w:t xml:space="preserve"> stud</w:t>
      </w:r>
      <w:r w:rsidR="00C33C0D" w:rsidRPr="002F0A18">
        <w:rPr>
          <w:rFonts w:ascii="Times New Roman" w:hAnsi="Times New Roman" w:cs="Times New Roman"/>
        </w:rPr>
        <w:t>ies</w:t>
      </w:r>
      <w:r w:rsidR="00514A6B">
        <w:rPr>
          <w:rFonts w:ascii="Times New Roman" w:hAnsi="Times New Roman" w:cs="Times New Roman"/>
          <w:szCs w:val="20"/>
        </w:rPr>
        <w:t xml:space="preserve"> for synthesizing Ag</w:t>
      </w:r>
      <w:r w:rsidRPr="002F0A18">
        <w:rPr>
          <w:rFonts w:ascii="Times New Roman" w:hAnsi="Times New Roman" w:cs="Times New Roman"/>
          <w:szCs w:val="20"/>
        </w:rPr>
        <w:t xml:space="preserve">Nps such as </w:t>
      </w:r>
      <w:r w:rsidR="00DA6484" w:rsidRPr="002F0A18">
        <w:rPr>
          <w:rFonts w:ascii="Times New Roman" w:hAnsi="Times New Roman" w:cs="Times New Roman"/>
          <w:szCs w:val="20"/>
        </w:rPr>
        <w:t>thermal decomposition</w:t>
      </w:r>
      <w:r w:rsidR="00E556BF" w:rsidRPr="002F0A18">
        <w:rPr>
          <w:rFonts w:ascii="Times New Roman" w:hAnsi="Times New Roman" w:cs="Times New Roman"/>
        </w:rPr>
        <w:t xml:space="preserve"> </w:t>
      </w:r>
      <w:r w:rsidR="00B07BF5" w:rsidRPr="002F0A18">
        <w:rPr>
          <w:rFonts w:ascii="Times New Roman" w:hAnsi="Times New Roman" w:cs="Times New Roman"/>
          <w:szCs w:val="20"/>
        </w:rPr>
        <w:fldChar w:fldCharType="begin" w:fldLock="1"/>
      </w:r>
      <w:r w:rsidR="006A5FBA">
        <w:rPr>
          <w:rFonts w:ascii="Times New Roman" w:hAnsi="Times New Roman" w:cs="Times New Roman"/>
        </w:rPr>
        <w:instrText>ADDIN CSL_CITATION { "citationItems" : [ { "id" : "ITEM-1", "itemData" : { "DOI" : "10.1007/s11671-006-9028-2", "ISSN" : "19317573", "PMID" : "21806851", "abstract" : "ABSTRACT: Single crystalline silver nanoparticles have been synthesized by thermal decomposition of silver oxalate in water and in ethylene glycol. Polyvinyl alcohol (PVA) was employed as a capping agent. The particles were spherical in shape with size below 10 nm. The chemical reduction of silver oxalate by PVA was also observed. Increase of the polymer concentration led to a decrease in the size of Ag particles. Ag nanoparticle was not formed in the absence of PVA. Antibacterial activity of the Ag colloid was studied by disc diffusion method.", "author" : [ { "dropping-particle" : "", "family" : "Navaladian", "given" : "S.", "non-dropping-particle" : "", "parse-names" : false, "suffix" : "" }, { "dropping-particle" : "", "family" : "Viswanathan", "given" : "B.", "non-dropping-particle" : "", "parse-names" : false, "suffix" : "" }, { "dropping-particle" : "", "family" : "Viswanath", "given" : "R. P.", "non-dropping-particle" : "", "parse-names" : false, "suffix" : "" }, { "dropping-particle" : "", "family" : "Varadarajan", "given" : "T. K.", "non-dropping-particle" : "", "parse-names" : false, "suffix" : "" } ], "container-title" : "Nanoscale Research Letters", "id" : "ITEM-1", "issue" : "1", "issued" : { "date-parts" : [ [ "2007" ] ] }, "page" : "44-48", "title" : "Thermal decomposition as route for silver nanoparticles", "type" : "article-journal", "volume" : "2" }, "uris" : [ "http://www.mendeley.com/documents/?uuid=39af040b-ec74-4a55-ba88-314ce5a43f67" ] } ], "mendeley" : { "formattedCitation" : "[5]", "plainTextFormattedCitation" : "[5]", "previouslyFormattedCitation" : "[5]" }, "properties" : { "noteIndex" : 0 }, "schema" : "https://github.com/citation-style-language/schema/raw/master/csl-citation.json" }</w:instrText>
      </w:r>
      <w:r w:rsidR="00B07BF5" w:rsidRPr="002F0A18">
        <w:rPr>
          <w:rFonts w:ascii="Times New Roman" w:hAnsi="Times New Roman" w:cs="Times New Roman"/>
          <w:szCs w:val="20"/>
        </w:rPr>
        <w:fldChar w:fldCharType="separate"/>
      </w:r>
      <w:r w:rsidR="000E4F16" w:rsidRPr="002F0A18">
        <w:rPr>
          <w:rFonts w:ascii="Times New Roman" w:hAnsi="Times New Roman" w:cs="Times New Roman"/>
          <w:noProof/>
        </w:rPr>
        <w:t>[5]</w:t>
      </w:r>
      <w:r w:rsidR="00B07BF5" w:rsidRPr="002F0A18">
        <w:rPr>
          <w:rFonts w:ascii="Times New Roman" w:hAnsi="Times New Roman" w:cs="Times New Roman"/>
          <w:szCs w:val="20"/>
        </w:rPr>
        <w:fldChar w:fldCharType="end"/>
      </w:r>
      <w:r w:rsidR="00DA6484" w:rsidRPr="002F0A18">
        <w:rPr>
          <w:rFonts w:ascii="Times New Roman" w:hAnsi="Times New Roman" w:cs="Times New Roman"/>
          <w:szCs w:val="20"/>
        </w:rPr>
        <w:t xml:space="preserve">, </w:t>
      </w:r>
      <w:r w:rsidR="00C33C0D" w:rsidRPr="002F0A18">
        <w:rPr>
          <w:rFonts w:ascii="Times New Roman" w:hAnsi="Times New Roman" w:cs="Times New Roman"/>
          <w:szCs w:val="20"/>
        </w:rPr>
        <w:t>γ-irradiation</w:t>
      </w:r>
      <w:r w:rsidR="00E556BF" w:rsidRPr="002F0A18">
        <w:rPr>
          <w:rFonts w:ascii="Times New Roman" w:hAnsi="Times New Roman" w:cs="Times New Roman"/>
        </w:rPr>
        <w:t xml:space="preserve"> </w:t>
      </w:r>
      <w:r w:rsidR="00B07BF5" w:rsidRPr="002F0A18">
        <w:rPr>
          <w:rFonts w:ascii="Times New Roman" w:hAnsi="Times New Roman" w:cs="Times New Roman"/>
        </w:rPr>
        <w:fldChar w:fldCharType="begin" w:fldLock="1"/>
      </w:r>
      <w:r w:rsidR="006A5FBA">
        <w:rPr>
          <w:rFonts w:ascii="Times New Roman" w:hAnsi="Times New Roman" w:cs="Times New Roman"/>
        </w:rPr>
        <w:instrText>ADDIN CSL_CITATION { "citationItems" : [ { "id" : "ITEM-1", "itemData" : { "DOI" : "10.1016/j.cej.2009.07.040", "ISSN" : "13858947", "abstract" : "In the present study, chitosan had been utilized as a \"green\" stabilizing agent for the synthesis of spherical silver nanoparticles in the range of 5-30 nm depending on the percentage of chitosan used (0.1, 0.5, 1.0 and 2.0 wt%) under \u03b3-irradiation. X-ray diffractometer identified the nanoparticles as pure silver having face-centered cubic phase. Ultraviolet-visible spectra exhibited the influence of \u03b3-irradiation total absorbed dose and chitosan concentration on the yield of silver nanoparticles. The antibacterial properties of the silver nanoparticles were tested against Methicillin-resistant Staphylococcus aureus (MRSA) (gram-positive) and Aeromonas hydrophila (gram-negative) bacteria. This work provides a simple and \"green\" method for the synthesis of highly stable silver nanoparticles in aqueous solution with good antibacterial property. \u00a9 2009 Elsevier B.V. All rights reserved.", "author" : [ { "dropping-particle" : "", "family" : "Huang", "given" : "N. M.", "non-dropping-particle" : "", "parse-names" : false, "suffix" : "" }, { "dropping-particle" : "", "family" : "Radiman", "given" : "S.", "non-dropping-particle" : "", "parse-names" : false, "suffix" : "" }, { "dropping-particle" : "", "family" : "Lim", "given" : "H. N.", "non-dropping-particle" : "", "parse-names" : false, "suffix" : "" }, { "dropping-particle" : "", "family" : "Khiew", "given" : "P. S.", "non-dropping-particle" : "", "parse-names" : false, "suffix" : "" }, { "dropping-particle" : "", "family" : "Chiu", "given" : "W. S.", "non-dropping-particle" : "", "parse-names" : false, "suffix" : "" }, { "dropping-particle" : "", "family" : "Lee", "given" : "K. H.", "non-dropping-particle" : "", "parse-names" : false, "suffix" : "" }, { "dropping-particle" : "", "family" : "Syahida", "given" : "A.", "non-dropping-particle" : "", "parse-names" : false, "suffix" : "" }, { "dropping-particle" : "", "family" : "Hashim", "given" : "R.", "non-dropping-particle" : "", "parse-names" : false, "suffix" : "" }, { "dropping-particle" : "", "family" : "Chia", "given" : "C. H.", "non-dropping-particle" : "", "parse-names" : false, "suffix" : "" } ], "container-title" : "Chemical Engineering Journal", "id" : "ITEM-1", "issue" : "1-2", "issued" : { "date-parts" : [ [ "2009" ] ] }, "page" : "499-507", "title" : "\u03b3-Ray assisted synthesis of silver nanoparticles in chitosan solution and the antibacterial properties", "type" : "article-journal", "volume" : "155" }, "uris" : [ "http://www.mendeley.com/documents/?uuid=ed273b16-57d3-4112-90b1-6a55f5a65130" ] } ], "mendeley" : { "formattedCitation" : "[6]", "plainTextFormattedCitation" : "[6]", "previouslyFormattedCitation" : "[6]" }, "properties" : { "noteIndex" : 0 }, "schema" : "https://github.com/citation-style-language/schema/raw/master/csl-citation.json" }</w:instrText>
      </w:r>
      <w:r w:rsidR="00B07BF5" w:rsidRPr="002F0A18">
        <w:rPr>
          <w:rFonts w:ascii="Times New Roman" w:hAnsi="Times New Roman" w:cs="Times New Roman"/>
        </w:rPr>
        <w:fldChar w:fldCharType="separate"/>
      </w:r>
      <w:r w:rsidR="000E4F16" w:rsidRPr="002F0A18">
        <w:rPr>
          <w:rFonts w:ascii="Times New Roman" w:hAnsi="Times New Roman" w:cs="Times New Roman"/>
          <w:noProof/>
        </w:rPr>
        <w:t>[6]</w:t>
      </w:r>
      <w:r w:rsidR="00B07BF5" w:rsidRPr="002F0A18">
        <w:rPr>
          <w:rFonts w:ascii="Times New Roman" w:hAnsi="Times New Roman" w:cs="Times New Roman"/>
        </w:rPr>
        <w:fldChar w:fldCharType="end"/>
      </w:r>
      <w:r w:rsidR="00C33C0D" w:rsidRPr="002F0A18">
        <w:rPr>
          <w:rFonts w:ascii="Times New Roman" w:hAnsi="Times New Roman" w:cs="Times New Roman"/>
        </w:rPr>
        <w:t>, laser ablation</w:t>
      </w:r>
      <w:r w:rsidR="00E556BF" w:rsidRPr="002F0A18">
        <w:rPr>
          <w:rFonts w:ascii="Times New Roman" w:hAnsi="Times New Roman" w:cs="Times New Roman"/>
        </w:rPr>
        <w:t xml:space="preserve"> </w:t>
      </w:r>
      <w:r w:rsidR="00B07BF5" w:rsidRPr="002F0A18">
        <w:rPr>
          <w:rFonts w:ascii="Times New Roman" w:hAnsi="Times New Roman" w:cs="Times New Roman"/>
        </w:rPr>
        <w:fldChar w:fldCharType="begin" w:fldLock="1"/>
      </w:r>
      <w:r w:rsidR="006A5FBA">
        <w:rPr>
          <w:rFonts w:ascii="Times New Roman" w:hAnsi="Times New Roman" w:cs="Times New Roman"/>
        </w:rPr>
        <w:instrText>ADDIN CSL_CITATION { "citationItems" : [ { "id" : "ITEM-1", "itemData" : { "DOI" : "10.1021/la0637061", "ISBN" : "0743-7463", "ISSN" : "07437463", "PMID" : "17489616", "abstract" : "Stable colloidal solutions of free silver nanoparticles (AgNPs) have been synthesized without reducing and stabilizing agents in pure acetonitrile and N,N-dimethylformamide by laser ablation of the bulk metal. Synthesis in tetrahydrofuran and dimethyl sulfoxide gave nanoparticles surrounded by a carbon shell or included in a carbon matrix. Mie theory for free and core@shell spheres accounts for the UV-vis spectra of the nanoparticles and allows their structural characterization. Transmission electron microscopy confirms the structure of the synthesized AgNPs. It is shown that free nanoparticles can be immediately functionalized, without further treatments, in the organic solvent used for the synthesis with molecules which are soluble in the same solvent.", "author" : [ { "dropping-particle" : "", "family" : "Amendola", "given" : "Vincenzo", "non-dropping-particle" : "", "parse-names" : false, "suffix" : "" }, { "dropping-particle" : "", "family" : "Polizzi", "given" : "Stefane", "non-dropping-particle" : "", "parse-names" : false, "suffix" : "" }, { "dropping-particle" : "", "family" : "Meneghetti", "given" : "Moreno", "non-dropping-particle" : "", "parse-names" : false, "suffix" : "" } ], "container-title" : "Langmuir", "id" : "ITEM-1", "issue" : "12", "issued" : { "date-parts" : [ [ "2007" ] ] }, "page" : "6766-6770", "title" : "Free silver nanoparticles synthesized by laser ablation in organic solvents and their easy functionalization", "type" : "article-journal", "volume" : "23" }, "uris" : [ "http://www.mendeley.com/documents/?uuid=b55e9be9-19b9-400e-a0a3-212cbe37f282" ] } ], "mendeley" : { "formattedCitation" : "[7]", "plainTextFormattedCitation" : "[7]", "previouslyFormattedCitation" : "[7]" }, "properties" : { "noteIndex" : 0 }, "schema" : "https://github.com/citation-style-language/schema/raw/master/csl-citation.json" }</w:instrText>
      </w:r>
      <w:r w:rsidR="00B07BF5" w:rsidRPr="002F0A18">
        <w:rPr>
          <w:rFonts w:ascii="Times New Roman" w:hAnsi="Times New Roman" w:cs="Times New Roman"/>
        </w:rPr>
        <w:fldChar w:fldCharType="separate"/>
      </w:r>
      <w:r w:rsidR="000E4F16" w:rsidRPr="002F0A18">
        <w:rPr>
          <w:rFonts w:ascii="Times New Roman" w:hAnsi="Times New Roman" w:cs="Times New Roman"/>
          <w:noProof/>
        </w:rPr>
        <w:t>[7]</w:t>
      </w:r>
      <w:r w:rsidR="00B07BF5" w:rsidRPr="002F0A18">
        <w:rPr>
          <w:rFonts w:ascii="Times New Roman" w:hAnsi="Times New Roman" w:cs="Times New Roman"/>
        </w:rPr>
        <w:fldChar w:fldCharType="end"/>
      </w:r>
      <w:r w:rsidR="00C33C0D" w:rsidRPr="002F0A18">
        <w:rPr>
          <w:rFonts w:ascii="Times New Roman" w:hAnsi="Times New Roman" w:cs="Times New Roman"/>
        </w:rPr>
        <w:t xml:space="preserve"> and electron irradiation</w:t>
      </w:r>
      <w:r w:rsidR="00E556BF" w:rsidRPr="002F0A18">
        <w:rPr>
          <w:rFonts w:ascii="Times New Roman" w:hAnsi="Times New Roman" w:cs="Times New Roman"/>
        </w:rPr>
        <w:t xml:space="preserve"> </w:t>
      </w:r>
      <w:r w:rsidR="00B07BF5" w:rsidRPr="002F0A18">
        <w:rPr>
          <w:rFonts w:ascii="Times New Roman" w:hAnsi="Times New Roman" w:cs="Times New Roman"/>
        </w:rPr>
        <w:fldChar w:fldCharType="begin" w:fldLock="1"/>
      </w:r>
      <w:r w:rsidR="006A5FBA">
        <w:rPr>
          <w:rFonts w:ascii="Times New Roman" w:hAnsi="Times New Roman" w:cs="Times New Roman"/>
        </w:rPr>
        <w:instrText>ADDIN CSL_CITATION { "citationItems" : [ { "id" : "ITEM-1", "itemData" : { "DOI" : "10.1088/0957-4484/17/13/021", "ISSN" : "0957-4484", "abstract" : "Silver nanoparticles were synthesized by irradiating solutions, prepared by mixing AgNO3 and poly-vinyl alcohol (PVA), with 6 MeV electrons. The electron-irradiated solutions and the thin coatings cast from them were characterized using the ultraviolet-visible (UV-vis), x-ray diffraction (XRD), transmission electron microscopy (TEM) and scanning electron microscopy (SEM) techniques. During electron irradiation, the process of formation of the silver nanoparticles appeared to be initiated at an electron fluence of [?]2 \u00d7 1013 e cm[?]2. This was evidenced from the solution, which turned yellow and exhibited the characteristic plasmon absorption peak around 455 nm. Silver nanoparticles of different sizes in the range 60-10 nm, with a narrow size distribution, could be synthesized by varying the electron fluence from 2 \u00d7  1013 to 3 \u00d7 1015 e cm[?]2. Silver nanoparticles of sizes in the range 100-200 nm were also synthesized by irradiating an aqueous AgNO3 solution with 6 MeV electrons.", "author" : [ { "dropping-particle" : "", "family" : "Bogle", "given" : "K A", "non-dropping-particle" : "", "parse-names" : false, "suffix" : "" }, { "dropping-particle" : "", "family" : "Dhole", "given" : "S D", "non-dropping-particle" : "", "parse-names" : false, "suffix" : "" }, { "dropping-particle" : "", "family" : "Bhoraskar", "given" : "V N", "non-dropping-particle" : "", "parse-names" : false, "suffix" : "" } ], "container-title" : "Nanotechnology", "id" : "ITEM-1", "issue" : "13", "issued" : { "date-parts" : [ [ "2006" ] ] }, "page" : "3204-3208", "title" : "Silver nanoparticles: synthesis and size control by electron irradiation", "type" : "article", "volume" : "17" }, "uris" : [ "http://www.mendeley.com/documents/?uuid=1d33645a-c6a5-4578-aa02-ed26231a12e8" ] } ], "mendeley" : { "formattedCitation" : "[8]", "plainTextFormattedCitation" : "[8]", "previouslyFormattedCitation" : "[8]" }, "properties" : { "noteIndex" : 0 }, "schema" : "https://github.com/citation-style-language/schema/raw/master/csl-citation.json" }</w:instrText>
      </w:r>
      <w:r w:rsidR="00B07BF5" w:rsidRPr="002F0A18">
        <w:rPr>
          <w:rFonts w:ascii="Times New Roman" w:hAnsi="Times New Roman" w:cs="Times New Roman"/>
        </w:rPr>
        <w:fldChar w:fldCharType="separate"/>
      </w:r>
      <w:r w:rsidR="000E4F16" w:rsidRPr="002F0A18">
        <w:rPr>
          <w:rFonts w:ascii="Times New Roman" w:hAnsi="Times New Roman" w:cs="Times New Roman"/>
          <w:noProof/>
        </w:rPr>
        <w:t>[8]</w:t>
      </w:r>
      <w:r w:rsidR="00B07BF5" w:rsidRPr="002F0A18">
        <w:rPr>
          <w:rFonts w:ascii="Times New Roman" w:hAnsi="Times New Roman" w:cs="Times New Roman"/>
        </w:rPr>
        <w:fldChar w:fldCharType="end"/>
      </w:r>
      <w:r w:rsidR="00C33C0D" w:rsidRPr="002F0A18">
        <w:rPr>
          <w:rFonts w:ascii="Times New Roman" w:hAnsi="Times New Roman" w:cs="Times New Roman"/>
        </w:rPr>
        <w:t xml:space="preserve">. However, the uses of hazardous </w:t>
      </w:r>
      <w:r w:rsidR="002A2CE3" w:rsidRPr="002F0A18">
        <w:rPr>
          <w:rFonts w:ascii="Times New Roman" w:hAnsi="Times New Roman" w:cs="Times New Roman"/>
        </w:rPr>
        <w:t>reducing agent</w:t>
      </w:r>
      <w:r w:rsidR="00C33C0D" w:rsidRPr="002F0A18">
        <w:rPr>
          <w:rFonts w:ascii="Times New Roman" w:hAnsi="Times New Roman" w:cs="Times New Roman"/>
        </w:rPr>
        <w:t xml:space="preserve"> in the previous routes</w:t>
      </w:r>
      <w:r w:rsidR="00A9146E" w:rsidRPr="002F0A18">
        <w:rPr>
          <w:rFonts w:ascii="Times New Roman" w:hAnsi="Times New Roman" w:cs="Times New Roman"/>
        </w:rPr>
        <w:t xml:space="preserve"> such as sodium borohydride, NaBH</w:t>
      </w:r>
      <w:r w:rsidR="00A9146E" w:rsidRPr="002F0A18">
        <w:rPr>
          <w:rFonts w:ascii="Times New Roman" w:hAnsi="Times New Roman" w:cs="Times New Roman"/>
          <w:vertAlign w:val="subscript"/>
        </w:rPr>
        <w:t>4</w:t>
      </w:r>
      <w:r w:rsidR="00A9146E" w:rsidRPr="002F0A18">
        <w:rPr>
          <w:rFonts w:ascii="Times New Roman" w:hAnsi="Times New Roman" w:cs="Times New Roman"/>
        </w:rPr>
        <w:t>,</w:t>
      </w:r>
      <w:r w:rsidR="00E4606A" w:rsidRPr="002F0A18">
        <w:rPr>
          <w:rFonts w:ascii="Times New Roman" w:hAnsi="Times New Roman" w:cs="Times New Roman"/>
        </w:rPr>
        <w:t xml:space="preserve"> </w:t>
      </w:r>
      <w:r w:rsidR="00B04CEA">
        <w:rPr>
          <w:rFonts w:ascii="Times New Roman" w:hAnsi="Times New Roman" w:cs="Times New Roman"/>
        </w:rPr>
        <w:t xml:space="preserve">which is </w:t>
      </w:r>
      <w:r w:rsidR="00E4606A" w:rsidRPr="002F0A18">
        <w:rPr>
          <w:rFonts w:ascii="Times New Roman" w:hAnsi="Times New Roman" w:cs="Times New Roman"/>
        </w:rPr>
        <w:t>may</w:t>
      </w:r>
      <w:r w:rsidR="00C33C0D" w:rsidRPr="002F0A18">
        <w:rPr>
          <w:rFonts w:ascii="Times New Roman" w:hAnsi="Times New Roman" w:cs="Times New Roman"/>
        </w:rPr>
        <w:t xml:space="preserve"> enhance environmental pollution, </w:t>
      </w:r>
      <w:r w:rsidR="008F0779" w:rsidRPr="002F0A18">
        <w:rPr>
          <w:rFonts w:ascii="Times New Roman" w:hAnsi="Times New Roman" w:cs="Times New Roman"/>
        </w:rPr>
        <w:t xml:space="preserve">thus limiting the </w:t>
      </w:r>
      <w:r w:rsidR="00EE5618" w:rsidRPr="002F0A18">
        <w:rPr>
          <w:rFonts w:ascii="Times New Roman" w:hAnsi="Times New Roman" w:cs="Times New Roman"/>
        </w:rPr>
        <w:t>Ag-Nps applications especially</w:t>
      </w:r>
      <w:r w:rsidR="00CB1D79" w:rsidRPr="002F0A18">
        <w:rPr>
          <w:rFonts w:ascii="Times New Roman" w:hAnsi="Times New Roman" w:cs="Times New Roman"/>
        </w:rPr>
        <w:t xml:space="preserve"> in clinical</w:t>
      </w:r>
      <w:r w:rsidR="00EE5618" w:rsidRPr="002F0A18">
        <w:rPr>
          <w:rFonts w:ascii="Times New Roman" w:hAnsi="Times New Roman" w:cs="Times New Roman"/>
        </w:rPr>
        <w:t xml:space="preserve"> field</w:t>
      </w:r>
      <w:r w:rsidR="00A9146E" w:rsidRPr="002F0A18">
        <w:rPr>
          <w:rFonts w:ascii="Times New Roman" w:hAnsi="Times New Roman" w:cs="Times New Roman"/>
        </w:rPr>
        <w:t>.</w:t>
      </w:r>
      <w:r w:rsidR="00EE5618" w:rsidRPr="002F0A18">
        <w:rPr>
          <w:rFonts w:ascii="Times New Roman" w:hAnsi="Times New Roman" w:cs="Times New Roman"/>
        </w:rPr>
        <w:t xml:space="preserve"> </w:t>
      </w:r>
      <w:r w:rsidR="00A9146E" w:rsidRPr="002F0A18">
        <w:rPr>
          <w:rFonts w:ascii="Times New Roman" w:hAnsi="Times New Roman" w:cs="Times New Roman"/>
        </w:rPr>
        <w:t>Due to this reason, a gre</w:t>
      </w:r>
      <w:r w:rsidR="00514A6B">
        <w:rPr>
          <w:rFonts w:ascii="Times New Roman" w:hAnsi="Times New Roman" w:cs="Times New Roman"/>
        </w:rPr>
        <w:t>en approach for synthesizing Ag</w:t>
      </w:r>
      <w:r w:rsidR="00A9146E" w:rsidRPr="002F0A18">
        <w:rPr>
          <w:rFonts w:ascii="Times New Roman" w:hAnsi="Times New Roman" w:cs="Times New Roman"/>
        </w:rPr>
        <w:t xml:space="preserve">Nps has been </w:t>
      </w:r>
      <w:r w:rsidR="005F17A9" w:rsidRPr="002F0A18">
        <w:rPr>
          <w:rFonts w:ascii="Times New Roman" w:hAnsi="Times New Roman" w:cs="Times New Roman"/>
        </w:rPr>
        <w:t xml:space="preserve">conducted by </w:t>
      </w:r>
      <w:r w:rsidR="00460F06">
        <w:rPr>
          <w:rFonts w:ascii="Times New Roman" w:hAnsi="Times New Roman" w:cs="Times New Roman"/>
        </w:rPr>
        <w:t>substituting</w:t>
      </w:r>
      <w:r w:rsidR="005F17A9" w:rsidRPr="002F0A18">
        <w:rPr>
          <w:rFonts w:ascii="Times New Roman" w:hAnsi="Times New Roman" w:cs="Times New Roman"/>
        </w:rPr>
        <w:t xml:space="preserve"> previous</w:t>
      </w:r>
      <w:r w:rsidR="002A2CE3" w:rsidRPr="002F0A18">
        <w:rPr>
          <w:rFonts w:ascii="Times New Roman" w:hAnsi="Times New Roman" w:cs="Times New Roman"/>
        </w:rPr>
        <w:t xml:space="preserve"> reducing agent with natural bioactive compounds.</w:t>
      </w:r>
      <w:r w:rsidR="008F0779" w:rsidRPr="002F0A18">
        <w:rPr>
          <w:rFonts w:ascii="Times New Roman" w:hAnsi="Times New Roman" w:cs="Times New Roman"/>
        </w:rPr>
        <w:t xml:space="preserve"> </w:t>
      </w:r>
      <w:r w:rsidR="00B544AD" w:rsidRPr="002F0A18">
        <w:rPr>
          <w:rFonts w:ascii="Times New Roman" w:hAnsi="Times New Roman" w:cs="Times New Roman"/>
        </w:rPr>
        <w:t>Green technique becomes a potent aspect for current nanotechnology research because it is</w:t>
      </w:r>
      <w:r w:rsidR="00CC4DE9" w:rsidRPr="002F0A18">
        <w:rPr>
          <w:rFonts w:ascii="Times New Roman" w:hAnsi="Times New Roman" w:cs="Times New Roman"/>
        </w:rPr>
        <w:t xml:space="preserve"> environmental friendly, s</w:t>
      </w:r>
      <w:r w:rsidR="00B544AD" w:rsidRPr="002F0A18">
        <w:rPr>
          <w:rFonts w:ascii="Times New Roman" w:hAnsi="Times New Roman" w:cs="Times New Roman"/>
        </w:rPr>
        <w:t>afe</w:t>
      </w:r>
      <w:r w:rsidR="00CC4DE9" w:rsidRPr="002F0A18">
        <w:rPr>
          <w:rFonts w:ascii="Times New Roman" w:hAnsi="Times New Roman" w:cs="Times New Roman"/>
        </w:rPr>
        <w:t>, cost effective and require</w:t>
      </w:r>
      <w:r w:rsidR="005F17A9" w:rsidRPr="002F0A18">
        <w:rPr>
          <w:rFonts w:ascii="Times New Roman" w:hAnsi="Times New Roman" w:cs="Times New Roman"/>
        </w:rPr>
        <w:t>d</w:t>
      </w:r>
      <w:r w:rsidR="00CC4DE9" w:rsidRPr="002F0A18">
        <w:rPr>
          <w:rFonts w:ascii="Times New Roman" w:hAnsi="Times New Roman" w:cs="Times New Roman"/>
        </w:rPr>
        <w:t xml:space="preserve"> renewable reducing agent.</w:t>
      </w:r>
      <w:r w:rsidR="00CC4DE9">
        <w:rPr>
          <w:b/>
        </w:rPr>
        <w:t xml:space="preserve"> </w:t>
      </w:r>
    </w:p>
    <w:p w:rsidR="002F0A18" w:rsidRDefault="002F0A18" w:rsidP="002F0A18">
      <w:pPr>
        <w:outlineLvl w:val="0"/>
        <w:rPr>
          <w:b/>
        </w:rPr>
      </w:pPr>
    </w:p>
    <w:p w:rsidR="000D0E73" w:rsidRPr="00116925" w:rsidRDefault="002B6712" w:rsidP="000D0E73">
      <w:pPr>
        <w:pStyle w:val="Els-body-text"/>
        <w:ind w:firstLine="0"/>
      </w:pPr>
      <w:r>
        <w:t>Some natural bioactive compounds</w:t>
      </w:r>
      <w:r w:rsidR="00321D69">
        <w:t>, which are extracted from</w:t>
      </w:r>
      <w:r w:rsidR="005F17A9">
        <w:t xml:space="preserve"> </w:t>
      </w:r>
      <w:r w:rsidR="000E1315">
        <w:t xml:space="preserve">yeasts, enzymes, fungi, bacteria and plant </w:t>
      </w:r>
      <w:r>
        <w:t xml:space="preserve">are appropriate to reduce </w:t>
      </w:r>
      <w:r w:rsidR="00460F06">
        <w:t>Ag</w:t>
      </w:r>
      <w:r w:rsidR="00460F06" w:rsidRPr="00460F06">
        <w:rPr>
          <w:vertAlign w:val="superscript"/>
        </w:rPr>
        <w:t>+</w:t>
      </w:r>
      <w:r>
        <w:t xml:space="preserve"> ion,</w:t>
      </w:r>
      <w:r w:rsidR="00460F06">
        <w:t xml:space="preserve"> from (I) to (0) oxidation state. This is </w:t>
      </w:r>
      <w:r>
        <w:t xml:space="preserve">due to </w:t>
      </w:r>
      <w:r w:rsidR="00460F06">
        <w:t>the abundances</w:t>
      </w:r>
      <w:r>
        <w:t xml:space="preserve"> of hydroxyl and amino groups</w:t>
      </w:r>
      <w:r w:rsidR="00CB1D79">
        <w:t xml:space="preserve"> that</w:t>
      </w:r>
      <w:r>
        <w:t xml:space="preserve"> present in these natural resources.</w:t>
      </w:r>
      <w:r w:rsidR="00D94583">
        <w:t xml:space="preserve"> Among</w:t>
      </w:r>
      <w:r w:rsidR="00460F06">
        <w:t xml:space="preserve"> of </w:t>
      </w:r>
      <w:r w:rsidR="00D94583">
        <w:t>these sources, plant extracts would be the</w:t>
      </w:r>
      <w:r w:rsidR="008F71C6">
        <w:t xml:space="preserve"> most</w:t>
      </w:r>
      <w:r w:rsidR="00D94583">
        <w:t xml:space="preserve"> preferable reducing agent </w:t>
      </w:r>
      <w:r w:rsidR="00514A6B">
        <w:t>for synthesizing Ag</w:t>
      </w:r>
      <w:r w:rsidR="00FB1F45">
        <w:t>Nps</w:t>
      </w:r>
      <w:r w:rsidR="00460F06">
        <w:t xml:space="preserve"> as it reduces synthesis time consumption as well as considering the production scale is higher compared to other natural resources. </w:t>
      </w:r>
      <w:r w:rsidR="00514A6B">
        <w:t>Production of Ag</w:t>
      </w:r>
      <w:r w:rsidR="00E4606A">
        <w:t xml:space="preserve">Nps from plant extracts for example; </w:t>
      </w:r>
      <w:r w:rsidR="00D73E02">
        <w:rPr>
          <w:i/>
        </w:rPr>
        <w:t>Curcuma longa</w:t>
      </w:r>
      <w:r w:rsidR="00E556BF">
        <w:rPr>
          <w:i/>
        </w:rPr>
        <w:t xml:space="preserve"> </w:t>
      </w:r>
      <w:r w:rsidR="00B07BF5">
        <w:fldChar w:fldCharType="begin" w:fldLock="1"/>
      </w:r>
      <w:r w:rsidR="006A5FBA">
        <w:instrText>ADDIN CSL_CITATION { "citationItems" : [ { "id" : "ITEM-1", "itemData" : { "DOI" : "10.2147/IJN.S36786", "ISSN" : "11769114", "PMID" : "23341739", "abstract" : "Green synthesis of noble metal nanoparticles is a vastly developing area of research. Metallic nanoparticles have received great attention from chemists, physicists, biologists, and engineers who wish to use them for the development of a new-generation of nanodevices. In this study, silver nanoparticles were biosynthesized from aqueous silver nitrate through a simple and eco-friendly route using Curcuma longa tuber-powder extracts, which acted as a reductant and stabilizer simultaneously. Characterizations of nanoparticles were done using different methods, which included ultraviolet-visible spectroscopy, powder X-ray diffraction, transmission electron microscopy, scanning electron microscopy, energy-dispersive X-ray fluorescence spectrometry, and Fourier-transform infrared spectroscopy. The ultraviolet-visible spectrum of the aqueous medium containing silver nanoparticles showed an absorption peak at around 415 nm. Transmission electron microscopy showed that mean diameter and standard deviation for the formation of silver nanoparticles was 6.30 \u00b1 2.64 nm. Powder X-ray diffraction showed that the particles are crystalline in nature, with a face-centered cubic structure. The most needed outcome of this work will be the development of value-added products from C. longa for biomedical and nanotechnology-based industries.", "author" : [ { "dropping-particle" : "", "family" : "Shameli", "given" : "Kamyar", "non-dropping-particle" : "", "parse-names" : false, "suffix" : "" }, { "dropping-particle" : "Bin", "family" : "Ahmad", "given" : "Mansor", "non-dropping-particle" : "", "parse-names" : false, "suffix" : "" }, { "dropping-particle" : "", "family" : "Zamanian", "given" : "Ali", "non-dropping-particle" : "", "parse-names" : false, "suffix" : "" }, { "dropping-particle" : "", "family" : "Sangpour", "given" : "Parvanh", "non-dropping-particle" : "", "parse-names" : false, "suffix" : "" }, { "dropping-particle" : "", "family" : "Shabanzadeh", "given" : "Parvaneh", "non-dropping-particle" : "", "parse-names" : false, "suffix" : "" }, { "dropping-particle" : "", "family" : "Abdollahi", "given" : "Yadollah", "non-dropping-particle" : "", "parse-names" : false, "suffix" : "" }, { "dropping-particle" : "", "family" : "Zargar", "given" : "Mohsen", "non-dropping-particle" : "", "parse-names" : false, "suffix" : "" } ], "container-title" : "International Journal of Nanomedicine", "id" : "ITEM-1", "issued" : { "date-parts" : [ [ "2012" ] ] }, "page" : "5603-5610", "title" : "Green biosynthesis of silver nanoparticles using Curcuma longa tuber powder", "type" : "article-journal", "volume" : "7" }, "uris" : [ "http://www.mendeley.com/documents/?uuid=cce592bc-86db-471d-aa32-b0df99cea64d" ] } ], "mendeley" : { "formattedCitation" : "[9]", "plainTextFormattedCitation" : "[9]", "previouslyFormattedCitation" : "[9]" }, "properties" : { "noteIndex" : 0 }, "schema" : "https://github.com/citation-style-language/schema/raw/master/csl-citation.json" }</w:instrText>
      </w:r>
      <w:r w:rsidR="00B07BF5">
        <w:fldChar w:fldCharType="separate"/>
      </w:r>
      <w:r w:rsidR="000E4F16" w:rsidRPr="000E4F16">
        <w:rPr>
          <w:noProof/>
        </w:rPr>
        <w:t>[9]</w:t>
      </w:r>
      <w:r w:rsidR="00B07BF5">
        <w:fldChar w:fldCharType="end"/>
      </w:r>
      <w:r w:rsidR="00E466C5" w:rsidRPr="00CF5D46">
        <w:t xml:space="preserve">, </w:t>
      </w:r>
      <w:r w:rsidR="00E466C5" w:rsidRPr="00CF5D46">
        <w:rPr>
          <w:i/>
        </w:rPr>
        <w:t xml:space="preserve">Hibiscus </w:t>
      </w:r>
      <w:r w:rsidR="00E466C5" w:rsidRPr="00E466C5">
        <w:rPr>
          <w:i/>
        </w:rPr>
        <w:t>rosasinensis</w:t>
      </w:r>
      <w:r w:rsidR="00E556BF">
        <w:rPr>
          <w:i/>
        </w:rPr>
        <w:t xml:space="preserve"> </w:t>
      </w:r>
      <w:r w:rsidR="00B07BF5">
        <w:fldChar w:fldCharType="begin" w:fldLock="1"/>
      </w:r>
      <w:r w:rsidR="006A5FBA">
        <w:instrText>ADDIN CSL_CITATION { "citationItems" : [ { "id" : "ITEM-1", "itemData" : { "DOI" : "10.1016/j.physe.2009.11.081", "ISSN" : "13869477", "abstract" : "Biological synthesis of gold and silver nanoparticles of various shapes using the leaf extract of Hibiscus rosa sinensis is reported. This is a simple, cost-effective, stable for long time and reproducible aqueous room temperature synthesis method to obtain a self-assembly of Au and Ag nanoparticles. The size and shape of Au nanoparticles are modulated by varying the ratio of metal salt and extract in the reaction medium. Variation of pH of the reaction medium gives silver nanoparticles of different shapes. The nanoparticles obtained are characterized by UV-vis, transmission electron microscopy (TEM), X-ray diffraction (XRD) and FTIR spectroscopy. Crystalline nature of the nanoparticles in the fcc structure are confirmed by the peaks in the XRD pattern corresponding to (1 1 1), (2 0 0), (2 2 0) and (3 1 1) planes, bright circular spots in the selected area electron diffraction (SAED) and clear lattice fringes in the high-resolution TEM image. From FTIR spectra it is found that the Au nanoparticles are bound to amine groups and the Ag nanoparticles to carboxylate ion groups. ?? 2009 Elsevier B.V. All rights reserved.", "author" : [ { "dropping-particle" : "", "family" : "Philip", "given" : "Daizy", "non-dropping-particle" : "", "parse-names" : false, "suffix" : "" } ], "container-title" : "Physica E: Low-Dimensional Systems and Nanostructures", "id" : "ITEM-1", "issue" : "5", "issued" : { "date-parts" : [ [ "2010" ] ] }, "page" : "1417-1424", "publisher" : "Elsevier", "title" : "Green synthesis of gold and silver nanoparticles using Hibiscus rosa sinensis", "type" : "article-journal", "volume" : "42" }, "uris" : [ "http://www.mendeley.com/documents/?uuid=a98a2d5f-9b0a-4dcb-af3d-f295b4237451" ] } ], "mendeley" : { "formattedCitation" : "[10]", "plainTextFormattedCitation" : "[10]", "previouslyFormattedCitation" : "[10]" }, "properties" : { "noteIndex" : 0 }, "schema" : "https://github.com/citation-style-language/schema/raw/master/csl-citation.json" }</w:instrText>
      </w:r>
      <w:r w:rsidR="00B07BF5">
        <w:fldChar w:fldCharType="separate"/>
      </w:r>
      <w:r w:rsidR="000E4F16" w:rsidRPr="000E4F16">
        <w:rPr>
          <w:noProof/>
        </w:rPr>
        <w:t>[10]</w:t>
      </w:r>
      <w:r w:rsidR="00B07BF5">
        <w:fldChar w:fldCharType="end"/>
      </w:r>
      <w:r w:rsidR="00E466C5" w:rsidRPr="00CF5D46">
        <w:t xml:space="preserve">, </w:t>
      </w:r>
      <w:r w:rsidR="00E466C5">
        <w:t xml:space="preserve"> </w:t>
      </w:r>
      <w:r w:rsidR="00E466C5" w:rsidRPr="00CF5D46">
        <w:rPr>
          <w:i/>
        </w:rPr>
        <w:t>Punicagranatum</w:t>
      </w:r>
      <w:r w:rsidR="00E556BF">
        <w:rPr>
          <w:i/>
        </w:rPr>
        <w:t xml:space="preserve"> </w:t>
      </w:r>
      <w:r w:rsidR="00B07BF5">
        <w:fldChar w:fldCharType="begin" w:fldLock="1"/>
      </w:r>
      <w:r w:rsidR="006A5FBA">
        <w:instrText>ADDIN CSL_CITATION { "citationItems" : [ { "id" : "ITEM-1", "itemData" : { "DOI" : "10.1016/j.saa.2012.11.084", "ISSN" : "13861425", "PMID" : "23274256", "abstract" : "A robust synthesis of silver nanoparticles (AgNPs) using the peel extract of Punica granatum is reported in this article. The formation of AgNPs was confirmed by the appearance of brownish yellow color and the Surface Plasmon Resonance (SPR) peak at 432 nm. The biogenic AgNPs were found to have the size approximately 30 nm with distorted spherical shape. The high negative zeta potential values of AgNPs revealed their high stability which could be attributed to the capping of AgNPs by the phytoconstituents of the Punica granatum peel. The biogenic AgNPs were also found to function as an effective green catalyst in the reduction of anthropogenic pollutant viz., 4-nitrophenol (4-NP) by solid sodium borohydride, which was evident from the instantaneous color change of bright yellow (400 nm) to colorless (294 nm) solution, after the addition of AgNPs. The catalytic action of biogenic AgNPs in the reduction of 4-NP could be explained on the basis of Langmuir-Hinshelwood model. ?? 2012 Elsevier B.V. All rights reserved.", "author" : [ { "dropping-particle" : "", "family" : "Edison", "given" : "T. Jebakumar Immanuel", "non-dropping-particle" : "", "parse-names" : false, "suffix" : "" }, { "dropping-particle" : "", "family" : "Sethuraman", "given" : "M. G.", "non-dropping-particle" : "", "parse-names" : false, "suffix" : "" } ], "container-title" : "Spectrochimica Acta - Part A: Molecular and Biomolecular Spectroscopy", "id" : "ITEM-1", "issued" : { "date-parts" : [ [ "2013" ] ] }, "page" : "262-264", "title" : "Biogenic robust synthesis of silver nanoparticles using Punica granatum peel and its application as a green catalyst for the reduction of an anthropogenic pollutant 4-nitrophenol", "type" : "article-journal", "volume" : "104" }, "uris" : [ "http://www.mendeley.com/documents/?uuid=974e8194-61e6-485d-9037-6dc1f5610014" ] } ], "mendeley" : { "formattedCitation" : "[11]", "plainTextFormattedCitation" : "[11]", "previouslyFormattedCitation" : "[11]" }, "properties" : { "noteIndex" : 0 }, "schema" : "https://github.com/citation-style-language/schema/raw/master/csl-citation.json" }</w:instrText>
      </w:r>
      <w:r w:rsidR="00B07BF5">
        <w:fldChar w:fldCharType="separate"/>
      </w:r>
      <w:r w:rsidR="000E4F16" w:rsidRPr="000E4F16">
        <w:rPr>
          <w:noProof/>
        </w:rPr>
        <w:t>[11]</w:t>
      </w:r>
      <w:r w:rsidR="00B07BF5">
        <w:fldChar w:fldCharType="end"/>
      </w:r>
      <w:r w:rsidR="00E466C5" w:rsidRPr="00CF5D46">
        <w:t xml:space="preserve"> and </w:t>
      </w:r>
      <w:r w:rsidR="00E466C5">
        <w:t xml:space="preserve"> </w:t>
      </w:r>
      <w:r w:rsidR="00E466C5" w:rsidRPr="00E466C5">
        <w:t>aquatic weeds</w:t>
      </w:r>
      <w:r w:rsidR="00E556BF">
        <w:t xml:space="preserve"> </w:t>
      </w:r>
      <w:r w:rsidR="00B07BF5">
        <w:fldChar w:fldCharType="begin" w:fldLock="1"/>
      </w:r>
      <w:r w:rsidR="006A5FBA">
        <w:instrText>ADDIN CSL_CITATION { "citationItems" : [ { "id" : "ITEM-1", "itemData" : { "DOI" : "10.1016/j.carbpol.2013.05.038", "ISSN" : "01448617", "PMID" : "23987347", "abstract" : "As part of the desire to save the environment through \"green\" chemistry practices, we herein report an environmentally benign synthesis of silver nanoparticles (Ag-NPs) using cellulose extracted from an environmentally problematic aquatic weed, water hyacinth (WH), as both reducing and capping agent in an aqueous medium. By varying the pH of the solution and reaction time, the temporal evolutions of the optical and morphological properties of the as-synthesised Ag-NPs were investigated. The as-synthesised cellulose capped silver nanoparticles (C-Ag-NPs) were characterised using Fourier transform infrared spectroscopy (FTIR), ultraviolet-visible spectroscopy (UV-vis), transmission electron microscopy (TEM) and high resolution transmission electron microscopy (HRTEM). The maximum surface plasmon resonance (SPR) peak decreased as the pH increased indicating that an increase in the pH of the solution favoured the formation of smaller particles. In addition, instantaneous change in the colour of the solution from colourless to brown within 5 min at pH 11 showed that the rate of reduction is faster at this pH compared to those at lower pH. The TEM micrographs showed that the materials are small, highly monodispersed and spherical in shape. The average particle mean diameters were calculated to be 5.69 ?? 5.89 nm, 4.53 ?? 1.36 nm and 2.68 ?? 0.69 nm nm at pH 4, 8 and 11 respectively. The HRTEM confirmed the crystallinity of the material while the FTIR spectra confirmed the capping of the as-synthesised Ag-NPs by the cellulose. It has been shown therefore that based on this synthetic method, this aquatic plant can be used to the advantage of mankind. ?? 2013 Elsevier Ltd. All rights reserved.", "author" : [ { "dropping-particle" : "", "family" : "Mochochoko", "given" : "Tanki", "non-dropping-particle" : "", "parse-names" : false, "suffix" : "" }, { "dropping-particle" : "", "family" : "Oluwafemi", "given" : "Oluwatobi S.", "non-dropping-particle" : "", "parse-names" : false, "suffix" : "" }, { "dropping-particle" : "", "family" : "Jumbam", "given" : "Denis N.", "non-dropping-particle" : "", "parse-names" : false, "suffix" : "" }, { "dropping-particle" : "", "family" : "Songca", "given" : "Sandile P.", "non-dropping-particle" : "", "parse-names" : false, "suffix" : "" } ], "container-title" : "Carbohydrate Polymers", "id" : "ITEM-1", "issue" : "1", "issued" : { "date-parts" : [ [ "2013" ] ] }, "page" : "290-294", "publisher" : "Elsevier Ltd.", "title" : "Green synthesis of silver nanoparticles using cellulose extracted from an aquatic weed; Water hyacinth", "type" : "article-journal", "volume" : "98" }, "uris" : [ "http://www.mendeley.com/documents/?uuid=cd37e109-3759-4a61-aa87-da1d1482f240" ] } ], "mendeley" : { "formattedCitation" : "[12]", "plainTextFormattedCitation" : "[12]", "previouslyFormattedCitation" : "[12]" }, "properties" : { "noteIndex" : 0 }, "schema" : "https://github.com/citation-style-language/schema/raw/master/csl-citation.json" }</w:instrText>
      </w:r>
      <w:r w:rsidR="00B07BF5">
        <w:fldChar w:fldCharType="separate"/>
      </w:r>
      <w:r w:rsidR="000E4F16" w:rsidRPr="000E4F16">
        <w:rPr>
          <w:noProof/>
        </w:rPr>
        <w:t>[12]</w:t>
      </w:r>
      <w:r w:rsidR="00B07BF5">
        <w:fldChar w:fldCharType="end"/>
      </w:r>
      <w:r w:rsidR="00E466C5" w:rsidRPr="00E466C5">
        <w:t xml:space="preserve"> </w:t>
      </w:r>
      <w:r w:rsidR="00E466C5" w:rsidRPr="00CF5D46">
        <w:t>have been reported</w:t>
      </w:r>
      <w:r w:rsidR="00E466C5">
        <w:t xml:space="preserve"> literally</w:t>
      </w:r>
      <w:r w:rsidR="00E466C5" w:rsidRPr="00CF5D46">
        <w:t>.</w:t>
      </w:r>
      <w:r w:rsidR="00DC086C">
        <w:t xml:space="preserve"> In </w:t>
      </w:r>
      <w:r w:rsidR="00321D69">
        <w:t xml:space="preserve">the </w:t>
      </w:r>
      <w:r w:rsidR="00DC086C">
        <w:t>present study,</w:t>
      </w:r>
      <w:r w:rsidR="00321D69">
        <w:t xml:space="preserve"> antioxidant extracted</w:t>
      </w:r>
      <w:r w:rsidR="00CB1D79">
        <w:t xml:space="preserve"> from galangal rhizome</w:t>
      </w:r>
      <w:r w:rsidR="00116925">
        <w:t xml:space="preserve">, </w:t>
      </w:r>
      <w:r w:rsidR="00116925">
        <w:rPr>
          <w:i/>
        </w:rPr>
        <w:t xml:space="preserve">Alpinia galanga </w:t>
      </w:r>
      <w:r w:rsidR="00321D69">
        <w:t>has been used to synthesize Ag-Nps. The abundance</w:t>
      </w:r>
      <w:r w:rsidR="00460F06">
        <w:t>s</w:t>
      </w:r>
      <w:r w:rsidR="00321D69">
        <w:t xml:space="preserve"> of phenolic groups present in the antioxidant</w:t>
      </w:r>
      <w:r w:rsidR="006045E2">
        <w:t>s</w:t>
      </w:r>
      <w:r w:rsidR="00321D69">
        <w:t xml:space="preserve"> </w:t>
      </w:r>
      <w:r w:rsidR="00321D69">
        <w:lastRenderedPageBreak/>
        <w:t>extract</w:t>
      </w:r>
      <w:r w:rsidR="00F35464">
        <w:t xml:space="preserve"> is</w:t>
      </w:r>
      <w:r w:rsidR="00321D69">
        <w:t xml:space="preserve"> expected to reduce </w:t>
      </w:r>
      <w:r w:rsidR="00460F06">
        <w:t>siver ions to silver metal,</w:t>
      </w:r>
      <w:r w:rsidR="00321D69">
        <w:t xml:space="preserve"> t</w:t>
      </w:r>
      <w:r w:rsidR="00514A6B">
        <w:t>hus stabilizing the prepared Ag</w:t>
      </w:r>
      <w:r w:rsidR="00321D69">
        <w:t>Nps from</w:t>
      </w:r>
      <w:r w:rsidR="006045E2">
        <w:t xml:space="preserve"> being</w:t>
      </w:r>
      <w:r w:rsidR="00321D69">
        <w:t xml:space="preserve"> a</w:t>
      </w:r>
      <w:r w:rsidR="006045E2">
        <w:t>g</w:t>
      </w:r>
      <w:r w:rsidR="00321D69">
        <w:t>gregated.</w:t>
      </w:r>
    </w:p>
    <w:p w:rsidR="00785CA6" w:rsidRPr="00AF6D47" w:rsidRDefault="00785CA6" w:rsidP="00785CA6">
      <w:pP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785CA6" w:rsidRDefault="0078395B" w:rsidP="00785CA6">
      <w:pPr>
        <w:outlineLvl w:val="0"/>
        <w:rPr>
          <w:rFonts w:ascii="Times New Roman" w:hAnsi="Times New Roman" w:cs="Times New Roman"/>
          <w:szCs w:val="20"/>
          <w:lang w:val="en-MY"/>
        </w:rPr>
      </w:pPr>
      <w:r>
        <w:rPr>
          <w:rFonts w:ascii="Times New Roman" w:hAnsi="Times New Roman" w:cs="Times New Roman"/>
          <w:szCs w:val="20"/>
          <w:lang w:val="en-MY"/>
        </w:rPr>
        <w:t xml:space="preserve">Galangal rhizhome, </w:t>
      </w:r>
      <w:r>
        <w:rPr>
          <w:rFonts w:ascii="Times New Roman" w:hAnsi="Times New Roman" w:cs="Times New Roman"/>
          <w:i/>
          <w:szCs w:val="20"/>
          <w:lang w:val="en-MY"/>
        </w:rPr>
        <w:t>Alpinia galanga</w:t>
      </w:r>
      <w:r w:rsidRPr="0078395B">
        <w:rPr>
          <w:rFonts w:ascii="Times New Roman" w:hAnsi="Times New Roman" w:cs="Times New Roman"/>
          <w:szCs w:val="20"/>
          <w:lang w:val="en-MY"/>
        </w:rPr>
        <w:t xml:space="preserve"> was purchased from the local market in Kuala Tereng</w:t>
      </w:r>
      <w:r>
        <w:rPr>
          <w:rFonts w:ascii="Times New Roman" w:hAnsi="Times New Roman" w:cs="Times New Roman"/>
          <w:szCs w:val="20"/>
          <w:lang w:val="en-MY"/>
        </w:rPr>
        <w:t xml:space="preserve">ganu, Malaysia. Silver nitrate, </w:t>
      </w:r>
      <w:r w:rsidRPr="0078395B">
        <w:rPr>
          <w:rFonts w:ascii="Times New Roman" w:hAnsi="Times New Roman" w:cs="Times New Roman"/>
          <w:szCs w:val="20"/>
          <w:lang w:val="en-MY"/>
        </w:rPr>
        <w:t>AgNO</w:t>
      </w:r>
      <w:r w:rsidRPr="0078395B">
        <w:rPr>
          <w:rFonts w:ascii="Times New Roman" w:hAnsi="Times New Roman" w:cs="Times New Roman"/>
          <w:szCs w:val="20"/>
          <w:vertAlign w:val="subscript"/>
          <w:lang w:val="en-MY"/>
        </w:rPr>
        <w:t>3</w:t>
      </w:r>
      <w:r w:rsidR="000D6C1D">
        <w:rPr>
          <w:rFonts w:ascii="Times New Roman" w:hAnsi="Times New Roman" w:cs="Times New Roman"/>
          <w:szCs w:val="20"/>
          <w:lang w:val="en-MY"/>
        </w:rPr>
        <w:t xml:space="preserve"> (0.1 M)</w:t>
      </w:r>
      <w:r w:rsidRPr="0078395B">
        <w:rPr>
          <w:rFonts w:ascii="Times New Roman" w:hAnsi="Times New Roman" w:cs="Times New Roman"/>
          <w:szCs w:val="20"/>
          <w:lang w:val="en-MY"/>
        </w:rPr>
        <w:t>,</w:t>
      </w:r>
      <w:r w:rsidR="00460F06">
        <w:rPr>
          <w:rFonts w:ascii="Times New Roman" w:hAnsi="Times New Roman" w:cs="Times New Roman"/>
          <w:szCs w:val="20"/>
          <w:lang w:val="en-MY"/>
        </w:rPr>
        <w:t xml:space="preserve"> Folin-Ciocalteu</w:t>
      </w:r>
      <w:r w:rsidRPr="0078395B">
        <w:rPr>
          <w:rFonts w:ascii="Times New Roman" w:hAnsi="Times New Roman" w:cs="Times New Roman"/>
          <w:szCs w:val="20"/>
          <w:lang w:val="en-MY"/>
        </w:rPr>
        <w:t xml:space="preserve"> reagent,</w:t>
      </w:r>
      <w:r>
        <w:rPr>
          <w:rFonts w:ascii="Times New Roman" w:hAnsi="Times New Roman" w:cs="Times New Roman"/>
          <w:szCs w:val="20"/>
          <w:lang w:val="en-MY"/>
        </w:rPr>
        <w:t xml:space="preserve"> </w:t>
      </w:r>
      <w:r w:rsidRPr="0078395B">
        <w:rPr>
          <w:rFonts w:ascii="Times New Roman" w:hAnsi="Times New Roman" w:cs="Times New Roman"/>
          <w:szCs w:val="20"/>
          <w:lang w:val="en-MY"/>
        </w:rPr>
        <w:t>gallic acid, sodium carbonate</w:t>
      </w:r>
      <w:r>
        <w:rPr>
          <w:rFonts w:ascii="Times New Roman" w:hAnsi="Times New Roman" w:cs="Times New Roman"/>
          <w:szCs w:val="20"/>
          <w:lang w:val="en-MY"/>
        </w:rPr>
        <w:t>,</w:t>
      </w:r>
      <w:r w:rsidRPr="0078395B">
        <w:rPr>
          <w:rFonts w:ascii="Times New Roman" w:hAnsi="Times New Roman" w:cs="Times New Roman"/>
          <w:szCs w:val="20"/>
          <w:lang w:val="en-MY"/>
        </w:rPr>
        <w:t xml:space="preserve"> NaCO</w:t>
      </w:r>
      <w:r w:rsidRPr="0078395B">
        <w:rPr>
          <w:rFonts w:ascii="Times New Roman" w:hAnsi="Times New Roman" w:cs="Times New Roman"/>
          <w:szCs w:val="20"/>
          <w:vertAlign w:val="subscript"/>
          <w:lang w:val="en-MY"/>
        </w:rPr>
        <w:t>3</w:t>
      </w:r>
      <w:r w:rsidR="000D6C1D">
        <w:rPr>
          <w:rFonts w:ascii="Times New Roman" w:hAnsi="Times New Roman" w:cs="Times New Roman"/>
          <w:szCs w:val="20"/>
          <w:lang w:val="en-MY"/>
        </w:rPr>
        <w:t xml:space="preserve"> (7.5 %)</w:t>
      </w:r>
      <w:r>
        <w:rPr>
          <w:rFonts w:ascii="Times New Roman" w:hAnsi="Times New Roman" w:cs="Times New Roman"/>
          <w:szCs w:val="20"/>
          <w:lang w:val="en-MY"/>
        </w:rPr>
        <w:t>,</w:t>
      </w:r>
      <w:r w:rsidRPr="0078395B">
        <w:rPr>
          <w:rFonts w:ascii="Times New Roman" w:hAnsi="Times New Roman" w:cs="Times New Roman"/>
          <w:szCs w:val="20"/>
          <w:lang w:val="en-MY"/>
        </w:rPr>
        <w:t xml:space="preserve"> were purchased from Sigma Aldrich and used without purification. Deionized water was used throughout the reaction.</w:t>
      </w:r>
    </w:p>
    <w:p w:rsidR="0078395B" w:rsidRDefault="0078395B" w:rsidP="00785CA6">
      <w:pPr>
        <w:outlineLvl w:val="0"/>
        <w:rPr>
          <w:rFonts w:ascii="Times New Roman" w:hAnsi="Times New Roman" w:cs="Times New Roman"/>
          <w:szCs w:val="20"/>
          <w:lang w:val="en-MY"/>
        </w:rPr>
      </w:pPr>
    </w:p>
    <w:p w:rsidR="00862EA2" w:rsidRDefault="00862EA2" w:rsidP="00862EA2">
      <w:pPr>
        <w:outlineLvl w:val="0"/>
        <w:rPr>
          <w:rFonts w:ascii="Times New Roman" w:hAnsi="Times New Roman" w:cs="Times New Roman"/>
          <w:b/>
        </w:rPr>
      </w:pPr>
      <w:r>
        <w:rPr>
          <w:rFonts w:ascii="Times New Roman" w:hAnsi="Times New Roman" w:cs="Times New Roman"/>
          <w:b/>
        </w:rPr>
        <w:t xml:space="preserve">Preparation of </w:t>
      </w:r>
      <w:r w:rsidR="0073626B">
        <w:rPr>
          <w:rFonts w:ascii="Times New Roman" w:hAnsi="Times New Roman" w:cs="Times New Roman"/>
          <w:b/>
        </w:rPr>
        <w:t xml:space="preserve">Galangal Rhizome </w:t>
      </w:r>
      <w:r w:rsidR="0073626B" w:rsidRPr="00862EA2">
        <w:rPr>
          <w:rFonts w:ascii="Times New Roman" w:hAnsi="Times New Roman" w:cs="Times New Roman"/>
          <w:b/>
        </w:rPr>
        <w:t>Extract</w:t>
      </w:r>
    </w:p>
    <w:p w:rsidR="00862EA2" w:rsidRDefault="002549EC" w:rsidP="00862EA2">
      <w:pPr>
        <w:outlineLvl w:val="0"/>
        <w:rPr>
          <w:rFonts w:ascii="Times New Roman" w:hAnsi="Times New Roman" w:cs="Times New Roman"/>
          <w:szCs w:val="20"/>
          <w:lang w:val="en-MY"/>
        </w:rPr>
      </w:pPr>
      <w:r>
        <w:rPr>
          <w:rFonts w:ascii="Times New Roman" w:hAnsi="Times New Roman" w:cs="Times New Roman"/>
        </w:rPr>
        <w:t>Galangal rhizome</w:t>
      </w:r>
      <w:r w:rsidR="003A3669">
        <w:rPr>
          <w:rFonts w:ascii="Times New Roman" w:hAnsi="Times New Roman" w:cs="Times New Roman"/>
        </w:rPr>
        <w:t xml:space="preserve"> </w:t>
      </w:r>
      <w:r>
        <w:rPr>
          <w:rFonts w:ascii="Times New Roman" w:hAnsi="Times New Roman" w:cs="Times New Roman"/>
        </w:rPr>
        <w:t>was washed to remove impurities, dried</w:t>
      </w:r>
      <w:r w:rsidR="00A10904">
        <w:rPr>
          <w:rFonts w:ascii="Times New Roman" w:hAnsi="Times New Roman" w:cs="Times New Roman"/>
        </w:rPr>
        <w:t xml:space="preserve"> at ambient temperature</w:t>
      </w:r>
      <w:r>
        <w:rPr>
          <w:rFonts w:ascii="Times New Roman" w:hAnsi="Times New Roman" w:cs="Times New Roman"/>
        </w:rPr>
        <w:t>, powdered using IKA A11 basic grinder and sieved to get uniform sizes</w:t>
      </w:r>
      <w:r w:rsidR="00A10904">
        <w:rPr>
          <w:rFonts w:ascii="Times New Roman" w:hAnsi="Times New Roman" w:cs="Times New Roman"/>
        </w:rPr>
        <w:t xml:space="preserve"> powder</w:t>
      </w:r>
      <w:r>
        <w:rPr>
          <w:rFonts w:ascii="Times New Roman" w:hAnsi="Times New Roman" w:cs="Times New Roman"/>
        </w:rPr>
        <w:t xml:space="preserve"> (</w:t>
      </w:r>
      <w:r w:rsidRPr="002549EC">
        <w:rPr>
          <w:rFonts w:ascii="Times New Roman" w:hAnsi="Times New Roman" w:cs="Times New Roman"/>
          <w:szCs w:val="20"/>
        </w:rPr>
        <w:t xml:space="preserve">approximately 355 </w:t>
      </w:r>
      <w:r w:rsidRPr="002549EC">
        <w:rPr>
          <w:rFonts w:ascii="Times New Roman" w:hAnsi="Times New Roman" w:cs="Times New Roman"/>
          <w:szCs w:val="20"/>
          <w:lang w:val="en-MY"/>
        </w:rPr>
        <w:t>μm</w:t>
      </w:r>
      <w:r>
        <w:rPr>
          <w:rFonts w:ascii="Times New Roman" w:hAnsi="Times New Roman" w:cs="Times New Roman"/>
          <w:szCs w:val="20"/>
          <w:lang w:val="en-MY"/>
        </w:rPr>
        <w:t>) before</w:t>
      </w:r>
      <w:r w:rsidR="003A3669">
        <w:rPr>
          <w:rFonts w:ascii="Times New Roman" w:hAnsi="Times New Roman" w:cs="Times New Roman"/>
          <w:szCs w:val="20"/>
          <w:lang w:val="en-MY"/>
        </w:rPr>
        <w:t xml:space="preserve"> the extraction begin. </w:t>
      </w:r>
      <w:r w:rsidR="00D91D24">
        <w:rPr>
          <w:rFonts w:ascii="Times New Roman" w:hAnsi="Times New Roman" w:cs="Times New Roman"/>
          <w:szCs w:val="20"/>
          <w:lang w:val="en-MY"/>
        </w:rPr>
        <w:t>Rhizome extract was prepared by adding 0.1 g of rhizome powder in</w:t>
      </w:r>
      <w:r w:rsidR="003A3669">
        <w:rPr>
          <w:rFonts w:ascii="Times New Roman" w:hAnsi="Times New Roman" w:cs="Times New Roman"/>
          <w:szCs w:val="20"/>
          <w:lang w:val="en-MY"/>
        </w:rPr>
        <w:t xml:space="preserve"> 25 ml of deionized water</w:t>
      </w:r>
      <w:r w:rsidR="00D91D24">
        <w:rPr>
          <w:rFonts w:ascii="Times New Roman" w:hAnsi="Times New Roman" w:cs="Times New Roman"/>
          <w:szCs w:val="20"/>
          <w:lang w:val="en-MY"/>
        </w:rPr>
        <w:t>. The mixture was then</w:t>
      </w:r>
      <w:r w:rsidR="00A10904">
        <w:rPr>
          <w:rFonts w:ascii="Times New Roman" w:hAnsi="Times New Roman" w:cs="Times New Roman"/>
          <w:szCs w:val="20"/>
          <w:lang w:val="en-MY"/>
        </w:rPr>
        <w:t xml:space="preserve"> </w:t>
      </w:r>
      <w:r w:rsidR="003A3669">
        <w:rPr>
          <w:rFonts w:ascii="Times New Roman" w:hAnsi="Times New Roman" w:cs="Times New Roman"/>
          <w:szCs w:val="20"/>
          <w:lang w:val="en-MY"/>
        </w:rPr>
        <w:t>sti</w:t>
      </w:r>
      <w:r w:rsidR="00D91D24">
        <w:rPr>
          <w:rFonts w:ascii="Times New Roman" w:hAnsi="Times New Roman" w:cs="Times New Roman"/>
          <w:szCs w:val="20"/>
          <w:lang w:val="en-MY"/>
        </w:rPr>
        <w:t>r</w:t>
      </w:r>
      <w:r w:rsidR="003A3669">
        <w:rPr>
          <w:rFonts w:ascii="Times New Roman" w:hAnsi="Times New Roman" w:cs="Times New Roman"/>
          <w:szCs w:val="20"/>
          <w:lang w:val="en-MY"/>
        </w:rPr>
        <w:t>r</w:t>
      </w:r>
      <w:r w:rsidR="00D91D24">
        <w:rPr>
          <w:rFonts w:ascii="Times New Roman" w:hAnsi="Times New Roman" w:cs="Times New Roman"/>
          <w:szCs w:val="20"/>
          <w:lang w:val="en-MY"/>
        </w:rPr>
        <w:t>ed</w:t>
      </w:r>
      <w:r w:rsidR="003A3669">
        <w:rPr>
          <w:rFonts w:ascii="Times New Roman" w:hAnsi="Times New Roman" w:cs="Times New Roman"/>
          <w:szCs w:val="20"/>
          <w:lang w:val="en-MY"/>
        </w:rPr>
        <w:t xml:space="preserve"> vigorously for 4 hours in room temperature.</w:t>
      </w:r>
    </w:p>
    <w:p w:rsidR="00D91D24" w:rsidRDefault="00D91D24" w:rsidP="00862EA2">
      <w:pPr>
        <w:outlineLvl w:val="0"/>
        <w:rPr>
          <w:rFonts w:ascii="Times New Roman" w:hAnsi="Times New Roman" w:cs="Times New Roman"/>
          <w:szCs w:val="20"/>
          <w:lang w:val="en-MY"/>
        </w:rPr>
      </w:pPr>
    </w:p>
    <w:p w:rsidR="0077682B" w:rsidRPr="007105E9" w:rsidRDefault="000A4B0B" w:rsidP="0077682B">
      <w:pPr>
        <w:outlineLvl w:val="0"/>
        <w:rPr>
          <w:rFonts w:ascii="Times New Roman" w:hAnsi="Times New Roman" w:cs="Times New Roman"/>
          <w:szCs w:val="20"/>
          <w:lang w:val="en-MY"/>
        </w:rPr>
      </w:pPr>
      <w:r w:rsidRPr="000A4B0B">
        <w:rPr>
          <w:rFonts w:ascii="Times New Roman" w:hAnsi="Times New Roman" w:cs="Times New Roman"/>
          <w:b/>
          <w:szCs w:val="20"/>
        </w:rPr>
        <w:t>Deter</w:t>
      </w:r>
      <w:r w:rsidR="0025045C">
        <w:rPr>
          <w:rFonts w:ascii="Times New Roman" w:hAnsi="Times New Roman" w:cs="Times New Roman"/>
          <w:b/>
          <w:szCs w:val="20"/>
        </w:rPr>
        <w:t>mination of</w:t>
      </w:r>
      <w:r w:rsidR="001025D6">
        <w:rPr>
          <w:rFonts w:ascii="Times New Roman" w:hAnsi="Times New Roman" w:cs="Times New Roman"/>
          <w:b/>
          <w:szCs w:val="20"/>
        </w:rPr>
        <w:t xml:space="preserve"> </w:t>
      </w:r>
      <w:r w:rsidR="0073626B">
        <w:rPr>
          <w:rFonts w:ascii="Times New Roman" w:hAnsi="Times New Roman" w:cs="Times New Roman"/>
          <w:b/>
          <w:szCs w:val="20"/>
        </w:rPr>
        <w:t>Antioxidant i</w:t>
      </w:r>
      <w:r w:rsidR="0073626B" w:rsidRPr="000A4B0B">
        <w:rPr>
          <w:rFonts w:ascii="Times New Roman" w:hAnsi="Times New Roman" w:cs="Times New Roman"/>
          <w:b/>
          <w:szCs w:val="20"/>
        </w:rPr>
        <w:t>n Galangal Rhizome</w:t>
      </w:r>
    </w:p>
    <w:p w:rsidR="00BE146A" w:rsidRDefault="00FD162B" w:rsidP="0077682B">
      <w:pPr>
        <w:outlineLvl w:val="0"/>
        <w:rPr>
          <w:rFonts w:ascii="Times New Roman" w:hAnsi="Times New Roman" w:cs="Times New Roman"/>
        </w:rPr>
      </w:pPr>
      <w:r>
        <w:rPr>
          <w:rFonts w:ascii="Times New Roman" w:hAnsi="Times New Roman" w:cs="Times New Roman"/>
        </w:rPr>
        <w:t xml:space="preserve">Vibration of functional groups in antioxidant of </w:t>
      </w:r>
      <w:r w:rsidR="00BE146A">
        <w:rPr>
          <w:rFonts w:ascii="Times New Roman" w:hAnsi="Times New Roman" w:cs="Times New Roman"/>
        </w:rPr>
        <w:t>galangal rhizome</w:t>
      </w:r>
      <w:r w:rsidR="0077682B" w:rsidRPr="0077682B">
        <w:rPr>
          <w:rFonts w:ascii="Times New Roman" w:hAnsi="Times New Roman" w:cs="Times New Roman"/>
        </w:rPr>
        <w:t xml:space="preserve"> was characterized v</w:t>
      </w:r>
      <w:r w:rsidR="00B562AF">
        <w:rPr>
          <w:rFonts w:ascii="Times New Roman" w:hAnsi="Times New Roman" w:cs="Times New Roman"/>
        </w:rPr>
        <w:t>ia Fourier Transform Infra Red, FTIR</w:t>
      </w:r>
      <w:r>
        <w:rPr>
          <w:rFonts w:ascii="Times New Roman" w:hAnsi="Times New Roman" w:cs="Times New Roman"/>
        </w:rPr>
        <w:t xml:space="preserve"> </w:t>
      </w:r>
      <w:r w:rsidR="00B562AF">
        <w:rPr>
          <w:rFonts w:ascii="Times New Roman" w:hAnsi="Times New Roman" w:cs="Times New Roman"/>
        </w:rPr>
        <w:t>(Perkin Elmer 100</w:t>
      </w:r>
      <w:r>
        <w:rPr>
          <w:rFonts w:ascii="Times New Roman" w:hAnsi="Times New Roman" w:cs="Times New Roman"/>
        </w:rPr>
        <w:t xml:space="preserve"> spectroscopy</w:t>
      </w:r>
      <w:r w:rsidR="00B562AF">
        <w:rPr>
          <w:rFonts w:ascii="Times New Roman" w:hAnsi="Times New Roman" w:cs="Times New Roman"/>
        </w:rPr>
        <w:t>)</w:t>
      </w:r>
      <w:r>
        <w:rPr>
          <w:rFonts w:ascii="Times New Roman" w:hAnsi="Times New Roman" w:cs="Times New Roman"/>
        </w:rPr>
        <w:t xml:space="preserve"> with frequency range 4000 to 450 cm</w:t>
      </w:r>
      <w:r>
        <w:rPr>
          <w:rFonts w:ascii="Times New Roman" w:hAnsi="Times New Roman" w:cs="Times New Roman"/>
          <w:vertAlign w:val="superscript"/>
        </w:rPr>
        <w:t>-1</w:t>
      </w:r>
      <w:r>
        <w:rPr>
          <w:rFonts w:ascii="Times New Roman" w:hAnsi="Times New Roman" w:cs="Times New Roman"/>
        </w:rPr>
        <w:t xml:space="preserve"> with transmission mode using KBr support.</w:t>
      </w:r>
      <w:r w:rsidR="005A5C8E">
        <w:rPr>
          <w:rFonts w:ascii="Times New Roman" w:hAnsi="Times New Roman" w:cs="Times New Roman"/>
        </w:rPr>
        <w:t xml:space="preserve"> T</w:t>
      </w:r>
      <w:r w:rsidR="00BE146A">
        <w:rPr>
          <w:rFonts w:ascii="Times New Roman" w:hAnsi="Times New Roman" w:cs="Times New Roman"/>
        </w:rPr>
        <w:t>otal phenolic content</w:t>
      </w:r>
      <w:r w:rsidR="00B562AF">
        <w:rPr>
          <w:rFonts w:ascii="Times New Roman" w:hAnsi="Times New Roman" w:cs="Times New Roman"/>
        </w:rPr>
        <w:t xml:space="preserve"> of rhizome extract</w:t>
      </w:r>
      <w:r w:rsidR="0077682B" w:rsidRPr="0077682B">
        <w:rPr>
          <w:rFonts w:ascii="Times New Roman" w:hAnsi="Times New Roman" w:cs="Times New Roman"/>
        </w:rPr>
        <w:t xml:space="preserve"> </w:t>
      </w:r>
      <w:r w:rsidR="00BE146A">
        <w:rPr>
          <w:rFonts w:ascii="Times New Roman" w:hAnsi="Times New Roman" w:cs="Times New Roman"/>
        </w:rPr>
        <w:t>was determined</w:t>
      </w:r>
      <w:r w:rsidR="00B562AF">
        <w:rPr>
          <w:rFonts w:ascii="Times New Roman" w:hAnsi="Times New Roman" w:cs="Times New Roman"/>
        </w:rPr>
        <w:t xml:space="preserve"> by total phenolic content, TPC</w:t>
      </w:r>
      <w:r w:rsidR="0077682B" w:rsidRPr="0077682B">
        <w:rPr>
          <w:rFonts w:ascii="Times New Roman" w:hAnsi="Times New Roman" w:cs="Times New Roman"/>
        </w:rPr>
        <w:t xml:space="preserve"> assay</w:t>
      </w:r>
      <w:r w:rsidR="00C11212">
        <w:rPr>
          <w:rFonts w:ascii="Times New Roman" w:hAnsi="Times New Roman" w:cs="Times New Roman"/>
        </w:rPr>
        <w:t xml:space="preserve">. </w:t>
      </w:r>
      <w:r w:rsidR="00BE146A">
        <w:rPr>
          <w:rFonts w:ascii="Times New Roman" w:hAnsi="Times New Roman" w:cs="Times New Roman"/>
        </w:rPr>
        <w:t xml:space="preserve">Water extract of galangal rhizome was prepared (0.1 g of rhizome powder in 25 ml of deionized water), </w:t>
      </w:r>
      <w:r w:rsidR="005A5C8E">
        <w:rPr>
          <w:rFonts w:ascii="Times New Roman" w:hAnsi="Times New Roman" w:cs="Times New Roman"/>
        </w:rPr>
        <w:t xml:space="preserve">mixed with </w:t>
      </w:r>
      <w:r w:rsidR="00BE146A">
        <w:rPr>
          <w:rFonts w:ascii="Times New Roman" w:hAnsi="Times New Roman" w:cs="Times New Roman"/>
        </w:rPr>
        <w:t>Folin-Ciocalteu (FC) reagent</w:t>
      </w:r>
      <w:r w:rsidR="005A5C8E">
        <w:rPr>
          <w:rFonts w:ascii="Times New Roman" w:hAnsi="Times New Roman" w:cs="Times New Roman"/>
        </w:rPr>
        <w:t xml:space="preserve"> (1 ml)</w:t>
      </w:r>
      <w:r w:rsidR="00BE146A">
        <w:rPr>
          <w:rFonts w:ascii="Times New Roman" w:hAnsi="Times New Roman" w:cs="Times New Roman"/>
        </w:rPr>
        <w:t xml:space="preserve">, </w:t>
      </w:r>
      <w:r w:rsidR="005A5C8E">
        <w:rPr>
          <w:rFonts w:ascii="Times New Roman" w:hAnsi="Times New Roman" w:cs="Times New Roman"/>
        </w:rPr>
        <w:t>and then stirred for 3 minutes. Sodium carbonate (4 ml, 7.5 %) was added into the prepared solution and incubated in dark for 2 hours. Absorption reading of phenolic content was observed (λ = 765 nm).</w:t>
      </w:r>
      <w:r w:rsidR="00653386">
        <w:rPr>
          <w:rFonts w:ascii="Times New Roman" w:hAnsi="Times New Roman" w:cs="Times New Roman"/>
        </w:rPr>
        <w:t xml:space="preserve"> </w:t>
      </w:r>
      <w:r w:rsidR="00B562AF">
        <w:rPr>
          <w:rFonts w:ascii="Times New Roman" w:hAnsi="Times New Roman" w:cs="Times New Roman"/>
        </w:rPr>
        <w:t xml:space="preserve">The concentration of phenolic compound in the rhizome extract was expressed as gallic equivalent (GAE/100 g). </w:t>
      </w:r>
    </w:p>
    <w:p w:rsidR="000A0AEF" w:rsidRDefault="000A0AEF" w:rsidP="00F72B56">
      <w:pPr>
        <w:outlineLvl w:val="0"/>
        <w:rPr>
          <w:rFonts w:ascii="Times New Roman" w:hAnsi="Times New Roman" w:cs="Times New Roman"/>
          <w:b/>
          <w:szCs w:val="20"/>
        </w:rPr>
      </w:pPr>
    </w:p>
    <w:p w:rsidR="00F72B56" w:rsidRDefault="00CC4BD0" w:rsidP="00F72B56">
      <w:pPr>
        <w:outlineLvl w:val="0"/>
        <w:rPr>
          <w:rFonts w:ascii="Times New Roman" w:hAnsi="Times New Roman" w:cs="Times New Roman"/>
          <w:b/>
          <w:szCs w:val="20"/>
        </w:rPr>
      </w:pPr>
      <w:r w:rsidRPr="00CC4BD0">
        <w:rPr>
          <w:rFonts w:ascii="Times New Roman" w:hAnsi="Times New Roman" w:cs="Times New Roman"/>
          <w:b/>
          <w:szCs w:val="20"/>
        </w:rPr>
        <w:t xml:space="preserve">Green </w:t>
      </w:r>
      <w:r w:rsidR="0073626B">
        <w:rPr>
          <w:rFonts w:ascii="Times New Roman" w:hAnsi="Times New Roman" w:cs="Times New Roman"/>
          <w:b/>
          <w:szCs w:val="20"/>
        </w:rPr>
        <w:t>Synthesis o</w:t>
      </w:r>
      <w:r w:rsidR="0073626B" w:rsidRPr="00CC4BD0">
        <w:rPr>
          <w:rFonts w:ascii="Times New Roman" w:hAnsi="Times New Roman" w:cs="Times New Roman"/>
          <w:b/>
          <w:szCs w:val="20"/>
        </w:rPr>
        <w:t>f Silver Nanoparticles</w:t>
      </w:r>
    </w:p>
    <w:p w:rsidR="002F305C" w:rsidRDefault="006B63C4" w:rsidP="00F72B56">
      <w:pPr>
        <w:outlineLvl w:val="0"/>
        <w:rPr>
          <w:rFonts w:ascii="Times New Roman" w:hAnsi="Times New Roman" w:cs="Times New Roman"/>
          <w:szCs w:val="20"/>
        </w:rPr>
      </w:pPr>
      <w:r>
        <w:rPr>
          <w:rFonts w:ascii="Times New Roman" w:hAnsi="Times New Roman" w:cs="Times New Roman"/>
          <w:szCs w:val="20"/>
        </w:rPr>
        <w:t>Rhizome extract (0.1 g</w:t>
      </w:r>
      <w:r w:rsidR="007407D3">
        <w:rPr>
          <w:rFonts w:ascii="Times New Roman" w:hAnsi="Times New Roman" w:cs="Times New Roman"/>
          <w:szCs w:val="20"/>
        </w:rPr>
        <w:t xml:space="preserve"> rhizome powder</w:t>
      </w:r>
      <w:r>
        <w:rPr>
          <w:rFonts w:ascii="Times New Roman" w:hAnsi="Times New Roman" w:cs="Times New Roman"/>
          <w:szCs w:val="20"/>
        </w:rPr>
        <w:t xml:space="preserve"> in 25 ml deionized water) was added into silver nitrate, AgNO</w:t>
      </w:r>
      <w:r w:rsidRPr="006B63C4">
        <w:rPr>
          <w:rFonts w:ascii="Times New Roman" w:hAnsi="Times New Roman" w:cs="Times New Roman"/>
          <w:szCs w:val="20"/>
          <w:vertAlign w:val="subscript"/>
        </w:rPr>
        <w:t>3</w:t>
      </w:r>
      <w:r w:rsidR="00747C56">
        <w:rPr>
          <w:rFonts w:ascii="Times New Roman" w:hAnsi="Times New Roman" w:cs="Times New Roman"/>
          <w:szCs w:val="20"/>
          <w:vertAlign w:val="subscript"/>
        </w:rPr>
        <w:t xml:space="preserve"> </w:t>
      </w:r>
      <w:r>
        <w:rPr>
          <w:rFonts w:ascii="Times New Roman" w:hAnsi="Times New Roman" w:cs="Times New Roman"/>
          <w:szCs w:val="20"/>
        </w:rPr>
        <w:t>solution (</w:t>
      </w:r>
      <w:r w:rsidR="00747C56">
        <w:rPr>
          <w:rFonts w:ascii="Times New Roman" w:hAnsi="Times New Roman" w:cs="Times New Roman"/>
          <w:szCs w:val="20"/>
        </w:rPr>
        <w:t>30 ml, 0.01 M)</w:t>
      </w:r>
      <w:r w:rsidR="00B04CEA">
        <w:rPr>
          <w:rFonts w:ascii="Times New Roman" w:hAnsi="Times New Roman" w:cs="Times New Roman"/>
          <w:szCs w:val="20"/>
        </w:rPr>
        <w:t>. T</w:t>
      </w:r>
      <w:r w:rsidR="00747C56">
        <w:rPr>
          <w:rFonts w:ascii="Times New Roman" w:hAnsi="Times New Roman" w:cs="Times New Roman"/>
          <w:szCs w:val="20"/>
        </w:rPr>
        <w:t>he reaction was left for 48 hours in one-pot under room temperature in dark</w:t>
      </w:r>
      <w:r w:rsidR="00B04CEA">
        <w:rPr>
          <w:rFonts w:ascii="Times New Roman" w:hAnsi="Times New Roman" w:cs="Times New Roman"/>
          <w:szCs w:val="20"/>
        </w:rPr>
        <w:t xml:space="preserve"> to avoid any photochemical reduction. Effect of time (</w:t>
      </w:r>
      <w:r w:rsidR="00507B02">
        <w:rPr>
          <w:rFonts w:ascii="Times New Roman" w:hAnsi="Times New Roman" w:cs="Times New Roman"/>
          <w:szCs w:val="20"/>
        </w:rPr>
        <w:t xml:space="preserve">96 </w:t>
      </w:r>
      <w:r w:rsidR="00B04CEA">
        <w:rPr>
          <w:rFonts w:ascii="Times New Roman" w:hAnsi="Times New Roman" w:cs="Times New Roman"/>
          <w:szCs w:val="20"/>
        </w:rPr>
        <w:t>and 144 hours of reactions) and concentration of AgNO</w:t>
      </w:r>
      <w:r w:rsidR="00B04CEA" w:rsidRPr="00B04CEA">
        <w:rPr>
          <w:rFonts w:ascii="Times New Roman" w:hAnsi="Times New Roman" w:cs="Times New Roman"/>
          <w:szCs w:val="20"/>
          <w:vertAlign w:val="subscript"/>
        </w:rPr>
        <w:t>3</w:t>
      </w:r>
      <w:r w:rsidR="00B04CEA">
        <w:rPr>
          <w:rFonts w:ascii="Times New Roman" w:hAnsi="Times New Roman" w:cs="Times New Roman"/>
          <w:szCs w:val="20"/>
        </w:rPr>
        <w:t xml:space="preserve"> solution</w:t>
      </w:r>
      <w:r w:rsidR="007B7E09">
        <w:rPr>
          <w:rFonts w:ascii="Times New Roman" w:hAnsi="Times New Roman" w:cs="Times New Roman"/>
          <w:szCs w:val="20"/>
        </w:rPr>
        <w:t xml:space="preserve"> (0.001 M and 0.1 M) were observed. </w:t>
      </w:r>
    </w:p>
    <w:p w:rsidR="002F305C" w:rsidRDefault="002F305C" w:rsidP="00F72B56">
      <w:pPr>
        <w:outlineLvl w:val="0"/>
        <w:rPr>
          <w:rFonts w:ascii="Times New Roman" w:hAnsi="Times New Roman" w:cs="Times New Roman"/>
          <w:szCs w:val="20"/>
        </w:rPr>
      </w:pPr>
    </w:p>
    <w:p w:rsidR="002F305C" w:rsidRDefault="002F305C" w:rsidP="00F72B56">
      <w:pPr>
        <w:outlineLvl w:val="0"/>
        <w:rPr>
          <w:rFonts w:ascii="Times New Roman" w:hAnsi="Times New Roman" w:cs="Times New Roman"/>
          <w:szCs w:val="20"/>
        </w:rPr>
      </w:pPr>
      <w:r w:rsidRPr="002F305C">
        <w:rPr>
          <w:rFonts w:ascii="Times New Roman" w:hAnsi="Times New Roman" w:cs="Times New Roman"/>
          <w:b/>
          <w:szCs w:val="20"/>
        </w:rPr>
        <w:t xml:space="preserve">Characterization </w:t>
      </w:r>
      <w:r w:rsidR="0073626B">
        <w:rPr>
          <w:rFonts w:ascii="Times New Roman" w:hAnsi="Times New Roman" w:cs="Times New Roman"/>
          <w:b/>
          <w:szCs w:val="20"/>
        </w:rPr>
        <w:t>o</w:t>
      </w:r>
      <w:r w:rsidR="0073626B" w:rsidRPr="002F305C">
        <w:rPr>
          <w:rFonts w:ascii="Times New Roman" w:hAnsi="Times New Roman" w:cs="Times New Roman"/>
          <w:b/>
          <w:szCs w:val="20"/>
        </w:rPr>
        <w:t>f Silver Nanoparticles</w:t>
      </w:r>
    </w:p>
    <w:p w:rsidR="005A5D3E" w:rsidRPr="007E4F60" w:rsidRDefault="005A5D3E" w:rsidP="00F72B56">
      <w:pPr>
        <w:outlineLvl w:val="0"/>
        <w:rPr>
          <w:rFonts w:ascii="Times New Roman" w:hAnsi="Times New Roman" w:cs="Times New Roman"/>
          <w:szCs w:val="20"/>
        </w:rPr>
      </w:pPr>
      <w:r>
        <w:rPr>
          <w:rFonts w:ascii="Times New Roman" w:hAnsi="Times New Roman" w:cs="Times New Roman"/>
          <w:szCs w:val="20"/>
        </w:rPr>
        <w:t xml:space="preserve">Surface plasmon resonance, SPR absorption of </w:t>
      </w:r>
      <w:r w:rsidR="009F4DA9">
        <w:rPr>
          <w:rFonts w:ascii="Times New Roman" w:hAnsi="Times New Roman" w:cs="Times New Roman"/>
          <w:szCs w:val="20"/>
        </w:rPr>
        <w:t xml:space="preserve">prepared </w:t>
      </w:r>
      <w:r w:rsidR="00514A6B">
        <w:rPr>
          <w:rFonts w:ascii="Times New Roman" w:hAnsi="Times New Roman" w:cs="Times New Roman"/>
          <w:szCs w:val="20"/>
        </w:rPr>
        <w:t>Ag</w:t>
      </w:r>
      <w:r>
        <w:rPr>
          <w:rFonts w:ascii="Times New Roman" w:hAnsi="Times New Roman" w:cs="Times New Roman"/>
          <w:szCs w:val="20"/>
        </w:rPr>
        <w:t xml:space="preserve">Nps was observed using UV-Vis analysis (Shimadzu UV-Vis 1601 series) in 380 – 450 nm range. </w:t>
      </w:r>
      <w:r w:rsidR="009F4DA9">
        <w:rPr>
          <w:rFonts w:ascii="Times New Roman" w:hAnsi="Times New Roman" w:cs="Times New Roman"/>
          <w:szCs w:val="20"/>
        </w:rPr>
        <w:t xml:space="preserve">Measurement on </w:t>
      </w:r>
      <w:r w:rsidR="00514A6B">
        <w:rPr>
          <w:rFonts w:ascii="Times New Roman" w:hAnsi="Times New Roman" w:cs="Times New Roman"/>
          <w:szCs w:val="20"/>
        </w:rPr>
        <w:t>crystallinity of Ag</w:t>
      </w:r>
      <w:r w:rsidR="009F4DA9">
        <w:rPr>
          <w:rFonts w:ascii="Times New Roman" w:hAnsi="Times New Roman" w:cs="Times New Roman"/>
          <w:szCs w:val="20"/>
        </w:rPr>
        <w:t>Nps</w:t>
      </w:r>
      <w:r w:rsidR="008111A7">
        <w:rPr>
          <w:rFonts w:ascii="Times New Roman" w:hAnsi="Times New Roman" w:cs="Times New Roman"/>
          <w:szCs w:val="20"/>
        </w:rPr>
        <w:t xml:space="preserve"> was</w:t>
      </w:r>
      <w:r w:rsidR="009F4DA9">
        <w:rPr>
          <w:rFonts w:ascii="Times New Roman" w:hAnsi="Times New Roman" w:cs="Times New Roman"/>
          <w:szCs w:val="20"/>
        </w:rPr>
        <w:t xml:space="preserve"> determined using X-ray diffractometer, XRD (Rigaku MiniFle</w:t>
      </w:r>
      <w:r w:rsidR="00B45532">
        <w:rPr>
          <w:rFonts w:ascii="Times New Roman" w:hAnsi="Times New Roman" w:cs="Times New Roman"/>
          <w:szCs w:val="20"/>
        </w:rPr>
        <w:t xml:space="preserve">x II) instrument equipped with </w:t>
      </w:r>
      <w:r w:rsidR="009F4DA9">
        <w:rPr>
          <w:rFonts w:ascii="Times New Roman" w:hAnsi="Times New Roman" w:cs="Times New Roman"/>
          <w:szCs w:val="20"/>
        </w:rPr>
        <w:t>Ni-filtered Cu K</w:t>
      </w:r>
      <w:r w:rsidR="00D91D24">
        <w:rPr>
          <w:rFonts w:ascii="Times New Roman" w:hAnsi="Times New Roman" w:cs="Times New Roman"/>
          <w:szCs w:val="20"/>
        </w:rPr>
        <w:t>α</w:t>
      </w:r>
      <w:r w:rsidR="003B242B">
        <w:rPr>
          <w:rFonts w:ascii="Times New Roman" w:hAnsi="Times New Roman" w:cs="Times New Roman"/>
          <w:szCs w:val="20"/>
        </w:rPr>
        <w:t xml:space="preserve"> radiat</w:t>
      </w:r>
      <w:r w:rsidR="00514A6B">
        <w:rPr>
          <w:rFonts w:ascii="Times New Roman" w:hAnsi="Times New Roman" w:cs="Times New Roman"/>
          <w:szCs w:val="20"/>
        </w:rPr>
        <w:t>ion as the X</w:t>
      </w:r>
      <w:r w:rsidR="008111A7">
        <w:rPr>
          <w:rFonts w:ascii="Times New Roman" w:hAnsi="Times New Roman" w:cs="Times New Roman"/>
          <w:szCs w:val="20"/>
        </w:rPr>
        <w:t>-ray source. It has</w:t>
      </w:r>
      <w:r w:rsidR="003B242B">
        <w:rPr>
          <w:rFonts w:ascii="Times New Roman" w:hAnsi="Times New Roman" w:cs="Times New Roman"/>
          <w:szCs w:val="20"/>
        </w:rPr>
        <w:t xml:space="preserve"> be</w:t>
      </w:r>
      <w:r w:rsidR="008111A7">
        <w:rPr>
          <w:rFonts w:ascii="Times New Roman" w:hAnsi="Times New Roman" w:cs="Times New Roman"/>
          <w:szCs w:val="20"/>
        </w:rPr>
        <w:t>en</w:t>
      </w:r>
      <w:r w:rsidR="003B242B">
        <w:rPr>
          <w:rFonts w:ascii="Times New Roman" w:hAnsi="Times New Roman" w:cs="Times New Roman"/>
          <w:szCs w:val="20"/>
        </w:rPr>
        <w:t xml:space="preserve"> set up</w:t>
      </w:r>
      <w:r w:rsidR="007E4F60">
        <w:rPr>
          <w:rFonts w:ascii="Times New Roman" w:hAnsi="Times New Roman" w:cs="Times New Roman"/>
          <w:szCs w:val="20"/>
        </w:rPr>
        <w:t xml:space="preserve"> in continuous mode with diverging and receiving slit 0.0</w:t>
      </w:r>
      <w:r w:rsidR="007E4F60" w:rsidRPr="007E4F60">
        <w:rPr>
          <w:rFonts w:ascii="Times New Roman" w:hAnsi="Times New Roman" w:cs="Times New Roman"/>
          <w:szCs w:val="20"/>
          <w:vertAlign w:val="superscript"/>
        </w:rPr>
        <w:t>o</w:t>
      </w:r>
      <w:r w:rsidR="008111A7">
        <w:rPr>
          <w:rFonts w:ascii="Times New Roman" w:hAnsi="Times New Roman" w:cs="Times New Roman"/>
          <w:szCs w:val="20"/>
        </w:rPr>
        <w:t xml:space="preserve">, </w:t>
      </w:r>
      <w:r w:rsidR="00D962AC">
        <w:rPr>
          <w:rFonts w:ascii="Times New Roman" w:hAnsi="Times New Roman" w:cs="Times New Roman"/>
          <w:szCs w:val="20"/>
        </w:rPr>
        <w:t>scans</w:t>
      </w:r>
      <w:r w:rsidR="008111A7">
        <w:rPr>
          <w:rFonts w:ascii="Times New Roman" w:hAnsi="Times New Roman" w:cs="Times New Roman"/>
          <w:szCs w:val="20"/>
        </w:rPr>
        <w:t xml:space="preserve"> </w:t>
      </w:r>
      <w:r w:rsidR="007E4F60">
        <w:rPr>
          <w:rFonts w:ascii="Times New Roman" w:hAnsi="Times New Roman" w:cs="Times New Roman"/>
          <w:szCs w:val="20"/>
        </w:rPr>
        <w:t>speed 0.005</w:t>
      </w:r>
      <w:r w:rsidR="007E4F60">
        <w:rPr>
          <w:rFonts w:ascii="Times New Roman" w:hAnsi="Times New Roman" w:cs="Times New Roman"/>
          <w:szCs w:val="20"/>
          <w:vertAlign w:val="superscript"/>
        </w:rPr>
        <w:t>o</w:t>
      </w:r>
      <w:r w:rsidR="007E4F60">
        <w:rPr>
          <w:rFonts w:ascii="Times New Roman" w:hAnsi="Times New Roman" w:cs="Times New Roman"/>
          <w:szCs w:val="20"/>
        </w:rPr>
        <w:t xml:space="preserve">/second with </w:t>
      </w:r>
      <w:r w:rsidR="002F305C">
        <w:rPr>
          <w:rFonts w:ascii="Times New Roman" w:hAnsi="Times New Roman" w:cs="Times New Roman"/>
          <w:szCs w:val="20"/>
        </w:rPr>
        <w:t xml:space="preserve">scan </w:t>
      </w:r>
      <w:r w:rsidR="007E4F60">
        <w:rPr>
          <w:rFonts w:ascii="Times New Roman" w:hAnsi="Times New Roman" w:cs="Times New Roman"/>
          <w:szCs w:val="20"/>
        </w:rPr>
        <w:t>range 10</w:t>
      </w:r>
      <w:r w:rsidR="007E4F60" w:rsidRPr="007E4F60">
        <w:rPr>
          <w:rFonts w:ascii="Times New Roman" w:hAnsi="Times New Roman" w:cs="Times New Roman"/>
          <w:szCs w:val="20"/>
          <w:vertAlign w:val="superscript"/>
        </w:rPr>
        <w:t>o</w:t>
      </w:r>
      <w:r w:rsidR="007E4F60">
        <w:rPr>
          <w:rFonts w:ascii="Times New Roman" w:hAnsi="Times New Roman" w:cs="Times New Roman"/>
          <w:szCs w:val="20"/>
        </w:rPr>
        <w:t xml:space="preserve"> to 90</w:t>
      </w:r>
      <w:r w:rsidR="007E4F60" w:rsidRPr="007E4F60">
        <w:rPr>
          <w:rFonts w:ascii="Times New Roman" w:hAnsi="Times New Roman" w:cs="Times New Roman"/>
          <w:szCs w:val="20"/>
          <w:vertAlign w:val="superscript"/>
        </w:rPr>
        <w:t>o</w:t>
      </w:r>
      <w:r w:rsidR="007E4F60">
        <w:rPr>
          <w:rFonts w:ascii="Times New Roman" w:hAnsi="Times New Roman" w:cs="Times New Roman"/>
          <w:szCs w:val="20"/>
        </w:rPr>
        <w:t>.</w:t>
      </w:r>
      <w:r w:rsidR="00514A6B">
        <w:rPr>
          <w:rFonts w:ascii="Times New Roman" w:hAnsi="Times New Roman" w:cs="Times New Roman"/>
          <w:szCs w:val="20"/>
        </w:rPr>
        <w:t xml:space="preserve"> Surface and morphology of Ag</w:t>
      </w:r>
      <w:r w:rsidR="008111A7">
        <w:rPr>
          <w:rFonts w:ascii="Times New Roman" w:hAnsi="Times New Roman" w:cs="Times New Roman"/>
          <w:szCs w:val="20"/>
        </w:rPr>
        <w:t>Nps was determined using Scan</w:t>
      </w:r>
      <w:r w:rsidR="00BE1CF8">
        <w:rPr>
          <w:rFonts w:ascii="Times New Roman" w:hAnsi="Times New Roman" w:cs="Times New Roman"/>
          <w:szCs w:val="20"/>
        </w:rPr>
        <w:t xml:space="preserve">ning Electron Microscope, SEM. Samples were mounted on stainless steel sample stub and pre-coated with </w:t>
      </w:r>
      <w:r w:rsidR="00922A2F">
        <w:rPr>
          <w:rFonts w:ascii="Times New Roman" w:hAnsi="Times New Roman" w:cs="Times New Roman"/>
          <w:szCs w:val="20"/>
        </w:rPr>
        <w:t>thin layer of gold. The SEM was operated at 16 kV with various magnifications.</w:t>
      </w:r>
    </w:p>
    <w:p w:rsidR="005A5D3E" w:rsidRDefault="005A5D3E" w:rsidP="00F72B56">
      <w:pPr>
        <w:outlineLvl w:val="0"/>
        <w:rPr>
          <w:rFonts w:ascii="Times New Roman" w:hAnsi="Times New Roman" w:cs="Times New Roman"/>
          <w:szCs w:val="20"/>
        </w:rPr>
      </w:pPr>
    </w:p>
    <w:p w:rsidR="0073626B" w:rsidRDefault="00785CA6" w:rsidP="0073626B">
      <w:pPr>
        <w:widowControl/>
        <w:wordWrap/>
        <w:autoSpaceDE/>
        <w:autoSpaceDN/>
        <w:spacing w:after="200" w:line="276" w:lineRule="auto"/>
        <w:jc w:val="center"/>
        <w:rPr>
          <w:rFonts w:ascii="Times New Roman" w:hAnsi="Times New Roman" w:cs="Times New Roman"/>
          <w:b/>
          <w:szCs w:val="20"/>
        </w:rPr>
      </w:pPr>
      <w:r w:rsidRPr="00AF6D47">
        <w:rPr>
          <w:rFonts w:ascii="Times New Roman" w:hAnsi="Times New Roman" w:cs="Times New Roman"/>
          <w:b/>
          <w:szCs w:val="20"/>
        </w:rPr>
        <w:t>Result and Discussion</w:t>
      </w:r>
    </w:p>
    <w:p w:rsidR="0073626B" w:rsidRDefault="003F6DA9" w:rsidP="0073626B">
      <w:pPr>
        <w:widowControl/>
        <w:wordWrap/>
        <w:autoSpaceDE/>
        <w:autoSpaceDN/>
        <w:rPr>
          <w:rFonts w:ascii="Times New Roman" w:hAnsi="Times New Roman" w:cs="Times New Roman"/>
          <w:b/>
          <w:szCs w:val="20"/>
        </w:rPr>
      </w:pPr>
      <w:r>
        <w:rPr>
          <w:rFonts w:ascii="Times New Roman" w:hAnsi="Times New Roman" w:cs="Times New Roman"/>
          <w:b/>
          <w:szCs w:val="20"/>
        </w:rPr>
        <w:t xml:space="preserve">FTIR </w:t>
      </w:r>
      <w:r w:rsidR="0073626B">
        <w:rPr>
          <w:rFonts w:ascii="Times New Roman" w:hAnsi="Times New Roman" w:cs="Times New Roman"/>
          <w:b/>
          <w:szCs w:val="20"/>
        </w:rPr>
        <w:t>Spectroscopy of Galangal Rhizome</w:t>
      </w:r>
    </w:p>
    <w:p w:rsidR="005971A1" w:rsidRPr="005667BA" w:rsidRDefault="00350BC4" w:rsidP="0073626B">
      <w:pPr>
        <w:widowControl/>
        <w:wordWrap/>
        <w:autoSpaceDE/>
        <w:autoSpaceDN/>
        <w:rPr>
          <w:rFonts w:ascii="Times New Roman" w:hAnsi="Times New Roman" w:cs="Times New Roman"/>
          <w:b/>
          <w:szCs w:val="20"/>
        </w:rPr>
      </w:pPr>
      <w:r>
        <w:rPr>
          <w:rFonts w:ascii="Times New Roman" w:hAnsi="Times New Roman" w:cs="Times New Roman"/>
        </w:rPr>
        <w:t>FTIR spectroscopic study was</w:t>
      </w:r>
      <w:r w:rsidR="005667BA" w:rsidRPr="005667BA">
        <w:rPr>
          <w:rFonts w:ascii="Times New Roman" w:hAnsi="Times New Roman" w:cs="Times New Roman"/>
        </w:rPr>
        <w:t xml:space="preserve"> carried out to investigate the possible vibra</w:t>
      </w:r>
      <w:r w:rsidR="00482CB5">
        <w:rPr>
          <w:rFonts w:ascii="Times New Roman" w:hAnsi="Times New Roman" w:cs="Times New Roman"/>
        </w:rPr>
        <w:t>tion of functional groups in rhizome</w:t>
      </w:r>
      <w:r w:rsidR="005667BA" w:rsidRPr="005667BA">
        <w:rPr>
          <w:rFonts w:ascii="Times New Roman" w:hAnsi="Times New Roman" w:cs="Times New Roman"/>
        </w:rPr>
        <w:t xml:space="preserve"> powder. FTIR spectrum (Fig</w:t>
      </w:r>
      <w:r>
        <w:rPr>
          <w:rFonts w:ascii="Times New Roman" w:hAnsi="Times New Roman" w:cs="Times New Roman"/>
        </w:rPr>
        <w:t>ure</w:t>
      </w:r>
      <w:r w:rsidR="00C11212">
        <w:rPr>
          <w:rFonts w:ascii="Times New Roman" w:hAnsi="Times New Roman" w:cs="Times New Roman"/>
        </w:rPr>
        <w:t xml:space="preserve"> 1</w:t>
      </w:r>
      <w:r w:rsidR="005667BA" w:rsidRPr="005667BA">
        <w:rPr>
          <w:rFonts w:ascii="Times New Roman" w:hAnsi="Times New Roman" w:cs="Times New Roman"/>
        </w:rPr>
        <w:t>)</w:t>
      </w:r>
      <w:r w:rsidR="00482CB5">
        <w:rPr>
          <w:rFonts w:ascii="Times New Roman" w:hAnsi="Times New Roman" w:cs="Times New Roman"/>
        </w:rPr>
        <w:t xml:space="preserve"> </w:t>
      </w:r>
      <w:r w:rsidR="005667BA" w:rsidRPr="005667BA">
        <w:rPr>
          <w:rFonts w:ascii="Times New Roman" w:hAnsi="Times New Roman" w:cs="Times New Roman"/>
        </w:rPr>
        <w:t>exhibit</w:t>
      </w:r>
      <w:r w:rsidR="00482CB5">
        <w:rPr>
          <w:rFonts w:ascii="Times New Roman" w:hAnsi="Times New Roman" w:cs="Times New Roman"/>
        </w:rPr>
        <w:t>ed</w:t>
      </w:r>
      <w:r w:rsidR="005667BA" w:rsidRPr="005667BA">
        <w:rPr>
          <w:rFonts w:ascii="Times New Roman" w:hAnsi="Times New Roman" w:cs="Times New Roman"/>
        </w:rPr>
        <w:t xml:space="preserve"> broad peak at 1638.6 cm</w:t>
      </w:r>
      <w:r w:rsidR="005667BA" w:rsidRPr="005667BA">
        <w:rPr>
          <w:rFonts w:ascii="Times New Roman" w:hAnsi="Times New Roman" w:cs="Times New Roman"/>
          <w:vertAlign w:val="superscript"/>
        </w:rPr>
        <w:t>-1</w:t>
      </w:r>
      <w:r w:rsidR="005667BA" w:rsidRPr="005667BA">
        <w:rPr>
          <w:rFonts w:ascii="Times New Roman" w:hAnsi="Times New Roman" w:cs="Times New Roman"/>
        </w:rPr>
        <w:t xml:space="preserve"> and 1424.1 cm</w:t>
      </w:r>
      <w:r w:rsidR="005667BA" w:rsidRPr="005667BA">
        <w:rPr>
          <w:rFonts w:ascii="Times New Roman" w:hAnsi="Times New Roman" w:cs="Times New Roman"/>
          <w:vertAlign w:val="superscript"/>
        </w:rPr>
        <w:t>-1</w:t>
      </w:r>
      <w:r>
        <w:rPr>
          <w:rFonts w:ascii="Times New Roman" w:hAnsi="Times New Roman" w:cs="Times New Roman"/>
        </w:rPr>
        <w:t xml:space="preserve">, which </w:t>
      </w:r>
      <w:r w:rsidR="002E19AE">
        <w:rPr>
          <w:rFonts w:ascii="Times New Roman" w:hAnsi="Times New Roman" w:cs="Times New Roman"/>
        </w:rPr>
        <w:t xml:space="preserve">was assigned to the presence </w:t>
      </w:r>
      <w:r w:rsidR="005667BA" w:rsidRPr="005667BA">
        <w:rPr>
          <w:rFonts w:ascii="Times New Roman" w:hAnsi="Times New Roman" w:cs="Times New Roman"/>
        </w:rPr>
        <w:t xml:space="preserve">of the aromatic group in the water extract. </w:t>
      </w:r>
      <w:r w:rsidR="00482CB5">
        <w:rPr>
          <w:rFonts w:ascii="Times New Roman" w:hAnsi="Times New Roman" w:cs="Times New Roman"/>
        </w:rPr>
        <w:t>Stretching of hydroxyl (-OH) group was observed at peak 3400.8 cm</w:t>
      </w:r>
      <w:r w:rsidR="00482CB5" w:rsidRPr="00482CB5">
        <w:rPr>
          <w:rFonts w:ascii="Times New Roman" w:hAnsi="Times New Roman" w:cs="Times New Roman"/>
          <w:vertAlign w:val="superscript"/>
        </w:rPr>
        <w:t>-1</w:t>
      </w:r>
      <w:r w:rsidR="00482CB5">
        <w:rPr>
          <w:rFonts w:ascii="Times New Roman" w:hAnsi="Times New Roman" w:cs="Times New Roman"/>
        </w:rPr>
        <w:t>.</w:t>
      </w:r>
      <w:r w:rsidR="005971A1">
        <w:rPr>
          <w:rFonts w:ascii="Times New Roman" w:hAnsi="Times New Roman" w:cs="Times New Roman"/>
        </w:rPr>
        <w:t xml:space="preserve"> Vibration peak at 1053.5 cm</w:t>
      </w:r>
      <w:r w:rsidR="005971A1" w:rsidRPr="005971A1">
        <w:rPr>
          <w:rFonts w:ascii="Times New Roman" w:hAnsi="Times New Roman" w:cs="Times New Roman"/>
          <w:vertAlign w:val="superscript"/>
        </w:rPr>
        <w:t>-1</w:t>
      </w:r>
      <w:r w:rsidR="005971A1">
        <w:rPr>
          <w:rFonts w:ascii="Times New Roman" w:hAnsi="Times New Roman" w:cs="Times New Roman"/>
        </w:rPr>
        <w:t xml:space="preserve"> represent carbonyl (C-O) stretch. It was observed that vibration of sp</w:t>
      </w:r>
      <w:r w:rsidR="005971A1" w:rsidRPr="005971A1">
        <w:rPr>
          <w:rFonts w:ascii="Times New Roman" w:hAnsi="Times New Roman" w:cs="Times New Roman"/>
          <w:vertAlign w:val="superscript"/>
        </w:rPr>
        <w:t>3</w:t>
      </w:r>
      <w:r w:rsidR="005971A1">
        <w:rPr>
          <w:rFonts w:ascii="Times New Roman" w:hAnsi="Times New Roman" w:cs="Times New Roman"/>
        </w:rPr>
        <w:t xml:space="preserve"> alkyl group at peak 2930.1 cm</w:t>
      </w:r>
      <w:r w:rsidR="005971A1" w:rsidRPr="005971A1">
        <w:rPr>
          <w:rFonts w:ascii="Times New Roman" w:hAnsi="Times New Roman" w:cs="Times New Roman"/>
          <w:vertAlign w:val="superscript"/>
        </w:rPr>
        <w:t>-1</w:t>
      </w:r>
      <w:r w:rsidR="005971A1">
        <w:rPr>
          <w:rFonts w:ascii="Times New Roman" w:hAnsi="Times New Roman" w:cs="Times New Roman"/>
        </w:rPr>
        <w:t xml:space="preserve"> and supported through the vibration of long-chain band at peak </w:t>
      </w:r>
      <w:r w:rsidR="005971A1" w:rsidRPr="005667BA">
        <w:rPr>
          <w:rFonts w:ascii="Times New Roman" w:hAnsi="Times New Roman" w:cs="Times New Roman"/>
        </w:rPr>
        <w:t xml:space="preserve">772.6 </w:t>
      </w:r>
      <w:r w:rsidR="003F6623">
        <w:rPr>
          <w:rFonts w:ascii="Times New Roman" w:hAnsi="Times New Roman" w:cs="Times New Roman"/>
        </w:rPr>
        <w:t xml:space="preserve">  </w:t>
      </w:r>
      <w:r w:rsidR="005971A1" w:rsidRPr="005667BA">
        <w:rPr>
          <w:rFonts w:ascii="Times New Roman" w:hAnsi="Times New Roman" w:cs="Times New Roman"/>
        </w:rPr>
        <w:t>cm</w:t>
      </w:r>
      <w:r w:rsidR="005971A1" w:rsidRPr="005667BA">
        <w:rPr>
          <w:rFonts w:ascii="Times New Roman" w:hAnsi="Times New Roman" w:cs="Times New Roman"/>
          <w:vertAlign w:val="superscript"/>
        </w:rPr>
        <w:t>-1</w:t>
      </w:r>
      <w:r w:rsidR="005971A1" w:rsidRPr="005667BA">
        <w:rPr>
          <w:rFonts w:ascii="Times New Roman" w:hAnsi="Times New Roman" w:cs="Times New Roman"/>
        </w:rPr>
        <w:t>, 616.8 cm</w:t>
      </w:r>
      <w:r w:rsidR="005971A1" w:rsidRPr="005667BA">
        <w:rPr>
          <w:rFonts w:ascii="Times New Roman" w:hAnsi="Times New Roman" w:cs="Times New Roman"/>
          <w:vertAlign w:val="superscript"/>
        </w:rPr>
        <w:t>-1</w:t>
      </w:r>
      <w:r w:rsidR="005971A1" w:rsidRPr="005667BA">
        <w:rPr>
          <w:rFonts w:ascii="Times New Roman" w:hAnsi="Times New Roman" w:cs="Times New Roman"/>
        </w:rPr>
        <w:t xml:space="preserve"> and 526.4 cm</w:t>
      </w:r>
      <w:r w:rsidR="005971A1" w:rsidRPr="005667BA">
        <w:rPr>
          <w:rFonts w:ascii="Times New Roman" w:hAnsi="Times New Roman" w:cs="Times New Roman"/>
          <w:vertAlign w:val="superscript"/>
        </w:rPr>
        <w:t>-1</w:t>
      </w:r>
      <w:r w:rsidR="005971A1">
        <w:rPr>
          <w:rFonts w:ascii="Times New Roman" w:hAnsi="Times New Roman" w:cs="Times New Roman"/>
        </w:rPr>
        <w:t xml:space="preserve">. </w:t>
      </w:r>
      <w:r w:rsidR="005971A1" w:rsidRPr="005667BA">
        <w:rPr>
          <w:rFonts w:ascii="Times New Roman" w:hAnsi="Times New Roman" w:cs="Times New Roman"/>
        </w:rPr>
        <w:t>From these vibrations, long-chain band of the alkyl group was predicted in the galangal rhizome.</w:t>
      </w:r>
      <w:r w:rsidR="006C5528">
        <w:rPr>
          <w:rFonts w:ascii="Times New Roman" w:hAnsi="Times New Roman" w:cs="Times New Roman"/>
        </w:rPr>
        <w:t xml:space="preserve"> Table 1 below showed list of possible vibration of functional groups in rhizome powder.</w:t>
      </w:r>
    </w:p>
    <w:p w:rsidR="005A2625" w:rsidRDefault="005A2625" w:rsidP="005971A1">
      <w:pPr>
        <w:outlineLvl w:val="0"/>
        <w:rPr>
          <w:noProof/>
          <w:lang w:eastAsia="en-US"/>
        </w:rPr>
      </w:pPr>
    </w:p>
    <w:p w:rsidR="005A2625" w:rsidRDefault="005A2625" w:rsidP="005971A1">
      <w:pPr>
        <w:outlineLvl w:val="0"/>
        <w:rPr>
          <w:noProof/>
          <w:lang w:eastAsia="en-US"/>
        </w:rPr>
      </w:pPr>
    </w:p>
    <w:p w:rsidR="005A2625" w:rsidRDefault="005A2625" w:rsidP="005971A1">
      <w:pPr>
        <w:outlineLvl w:val="0"/>
        <w:rPr>
          <w:noProof/>
          <w:lang w:eastAsia="en-US"/>
        </w:rPr>
      </w:pPr>
    </w:p>
    <w:p w:rsidR="005A2625" w:rsidRDefault="005A2625" w:rsidP="005971A1">
      <w:pPr>
        <w:outlineLvl w:val="0"/>
        <w:rPr>
          <w:noProof/>
          <w:lang w:eastAsia="en-US"/>
        </w:rPr>
      </w:pPr>
    </w:p>
    <w:p w:rsidR="005A2625" w:rsidRDefault="005A2625" w:rsidP="005971A1">
      <w:pPr>
        <w:outlineLvl w:val="0"/>
        <w:rPr>
          <w:noProof/>
          <w:lang w:eastAsia="en-US"/>
        </w:rPr>
      </w:pPr>
    </w:p>
    <w:p w:rsidR="005A2625" w:rsidRDefault="005A2625" w:rsidP="005971A1">
      <w:pPr>
        <w:outlineLvl w:val="0"/>
        <w:rPr>
          <w:noProof/>
          <w:lang w:eastAsia="en-US"/>
        </w:rPr>
      </w:pPr>
    </w:p>
    <w:p w:rsidR="005A2625" w:rsidRDefault="005A2625" w:rsidP="005971A1">
      <w:pPr>
        <w:outlineLvl w:val="0"/>
        <w:rPr>
          <w:noProof/>
          <w:lang w:eastAsia="en-US"/>
        </w:rPr>
      </w:pPr>
    </w:p>
    <w:p w:rsidR="005A2625" w:rsidRDefault="005A2625" w:rsidP="005971A1">
      <w:pPr>
        <w:outlineLvl w:val="0"/>
        <w:rPr>
          <w:noProof/>
          <w:lang w:eastAsia="en-US"/>
        </w:rPr>
      </w:pPr>
    </w:p>
    <w:p w:rsidR="005A2625" w:rsidRDefault="005A2625" w:rsidP="005971A1">
      <w:pPr>
        <w:outlineLvl w:val="0"/>
        <w:rPr>
          <w:noProof/>
          <w:lang w:eastAsia="en-US"/>
        </w:rPr>
      </w:pPr>
      <w:r>
        <w:rPr>
          <w:noProof/>
          <w:lang w:eastAsia="en-US"/>
        </w:rPr>
        <w:lastRenderedPageBreak/>
        <w:drawing>
          <wp:anchor distT="0" distB="0" distL="114300" distR="114300" simplePos="0" relativeHeight="251698176" behindDoc="0" locked="0" layoutInCell="1" allowOverlap="1" wp14:anchorId="3A16C1FF" wp14:editId="161D17D3">
            <wp:simplePos x="0" y="0"/>
            <wp:positionH relativeFrom="column">
              <wp:posOffset>384175</wp:posOffset>
            </wp:positionH>
            <wp:positionV relativeFrom="paragraph">
              <wp:posOffset>76200</wp:posOffset>
            </wp:positionV>
            <wp:extent cx="4776470" cy="2201545"/>
            <wp:effectExtent l="0" t="0" r="0" b="8255"/>
            <wp:wrapTopAndBottom/>
            <wp:docPr id="19" name="Picture 19"/>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76470" cy="22015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A2625" w:rsidRDefault="005A2625" w:rsidP="005971A1">
      <w:pPr>
        <w:outlineLvl w:val="0"/>
        <w:rPr>
          <w:noProof/>
          <w:lang w:eastAsia="en-US"/>
        </w:rPr>
      </w:pPr>
    </w:p>
    <w:p w:rsidR="002E19AE" w:rsidRPr="005A2625" w:rsidRDefault="00D85E51" w:rsidP="005A2625">
      <w:pPr>
        <w:jc w:val="cente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95104" behindDoc="0" locked="0" layoutInCell="1" allowOverlap="1" wp14:anchorId="0662710F" wp14:editId="0997F98F">
                <wp:simplePos x="0" y="0"/>
                <wp:positionH relativeFrom="column">
                  <wp:posOffset>1856740</wp:posOffset>
                </wp:positionH>
                <wp:positionV relativeFrom="paragraph">
                  <wp:posOffset>8372475</wp:posOffset>
                </wp:positionV>
                <wp:extent cx="687070" cy="205740"/>
                <wp:effectExtent l="0" t="190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51" w:rsidRPr="007E4A24" w:rsidRDefault="00D85E51">
                            <w:pPr>
                              <w:rPr>
                                <w:rFonts w:ascii="Times New Roman" w:hAnsi="Times New Roman" w:cs="Times New Roman"/>
                                <w:szCs w:val="20"/>
                              </w:rPr>
                            </w:pPr>
                            <w:r w:rsidRPr="007E4A24">
                              <w:rPr>
                                <w:rFonts w:ascii="Times New Roman" w:hAnsi="Times New Roman" w:cs="Times New Roman"/>
                                <w:szCs w:val="20"/>
                              </w:rPr>
                              <w:t>3400.8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46.2pt;margin-top:659.25pt;width:54.1pt;height:1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" stroked="f">
                <v:textbox>
                  <w:txbxContent>
                    <w:p w:rsidR="00D85E51" w:rsidRPr="007E4A24" w:rsidRDefault="00D85E51">
                      <w:pPr>
                        <w:rPr>
                          <w:rFonts w:ascii="Times New Roman" w:hAnsi="Times New Roman" w:cs="Times New Roman"/>
                          <w:szCs w:val="20"/>
                        </w:rPr>
                      </w:pPr>
                      <w:r w:rsidRPr="007E4A24">
                        <w:rPr>
                          <w:rFonts w:ascii="Times New Roman" w:hAnsi="Times New Roman" w:cs="Times New Roman"/>
                          <w:szCs w:val="20"/>
                        </w:rPr>
                        <w:t>3400.8</w:t>
                      </w:r>
                    </w:p>
                  </w:txbxContent>
                </v:textbox>
              </v:shape>
            </w:pict>
          </mc:Fallback>
        </mc:AlternateContent>
      </w:r>
      <w:r w:rsidR="00C04B8F">
        <w:rPr>
          <w:noProof/>
          <w:lang w:eastAsia="en-US"/>
        </w:rPr>
        <mc:AlternateContent>
          <mc:Choice Requires="wps">
            <w:drawing>
              <wp:anchor distT="0" distB="0" distL="114300" distR="114300" simplePos="0" relativeHeight="251687936" behindDoc="0" locked="0" layoutInCell="1" allowOverlap="1" wp14:anchorId="264DA3C4" wp14:editId="0B904E41">
                <wp:simplePos x="0" y="0"/>
                <wp:positionH relativeFrom="column">
                  <wp:posOffset>1856740</wp:posOffset>
                </wp:positionH>
                <wp:positionV relativeFrom="paragraph">
                  <wp:posOffset>8372475</wp:posOffset>
                </wp:positionV>
                <wp:extent cx="687070" cy="205740"/>
                <wp:effectExtent l="0" t="1905" r="0" b="190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B8F" w:rsidRPr="007E4A24" w:rsidRDefault="00C04B8F">
                            <w:pPr>
                              <w:rPr>
                                <w:rFonts w:ascii="Times New Roman" w:hAnsi="Times New Roman" w:cs="Times New Roman"/>
                                <w:szCs w:val="20"/>
                              </w:rPr>
                            </w:pPr>
                            <w:r w:rsidRPr="007E4A24">
                              <w:rPr>
                                <w:rFonts w:ascii="Times New Roman" w:hAnsi="Times New Roman" w:cs="Times New Roman"/>
                                <w:szCs w:val="20"/>
                              </w:rPr>
                              <w:t>3400.8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7" type="#_x0000_t202" style="position:absolute;left:0;text-align:left;margin-left:146.2pt;margin-top:659.25pt;width:54.1pt;height:1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" stroked="f">
                <v:textbox>
                  <w:txbxContent>
                    <w:p w:rsidR="00C04B8F" w:rsidRPr="007E4A24" w:rsidRDefault="00C04B8F">
                      <w:pPr>
                        <w:rPr>
                          <w:rFonts w:ascii="Times New Roman" w:hAnsi="Times New Roman" w:cs="Times New Roman"/>
                          <w:szCs w:val="20"/>
                        </w:rPr>
                      </w:pPr>
                      <w:r w:rsidRPr="007E4A24">
                        <w:rPr>
                          <w:rFonts w:ascii="Times New Roman" w:hAnsi="Times New Roman" w:cs="Times New Roman"/>
                          <w:szCs w:val="20"/>
                        </w:rPr>
                        <w:t>3400.8</w:t>
                      </w:r>
                    </w:p>
                  </w:txbxContent>
                </v:textbox>
              </v:shape>
            </w:pict>
          </mc:Fallback>
        </mc:AlternateContent>
      </w:r>
      <w:r w:rsidR="00C04B8F">
        <w:rPr>
          <w:rFonts w:ascii="Times New Roman" w:hAnsi="Times New Roman" w:cs="Times New Roman"/>
          <w:noProof/>
          <w:lang w:eastAsia="en-US"/>
        </w:rPr>
        <mc:AlternateContent>
          <mc:Choice Requires="wps">
            <w:drawing>
              <wp:anchor distT="0" distB="0" distL="114300" distR="114300" simplePos="0" relativeHeight="251689984" behindDoc="0" locked="0" layoutInCell="1" allowOverlap="1" wp14:anchorId="779ADE2F" wp14:editId="0B4A9E9F">
                <wp:simplePos x="0" y="0"/>
                <wp:positionH relativeFrom="column">
                  <wp:posOffset>1856740</wp:posOffset>
                </wp:positionH>
                <wp:positionV relativeFrom="paragraph">
                  <wp:posOffset>8372475</wp:posOffset>
                </wp:positionV>
                <wp:extent cx="687070" cy="205740"/>
                <wp:effectExtent l="0" t="1905" r="0" b="19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4B8F" w:rsidRPr="007E4A24" w:rsidRDefault="00C04B8F">
                            <w:pPr>
                              <w:rPr>
                                <w:rFonts w:ascii="Times New Roman" w:hAnsi="Times New Roman" w:cs="Times New Roman"/>
                                <w:szCs w:val="20"/>
                              </w:rPr>
                            </w:pPr>
                            <w:r w:rsidRPr="007E4A24">
                              <w:rPr>
                                <w:rFonts w:ascii="Times New Roman" w:hAnsi="Times New Roman" w:cs="Times New Roman"/>
                                <w:szCs w:val="20"/>
                              </w:rPr>
                              <w:t>3400.8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7" type="#_x0000_t202" style="position:absolute;left:0;text-align:left;margin-left:146.2pt;margin-top:659.25pt;width:54.1pt;height:1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" stroked="f">
                <v:textbox>
                  <w:txbxContent>
                    <w:p w:rsidR="00C04B8F" w:rsidRPr="007E4A24" w:rsidRDefault="00C04B8F">
                      <w:pPr>
                        <w:rPr>
                          <w:rFonts w:ascii="Times New Roman" w:hAnsi="Times New Roman" w:cs="Times New Roman"/>
                          <w:szCs w:val="20"/>
                        </w:rPr>
                      </w:pPr>
                      <w:r w:rsidRPr="007E4A24">
                        <w:rPr>
                          <w:rFonts w:ascii="Times New Roman" w:hAnsi="Times New Roman" w:cs="Times New Roman"/>
                          <w:szCs w:val="20"/>
                        </w:rPr>
                        <w:t>3400.8</w:t>
                      </w:r>
                    </w:p>
                  </w:txbxContent>
                </v:textbox>
              </v:shape>
            </w:pict>
          </mc:Fallback>
        </mc:AlternateContent>
      </w:r>
      <w:r w:rsidR="00C11212">
        <w:rPr>
          <w:rFonts w:ascii="Times New Roman" w:hAnsi="Times New Roman" w:cs="Times New Roman"/>
        </w:rPr>
        <w:t>Figure 1</w:t>
      </w:r>
      <w:r w:rsidR="003F6623">
        <w:rPr>
          <w:rFonts w:ascii="Times New Roman" w:hAnsi="Times New Roman" w:cs="Times New Roman"/>
        </w:rPr>
        <w:t xml:space="preserve">. </w:t>
      </w:r>
      <w:r w:rsidR="007D6262">
        <w:rPr>
          <w:rFonts w:ascii="Times New Roman" w:hAnsi="Times New Roman" w:cs="Times New Roman"/>
        </w:rPr>
        <w:t>FTIR spectrum</w:t>
      </w:r>
      <w:r w:rsidR="00D60744">
        <w:rPr>
          <w:rFonts w:ascii="Times New Roman" w:hAnsi="Times New Roman" w:cs="Times New Roman"/>
        </w:rPr>
        <w:t xml:space="preserve"> of</w:t>
      </w:r>
      <w:r w:rsidR="003F6623">
        <w:rPr>
          <w:rFonts w:ascii="Times New Roman" w:hAnsi="Times New Roman" w:cs="Times New Roman"/>
        </w:rPr>
        <w:t xml:space="preserve"> rhizome powder</w:t>
      </w:r>
    </w:p>
    <w:p w:rsidR="007D6262" w:rsidRDefault="007D6262" w:rsidP="005A2625">
      <w:pPr>
        <w:outlineLvl w:val="0"/>
        <w:rPr>
          <w:rFonts w:ascii="Times New Roman" w:hAnsi="Times New Roman" w:cs="Times New Roman"/>
        </w:rPr>
      </w:pPr>
    </w:p>
    <w:p w:rsidR="007D6262" w:rsidRDefault="005A2625" w:rsidP="00D60744">
      <w:pPr>
        <w:jc w:val="center"/>
        <w:outlineLvl w:val="0"/>
        <w:rPr>
          <w:rFonts w:ascii="Times New Roman" w:hAnsi="Times New Roman" w:cs="Times New Roman"/>
        </w:rPr>
      </w:pPr>
      <w:r>
        <w:rPr>
          <w:rFonts w:ascii="Times New Roman" w:hAnsi="Times New Roman" w:cs="Times New Roman"/>
        </w:rPr>
        <w:t xml:space="preserve">Table 1. </w:t>
      </w:r>
      <w:r w:rsidR="00D60744">
        <w:rPr>
          <w:rFonts w:ascii="Times New Roman" w:hAnsi="Times New Roman" w:cs="Times New Roman"/>
        </w:rPr>
        <w:t>List of functional group vibrations in rhizome powder.</w:t>
      </w:r>
    </w:p>
    <w:p w:rsidR="00283DC1" w:rsidRDefault="00283DC1" w:rsidP="00D60744">
      <w:pPr>
        <w:jc w:val="center"/>
        <w:outlineLvl w:val="0"/>
        <w:rPr>
          <w:rFonts w:ascii="Times New Roman" w:hAnsi="Times New Roman" w:cs="Times New Roman"/>
        </w:rPr>
      </w:pPr>
    </w:p>
    <w:tbl>
      <w:tblPr>
        <w:tblStyle w:val="TableGrid"/>
        <w:tblW w:w="601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874"/>
        <w:gridCol w:w="1868"/>
        <w:gridCol w:w="2270"/>
      </w:tblGrid>
      <w:tr w:rsidR="00D60744" w:rsidRPr="00283DC1" w:rsidTr="005A2625">
        <w:trPr>
          <w:trHeight w:val="258"/>
          <w:jc w:val="center"/>
        </w:trPr>
        <w:tc>
          <w:tcPr>
            <w:tcW w:w="0" w:type="auto"/>
            <w:tcBorders>
              <w:bottom w:val="single" w:sz="4" w:space="0" w:color="auto"/>
            </w:tcBorders>
          </w:tcPr>
          <w:p w:rsidR="00D60744" w:rsidRPr="005A2625" w:rsidRDefault="00D85E51" w:rsidP="00283DC1">
            <w:pPr>
              <w:rPr>
                <w:rFonts w:ascii="Times New Roman" w:hAnsi="Times New Roman" w:cs="Times New Roman"/>
                <w:b/>
                <w:szCs w:val="20"/>
                <w:lang w:val="en-MY"/>
              </w:rPr>
            </w:pPr>
            <w:r w:rsidRPr="005A2625">
              <w:rPr>
                <w:rFonts w:ascii="Times New Roman" w:hAnsi="Times New Roman" w:cs="Times New Roman"/>
                <w:b/>
                <w:noProof/>
                <w:szCs w:val="20"/>
                <w:lang w:eastAsia="en-US"/>
              </w:rPr>
              <mc:AlternateContent>
                <mc:Choice Requires="wps">
                  <w:drawing>
                    <wp:anchor distT="0" distB="0" distL="114300" distR="114300" simplePos="0" relativeHeight="251696128" behindDoc="0" locked="0" layoutInCell="1" allowOverlap="1" wp14:anchorId="421F10F1" wp14:editId="3CD9B781">
                      <wp:simplePos x="0" y="0"/>
                      <wp:positionH relativeFrom="column">
                        <wp:posOffset>1856740</wp:posOffset>
                      </wp:positionH>
                      <wp:positionV relativeFrom="paragraph">
                        <wp:posOffset>8372475</wp:posOffset>
                      </wp:positionV>
                      <wp:extent cx="687070" cy="205740"/>
                      <wp:effectExtent l="0" t="1905"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5E51" w:rsidRPr="007E4A24" w:rsidRDefault="00D85E51">
                                  <w:pPr>
                                    <w:rPr>
                                      <w:rFonts w:ascii="Times New Roman" w:hAnsi="Times New Roman" w:cs="Times New Roman"/>
                                      <w:szCs w:val="20"/>
                                    </w:rPr>
                                  </w:pPr>
                                  <w:r w:rsidRPr="007E4A24">
                                    <w:rPr>
                                      <w:rFonts w:ascii="Times New Roman" w:hAnsi="Times New Roman" w:cs="Times New Roman"/>
                                      <w:szCs w:val="20"/>
                                    </w:rPr>
                                    <w:t>3400.8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46.2pt;margin-top:659.25pt;width:54.1pt;height:1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" stroked="f">
                      <v:textbox>
                        <w:txbxContent>
                          <w:p w:rsidR="00D85E51" w:rsidRPr="007E4A24" w:rsidRDefault="00D85E51">
                            <w:pPr>
                              <w:rPr>
                                <w:rFonts w:ascii="Times New Roman" w:hAnsi="Times New Roman" w:cs="Times New Roman"/>
                                <w:szCs w:val="20"/>
                              </w:rPr>
                            </w:pPr>
                            <w:r w:rsidRPr="007E4A24">
                              <w:rPr>
                                <w:rFonts w:ascii="Times New Roman" w:hAnsi="Times New Roman" w:cs="Times New Roman"/>
                                <w:szCs w:val="20"/>
                              </w:rPr>
                              <w:t>3400.8</w:t>
                            </w:r>
                          </w:p>
                        </w:txbxContent>
                      </v:textbox>
                    </v:shape>
                  </w:pict>
                </mc:Fallback>
              </mc:AlternateContent>
            </w:r>
            <w:r w:rsidR="00D60744" w:rsidRPr="005A2625">
              <w:rPr>
                <w:rFonts w:ascii="Times New Roman" w:hAnsi="Times New Roman" w:cs="Times New Roman"/>
                <w:b/>
                <w:szCs w:val="20"/>
                <w:lang w:val="en-MY"/>
              </w:rPr>
              <w:t>Functional group</w:t>
            </w:r>
          </w:p>
        </w:tc>
        <w:tc>
          <w:tcPr>
            <w:tcW w:w="0" w:type="auto"/>
            <w:tcBorders>
              <w:bottom w:val="single" w:sz="4" w:space="0" w:color="auto"/>
            </w:tcBorders>
          </w:tcPr>
          <w:p w:rsidR="00D60744" w:rsidRPr="005A2625" w:rsidRDefault="00D60744" w:rsidP="00283DC1">
            <w:pPr>
              <w:rPr>
                <w:rFonts w:ascii="Times New Roman" w:hAnsi="Times New Roman" w:cs="Times New Roman"/>
                <w:b/>
                <w:szCs w:val="20"/>
                <w:lang w:val="en-MY"/>
              </w:rPr>
            </w:pPr>
            <w:r w:rsidRPr="005A2625">
              <w:rPr>
                <w:rFonts w:ascii="Times New Roman" w:hAnsi="Times New Roman" w:cs="Times New Roman"/>
                <w:b/>
                <w:szCs w:val="20"/>
                <w:lang w:val="en-MY"/>
              </w:rPr>
              <w:t>Type of vibration</w:t>
            </w:r>
          </w:p>
        </w:tc>
        <w:tc>
          <w:tcPr>
            <w:tcW w:w="0" w:type="auto"/>
            <w:tcBorders>
              <w:bottom w:val="single" w:sz="4" w:space="0" w:color="auto"/>
            </w:tcBorders>
          </w:tcPr>
          <w:p w:rsidR="00D60744" w:rsidRPr="005A2625" w:rsidRDefault="00D60744" w:rsidP="00283DC1">
            <w:pPr>
              <w:rPr>
                <w:rFonts w:ascii="Times New Roman" w:hAnsi="Times New Roman" w:cs="Times New Roman"/>
                <w:b/>
                <w:szCs w:val="20"/>
                <w:lang w:val="en-MY"/>
              </w:rPr>
            </w:pPr>
            <w:r w:rsidRPr="005A2625">
              <w:rPr>
                <w:rFonts w:ascii="Times New Roman" w:hAnsi="Times New Roman" w:cs="Times New Roman"/>
                <w:b/>
                <w:szCs w:val="20"/>
                <w:lang w:val="en-MY"/>
              </w:rPr>
              <w:t xml:space="preserve">Frequency (cm </w:t>
            </w:r>
            <w:r w:rsidRPr="005A2625">
              <w:rPr>
                <w:rFonts w:ascii="Times New Roman" w:hAnsi="Times New Roman" w:cs="Times New Roman"/>
                <w:b/>
                <w:szCs w:val="20"/>
                <w:vertAlign w:val="superscript"/>
                <w:lang w:val="en-MY"/>
              </w:rPr>
              <w:t>-1</w:t>
            </w:r>
            <w:r w:rsidRPr="005A2625">
              <w:rPr>
                <w:rFonts w:ascii="Times New Roman" w:hAnsi="Times New Roman" w:cs="Times New Roman"/>
                <w:b/>
                <w:szCs w:val="20"/>
                <w:lang w:val="en-MY"/>
              </w:rPr>
              <w:t>)</w:t>
            </w:r>
          </w:p>
        </w:tc>
      </w:tr>
      <w:tr w:rsidR="00D60744" w:rsidRPr="00283DC1" w:rsidTr="005A2625">
        <w:trPr>
          <w:trHeight w:val="258"/>
          <w:jc w:val="center"/>
        </w:trPr>
        <w:tc>
          <w:tcPr>
            <w:tcW w:w="0" w:type="auto"/>
            <w:tcBorders>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O</w:t>
            </w:r>
            <w:r w:rsidR="000A4096">
              <w:rPr>
                <w:rFonts w:ascii="Times New Roman" w:hAnsi="Times New Roman" w:cs="Times New Roman"/>
                <w:szCs w:val="20"/>
                <w:lang w:val="en-MY"/>
              </w:rPr>
              <w:t xml:space="preserve"> </w:t>
            </w:r>
            <w:r w:rsidR="003F6623">
              <w:rPr>
                <w:rFonts w:ascii="Times New Roman" w:hAnsi="Times New Roman" w:cs="Times New Roman"/>
                <w:szCs w:val="20"/>
                <w:lang w:val="en-MY"/>
              </w:rPr>
              <w:t>–</w:t>
            </w:r>
            <w:r w:rsidR="000A4096">
              <w:rPr>
                <w:rFonts w:ascii="Times New Roman" w:hAnsi="Times New Roman" w:cs="Times New Roman"/>
                <w:szCs w:val="20"/>
                <w:lang w:val="en-MY"/>
              </w:rPr>
              <w:t xml:space="preserve"> </w:t>
            </w:r>
            <w:r w:rsidRPr="00283DC1">
              <w:rPr>
                <w:rFonts w:ascii="Times New Roman" w:hAnsi="Times New Roman" w:cs="Times New Roman"/>
                <w:szCs w:val="20"/>
                <w:lang w:val="en-MY"/>
              </w:rPr>
              <w:t>H</w:t>
            </w:r>
          </w:p>
        </w:tc>
        <w:tc>
          <w:tcPr>
            <w:tcW w:w="0" w:type="auto"/>
            <w:tcBorders>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Phenols stretch</w:t>
            </w:r>
          </w:p>
        </w:tc>
        <w:tc>
          <w:tcPr>
            <w:tcW w:w="0" w:type="auto"/>
            <w:tcBorders>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3400.8</w:t>
            </w:r>
          </w:p>
        </w:tc>
      </w:tr>
      <w:tr w:rsidR="00D60744" w:rsidRPr="00283DC1" w:rsidTr="005A2625">
        <w:trPr>
          <w:trHeight w:val="276"/>
          <w:jc w:val="center"/>
        </w:trPr>
        <w:tc>
          <w:tcPr>
            <w:tcW w:w="0" w:type="auto"/>
            <w:tcBorders>
              <w:top w:val="nil"/>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C</w:t>
            </w:r>
            <w:r w:rsidR="000A4096">
              <w:rPr>
                <w:rFonts w:ascii="Times New Roman" w:hAnsi="Times New Roman" w:cs="Times New Roman"/>
                <w:szCs w:val="20"/>
                <w:lang w:val="en-MY"/>
              </w:rPr>
              <w:t xml:space="preserve"> </w:t>
            </w:r>
            <w:r w:rsidRPr="00283DC1">
              <w:rPr>
                <w:rFonts w:ascii="Times New Roman" w:hAnsi="Times New Roman" w:cs="Times New Roman"/>
                <w:szCs w:val="20"/>
                <w:lang w:val="en-MY"/>
              </w:rPr>
              <w:t>=</w:t>
            </w:r>
            <w:r w:rsidR="000A4096">
              <w:rPr>
                <w:rFonts w:ascii="Times New Roman" w:hAnsi="Times New Roman" w:cs="Times New Roman"/>
                <w:szCs w:val="20"/>
                <w:lang w:val="en-MY"/>
              </w:rPr>
              <w:t xml:space="preserve"> </w:t>
            </w:r>
            <w:r w:rsidRPr="00283DC1">
              <w:rPr>
                <w:rFonts w:ascii="Times New Roman" w:hAnsi="Times New Roman" w:cs="Times New Roman"/>
                <w:szCs w:val="20"/>
                <w:lang w:val="en-MY"/>
              </w:rPr>
              <w:t>C</w:t>
            </w:r>
          </w:p>
        </w:tc>
        <w:tc>
          <w:tcPr>
            <w:tcW w:w="0" w:type="auto"/>
            <w:tcBorders>
              <w:top w:val="nil"/>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Aromatic stretch</w:t>
            </w:r>
          </w:p>
        </w:tc>
        <w:tc>
          <w:tcPr>
            <w:tcW w:w="0" w:type="auto"/>
            <w:tcBorders>
              <w:top w:val="nil"/>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1638.6 and 1424.1</w:t>
            </w:r>
          </w:p>
        </w:tc>
      </w:tr>
      <w:tr w:rsidR="00D60744" w:rsidRPr="00283DC1" w:rsidTr="005A2625">
        <w:trPr>
          <w:trHeight w:val="258"/>
          <w:jc w:val="center"/>
        </w:trPr>
        <w:tc>
          <w:tcPr>
            <w:tcW w:w="0" w:type="auto"/>
            <w:tcBorders>
              <w:top w:val="nil"/>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C</w:t>
            </w:r>
            <w:r w:rsidR="000A4096">
              <w:rPr>
                <w:rFonts w:ascii="Times New Roman" w:hAnsi="Times New Roman" w:cs="Times New Roman"/>
                <w:szCs w:val="20"/>
                <w:lang w:val="en-MY"/>
              </w:rPr>
              <w:t xml:space="preserve"> </w:t>
            </w:r>
            <w:r w:rsidR="003F6623">
              <w:rPr>
                <w:rFonts w:ascii="Times New Roman" w:hAnsi="Times New Roman" w:cs="Times New Roman"/>
                <w:szCs w:val="20"/>
                <w:lang w:val="en-MY"/>
              </w:rPr>
              <w:t>–</w:t>
            </w:r>
            <w:r w:rsidR="000A4096">
              <w:rPr>
                <w:rFonts w:ascii="Times New Roman" w:hAnsi="Times New Roman" w:cs="Times New Roman"/>
                <w:szCs w:val="20"/>
                <w:lang w:val="en-MY"/>
              </w:rPr>
              <w:t xml:space="preserve"> </w:t>
            </w:r>
            <w:r w:rsidRPr="00283DC1">
              <w:rPr>
                <w:rFonts w:ascii="Times New Roman" w:hAnsi="Times New Roman" w:cs="Times New Roman"/>
                <w:szCs w:val="20"/>
                <w:lang w:val="en-MY"/>
              </w:rPr>
              <w:t>O</w:t>
            </w:r>
          </w:p>
        </w:tc>
        <w:tc>
          <w:tcPr>
            <w:tcW w:w="0" w:type="auto"/>
            <w:tcBorders>
              <w:top w:val="nil"/>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Carbonyl stretch</w:t>
            </w:r>
          </w:p>
        </w:tc>
        <w:tc>
          <w:tcPr>
            <w:tcW w:w="0" w:type="auto"/>
            <w:tcBorders>
              <w:top w:val="nil"/>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1053.5</w:t>
            </w:r>
          </w:p>
        </w:tc>
      </w:tr>
      <w:tr w:rsidR="00D60744" w:rsidRPr="00283DC1" w:rsidTr="005A2625">
        <w:trPr>
          <w:trHeight w:val="258"/>
          <w:jc w:val="center"/>
        </w:trPr>
        <w:tc>
          <w:tcPr>
            <w:tcW w:w="0" w:type="auto"/>
            <w:tcBorders>
              <w:top w:val="nil"/>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C</w:t>
            </w:r>
            <w:r w:rsidR="000A4096">
              <w:rPr>
                <w:rFonts w:ascii="Times New Roman" w:hAnsi="Times New Roman" w:cs="Times New Roman"/>
                <w:szCs w:val="20"/>
                <w:lang w:val="en-MY"/>
              </w:rPr>
              <w:t xml:space="preserve"> </w:t>
            </w:r>
            <w:r w:rsidR="003F6623">
              <w:rPr>
                <w:rFonts w:ascii="Times New Roman" w:hAnsi="Times New Roman" w:cs="Times New Roman"/>
                <w:szCs w:val="20"/>
                <w:lang w:val="en-MY"/>
              </w:rPr>
              <w:t>–</w:t>
            </w:r>
            <w:r w:rsidR="000A4096">
              <w:rPr>
                <w:rFonts w:ascii="Times New Roman" w:hAnsi="Times New Roman" w:cs="Times New Roman"/>
                <w:szCs w:val="20"/>
                <w:lang w:val="en-MY"/>
              </w:rPr>
              <w:t xml:space="preserve"> </w:t>
            </w:r>
            <w:r w:rsidRPr="00283DC1">
              <w:rPr>
                <w:rFonts w:ascii="Times New Roman" w:hAnsi="Times New Roman" w:cs="Times New Roman"/>
                <w:szCs w:val="20"/>
                <w:lang w:val="en-MY"/>
              </w:rPr>
              <w:t>H</w:t>
            </w:r>
          </w:p>
        </w:tc>
        <w:tc>
          <w:tcPr>
            <w:tcW w:w="0" w:type="auto"/>
            <w:tcBorders>
              <w:top w:val="nil"/>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Alkyl stretch</w:t>
            </w:r>
          </w:p>
        </w:tc>
        <w:tc>
          <w:tcPr>
            <w:tcW w:w="0" w:type="auto"/>
            <w:tcBorders>
              <w:top w:val="nil"/>
              <w:bottom w:val="nil"/>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2930.1</w:t>
            </w:r>
          </w:p>
        </w:tc>
      </w:tr>
      <w:tr w:rsidR="00D60744" w:rsidRPr="00283DC1" w:rsidTr="005A2625">
        <w:trPr>
          <w:trHeight w:val="276"/>
          <w:jc w:val="center"/>
        </w:trPr>
        <w:tc>
          <w:tcPr>
            <w:tcW w:w="0" w:type="auto"/>
            <w:tcBorders>
              <w:top w:val="nil"/>
              <w:bottom w:val="single" w:sz="4" w:space="0" w:color="auto"/>
            </w:tcBorders>
          </w:tcPr>
          <w:p w:rsidR="00D60744" w:rsidRPr="00283DC1" w:rsidRDefault="00D60744" w:rsidP="00283DC1">
            <w:pPr>
              <w:rPr>
                <w:rFonts w:ascii="Times New Roman" w:hAnsi="Times New Roman" w:cs="Times New Roman"/>
                <w:szCs w:val="20"/>
                <w:lang w:val="en-MY"/>
              </w:rPr>
            </w:pPr>
          </w:p>
        </w:tc>
        <w:tc>
          <w:tcPr>
            <w:tcW w:w="0" w:type="auto"/>
            <w:tcBorders>
              <w:top w:val="nil"/>
              <w:bottom w:val="single" w:sz="4" w:space="0" w:color="auto"/>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Long chain band</w:t>
            </w:r>
          </w:p>
        </w:tc>
        <w:tc>
          <w:tcPr>
            <w:tcW w:w="0" w:type="auto"/>
            <w:tcBorders>
              <w:top w:val="nil"/>
              <w:bottom w:val="single" w:sz="4" w:space="0" w:color="auto"/>
            </w:tcBorders>
          </w:tcPr>
          <w:p w:rsidR="00D60744" w:rsidRPr="00283DC1" w:rsidRDefault="00D60744" w:rsidP="00283DC1">
            <w:pPr>
              <w:rPr>
                <w:rFonts w:ascii="Times New Roman" w:hAnsi="Times New Roman" w:cs="Times New Roman"/>
                <w:szCs w:val="20"/>
                <w:lang w:val="en-MY"/>
              </w:rPr>
            </w:pPr>
            <w:r w:rsidRPr="00283DC1">
              <w:rPr>
                <w:rFonts w:ascii="Times New Roman" w:hAnsi="Times New Roman" w:cs="Times New Roman"/>
                <w:szCs w:val="20"/>
                <w:lang w:val="en-MY"/>
              </w:rPr>
              <w:t>772.6, 616.8 and 526.4</w:t>
            </w:r>
          </w:p>
        </w:tc>
      </w:tr>
    </w:tbl>
    <w:p w:rsidR="00D60744" w:rsidRDefault="00D60744" w:rsidP="00D60744">
      <w:pPr>
        <w:jc w:val="center"/>
        <w:outlineLvl w:val="0"/>
        <w:rPr>
          <w:rFonts w:ascii="Times New Roman" w:hAnsi="Times New Roman" w:cs="Times New Roman"/>
        </w:rPr>
      </w:pPr>
    </w:p>
    <w:p w:rsidR="00C04B8F" w:rsidRDefault="00C04B8F" w:rsidP="00785CA6">
      <w:pPr>
        <w:outlineLvl w:val="0"/>
        <w:rPr>
          <w:rFonts w:ascii="Times New Roman" w:hAnsi="Times New Roman" w:cs="Times New Roman"/>
          <w:b/>
          <w:szCs w:val="20"/>
        </w:rPr>
      </w:pPr>
    </w:p>
    <w:p w:rsidR="00BC0005" w:rsidRPr="00191733" w:rsidRDefault="00FB39AD" w:rsidP="00785CA6">
      <w:pPr>
        <w:outlineLvl w:val="0"/>
        <w:rPr>
          <w:rFonts w:ascii="Times New Roman" w:hAnsi="Times New Roman" w:cs="Times New Roman"/>
          <w:b/>
          <w:szCs w:val="20"/>
        </w:rPr>
      </w:pPr>
      <w:r>
        <w:rPr>
          <w:rFonts w:ascii="Times New Roman" w:hAnsi="Times New Roman" w:cs="Times New Roman"/>
          <w:b/>
          <w:szCs w:val="20"/>
        </w:rPr>
        <w:t xml:space="preserve">Total </w:t>
      </w:r>
      <w:r w:rsidR="005A2625">
        <w:rPr>
          <w:rFonts w:ascii="Times New Roman" w:hAnsi="Times New Roman" w:cs="Times New Roman"/>
          <w:b/>
          <w:szCs w:val="20"/>
        </w:rPr>
        <w:t>Phenolic Content of</w:t>
      </w:r>
      <w:r w:rsidR="005A2625" w:rsidRPr="00191733">
        <w:rPr>
          <w:rFonts w:ascii="Times New Roman" w:hAnsi="Times New Roman" w:cs="Times New Roman"/>
          <w:b/>
          <w:szCs w:val="20"/>
        </w:rPr>
        <w:t xml:space="preserve"> Galangal Rhizome</w:t>
      </w:r>
    </w:p>
    <w:p w:rsidR="00855F87" w:rsidRDefault="006C5528" w:rsidP="00191733">
      <w:pPr>
        <w:spacing w:after="240"/>
        <w:outlineLvl w:val="0"/>
        <w:rPr>
          <w:rFonts w:ascii="Times New Roman" w:hAnsi="Times New Roman" w:cs="Times New Roman"/>
          <w:szCs w:val="20"/>
          <w:lang w:val="en-MY"/>
        </w:rPr>
      </w:pPr>
      <w:r w:rsidRPr="00855F87">
        <w:rPr>
          <w:rFonts w:ascii="Times New Roman" w:hAnsi="Times New Roman" w:cs="Times New Roman"/>
          <w:szCs w:val="20"/>
        </w:rPr>
        <w:t>Absorp</w:t>
      </w:r>
      <w:r w:rsidR="00855F87" w:rsidRPr="00855F87">
        <w:rPr>
          <w:rFonts w:ascii="Times New Roman" w:hAnsi="Times New Roman" w:cs="Times New Roman"/>
          <w:szCs w:val="20"/>
        </w:rPr>
        <w:t>tion reading of gallic acids</w:t>
      </w:r>
      <w:r w:rsidR="00855F87">
        <w:rPr>
          <w:rFonts w:ascii="Times New Roman" w:hAnsi="Times New Roman" w:cs="Times New Roman"/>
          <w:szCs w:val="20"/>
        </w:rPr>
        <w:t xml:space="preserve"> and rhizome extract</w:t>
      </w:r>
      <w:r w:rsidRPr="00855F87">
        <w:rPr>
          <w:rFonts w:ascii="Times New Roman" w:hAnsi="Times New Roman" w:cs="Times New Roman"/>
          <w:szCs w:val="20"/>
        </w:rPr>
        <w:t xml:space="preserve"> (Table 2) was taken at 765 nm</w:t>
      </w:r>
      <w:r w:rsidR="002C1B04">
        <w:rPr>
          <w:rFonts w:ascii="Times New Roman" w:hAnsi="Times New Roman" w:cs="Times New Roman"/>
          <w:szCs w:val="20"/>
        </w:rPr>
        <w:t xml:space="preserve">. From the absorption reading, the </w:t>
      </w:r>
      <w:r w:rsidR="00C243D7" w:rsidRPr="00855F87">
        <w:rPr>
          <w:rFonts w:ascii="Times New Roman" w:hAnsi="Times New Roman" w:cs="Times New Roman"/>
          <w:szCs w:val="20"/>
        </w:rPr>
        <w:t xml:space="preserve">calibration equation was determined </w:t>
      </w:r>
      <w:r w:rsidR="00024CAD" w:rsidRPr="00855F87">
        <w:rPr>
          <w:rFonts w:ascii="Times New Roman" w:hAnsi="Times New Roman" w:cs="Times New Roman"/>
          <w:szCs w:val="20"/>
        </w:rPr>
        <w:t>as</w:t>
      </w:r>
      <w:r w:rsidR="00024CAD" w:rsidRPr="00855F87">
        <w:rPr>
          <w:rFonts w:ascii="Times New Roman" w:hAnsi="Times New Roman" w:cs="Times New Roman"/>
          <w:szCs w:val="20"/>
          <w:lang w:val="en-MY"/>
        </w:rPr>
        <w:t xml:space="preserve"> y = 0.0019</w:t>
      </w:r>
      <w:r w:rsidR="006D5565">
        <w:rPr>
          <w:rFonts w:ascii="Times New Roman" w:hAnsi="Times New Roman" w:cs="Times New Roman"/>
          <w:szCs w:val="20"/>
          <w:lang w:val="en-MY"/>
        </w:rPr>
        <w:t xml:space="preserve"> </w:t>
      </w:r>
      <w:r w:rsidR="00024CAD" w:rsidRPr="00855F87">
        <w:rPr>
          <w:rFonts w:ascii="Times New Roman" w:hAnsi="Times New Roman" w:cs="Times New Roman"/>
          <w:szCs w:val="20"/>
          <w:lang w:val="en-MY"/>
        </w:rPr>
        <w:t xml:space="preserve">x + 0.0012 (y represent the absorption of phenolic groups at 765 nm, x represent the concentration in </w:t>
      </w:r>
      <w:r w:rsidR="00024CAD" w:rsidRPr="00855F87">
        <w:rPr>
          <w:rFonts w:ascii="Times New Roman" w:hAnsi="Times New Roman" w:cs="Times New Roman"/>
          <w:bCs/>
          <w:szCs w:val="20"/>
          <w:lang w:val="en-MY"/>
        </w:rPr>
        <w:t>μg/ml</w:t>
      </w:r>
      <w:r w:rsidR="00024CAD" w:rsidRPr="00855F87">
        <w:rPr>
          <w:rFonts w:ascii="Times New Roman" w:hAnsi="Times New Roman" w:cs="Times New Roman"/>
          <w:szCs w:val="20"/>
          <w:lang w:val="en-MY"/>
        </w:rPr>
        <w:t xml:space="preserve">). </w:t>
      </w:r>
      <w:r w:rsidR="008B1F07">
        <w:rPr>
          <w:rFonts w:ascii="Times New Roman" w:hAnsi="Times New Roman" w:cs="Times New Roman"/>
          <w:szCs w:val="20"/>
          <w:lang w:val="en-MY"/>
        </w:rPr>
        <w:t>From the equation</w:t>
      </w:r>
      <w:r w:rsidR="00855F87">
        <w:rPr>
          <w:rFonts w:ascii="Times New Roman" w:hAnsi="Times New Roman" w:cs="Times New Roman"/>
          <w:szCs w:val="20"/>
          <w:lang w:val="en-MY"/>
        </w:rPr>
        <w:t xml:space="preserve">, </w:t>
      </w:r>
      <w:r w:rsidR="00CD3B17">
        <w:rPr>
          <w:rFonts w:ascii="Times New Roman" w:hAnsi="Times New Roman" w:cs="Times New Roman"/>
          <w:szCs w:val="20"/>
          <w:lang w:val="en-MY"/>
        </w:rPr>
        <w:t>the concentration of rh</w:t>
      </w:r>
      <w:r w:rsidR="00E61359">
        <w:rPr>
          <w:rFonts w:ascii="Times New Roman" w:hAnsi="Times New Roman" w:cs="Times New Roman"/>
          <w:szCs w:val="20"/>
          <w:lang w:val="en-MY"/>
        </w:rPr>
        <w:t>izome extract was 13.94 ppm and</w:t>
      </w:r>
      <w:r w:rsidR="00B336A7">
        <w:rPr>
          <w:rFonts w:ascii="Times New Roman" w:hAnsi="Times New Roman" w:cs="Times New Roman"/>
          <w:szCs w:val="20"/>
          <w:lang w:val="en-MY"/>
        </w:rPr>
        <w:t xml:space="preserve"> the</w:t>
      </w:r>
      <w:r w:rsidR="00E61359">
        <w:rPr>
          <w:rFonts w:ascii="Times New Roman" w:hAnsi="Times New Roman" w:cs="Times New Roman"/>
          <w:szCs w:val="20"/>
          <w:lang w:val="en-MY"/>
        </w:rPr>
        <w:t xml:space="preserve"> calculated total phenolic compound presented in rhizome extract </w:t>
      </w:r>
      <w:r w:rsidR="00B336A7">
        <w:rPr>
          <w:rFonts w:ascii="Times New Roman" w:hAnsi="Times New Roman" w:cs="Times New Roman"/>
          <w:szCs w:val="20"/>
          <w:lang w:val="en-MY"/>
        </w:rPr>
        <w:t>was 0.02492 GAE/100 g.</w:t>
      </w:r>
    </w:p>
    <w:p w:rsidR="00855F87" w:rsidRPr="00855F87" w:rsidRDefault="00855F87" w:rsidP="00855F87">
      <w:pPr>
        <w:spacing w:after="240"/>
        <w:jc w:val="center"/>
        <w:outlineLvl w:val="0"/>
        <w:rPr>
          <w:rFonts w:ascii="Times New Roman" w:hAnsi="Times New Roman" w:cs="Times New Roman"/>
          <w:szCs w:val="20"/>
          <w:lang w:val="en-MY"/>
        </w:rPr>
      </w:pPr>
      <w:r w:rsidRPr="00855F87">
        <w:rPr>
          <w:rFonts w:ascii="Times New Roman" w:hAnsi="Times New Roman" w:cs="Times New Roman"/>
          <w:szCs w:val="20"/>
          <w:lang w:val="en-MY"/>
        </w:rPr>
        <w:t>Table 2</w:t>
      </w:r>
      <w:r w:rsidRPr="00855F87">
        <w:rPr>
          <w:rFonts w:ascii="Times New Roman" w:hAnsi="Times New Roman" w:cs="Times New Roman"/>
          <w:szCs w:val="20"/>
          <w:lang w:val="en-MY"/>
        </w:rPr>
        <w:tab/>
      </w:r>
      <w:r>
        <w:rPr>
          <w:rFonts w:ascii="Times New Roman" w:hAnsi="Times New Roman" w:cs="Times New Roman"/>
          <w:szCs w:val="20"/>
          <w:lang w:val="en-MY"/>
        </w:rPr>
        <w:t>A</w:t>
      </w:r>
      <w:r w:rsidRPr="00855F87">
        <w:rPr>
          <w:rFonts w:ascii="Times New Roman" w:hAnsi="Times New Roman" w:cs="Times New Roman"/>
          <w:szCs w:val="20"/>
          <w:lang w:val="en-MY"/>
        </w:rPr>
        <w:t>bsorption r</w:t>
      </w:r>
      <w:r>
        <w:rPr>
          <w:rFonts w:ascii="Times New Roman" w:hAnsi="Times New Roman" w:cs="Times New Roman"/>
          <w:szCs w:val="20"/>
          <w:lang w:val="en-MY"/>
        </w:rPr>
        <w:t>eading of gallic acids</w:t>
      </w:r>
      <w:r w:rsidR="00605EC4">
        <w:rPr>
          <w:rFonts w:ascii="Times New Roman" w:hAnsi="Times New Roman" w:cs="Times New Roman"/>
          <w:szCs w:val="20"/>
          <w:lang w:val="en-MY"/>
        </w:rPr>
        <w:t xml:space="preserve"> and rhizome extract</w:t>
      </w:r>
      <w:r>
        <w:rPr>
          <w:rFonts w:ascii="Times New Roman" w:hAnsi="Times New Roman" w:cs="Times New Roman"/>
          <w:szCs w:val="20"/>
          <w:lang w:val="en-MY"/>
        </w:rPr>
        <w:t>.</w:t>
      </w:r>
    </w:p>
    <w:tbl>
      <w:tblPr>
        <w:tblStyle w:val="TableGrid"/>
        <w:tblW w:w="5384" w:type="dxa"/>
        <w:jc w:val="center"/>
        <w:tblBorders>
          <w:left w:val="none" w:sz="0" w:space="0" w:color="auto"/>
          <w:right w:val="none" w:sz="0" w:space="0" w:color="auto"/>
        </w:tblBorders>
        <w:tblLook w:val="04A0" w:firstRow="1" w:lastRow="0" w:firstColumn="1" w:lastColumn="0" w:noHBand="0" w:noVBand="1"/>
      </w:tblPr>
      <w:tblGrid>
        <w:gridCol w:w="2585"/>
        <w:gridCol w:w="2799"/>
      </w:tblGrid>
      <w:tr w:rsidR="00716D42" w:rsidRPr="00855F87" w:rsidTr="005A2625">
        <w:trPr>
          <w:trHeight w:val="258"/>
          <w:jc w:val="center"/>
        </w:trPr>
        <w:tc>
          <w:tcPr>
            <w:tcW w:w="0" w:type="auto"/>
            <w:tcBorders>
              <w:bottom w:val="single" w:sz="4" w:space="0" w:color="auto"/>
              <w:right w:val="nil"/>
            </w:tcBorders>
          </w:tcPr>
          <w:p w:rsidR="00855F87" w:rsidRPr="005A2625" w:rsidRDefault="00605EC4" w:rsidP="00605EC4">
            <w:pPr>
              <w:tabs>
                <w:tab w:val="left" w:pos="5760"/>
              </w:tabs>
              <w:jc w:val="center"/>
              <w:rPr>
                <w:rFonts w:ascii="Times New Roman" w:hAnsi="Times New Roman" w:cs="Times New Roman"/>
                <w:b/>
                <w:szCs w:val="20"/>
                <w:lang w:val="en-MY"/>
              </w:rPr>
            </w:pPr>
            <w:r w:rsidRPr="005A2625">
              <w:rPr>
                <w:rFonts w:ascii="Times New Roman" w:hAnsi="Times New Roman" w:cs="Times New Roman"/>
                <w:b/>
                <w:bCs/>
                <w:szCs w:val="20"/>
                <w:lang w:val="en-MY"/>
              </w:rPr>
              <w:t>Concentration</w:t>
            </w:r>
            <w:r w:rsidR="00855F87" w:rsidRPr="005A2625">
              <w:rPr>
                <w:rFonts w:ascii="Times New Roman" w:hAnsi="Times New Roman" w:cs="Times New Roman"/>
                <w:b/>
                <w:bCs/>
                <w:szCs w:val="20"/>
                <w:lang w:val="en-MY"/>
              </w:rPr>
              <w:t xml:space="preserve"> (μg/ml) </w:t>
            </w:r>
          </w:p>
        </w:tc>
        <w:tc>
          <w:tcPr>
            <w:tcW w:w="0" w:type="auto"/>
            <w:tcBorders>
              <w:left w:val="nil"/>
              <w:bottom w:val="single" w:sz="4" w:space="0" w:color="auto"/>
            </w:tcBorders>
          </w:tcPr>
          <w:p w:rsidR="00855F87" w:rsidRPr="005A2625" w:rsidRDefault="00855F87" w:rsidP="00855F87">
            <w:pPr>
              <w:tabs>
                <w:tab w:val="left" w:pos="5760"/>
              </w:tabs>
              <w:jc w:val="center"/>
              <w:rPr>
                <w:rFonts w:ascii="Times New Roman" w:hAnsi="Times New Roman" w:cs="Times New Roman"/>
                <w:b/>
                <w:szCs w:val="20"/>
                <w:lang w:val="en-MY"/>
              </w:rPr>
            </w:pPr>
            <w:r w:rsidRPr="005A2625">
              <w:rPr>
                <w:rFonts w:ascii="Times New Roman" w:hAnsi="Times New Roman" w:cs="Times New Roman"/>
                <w:b/>
                <w:bCs/>
                <w:szCs w:val="20"/>
                <w:lang w:val="en-MY"/>
              </w:rPr>
              <w:t xml:space="preserve">Absorption at 765 nm, A </w:t>
            </w:r>
          </w:p>
        </w:tc>
      </w:tr>
      <w:tr w:rsidR="00716D42" w:rsidRPr="00855F87" w:rsidTr="005A2625">
        <w:trPr>
          <w:trHeight w:val="258"/>
          <w:jc w:val="center"/>
        </w:trPr>
        <w:tc>
          <w:tcPr>
            <w:tcW w:w="0" w:type="auto"/>
            <w:tcBorders>
              <w:bottom w:val="nil"/>
              <w:right w:val="nil"/>
            </w:tcBorders>
          </w:tcPr>
          <w:p w:rsidR="00855F87" w:rsidRPr="00855F87" w:rsidRDefault="00855F87" w:rsidP="00855F87">
            <w:pPr>
              <w:tabs>
                <w:tab w:val="left" w:pos="5760"/>
              </w:tabs>
              <w:jc w:val="center"/>
              <w:rPr>
                <w:rFonts w:ascii="Times New Roman" w:hAnsi="Times New Roman" w:cs="Times New Roman"/>
                <w:szCs w:val="20"/>
                <w:lang w:val="en-MY"/>
              </w:rPr>
            </w:pPr>
            <w:r w:rsidRPr="00855F87">
              <w:rPr>
                <w:rFonts w:ascii="Times New Roman" w:hAnsi="Times New Roman" w:cs="Times New Roman"/>
                <w:szCs w:val="20"/>
                <w:lang w:val="en-MY"/>
              </w:rPr>
              <w:t>10</w:t>
            </w:r>
          </w:p>
        </w:tc>
        <w:tc>
          <w:tcPr>
            <w:tcW w:w="0" w:type="auto"/>
            <w:tcBorders>
              <w:left w:val="nil"/>
              <w:bottom w:val="nil"/>
            </w:tcBorders>
          </w:tcPr>
          <w:p w:rsidR="00855F87" w:rsidRPr="00855F87" w:rsidRDefault="00855F87" w:rsidP="00855F87">
            <w:pPr>
              <w:tabs>
                <w:tab w:val="left" w:pos="5760"/>
              </w:tabs>
              <w:jc w:val="center"/>
              <w:rPr>
                <w:rFonts w:ascii="Times New Roman" w:hAnsi="Times New Roman" w:cs="Times New Roman"/>
                <w:szCs w:val="20"/>
                <w:lang w:val="en-MY"/>
              </w:rPr>
            </w:pPr>
            <w:r w:rsidRPr="00855F87">
              <w:rPr>
                <w:rFonts w:ascii="Times New Roman" w:hAnsi="Times New Roman" w:cs="Times New Roman"/>
                <w:szCs w:val="20"/>
                <w:lang w:val="en-MY"/>
              </w:rPr>
              <w:t>0.0013</w:t>
            </w:r>
          </w:p>
        </w:tc>
      </w:tr>
      <w:tr w:rsidR="00716D42" w:rsidRPr="00855F87" w:rsidTr="005A2625">
        <w:trPr>
          <w:trHeight w:val="276"/>
          <w:jc w:val="center"/>
        </w:trPr>
        <w:tc>
          <w:tcPr>
            <w:tcW w:w="0" w:type="auto"/>
            <w:tcBorders>
              <w:top w:val="nil"/>
              <w:bottom w:val="nil"/>
              <w:right w:val="nil"/>
            </w:tcBorders>
          </w:tcPr>
          <w:p w:rsidR="00855F87" w:rsidRPr="00855F87" w:rsidRDefault="00855F87" w:rsidP="00855F87">
            <w:pPr>
              <w:tabs>
                <w:tab w:val="left" w:pos="5760"/>
              </w:tabs>
              <w:jc w:val="center"/>
              <w:rPr>
                <w:rFonts w:ascii="Times New Roman" w:hAnsi="Times New Roman" w:cs="Times New Roman"/>
                <w:szCs w:val="20"/>
                <w:lang w:val="en-MY"/>
              </w:rPr>
            </w:pPr>
            <w:r w:rsidRPr="00855F87">
              <w:rPr>
                <w:rFonts w:ascii="Times New Roman" w:hAnsi="Times New Roman" w:cs="Times New Roman"/>
                <w:szCs w:val="20"/>
                <w:lang w:val="en-MY"/>
              </w:rPr>
              <w:t>30</w:t>
            </w:r>
          </w:p>
        </w:tc>
        <w:tc>
          <w:tcPr>
            <w:tcW w:w="0" w:type="auto"/>
            <w:tcBorders>
              <w:top w:val="nil"/>
              <w:left w:val="nil"/>
              <w:bottom w:val="nil"/>
            </w:tcBorders>
          </w:tcPr>
          <w:p w:rsidR="00855F87" w:rsidRPr="00855F87" w:rsidRDefault="00855F87" w:rsidP="00855F87">
            <w:pPr>
              <w:tabs>
                <w:tab w:val="left" w:pos="5760"/>
              </w:tabs>
              <w:jc w:val="center"/>
              <w:rPr>
                <w:rFonts w:ascii="Times New Roman" w:hAnsi="Times New Roman" w:cs="Times New Roman"/>
                <w:szCs w:val="20"/>
                <w:lang w:val="en-MY"/>
              </w:rPr>
            </w:pPr>
            <w:r w:rsidRPr="00855F87">
              <w:rPr>
                <w:rFonts w:ascii="Times New Roman" w:hAnsi="Times New Roman" w:cs="Times New Roman"/>
                <w:szCs w:val="20"/>
                <w:lang w:val="en-MY"/>
              </w:rPr>
              <w:t>0.0206</w:t>
            </w:r>
          </w:p>
        </w:tc>
      </w:tr>
      <w:tr w:rsidR="00716D42" w:rsidRPr="00855F87" w:rsidTr="005A2625">
        <w:trPr>
          <w:trHeight w:val="258"/>
          <w:jc w:val="center"/>
        </w:trPr>
        <w:tc>
          <w:tcPr>
            <w:tcW w:w="0" w:type="auto"/>
            <w:tcBorders>
              <w:top w:val="nil"/>
              <w:bottom w:val="nil"/>
              <w:right w:val="nil"/>
            </w:tcBorders>
          </w:tcPr>
          <w:p w:rsidR="00855F87" w:rsidRPr="00855F87" w:rsidRDefault="00855F87" w:rsidP="00855F87">
            <w:pPr>
              <w:tabs>
                <w:tab w:val="left" w:pos="5760"/>
              </w:tabs>
              <w:jc w:val="center"/>
              <w:rPr>
                <w:rFonts w:ascii="Times New Roman" w:hAnsi="Times New Roman" w:cs="Times New Roman"/>
                <w:szCs w:val="20"/>
                <w:lang w:val="en-MY"/>
              </w:rPr>
            </w:pPr>
            <w:r w:rsidRPr="00855F87">
              <w:rPr>
                <w:rFonts w:ascii="Times New Roman" w:hAnsi="Times New Roman" w:cs="Times New Roman"/>
                <w:szCs w:val="20"/>
                <w:lang w:val="en-MY"/>
              </w:rPr>
              <w:t>40</w:t>
            </w:r>
          </w:p>
        </w:tc>
        <w:tc>
          <w:tcPr>
            <w:tcW w:w="0" w:type="auto"/>
            <w:tcBorders>
              <w:top w:val="nil"/>
              <w:left w:val="nil"/>
              <w:bottom w:val="nil"/>
            </w:tcBorders>
          </w:tcPr>
          <w:p w:rsidR="00855F87" w:rsidRPr="00855F87" w:rsidRDefault="00855F87" w:rsidP="00855F87">
            <w:pPr>
              <w:tabs>
                <w:tab w:val="left" w:pos="5760"/>
              </w:tabs>
              <w:jc w:val="center"/>
              <w:rPr>
                <w:rFonts w:ascii="Times New Roman" w:hAnsi="Times New Roman" w:cs="Times New Roman"/>
                <w:szCs w:val="20"/>
                <w:lang w:val="en-MY"/>
              </w:rPr>
            </w:pPr>
            <w:r w:rsidRPr="00855F87">
              <w:rPr>
                <w:rFonts w:ascii="Times New Roman" w:hAnsi="Times New Roman" w:cs="Times New Roman"/>
                <w:szCs w:val="20"/>
                <w:lang w:val="en-MY"/>
              </w:rPr>
              <w:t>0.0601</w:t>
            </w:r>
          </w:p>
        </w:tc>
      </w:tr>
      <w:tr w:rsidR="00716D42" w:rsidRPr="00855F87" w:rsidTr="005A2625">
        <w:trPr>
          <w:trHeight w:val="258"/>
          <w:jc w:val="center"/>
        </w:trPr>
        <w:tc>
          <w:tcPr>
            <w:tcW w:w="0" w:type="auto"/>
            <w:tcBorders>
              <w:top w:val="nil"/>
              <w:bottom w:val="nil"/>
              <w:right w:val="nil"/>
            </w:tcBorders>
          </w:tcPr>
          <w:p w:rsidR="00855F87" w:rsidRPr="00855F87" w:rsidRDefault="00855F87" w:rsidP="00855F87">
            <w:pPr>
              <w:tabs>
                <w:tab w:val="left" w:pos="5760"/>
              </w:tabs>
              <w:jc w:val="center"/>
              <w:rPr>
                <w:rFonts w:ascii="Times New Roman" w:hAnsi="Times New Roman" w:cs="Times New Roman"/>
                <w:szCs w:val="20"/>
                <w:lang w:val="en-MY"/>
              </w:rPr>
            </w:pPr>
            <w:r w:rsidRPr="00855F87">
              <w:rPr>
                <w:rFonts w:ascii="Times New Roman" w:hAnsi="Times New Roman" w:cs="Times New Roman"/>
                <w:szCs w:val="20"/>
                <w:lang w:val="en-MY"/>
              </w:rPr>
              <w:t>50</w:t>
            </w:r>
          </w:p>
        </w:tc>
        <w:tc>
          <w:tcPr>
            <w:tcW w:w="0" w:type="auto"/>
            <w:tcBorders>
              <w:top w:val="nil"/>
              <w:left w:val="nil"/>
              <w:bottom w:val="nil"/>
            </w:tcBorders>
          </w:tcPr>
          <w:p w:rsidR="00855F87" w:rsidRPr="00855F87" w:rsidRDefault="00855F87" w:rsidP="00855F87">
            <w:pPr>
              <w:tabs>
                <w:tab w:val="left" w:pos="5760"/>
              </w:tabs>
              <w:jc w:val="center"/>
              <w:rPr>
                <w:rFonts w:ascii="Times New Roman" w:hAnsi="Times New Roman" w:cs="Times New Roman"/>
                <w:szCs w:val="20"/>
                <w:lang w:val="en-MY"/>
              </w:rPr>
            </w:pPr>
            <w:r w:rsidRPr="00855F87">
              <w:rPr>
                <w:rFonts w:ascii="Times New Roman" w:hAnsi="Times New Roman" w:cs="Times New Roman"/>
                <w:szCs w:val="20"/>
                <w:lang w:val="en-MY"/>
              </w:rPr>
              <w:t>0.0989</w:t>
            </w:r>
          </w:p>
        </w:tc>
      </w:tr>
      <w:tr w:rsidR="00716D42" w:rsidRPr="00855F87" w:rsidTr="005A2625">
        <w:trPr>
          <w:trHeight w:val="276"/>
          <w:jc w:val="center"/>
        </w:trPr>
        <w:tc>
          <w:tcPr>
            <w:tcW w:w="0" w:type="auto"/>
            <w:tcBorders>
              <w:top w:val="nil"/>
              <w:bottom w:val="single" w:sz="4" w:space="0" w:color="auto"/>
              <w:right w:val="nil"/>
            </w:tcBorders>
          </w:tcPr>
          <w:p w:rsidR="00605EC4" w:rsidRPr="00855F87" w:rsidRDefault="00605EC4" w:rsidP="00855F87">
            <w:pPr>
              <w:tabs>
                <w:tab w:val="left" w:pos="5760"/>
              </w:tabs>
              <w:jc w:val="center"/>
              <w:rPr>
                <w:rFonts w:ascii="Times New Roman" w:hAnsi="Times New Roman" w:cs="Times New Roman"/>
                <w:szCs w:val="20"/>
                <w:lang w:val="en-MY"/>
              </w:rPr>
            </w:pPr>
            <w:r>
              <w:rPr>
                <w:rFonts w:ascii="Times New Roman" w:hAnsi="Times New Roman" w:cs="Times New Roman"/>
                <w:szCs w:val="20"/>
                <w:lang w:val="en-MY"/>
              </w:rPr>
              <w:t>Rhizome extract</w:t>
            </w:r>
          </w:p>
        </w:tc>
        <w:tc>
          <w:tcPr>
            <w:tcW w:w="0" w:type="auto"/>
            <w:tcBorders>
              <w:top w:val="nil"/>
              <w:left w:val="nil"/>
              <w:bottom w:val="single" w:sz="4" w:space="0" w:color="auto"/>
            </w:tcBorders>
          </w:tcPr>
          <w:p w:rsidR="00605EC4" w:rsidRPr="00855F87" w:rsidRDefault="00605EC4" w:rsidP="00855F87">
            <w:pPr>
              <w:tabs>
                <w:tab w:val="left" w:pos="5760"/>
              </w:tabs>
              <w:jc w:val="center"/>
              <w:rPr>
                <w:rFonts w:ascii="Times New Roman" w:hAnsi="Times New Roman" w:cs="Times New Roman"/>
                <w:szCs w:val="20"/>
                <w:lang w:val="en-MY"/>
              </w:rPr>
            </w:pPr>
            <w:r>
              <w:rPr>
                <w:rFonts w:ascii="Times New Roman" w:hAnsi="Times New Roman" w:cs="Times New Roman"/>
                <w:szCs w:val="20"/>
                <w:lang w:val="en-MY"/>
              </w:rPr>
              <w:t>0.0277</w:t>
            </w:r>
          </w:p>
        </w:tc>
      </w:tr>
    </w:tbl>
    <w:p w:rsidR="005A2625" w:rsidRDefault="005A2625" w:rsidP="00C252DD">
      <w:pPr>
        <w:outlineLvl w:val="0"/>
        <w:rPr>
          <w:rFonts w:ascii="Times New Roman" w:hAnsi="Times New Roman" w:cs="Times New Roman"/>
          <w:szCs w:val="20"/>
          <w:lang w:val="en-MY"/>
        </w:rPr>
      </w:pPr>
    </w:p>
    <w:p w:rsidR="00C252DD" w:rsidRDefault="002128F0" w:rsidP="00C252DD">
      <w:pPr>
        <w:outlineLvl w:val="0"/>
        <w:rPr>
          <w:rFonts w:ascii="Times New Roman" w:hAnsi="Times New Roman" w:cs="Times New Roman"/>
          <w:b/>
          <w:szCs w:val="20"/>
        </w:rPr>
      </w:pPr>
      <w:r w:rsidRPr="00C72C17">
        <w:rPr>
          <w:rFonts w:ascii="Times New Roman" w:hAnsi="Times New Roman" w:cs="Times New Roman"/>
          <w:b/>
          <w:szCs w:val="20"/>
        </w:rPr>
        <w:t xml:space="preserve">Green </w:t>
      </w:r>
      <w:r w:rsidR="005A2625">
        <w:rPr>
          <w:rFonts w:ascii="Times New Roman" w:hAnsi="Times New Roman" w:cs="Times New Roman"/>
          <w:b/>
          <w:szCs w:val="20"/>
        </w:rPr>
        <w:t>Synthesis o</w:t>
      </w:r>
      <w:r w:rsidR="005A2625" w:rsidRPr="00C72C17">
        <w:rPr>
          <w:rFonts w:ascii="Times New Roman" w:hAnsi="Times New Roman" w:cs="Times New Roman"/>
          <w:b/>
          <w:szCs w:val="20"/>
        </w:rPr>
        <w:t>f Silver Nanoparticles</w:t>
      </w:r>
    </w:p>
    <w:p w:rsidR="00C45EA8" w:rsidRDefault="00C45EA8" w:rsidP="00C252DD">
      <w:pPr>
        <w:outlineLvl w:val="0"/>
        <w:rPr>
          <w:rFonts w:ascii="Times New Roman" w:hAnsi="Times New Roman"/>
        </w:rPr>
      </w:pPr>
      <w:r>
        <w:rPr>
          <w:rFonts w:ascii="Times New Roman" w:hAnsi="Times New Roman"/>
        </w:rPr>
        <w:t xml:space="preserve">Formation of </w:t>
      </w:r>
      <w:r w:rsidR="00514A6B">
        <w:rPr>
          <w:rFonts w:ascii="Times New Roman" w:hAnsi="Times New Roman"/>
        </w:rPr>
        <w:t>Ag</w:t>
      </w:r>
      <w:r w:rsidR="0097018E">
        <w:rPr>
          <w:rFonts w:ascii="Times New Roman" w:hAnsi="Times New Roman"/>
        </w:rPr>
        <w:t>Nps was detected by observing the colour changes of prepared solutions (Fi</w:t>
      </w:r>
      <w:r w:rsidR="00C11212">
        <w:rPr>
          <w:rFonts w:ascii="Times New Roman" w:hAnsi="Times New Roman"/>
        </w:rPr>
        <w:t>gure 2</w:t>
      </w:r>
      <w:r w:rsidR="00FC69E5">
        <w:rPr>
          <w:rFonts w:ascii="Times New Roman" w:hAnsi="Times New Roman"/>
        </w:rPr>
        <w:t>)</w:t>
      </w:r>
      <w:r w:rsidR="00507B02">
        <w:rPr>
          <w:rFonts w:ascii="Times New Roman" w:hAnsi="Times New Roman"/>
        </w:rPr>
        <w:t>, which was</w:t>
      </w:r>
      <w:r w:rsidR="0097018E">
        <w:rPr>
          <w:rFonts w:ascii="Times New Roman" w:hAnsi="Times New Roman"/>
        </w:rPr>
        <w:t xml:space="preserve"> due to electron transitions</w:t>
      </w:r>
      <w:r w:rsidR="00507B02">
        <w:rPr>
          <w:rFonts w:ascii="Times New Roman" w:hAnsi="Times New Roman"/>
        </w:rPr>
        <w:t xml:space="preserve"> of surface plasmon resonnce</w:t>
      </w:r>
      <w:r w:rsidR="00FC69E5">
        <w:rPr>
          <w:rFonts w:ascii="Times New Roman" w:hAnsi="Times New Roman"/>
        </w:rPr>
        <w:t xml:space="preserve"> in the solutions. Manipulation on ti</w:t>
      </w:r>
      <w:r w:rsidR="00507B02">
        <w:rPr>
          <w:rFonts w:ascii="Times New Roman" w:hAnsi="Times New Roman"/>
        </w:rPr>
        <w:t xml:space="preserve">me of reactions (48, 96 and 144 hours) </w:t>
      </w:r>
      <w:r w:rsidR="00FC69E5">
        <w:rPr>
          <w:rFonts w:ascii="Times New Roman" w:hAnsi="Times New Roman"/>
        </w:rPr>
        <w:t xml:space="preserve">has increased the colour intensity of Ag-Nps colloidal solution from colourless to light brown (48 hours), light brown to brown (96 hours), and brown to dark brown (144 hours). </w:t>
      </w:r>
      <w:r w:rsidR="008F1315">
        <w:rPr>
          <w:rFonts w:ascii="Times New Roman" w:hAnsi="Times New Roman"/>
        </w:rPr>
        <w:t>Further characterization on reduction of Ag (I) using rhizome extract was determined using spectroscopic techniques for analyzing the formation of Ag-Nps.</w:t>
      </w:r>
    </w:p>
    <w:p w:rsidR="005A2625" w:rsidRDefault="005A2625" w:rsidP="00C252DD">
      <w:pPr>
        <w:outlineLvl w:val="0"/>
        <w:rPr>
          <w:rFonts w:ascii="Times New Roman" w:hAnsi="Times New Roman"/>
        </w:rPr>
      </w:pPr>
    </w:p>
    <w:p w:rsidR="005A2625" w:rsidRDefault="005A2625" w:rsidP="00C252DD">
      <w:pPr>
        <w:outlineLvl w:val="0"/>
        <w:rPr>
          <w:rFonts w:ascii="Times New Roman" w:hAnsi="Times New Roman"/>
        </w:rPr>
      </w:pPr>
    </w:p>
    <w:p w:rsidR="005A2625" w:rsidRDefault="005A2625" w:rsidP="00C252DD">
      <w:pPr>
        <w:outlineLvl w:val="0"/>
        <w:rPr>
          <w:rFonts w:ascii="Times New Roman" w:hAnsi="Times New Roman"/>
        </w:rPr>
      </w:pPr>
    </w:p>
    <w:p w:rsidR="005A2625" w:rsidRDefault="005A2625" w:rsidP="00C252DD">
      <w:pPr>
        <w:outlineLvl w:val="0"/>
        <w:rPr>
          <w:rFonts w:ascii="Times New Roman" w:hAnsi="Times New Roman"/>
        </w:rPr>
      </w:pPr>
    </w:p>
    <w:p w:rsidR="000A0AEF" w:rsidRPr="00FC69E5" w:rsidRDefault="000A0AEF" w:rsidP="00C252DD">
      <w:pPr>
        <w:outlineLvl w:val="0"/>
        <w:rPr>
          <w:rFonts w:ascii="Times New Roman" w:hAnsi="Times New Roman"/>
        </w:rPr>
      </w:pPr>
    </w:p>
    <w:p w:rsidR="005A2625" w:rsidRDefault="005A2625" w:rsidP="00FF3B05">
      <w:pPr>
        <w:spacing w:after="240"/>
        <w:outlineLvl w:val="0"/>
        <w:rPr>
          <w:rFonts w:ascii="Times New Roman" w:hAnsi="Times New Roman" w:cs="Times New Roman"/>
          <w:szCs w:val="20"/>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645"/>
        <w:gridCol w:w="3645"/>
      </w:tblGrid>
      <w:tr w:rsidR="005A2625" w:rsidTr="006E052C">
        <w:trPr>
          <w:trHeight w:val="486"/>
          <w:jc w:val="center"/>
        </w:trPr>
        <w:tc>
          <w:tcPr>
            <w:tcW w:w="3645" w:type="dxa"/>
          </w:tcPr>
          <w:p w:rsidR="005A2625" w:rsidRPr="005A2625" w:rsidRDefault="005A2625" w:rsidP="005A2625">
            <w:pPr>
              <w:spacing w:after="240"/>
              <w:jc w:val="left"/>
              <w:outlineLvl w:val="0"/>
              <w:rPr>
                <w:rFonts w:ascii="Times New Roman" w:hAnsi="Times New Roman" w:cs="Times New Roman"/>
                <w:b/>
                <w:szCs w:val="20"/>
              </w:rPr>
            </w:pPr>
            <w:r w:rsidRPr="005A2625">
              <w:rPr>
                <w:rFonts w:ascii="Times New Roman" w:hAnsi="Times New Roman" w:cs="Times New Roman"/>
                <w:b/>
                <w:noProof/>
                <w:sz w:val="24"/>
                <w:szCs w:val="20"/>
                <w:lang w:eastAsia="en-US"/>
              </w:rPr>
              <w:drawing>
                <wp:anchor distT="0" distB="0" distL="114300" distR="114300" simplePos="0" relativeHeight="251700224" behindDoc="0" locked="0" layoutInCell="1" allowOverlap="1" wp14:anchorId="6DDBC64E" wp14:editId="23539686">
                  <wp:simplePos x="0" y="0"/>
                  <wp:positionH relativeFrom="margin">
                    <wp:posOffset>608330</wp:posOffset>
                  </wp:positionH>
                  <wp:positionV relativeFrom="margin">
                    <wp:posOffset>172720</wp:posOffset>
                  </wp:positionV>
                  <wp:extent cx="1238250" cy="1702435"/>
                  <wp:effectExtent l="0" t="0" r="0" b="0"/>
                  <wp:wrapSquare wrapText="bothSides"/>
                  <wp:docPr id="14" name="Picture 6"/>
                  <wp:cNvGraphicFramePr/>
                  <a:graphic xmlns:a="http://schemas.openxmlformats.org/drawingml/2006/main">
                    <a:graphicData uri="http://schemas.openxmlformats.org/drawingml/2006/picture">
                      <pic:pic xmlns:pic="http://schemas.openxmlformats.org/drawingml/2006/picture">
                        <pic:nvPicPr>
                          <pic:cNvPr id="27"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7024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A2625">
              <w:rPr>
                <w:rFonts w:ascii="Times New Roman" w:hAnsi="Times New Roman" w:cs="Times New Roman"/>
                <w:b/>
                <w:sz w:val="24"/>
                <w:szCs w:val="20"/>
              </w:rPr>
              <w:t>(a</w:t>
            </w:r>
            <w:r>
              <w:rPr>
                <w:rFonts w:ascii="Times New Roman" w:hAnsi="Times New Roman" w:cs="Times New Roman"/>
                <w:b/>
                <w:sz w:val="24"/>
                <w:szCs w:val="20"/>
              </w:rPr>
              <w:t>)</w:t>
            </w:r>
          </w:p>
        </w:tc>
        <w:tc>
          <w:tcPr>
            <w:tcW w:w="3645" w:type="dxa"/>
          </w:tcPr>
          <w:p w:rsidR="005A2625" w:rsidRDefault="005A2625" w:rsidP="00FF3B05">
            <w:pPr>
              <w:spacing w:after="240"/>
              <w:outlineLvl w:val="0"/>
              <w:rPr>
                <w:rFonts w:ascii="Times New Roman" w:hAnsi="Times New Roman" w:cs="Times New Roman"/>
                <w:b/>
                <w:sz w:val="24"/>
                <w:szCs w:val="20"/>
              </w:rPr>
            </w:pPr>
            <w:r>
              <w:rPr>
                <w:rFonts w:ascii="Times New Roman" w:hAnsi="Times New Roman" w:cs="Times New Roman"/>
                <w:noProof/>
                <w:szCs w:val="20"/>
                <w:lang w:eastAsia="en-US"/>
              </w:rPr>
              <w:drawing>
                <wp:anchor distT="0" distB="0" distL="114300" distR="114300" simplePos="0" relativeHeight="251702272" behindDoc="0" locked="0" layoutInCell="1" allowOverlap="1" wp14:anchorId="58C253A4" wp14:editId="320FA6ED">
                  <wp:simplePos x="0" y="0"/>
                  <wp:positionH relativeFrom="margin">
                    <wp:posOffset>439420</wp:posOffset>
                  </wp:positionH>
                  <wp:positionV relativeFrom="margin">
                    <wp:posOffset>172720</wp:posOffset>
                  </wp:positionV>
                  <wp:extent cx="1177200" cy="1702800"/>
                  <wp:effectExtent l="0" t="0" r="4445" b="0"/>
                  <wp:wrapSquare wrapText="bothSides"/>
                  <wp:docPr id="15" name="Picture 8"/>
                  <wp:cNvGraphicFramePr/>
                  <a:graphic xmlns:a="http://schemas.openxmlformats.org/drawingml/2006/main">
                    <a:graphicData uri="http://schemas.openxmlformats.org/drawingml/2006/picture">
                      <pic:pic xmlns:pic="http://schemas.openxmlformats.org/drawingml/2006/picture">
                        <pic:nvPicPr>
                          <pic:cNvPr id="29" name="Picture 8"/>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200" cy="1702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A2625">
              <w:rPr>
                <w:rFonts w:ascii="Times New Roman" w:hAnsi="Times New Roman" w:cs="Times New Roman"/>
                <w:b/>
                <w:sz w:val="24"/>
                <w:szCs w:val="20"/>
              </w:rPr>
              <w:t>(b)</w:t>
            </w:r>
          </w:p>
          <w:p w:rsidR="005A2625" w:rsidRPr="005A2625" w:rsidRDefault="005A2625" w:rsidP="00FF3B05">
            <w:pPr>
              <w:spacing w:after="240"/>
              <w:outlineLvl w:val="0"/>
              <w:rPr>
                <w:rFonts w:ascii="Times New Roman" w:hAnsi="Times New Roman" w:cs="Times New Roman"/>
                <w:b/>
                <w:szCs w:val="20"/>
              </w:rPr>
            </w:pPr>
          </w:p>
        </w:tc>
      </w:tr>
      <w:tr w:rsidR="005A2625" w:rsidTr="006E052C">
        <w:trPr>
          <w:trHeight w:val="502"/>
          <w:jc w:val="center"/>
        </w:trPr>
        <w:tc>
          <w:tcPr>
            <w:tcW w:w="3645" w:type="dxa"/>
          </w:tcPr>
          <w:p w:rsidR="005A2625" w:rsidRDefault="005A2625" w:rsidP="00FF3B05">
            <w:pPr>
              <w:spacing w:after="240"/>
              <w:outlineLvl w:val="0"/>
              <w:rPr>
                <w:rFonts w:ascii="Times New Roman" w:hAnsi="Times New Roman" w:cs="Times New Roman"/>
                <w:b/>
                <w:sz w:val="24"/>
                <w:szCs w:val="20"/>
              </w:rPr>
            </w:pPr>
            <w:r w:rsidRPr="005A2625">
              <w:rPr>
                <w:rFonts w:ascii="Times New Roman" w:hAnsi="Times New Roman" w:cs="Times New Roman"/>
                <w:b/>
                <w:sz w:val="24"/>
                <w:szCs w:val="20"/>
              </w:rPr>
              <w:t>(c)</w:t>
            </w:r>
          </w:p>
          <w:p w:rsidR="005A2625" w:rsidRPr="005A2625" w:rsidRDefault="005A2625" w:rsidP="00FF3B05">
            <w:pPr>
              <w:spacing w:after="240"/>
              <w:outlineLvl w:val="0"/>
              <w:rPr>
                <w:rFonts w:ascii="Times New Roman" w:hAnsi="Times New Roman" w:cs="Times New Roman"/>
                <w:b/>
                <w:szCs w:val="20"/>
              </w:rPr>
            </w:pPr>
            <w:r>
              <w:rPr>
                <w:rFonts w:ascii="Times New Roman" w:hAnsi="Times New Roman" w:cs="Times New Roman"/>
                <w:noProof/>
                <w:szCs w:val="20"/>
                <w:lang w:eastAsia="en-US"/>
              </w:rPr>
              <w:drawing>
                <wp:anchor distT="0" distB="0" distL="114300" distR="114300" simplePos="0" relativeHeight="251704320" behindDoc="0" locked="0" layoutInCell="1" allowOverlap="1" wp14:anchorId="588BF3D9" wp14:editId="0C16AF7D">
                  <wp:simplePos x="0" y="0"/>
                  <wp:positionH relativeFrom="margin">
                    <wp:posOffset>608965</wp:posOffset>
                  </wp:positionH>
                  <wp:positionV relativeFrom="margin">
                    <wp:posOffset>204470</wp:posOffset>
                  </wp:positionV>
                  <wp:extent cx="1181100" cy="1543050"/>
                  <wp:effectExtent l="0" t="0" r="0" b="0"/>
                  <wp:wrapSquare wrapText="bothSides"/>
                  <wp:docPr id="16" name="Picture 9"/>
                  <wp:cNvGraphicFramePr/>
                  <a:graphic xmlns:a="http://schemas.openxmlformats.org/drawingml/2006/main">
                    <a:graphicData uri="http://schemas.openxmlformats.org/drawingml/2006/picture">
                      <pic:pic xmlns:pic="http://schemas.openxmlformats.org/drawingml/2006/picture">
                        <pic:nvPicPr>
                          <pic:cNvPr id="30" name="Picture 9"/>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645" w:type="dxa"/>
          </w:tcPr>
          <w:p w:rsidR="005A2625" w:rsidRDefault="005A2625" w:rsidP="00FF3B05">
            <w:pPr>
              <w:spacing w:after="240"/>
              <w:outlineLvl w:val="0"/>
              <w:rPr>
                <w:rFonts w:ascii="Times New Roman" w:hAnsi="Times New Roman" w:cs="Times New Roman"/>
                <w:b/>
                <w:sz w:val="24"/>
                <w:szCs w:val="20"/>
              </w:rPr>
            </w:pPr>
            <w:r w:rsidRPr="005A2625">
              <w:rPr>
                <w:rFonts w:ascii="Times New Roman" w:hAnsi="Times New Roman" w:cs="Times New Roman"/>
                <w:b/>
                <w:sz w:val="24"/>
                <w:szCs w:val="20"/>
              </w:rPr>
              <w:t>(d)</w:t>
            </w:r>
          </w:p>
          <w:p w:rsidR="005A2625" w:rsidRPr="005A2625" w:rsidRDefault="005A2625" w:rsidP="00FF3B05">
            <w:pPr>
              <w:spacing w:after="240"/>
              <w:outlineLvl w:val="0"/>
              <w:rPr>
                <w:rFonts w:ascii="Times New Roman" w:hAnsi="Times New Roman" w:cs="Times New Roman"/>
                <w:b/>
                <w:szCs w:val="20"/>
              </w:rPr>
            </w:pPr>
            <w:r>
              <w:rPr>
                <w:rFonts w:ascii="Times New Roman" w:hAnsi="Times New Roman" w:cs="Times New Roman"/>
                <w:noProof/>
                <w:szCs w:val="20"/>
                <w:lang w:eastAsia="en-US"/>
              </w:rPr>
              <w:drawing>
                <wp:anchor distT="0" distB="0" distL="114300" distR="114300" simplePos="0" relativeHeight="251706368" behindDoc="0" locked="0" layoutInCell="1" allowOverlap="1" wp14:anchorId="5D571837" wp14:editId="7148CC98">
                  <wp:simplePos x="0" y="0"/>
                  <wp:positionH relativeFrom="margin">
                    <wp:posOffset>437515</wp:posOffset>
                  </wp:positionH>
                  <wp:positionV relativeFrom="margin">
                    <wp:posOffset>204470</wp:posOffset>
                  </wp:positionV>
                  <wp:extent cx="1181100" cy="1543050"/>
                  <wp:effectExtent l="0" t="0" r="0" b="0"/>
                  <wp:wrapSquare wrapText="bothSides"/>
                  <wp:docPr id="17" name="Picture 10"/>
                  <wp:cNvGraphicFramePr/>
                  <a:graphic xmlns:a="http://schemas.openxmlformats.org/drawingml/2006/main">
                    <a:graphicData uri="http://schemas.openxmlformats.org/drawingml/2006/picture">
                      <pic:pic xmlns:pic="http://schemas.openxmlformats.org/drawingml/2006/picture">
                        <pic:nvPicPr>
                          <pic:cNvPr id="31" name="Picture 10"/>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2128F0" w:rsidRDefault="002128F0" w:rsidP="00FF3B05">
      <w:pPr>
        <w:spacing w:after="240"/>
        <w:outlineLvl w:val="0"/>
        <w:rPr>
          <w:rFonts w:ascii="Times New Roman" w:hAnsi="Times New Roman" w:cs="Times New Roman"/>
          <w:szCs w:val="20"/>
        </w:rPr>
      </w:pPr>
    </w:p>
    <w:p w:rsidR="0058409D" w:rsidRPr="0058409D" w:rsidRDefault="0058409D" w:rsidP="006E052C">
      <w:pPr>
        <w:ind w:left="851" w:hanging="851"/>
        <w:rPr>
          <w:rFonts w:ascii="Times New Roman" w:hAnsi="Times New Roman" w:cs="Times New Roman"/>
          <w:szCs w:val="20"/>
        </w:rPr>
      </w:pPr>
      <w:r w:rsidRPr="0058409D">
        <w:rPr>
          <w:rFonts w:ascii="Times New Roman" w:hAnsi="Times New Roman" w:cs="Times New Roman"/>
          <w:szCs w:val="20"/>
        </w:rPr>
        <w:t>Fig</w:t>
      </w:r>
      <w:r w:rsidR="00C11212">
        <w:rPr>
          <w:rFonts w:ascii="Times New Roman" w:hAnsi="Times New Roman" w:cs="Times New Roman"/>
          <w:szCs w:val="20"/>
        </w:rPr>
        <w:t>ure 2</w:t>
      </w:r>
      <w:r w:rsidR="006E052C">
        <w:rPr>
          <w:rFonts w:ascii="Times New Roman" w:hAnsi="Times New Roman" w:cs="Times New Roman"/>
          <w:szCs w:val="20"/>
        </w:rPr>
        <w:t xml:space="preserve">.  </w:t>
      </w:r>
      <w:r w:rsidRPr="0058409D">
        <w:rPr>
          <w:rFonts w:ascii="Times New Roman" w:hAnsi="Times New Roman" w:cs="Times New Roman"/>
          <w:szCs w:val="20"/>
        </w:rPr>
        <w:t>a) AgNO</w:t>
      </w:r>
      <w:r w:rsidRPr="0058409D">
        <w:rPr>
          <w:rFonts w:ascii="Times New Roman" w:hAnsi="Times New Roman" w:cs="Times New Roman"/>
          <w:szCs w:val="20"/>
          <w:vertAlign w:val="subscript"/>
        </w:rPr>
        <w:t>3</w:t>
      </w:r>
      <w:r w:rsidRPr="0058409D">
        <w:rPr>
          <w:rFonts w:ascii="Times New Roman" w:hAnsi="Times New Roman" w:cs="Times New Roman"/>
          <w:szCs w:val="20"/>
        </w:rPr>
        <w:t xml:space="preserve"> solution before addition of water extract. AgNO</w:t>
      </w:r>
      <w:r w:rsidRPr="0058409D">
        <w:rPr>
          <w:rFonts w:ascii="Times New Roman" w:hAnsi="Times New Roman" w:cs="Times New Roman"/>
          <w:szCs w:val="20"/>
          <w:vertAlign w:val="subscript"/>
        </w:rPr>
        <w:t xml:space="preserve">3 </w:t>
      </w:r>
      <w:r w:rsidRPr="0058409D">
        <w:rPr>
          <w:rFonts w:ascii="Times New Roman" w:hAnsi="Times New Roman" w:cs="Times New Roman"/>
          <w:szCs w:val="20"/>
        </w:rPr>
        <w:t>solution afte</w:t>
      </w:r>
      <w:r>
        <w:rPr>
          <w:rFonts w:ascii="Times New Roman" w:hAnsi="Times New Roman" w:cs="Times New Roman"/>
          <w:szCs w:val="20"/>
        </w:rPr>
        <w:t xml:space="preserve">r addition of water extract at b) 48 hours, c) 96 hours and </w:t>
      </w:r>
      <w:r w:rsidRPr="0058409D">
        <w:rPr>
          <w:rFonts w:ascii="Times New Roman" w:hAnsi="Times New Roman" w:cs="Times New Roman"/>
          <w:szCs w:val="20"/>
        </w:rPr>
        <w:t>d) 144 hours.</w:t>
      </w:r>
    </w:p>
    <w:p w:rsidR="00A92D9E" w:rsidRDefault="00A92D9E" w:rsidP="009864F4">
      <w:pPr>
        <w:outlineLvl w:val="0"/>
        <w:rPr>
          <w:rFonts w:ascii="Times New Roman" w:hAnsi="Times New Roman" w:cs="Times New Roman"/>
          <w:b/>
          <w:szCs w:val="20"/>
        </w:rPr>
      </w:pPr>
    </w:p>
    <w:p w:rsidR="009864F4" w:rsidRDefault="000A1C84" w:rsidP="009864F4">
      <w:pPr>
        <w:outlineLvl w:val="0"/>
        <w:rPr>
          <w:rFonts w:ascii="Times New Roman" w:hAnsi="Times New Roman" w:cs="Times New Roman"/>
          <w:b/>
          <w:szCs w:val="20"/>
        </w:rPr>
      </w:pPr>
      <w:r w:rsidRPr="000A1C84">
        <w:rPr>
          <w:rFonts w:ascii="Times New Roman" w:hAnsi="Times New Roman" w:cs="Times New Roman"/>
          <w:b/>
          <w:szCs w:val="20"/>
        </w:rPr>
        <w:t xml:space="preserve">UV-Vis </w:t>
      </w:r>
      <w:r w:rsidR="006E052C">
        <w:rPr>
          <w:rFonts w:ascii="Times New Roman" w:hAnsi="Times New Roman" w:cs="Times New Roman"/>
          <w:b/>
          <w:szCs w:val="20"/>
        </w:rPr>
        <w:t>Spectroscopy Analysis o</w:t>
      </w:r>
      <w:r w:rsidR="006E052C" w:rsidRPr="000A1C84">
        <w:rPr>
          <w:rFonts w:ascii="Times New Roman" w:hAnsi="Times New Roman" w:cs="Times New Roman"/>
          <w:b/>
          <w:szCs w:val="20"/>
        </w:rPr>
        <w:t>f Silver Nanoparticles</w:t>
      </w:r>
    </w:p>
    <w:p w:rsidR="00FA04DC" w:rsidRDefault="006A5FBA" w:rsidP="009864F4">
      <w:pPr>
        <w:outlineLvl w:val="0"/>
        <w:rPr>
          <w:rFonts w:ascii="Times New Roman" w:hAnsi="Times New Roman"/>
        </w:rPr>
      </w:pPr>
      <w:r>
        <w:rPr>
          <w:rFonts w:ascii="Times New Roman" w:hAnsi="Times New Roman"/>
        </w:rPr>
        <w:t xml:space="preserve">Previous study stated that the formation of SPR band was influenced by several conditions of Ag-Nps such as size, morphology and composition of prepared Ag-Nps </w:t>
      </w:r>
      <w:r w:rsidR="00B07BF5">
        <w:rPr>
          <w:rFonts w:ascii="Times New Roman" w:hAnsi="Times New Roman"/>
        </w:rPr>
        <w:fldChar w:fldCharType="begin" w:fldLock="1"/>
      </w:r>
      <w:r w:rsidR="00345DC3">
        <w:rPr>
          <w:rFonts w:ascii="Times New Roman" w:hAnsi="Times New Roman"/>
        </w:rPr>
        <w:instrText>ADDIN CSL_CITATION { "citationItems" : [ { "id" : "ITEM-1", "itemData" : { "DOI" : "10.2147/IJN.S36786", "ISSN" : "11769114", "PMID" : "23341739", "abstract" : "Green synthesis of noble metal nanoparticles is a vastly developing area of research. Metallic nanoparticles have received great attention from chemists, physicists, biologists, and engineers who wish to use them for the development of a new-generation of nanodevices. In this study, silver nanoparticles were biosynthesized from aqueous silver nitrate through a simple and eco-friendly route using Curcuma longa tuber-powder extracts, which acted as a reductant and stabilizer simultaneously. Characterizations of nanoparticles were done using different methods, which included ultraviolet-visible spectroscopy, powder X-ray diffraction, transmission electron microscopy, scanning electron microscopy, energy-dispersive X-ray fluorescence spectrometry, and Fourier-transform infrared spectroscopy. The ultraviolet-visible spectrum of the aqueous medium containing silver nanoparticles showed an absorption peak at around 415 nm. Transmission electron microscopy showed that mean diameter and standard deviation for the formation of silver nanoparticles was 6.30 \u00b1 2.64 nm. Powder X-ray diffraction showed that the particles are crystalline in nature, with a face-centered cubic structure. The most needed outcome of this work will be the development of value-added products from C. longa for biomedical and nanotechnology-based industries.", "author" : [ { "dropping-particle" : "", "family" : "Shameli", "given" : "Kamyar", "non-dropping-particle" : "", "parse-names" : false, "suffix" : "" }, { "dropping-particle" : "Bin", "family" : "Ahmad", "given" : "Mansor", "non-dropping-particle" : "", "parse-names" : false, "suffix" : "" }, { "dropping-particle" : "", "family" : "Zamanian", "given" : "Ali", "non-dropping-particle" : "", "parse-names" : false, "suffix" : "" }, { "dropping-particle" : "", "family" : "Sangpour", "given" : "Parvanh", "non-dropping-particle" : "", "parse-names" : false, "suffix" : "" }, { "dropping-particle" : "", "family" : "Shabanzadeh", "given" : "Parvaneh", "non-dropping-particle" : "", "parse-names" : false, "suffix" : "" }, { "dropping-particle" : "", "family" : "Abdollahi", "given" : "Yadollah", "non-dropping-particle" : "", "parse-names" : false, "suffix" : "" }, { "dropping-particle" : "", "family" : "Zargar", "given" : "Mohsen", "non-dropping-particle" : "", "parse-names" : false, "suffix" : "" } ], "container-title" : "International Journal of Nanomedicine", "id" : "ITEM-1", "issued" : { "date-parts" : [ [ "2012" ] ] }, "page" : "5603-5610", "title" : "Green biosynthesis of silver nanoparticles using Curcuma longa tuber powder", "type" : "article-journal", "volume" : "7" }, "uris" : [ "http://www.mendeley.com/documents/?uuid=cce592bc-86db-471d-aa32-b0df99cea64d" ] } ], "mendeley" : { "formattedCitation" : "[9]", "plainTextFormattedCitation" : "[9]", "previouslyFormattedCitation" : "[9]" }, "properties" : { "noteIndex" : 0 }, "schema" : "https://github.com/citation-style-language/schema/raw/master/csl-citation.json" }</w:instrText>
      </w:r>
      <w:r w:rsidR="00B07BF5">
        <w:rPr>
          <w:rFonts w:ascii="Times New Roman" w:hAnsi="Times New Roman"/>
        </w:rPr>
        <w:fldChar w:fldCharType="separate"/>
      </w:r>
      <w:r w:rsidRPr="006A5FBA">
        <w:rPr>
          <w:rFonts w:ascii="Times New Roman" w:hAnsi="Times New Roman"/>
          <w:noProof/>
        </w:rPr>
        <w:t>[9]</w:t>
      </w:r>
      <w:r w:rsidR="00B07BF5">
        <w:rPr>
          <w:rFonts w:ascii="Times New Roman" w:hAnsi="Times New Roman"/>
        </w:rPr>
        <w:fldChar w:fldCharType="end"/>
      </w:r>
      <w:r w:rsidR="0057479D">
        <w:rPr>
          <w:rFonts w:ascii="Times New Roman" w:hAnsi="Times New Roman"/>
        </w:rPr>
        <w:t xml:space="preserve">. </w:t>
      </w:r>
      <w:r w:rsidR="00C06945">
        <w:rPr>
          <w:rFonts w:ascii="Times New Roman" w:hAnsi="Times New Roman"/>
        </w:rPr>
        <w:t>SPR bands o</w:t>
      </w:r>
      <w:r w:rsidR="00F06E0C">
        <w:rPr>
          <w:rFonts w:ascii="Times New Roman" w:hAnsi="Times New Roman"/>
        </w:rPr>
        <w:t>f prepared</w:t>
      </w:r>
      <w:r w:rsidR="00C06945">
        <w:rPr>
          <w:rFonts w:ascii="Times New Roman" w:hAnsi="Times New Roman"/>
        </w:rPr>
        <w:t xml:space="preserve"> Ag-Nps were determined in </w:t>
      </w:r>
      <w:r w:rsidR="00F06E0C">
        <w:rPr>
          <w:rFonts w:ascii="Times New Roman" w:hAnsi="Times New Roman"/>
        </w:rPr>
        <w:t xml:space="preserve">wavelength </w:t>
      </w:r>
      <w:r w:rsidR="00C06945">
        <w:rPr>
          <w:rFonts w:ascii="Times New Roman" w:hAnsi="Times New Roman"/>
        </w:rPr>
        <w:t>range 300 to 800 nm, respectively</w:t>
      </w:r>
      <w:r w:rsidR="006D3809">
        <w:rPr>
          <w:rFonts w:ascii="Times New Roman" w:hAnsi="Times New Roman"/>
        </w:rPr>
        <w:t>. In this study, different concentration of AgNO</w:t>
      </w:r>
      <w:r w:rsidR="006D3809" w:rsidRPr="006D3809">
        <w:rPr>
          <w:rFonts w:ascii="Times New Roman" w:hAnsi="Times New Roman"/>
          <w:vertAlign w:val="subscript"/>
        </w:rPr>
        <w:t>3</w:t>
      </w:r>
      <w:r w:rsidR="00C11212">
        <w:rPr>
          <w:rFonts w:ascii="Times New Roman" w:hAnsi="Times New Roman"/>
        </w:rPr>
        <w:t xml:space="preserve"> (Figure 3</w:t>
      </w:r>
      <w:r w:rsidR="006D3809">
        <w:rPr>
          <w:rFonts w:ascii="Times New Roman" w:hAnsi="Times New Roman"/>
        </w:rPr>
        <w:t xml:space="preserve">) used has affected the </w:t>
      </w:r>
      <w:r w:rsidR="006B4967">
        <w:rPr>
          <w:rFonts w:ascii="Times New Roman" w:hAnsi="Times New Roman"/>
        </w:rPr>
        <w:t>absorption of SPR bands</w:t>
      </w:r>
      <w:r w:rsidR="006D3809">
        <w:rPr>
          <w:rFonts w:ascii="Times New Roman" w:hAnsi="Times New Roman"/>
        </w:rPr>
        <w:t xml:space="preserve">. From the spectra, it clearly proved that Ag-Nps with </w:t>
      </w:r>
      <w:r w:rsidR="006D3809" w:rsidRPr="00CF5D46">
        <w:rPr>
          <w:rFonts w:ascii="Times New Roman" w:hAnsi="Times New Roman"/>
        </w:rPr>
        <w:t>0.01 M of AgNO</w:t>
      </w:r>
      <w:r w:rsidR="006D3809" w:rsidRPr="00CF5D46">
        <w:rPr>
          <w:rFonts w:ascii="Times New Roman" w:hAnsi="Times New Roman"/>
          <w:vertAlign w:val="subscript"/>
        </w:rPr>
        <w:t>3</w:t>
      </w:r>
      <w:r w:rsidR="006D3809" w:rsidRPr="00CF5D46">
        <w:rPr>
          <w:rFonts w:ascii="Times New Roman" w:hAnsi="Times New Roman"/>
        </w:rPr>
        <w:t xml:space="preserve"> showed the highest intensity of absorbance</w:t>
      </w:r>
      <w:r w:rsidR="00F06E0C">
        <w:rPr>
          <w:rFonts w:ascii="Times New Roman" w:hAnsi="Times New Roman"/>
        </w:rPr>
        <w:t>, when</w:t>
      </w:r>
      <w:r w:rsidR="006D3809" w:rsidRPr="00CF5D46">
        <w:rPr>
          <w:rFonts w:ascii="Times New Roman" w:hAnsi="Times New Roman"/>
        </w:rPr>
        <w:t xml:space="preserve"> compared to the concentration of 0.001 and 0.1 M.</w:t>
      </w:r>
      <w:r w:rsidR="00F06E0C">
        <w:rPr>
          <w:rFonts w:ascii="Times New Roman" w:hAnsi="Times New Roman"/>
        </w:rPr>
        <w:t xml:space="preserve"> Besides, the stability of Ag-Nps with 0.01 M of AgNO</w:t>
      </w:r>
      <w:r w:rsidR="00F06E0C" w:rsidRPr="00F06E0C">
        <w:rPr>
          <w:rFonts w:ascii="Times New Roman" w:hAnsi="Times New Roman"/>
          <w:vertAlign w:val="subscript"/>
        </w:rPr>
        <w:t>3</w:t>
      </w:r>
      <w:r w:rsidR="00F06E0C">
        <w:rPr>
          <w:rFonts w:ascii="Times New Roman" w:hAnsi="Times New Roman"/>
        </w:rPr>
        <w:t xml:space="preserve"> was tested by increasing time of reaction fro</w:t>
      </w:r>
      <w:r w:rsidR="006E052C">
        <w:rPr>
          <w:rFonts w:ascii="Times New Roman" w:hAnsi="Times New Roman"/>
        </w:rPr>
        <w:t>m 48, 96 and 144 hours (Figure 4</w:t>
      </w:r>
      <w:r w:rsidR="00F06E0C">
        <w:rPr>
          <w:rFonts w:ascii="Times New Roman" w:hAnsi="Times New Roman"/>
        </w:rPr>
        <w:t xml:space="preserve">). </w:t>
      </w:r>
      <w:r w:rsidR="00F06E0C" w:rsidRPr="00CF5D46">
        <w:rPr>
          <w:rFonts w:ascii="Times New Roman" w:hAnsi="Times New Roman"/>
        </w:rPr>
        <w:t>The absorption peak showed that there was slightly shifted around 431 to 438 nm.</w:t>
      </w:r>
    </w:p>
    <w:p w:rsidR="002B54FD" w:rsidRDefault="002B54FD" w:rsidP="009864F4">
      <w:pPr>
        <w:outlineLvl w:val="0"/>
        <w:rPr>
          <w:rFonts w:ascii="Times New Roman" w:hAnsi="Times New Roman"/>
        </w:rPr>
      </w:pPr>
    </w:p>
    <w:p w:rsidR="00155A08" w:rsidRDefault="00C04B8F" w:rsidP="00C04B8F">
      <w:pPr>
        <w:jc w:val="center"/>
        <w:outlineLvl w:val="0"/>
        <w:rPr>
          <w:rFonts w:ascii="Times New Roman" w:hAnsi="Times New Roman"/>
        </w:rPr>
      </w:pPr>
      <w:r w:rsidRPr="002601A1">
        <w:rPr>
          <w:rFonts w:ascii="Times New Roman" w:hAnsi="Times New Roman" w:cs="Times New Roman"/>
          <w:noProof/>
          <w:sz w:val="24"/>
          <w:szCs w:val="24"/>
          <w:lang w:eastAsia="en-US"/>
        </w:rPr>
        <w:drawing>
          <wp:inline distT="0" distB="0" distL="0" distR="0" wp14:anchorId="791CB88F" wp14:editId="5DE13D62">
            <wp:extent cx="4667098" cy="1909267"/>
            <wp:effectExtent l="0" t="0" r="19685" b="15240"/>
            <wp:docPr id="3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E052C" w:rsidRDefault="006E052C" w:rsidP="00C04B8F">
      <w:pPr>
        <w:jc w:val="center"/>
        <w:outlineLvl w:val="0"/>
        <w:rPr>
          <w:rFonts w:ascii="Times New Roman" w:hAnsi="Times New Roman" w:cs="Times New Roman"/>
          <w:szCs w:val="20"/>
        </w:rPr>
      </w:pPr>
    </w:p>
    <w:p w:rsidR="00C04B8F" w:rsidRDefault="00C04B8F" w:rsidP="00C04B8F">
      <w:pPr>
        <w:jc w:val="center"/>
        <w:outlineLvl w:val="0"/>
        <w:rPr>
          <w:rFonts w:ascii="Times New Roman" w:hAnsi="Times New Roman" w:cs="Times New Roman"/>
          <w:szCs w:val="20"/>
        </w:rPr>
      </w:pPr>
      <w:r>
        <w:rPr>
          <w:rFonts w:ascii="Times New Roman" w:hAnsi="Times New Roman" w:cs="Times New Roman"/>
          <w:szCs w:val="20"/>
        </w:rPr>
        <w:t>Figure 3</w:t>
      </w:r>
      <w:r w:rsidR="006E052C">
        <w:rPr>
          <w:rFonts w:ascii="Times New Roman" w:hAnsi="Times New Roman" w:cs="Times New Roman"/>
          <w:b/>
          <w:szCs w:val="20"/>
        </w:rPr>
        <w:t xml:space="preserve">. </w:t>
      </w:r>
      <w:r w:rsidRPr="002B54FD">
        <w:rPr>
          <w:rFonts w:ascii="Times New Roman" w:hAnsi="Times New Roman" w:cs="Times New Roman"/>
          <w:szCs w:val="20"/>
        </w:rPr>
        <w:t>UV-Vis spectra of Ag-Nps in different concentrations after 48 hours.</w:t>
      </w:r>
    </w:p>
    <w:p w:rsidR="00C04B8F" w:rsidRPr="002B54FD" w:rsidRDefault="00C04B8F" w:rsidP="00C04B8F">
      <w:pPr>
        <w:jc w:val="center"/>
        <w:outlineLvl w:val="0"/>
        <w:rPr>
          <w:rFonts w:ascii="Times New Roman" w:hAnsi="Times New Roman" w:cs="Times New Roman"/>
          <w:szCs w:val="20"/>
        </w:rPr>
      </w:pPr>
    </w:p>
    <w:p w:rsidR="00C04B8F" w:rsidRDefault="00C04B8F" w:rsidP="009864F4">
      <w:pPr>
        <w:outlineLvl w:val="0"/>
        <w:rPr>
          <w:rFonts w:ascii="Times New Roman" w:hAnsi="Times New Roman"/>
        </w:rPr>
      </w:pPr>
    </w:p>
    <w:p w:rsidR="00155A08" w:rsidRDefault="00C04B8F" w:rsidP="00C04B8F">
      <w:pPr>
        <w:jc w:val="center"/>
        <w:outlineLvl w:val="0"/>
        <w:rPr>
          <w:rFonts w:ascii="Times New Roman" w:hAnsi="Times New Roman"/>
        </w:rPr>
      </w:pPr>
      <w:r w:rsidRPr="002601A1">
        <w:rPr>
          <w:rFonts w:ascii="Times New Roman" w:hAnsi="Times New Roman" w:cs="Times New Roman"/>
          <w:noProof/>
          <w:sz w:val="24"/>
          <w:szCs w:val="24"/>
          <w:lang w:eastAsia="en-US"/>
        </w:rPr>
        <w:lastRenderedPageBreak/>
        <w:drawing>
          <wp:inline distT="0" distB="0" distL="0" distR="0" wp14:anchorId="41350B4C" wp14:editId="2AFF3DE0">
            <wp:extent cx="4667098" cy="1916582"/>
            <wp:effectExtent l="0" t="0" r="19685" b="26670"/>
            <wp:docPr id="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052C" w:rsidRDefault="006E052C" w:rsidP="00C04B8F">
      <w:pPr>
        <w:jc w:val="center"/>
        <w:rPr>
          <w:rFonts w:ascii="Times New Roman" w:hAnsi="Times New Roman" w:cs="Times New Roman"/>
          <w:szCs w:val="20"/>
        </w:rPr>
      </w:pPr>
    </w:p>
    <w:p w:rsidR="00C04B8F" w:rsidRPr="00C04B8F" w:rsidRDefault="006E052C" w:rsidP="00C04B8F">
      <w:pPr>
        <w:jc w:val="center"/>
        <w:rPr>
          <w:rFonts w:ascii="Times New Roman" w:hAnsi="Times New Roman" w:cs="Times New Roman"/>
          <w:szCs w:val="20"/>
        </w:rPr>
      </w:pPr>
      <w:r>
        <w:rPr>
          <w:rFonts w:ascii="Times New Roman" w:hAnsi="Times New Roman" w:cs="Times New Roman"/>
          <w:szCs w:val="20"/>
        </w:rPr>
        <w:t xml:space="preserve">Figure 4. UV-Vis </w:t>
      </w:r>
      <w:r w:rsidR="00C04B8F" w:rsidRPr="00C04B8F">
        <w:rPr>
          <w:rFonts w:ascii="Times New Roman" w:hAnsi="Times New Roman" w:cs="Times New Roman"/>
          <w:szCs w:val="20"/>
        </w:rPr>
        <w:t>spectra of Ag-Nps in differen</w:t>
      </w:r>
      <w:r>
        <w:rPr>
          <w:rFonts w:ascii="Times New Roman" w:hAnsi="Times New Roman" w:cs="Times New Roman"/>
          <w:szCs w:val="20"/>
        </w:rPr>
        <w:t>t concentrations after 48 hours</w:t>
      </w:r>
    </w:p>
    <w:p w:rsidR="00D85E51" w:rsidRDefault="00D85E51" w:rsidP="00D85E51">
      <w:pPr>
        <w:pStyle w:val="TAMainText"/>
        <w:ind w:firstLine="0"/>
        <w:outlineLvl w:val="0"/>
        <w:rPr>
          <w:rFonts w:ascii="Times New Roman" w:eastAsiaTheme="minorEastAsia" w:hAnsi="Times New Roman" w:cstheme="minorBidi"/>
          <w:kern w:val="2"/>
          <w:sz w:val="20"/>
          <w:szCs w:val="22"/>
          <w:lang w:eastAsia="ko-KR"/>
        </w:rPr>
      </w:pPr>
    </w:p>
    <w:p w:rsidR="00345DC3" w:rsidRPr="00D85E51" w:rsidRDefault="00AF2426" w:rsidP="00D85E51">
      <w:pPr>
        <w:pStyle w:val="TAMainText"/>
        <w:ind w:firstLine="0"/>
        <w:outlineLvl w:val="0"/>
        <w:rPr>
          <w:rFonts w:ascii="Times New Roman" w:hAnsi="Times New Roman"/>
          <w:b/>
          <w:color w:val="943634" w:themeColor="accent2" w:themeShade="BF"/>
          <w:sz w:val="20"/>
        </w:rPr>
      </w:pPr>
      <w:r w:rsidRPr="00AF2426">
        <w:rPr>
          <w:rFonts w:ascii="Times New Roman" w:hAnsi="Times New Roman"/>
          <w:b/>
        </w:rPr>
        <w:t>X</w:t>
      </w:r>
      <w:r w:rsidR="006E052C">
        <w:rPr>
          <w:rFonts w:ascii="Times New Roman" w:hAnsi="Times New Roman"/>
          <w:b/>
        </w:rPr>
        <w:t>-Ray Diffraction Analysis o</w:t>
      </w:r>
      <w:r w:rsidR="006E052C" w:rsidRPr="00AF2426">
        <w:rPr>
          <w:rFonts w:ascii="Times New Roman" w:hAnsi="Times New Roman"/>
          <w:b/>
        </w:rPr>
        <w:t>f Silver Nanoparticles</w:t>
      </w:r>
    </w:p>
    <w:p w:rsidR="00345DC3" w:rsidRDefault="00345DC3" w:rsidP="00345DC3">
      <w:pPr>
        <w:outlineLvl w:val="0"/>
        <w:rPr>
          <w:rFonts w:ascii="Times New Roman" w:hAnsi="Times New Roman" w:cs="Times New Roman"/>
        </w:rPr>
      </w:pPr>
      <w:r>
        <w:rPr>
          <w:rFonts w:ascii="Times New Roman" w:hAnsi="Times New Roman" w:cs="Times New Roman"/>
        </w:rPr>
        <w:t>P</w:t>
      </w:r>
      <w:r w:rsidRPr="00345DC3">
        <w:rPr>
          <w:rFonts w:ascii="Times New Roman" w:hAnsi="Times New Roman" w:cs="Times New Roman"/>
        </w:rPr>
        <w:t>owder x-ray diffraction pattern of the prepared colloidal Ag-Nps was shown in Fig</w:t>
      </w:r>
      <w:r w:rsidR="00C11212">
        <w:rPr>
          <w:rFonts w:ascii="Times New Roman" w:hAnsi="Times New Roman" w:cs="Times New Roman"/>
        </w:rPr>
        <w:t>ure 5</w:t>
      </w:r>
      <w:r>
        <w:rPr>
          <w:rFonts w:ascii="Times New Roman" w:hAnsi="Times New Roman" w:cs="Times New Roman"/>
        </w:rPr>
        <w:t xml:space="preserve">. </w:t>
      </w:r>
      <w:r w:rsidRPr="00345DC3">
        <w:rPr>
          <w:rFonts w:ascii="Times New Roman" w:hAnsi="Times New Roman" w:cs="Times New Roman"/>
        </w:rPr>
        <w:t>XRD patterns at peaks 2Ɵ of 39.28</w:t>
      </w:r>
      <w:r w:rsidRPr="00345DC3">
        <w:rPr>
          <w:rFonts w:ascii="Times New Roman" w:hAnsi="Times New Roman" w:cs="Times New Roman"/>
          <w:vertAlign w:val="superscript"/>
        </w:rPr>
        <w:t>o</w:t>
      </w:r>
      <w:r w:rsidRPr="00345DC3">
        <w:rPr>
          <w:rFonts w:ascii="Times New Roman" w:hAnsi="Times New Roman" w:cs="Times New Roman"/>
        </w:rPr>
        <w:t>, 43.04</w:t>
      </w:r>
      <w:r w:rsidRPr="00345DC3">
        <w:rPr>
          <w:rFonts w:ascii="Times New Roman" w:hAnsi="Times New Roman" w:cs="Times New Roman"/>
          <w:vertAlign w:val="superscript"/>
        </w:rPr>
        <w:t>o</w:t>
      </w:r>
      <w:r w:rsidRPr="00345DC3">
        <w:rPr>
          <w:rFonts w:ascii="Times New Roman" w:hAnsi="Times New Roman" w:cs="Times New Roman"/>
        </w:rPr>
        <w:t>, 60.54</w:t>
      </w:r>
      <w:r w:rsidRPr="00345DC3">
        <w:rPr>
          <w:rFonts w:ascii="Times New Roman" w:hAnsi="Times New Roman" w:cs="Times New Roman"/>
          <w:vertAlign w:val="superscript"/>
        </w:rPr>
        <w:t>o</w:t>
      </w:r>
      <w:r w:rsidRPr="00345DC3">
        <w:rPr>
          <w:rFonts w:ascii="Times New Roman" w:hAnsi="Times New Roman" w:cs="Times New Roman"/>
        </w:rPr>
        <w:t xml:space="preserve"> and 73.14</w:t>
      </w:r>
      <w:r w:rsidRPr="00345DC3">
        <w:rPr>
          <w:rFonts w:ascii="Times New Roman" w:hAnsi="Times New Roman" w:cs="Times New Roman"/>
          <w:vertAlign w:val="superscript"/>
        </w:rPr>
        <w:t>o</w:t>
      </w:r>
      <w:r w:rsidRPr="00345DC3">
        <w:rPr>
          <w:rFonts w:ascii="Times New Roman" w:hAnsi="Times New Roman" w:cs="Times New Roman"/>
        </w:rPr>
        <w:t xml:space="preserve"> can be attributed </w:t>
      </w:r>
      <w:r>
        <w:rPr>
          <w:rFonts w:ascii="Times New Roman" w:hAnsi="Times New Roman" w:cs="Times New Roman"/>
        </w:rPr>
        <w:t>that the structured of Ag-Nps was</w:t>
      </w:r>
      <w:r w:rsidRPr="00345DC3">
        <w:rPr>
          <w:rFonts w:ascii="Times New Roman" w:hAnsi="Times New Roman" w:cs="Times New Roman"/>
        </w:rPr>
        <w:t xml:space="preserve"> face centred cubic</w:t>
      </w:r>
      <w:r>
        <w:rPr>
          <w:rFonts w:ascii="Times New Roman" w:hAnsi="Times New Roman" w:cs="Times New Roman"/>
        </w:rPr>
        <w:t xml:space="preserve"> </w:t>
      </w:r>
      <w:r w:rsidR="00B07BF5">
        <w:rPr>
          <w:rFonts w:ascii="Times New Roman" w:hAnsi="Times New Roman" w:cs="Times New Roman"/>
        </w:rPr>
        <w:fldChar w:fldCharType="begin" w:fldLock="1"/>
      </w:r>
      <w:r w:rsidR="005C1940">
        <w:rPr>
          <w:rFonts w:ascii="Times New Roman" w:hAnsi="Times New Roman" w:cs="Times New Roman"/>
        </w:rPr>
        <w:instrText>ADDIN CSL_CITATION { "citationItems" : [ { "id" : "ITEM-1", "itemData" : { "DOI" : "10.1016/j.indcrop.2014.01.026", "ISSN" : "09266690", "abstract" : "Silver nanoparticles were successfully synthesized from agriculturally beneficial fungus Trichoderma harzianum through a simple green and eco-friendly route using cell filtrate. The silver nanoparticles formation was evaluated at different temperatures and concentrations of AgNO3. The synthesized nanoscale particles were analyzed by UV-vis spectrum, TEM, XRD, SEM and EDS, which revealed that the synthesised nanoparticles had face centred cubic symmetry. Size range (51.10nm) and stability of the synthesized silver nanoparticles were evaluated by DLS and found stable for three months. The antibacterial activities of synthesized nanosilver was evaluated against two bacteria; Staphylococcus aureus and Klebsiella aeruginosa and it was found that bacterial growth was significantly reduced in a dose dependent manner. \u00a9 2014 Elsevier B.V.", "author" : [ { "dropping-particle" : "", "family" : "Ahluwalia", "given" : "Vivek", "non-dropping-particle" : "", "parse-names" : false, "suffix" : "" }, { "dropping-particle" : "", "family" : "Kumar", "given" : "Jitendra", "non-dropping-particle" : "", "parse-names" : false, "suffix" : "" }, { "dropping-particle" : "", "family" : "Sisodia", "given" : "Ritu", "non-dropping-particle" : "", "parse-names" : false, "suffix" : "" }, { "dropping-particle" : "", "family" : "Shakil", "given" : "Najam a.", "non-dropping-particle" : "", "parse-names" : false, "suffix" : "" }, { "dropping-particle" : "", "family" : "Walia", "given" : "Suresh", "non-dropping-particle" : "", "parse-names" : false, "suffix" : "" } ], "container-title" : "Industrial Crops and Products", "id" : "ITEM-1", "issued" : { "date-parts" : [ [ "2014" ] ] }, "page" : "202-206", "publisher" : "Elsevier B.V.", "title" : "Green synthesis of silver nanoparticles by Trichoderma harzianum and their bio-efficacy evaluation against Staphylococcus aureus and Klebsiella pneumonia", "type" : "article-journal", "volume" : "55" }, "uris" : [ "http://www.mendeley.com/documents/?uuid=3bbb580b-3444-41d1-b034-a50777dcdf6e" ] } ], "mendeley" : { "formattedCitation" : "[13]", "plainTextFormattedCitation" : "[13]", "previouslyFormattedCitation" : "[13]" }, "properties" : { "noteIndex" : 0 }, "schema" : "https://github.com/citation-style-language/schema/raw/master/csl-citation.json" }</w:instrText>
      </w:r>
      <w:r w:rsidR="00B07BF5">
        <w:rPr>
          <w:rFonts w:ascii="Times New Roman" w:hAnsi="Times New Roman" w:cs="Times New Roman"/>
        </w:rPr>
        <w:fldChar w:fldCharType="separate"/>
      </w:r>
      <w:r w:rsidRPr="00345DC3">
        <w:rPr>
          <w:rFonts w:ascii="Times New Roman" w:hAnsi="Times New Roman" w:cs="Times New Roman"/>
          <w:noProof/>
        </w:rPr>
        <w:t>[13]</w:t>
      </w:r>
      <w:r w:rsidR="00B07BF5">
        <w:rPr>
          <w:rFonts w:ascii="Times New Roman" w:hAnsi="Times New Roman" w:cs="Times New Roman"/>
        </w:rPr>
        <w:fldChar w:fldCharType="end"/>
      </w:r>
      <w:r>
        <w:rPr>
          <w:rFonts w:ascii="Times New Roman" w:hAnsi="Times New Roman" w:cs="Times New Roman"/>
        </w:rPr>
        <w:t>,</w:t>
      </w:r>
      <w:r w:rsidRPr="00345DC3">
        <w:rPr>
          <w:rFonts w:ascii="Times New Roman" w:hAnsi="Times New Roman" w:cs="Times New Roman"/>
        </w:rPr>
        <w:t xml:space="preserve"> which was corresponding to (111), (200), (220) and (311). From all samples, it was observed that the main crystalline phase was silver and there are two sharp peaks at peaks 2Ɵ around 45</w:t>
      </w:r>
      <w:r w:rsidRPr="00345DC3">
        <w:rPr>
          <w:rFonts w:ascii="Times New Roman" w:hAnsi="Times New Roman" w:cs="Times New Roman"/>
          <w:vertAlign w:val="superscript"/>
        </w:rPr>
        <w:t>o</w:t>
      </w:r>
      <w:r w:rsidRPr="00345DC3">
        <w:rPr>
          <w:rFonts w:ascii="Times New Roman" w:hAnsi="Times New Roman" w:cs="Times New Roman"/>
        </w:rPr>
        <w:t xml:space="preserve"> to 50</w:t>
      </w:r>
      <w:r w:rsidRPr="00345DC3">
        <w:rPr>
          <w:rFonts w:ascii="Times New Roman" w:hAnsi="Times New Roman" w:cs="Times New Roman"/>
          <w:vertAlign w:val="superscript"/>
        </w:rPr>
        <w:t>o</w:t>
      </w:r>
      <w:r w:rsidRPr="00345DC3">
        <w:rPr>
          <w:rFonts w:ascii="Times New Roman" w:hAnsi="Times New Roman" w:cs="Times New Roman"/>
        </w:rPr>
        <w:t>, which were belong to the organic compound which was from the antioxidant of water extract</w:t>
      </w:r>
      <w:r>
        <w:rPr>
          <w:rFonts w:ascii="Times New Roman" w:hAnsi="Times New Roman" w:cs="Times New Roman"/>
        </w:rPr>
        <w:t xml:space="preserve"> [14].</w:t>
      </w:r>
    </w:p>
    <w:p w:rsidR="006E052C" w:rsidRDefault="006E052C" w:rsidP="00345DC3">
      <w:pPr>
        <w:outlineLvl w:val="0"/>
        <w:rPr>
          <w:rFonts w:ascii="Times New Roman" w:hAnsi="Times New Roman" w:cs="Times New Roman"/>
        </w:rPr>
      </w:pPr>
    </w:p>
    <w:p w:rsidR="000A0AEF" w:rsidRDefault="00D85E51" w:rsidP="00D85E51">
      <w:pPr>
        <w:rPr>
          <w:rFonts w:ascii="Times New Roman" w:hAnsi="Times New Roman" w:cs="Times New Roman"/>
          <w:szCs w:val="20"/>
        </w:rPr>
      </w:pPr>
      <w:r w:rsidRPr="00237AEF">
        <w:rPr>
          <w:rFonts w:ascii="Times New Roman" w:hAnsi="Times New Roman" w:cs="Times New Roman"/>
          <w:noProof/>
          <w:sz w:val="24"/>
          <w:szCs w:val="24"/>
          <w:lang w:eastAsia="en-US"/>
        </w:rPr>
        <w:drawing>
          <wp:anchor distT="0" distB="0" distL="114300" distR="114300" simplePos="0" relativeHeight="251691008" behindDoc="0" locked="0" layoutInCell="1" allowOverlap="1" wp14:anchorId="235B3F3F" wp14:editId="7E960928">
            <wp:simplePos x="0" y="0"/>
            <wp:positionH relativeFrom="column">
              <wp:posOffset>381000</wp:posOffset>
            </wp:positionH>
            <wp:positionV relativeFrom="paragraph">
              <wp:posOffset>123824</wp:posOffset>
            </wp:positionV>
            <wp:extent cx="4972050" cy="1800225"/>
            <wp:effectExtent l="0" t="0" r="19050" b="9525"/>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0A0AEF" w:rsidRDefault="000A0AEF" w:rsidP="00E95E19">
      <w:pPr>
        <w:jc w:val="center"/>
        <w:rPr>
          <w:rFonts w:ascii="Times New Roman" w:hAnsi="Times New Roman" w:cs="Times New Roman"/>
          <w:noProof/>
          <w:szCs w:val="20"/>
          <w:lang w:eastAsia="en-US"/>
        </w:rPr>
      </w:pPr>
    </w:p>
    <w:p w:rsidR="00D85E51" w:rsidRDefault="00D85E51" w:rsidP="00E95E19">
      <w:pPr>
        <w:jc w:val="center"/>
        <w:rPr>
          <w:rFonts w:ascii="Times New Roman" w:hAnsi="Times New Roman" w:cs="Times New Roman"/>
          <w:noProof/>
          <w:szCs w:val="20"/>
          <w:lang w:eastAsia="en-US"/>
        </w:rPr>
      </w:pPr>
    </w:p>
    <w:p w:rsidR="00D85E51" w:rsidRDefault="00D85E51" w:rsidP="00E95E19">
      <w:pPr>
        <w:jc w:val="center"/>
        <w:rPr>
          <w:rFonts w:ascii="Times New Roman" w:hAnsi="Times New Roman" w:cs="Times New Roman"/>
          <w:noProof/>
          <w:szCs w:val="20"/>
          <w:lang w:eastAsia="en-US"/>
        </w:rPr>
      </w:pPr>
    </w:p>
    <w:p w:rsidR="00D85E51" w:rsidRDefault="00D85E51" w:rsidP="00E95E19">
      <w:pPr>
        <w:jc w:val="center"/>
        <w:rPr>
          <w:rFonts w:ascii="Times New Roman" w:hAnsi="Times New Roman" w:cs="Times New Roman"/>
          <w:noProof/>
          <w:szCs w:val="20"/>
          <w:lang w:eastAsia="en-US"/>
        </w:rPr>
      </w:pPr>
    </w:p>
    <w:p w:rsidR="00D85E51" w:rsidRDefault="00D85E51" w:rsidP="00E95E19">
      <w:pPr>
        <w:jc w:val="center"/>
        <w:rPr>
          <w:rFonts w:ascii="Times New Roman" w:hAnsi="Times New Roman" w:cs="Times New Roman"/>
          <w:noProof/>
          <w:szCs w:val="20"/>
          <w:lang w:eastAsia="en-US"/>
        </w:rPr>
      </w:pPr>
    </w:p>
    <w:p w:rsidR="00D85E51" w:rsidRDefault="00D85E51" w:rsidP="00E95E19">
      <w:pPr>
        <w:jc w:val="center"/>
        <w:rPr>
          <w:rFonts w:ascii="Times New Roman" w:hAnsi="Times New Roman" w:cs="Times New Roman"/>
          <w:noProof/>
          <w:szCs w:val="20"/>
          <w:lang w:eastAsia="en-US"/>
        </w:rPr>
      </w:pPr>
    </w:p>
    <w:p w:rsidR="00D85E51" w:rsidRDefault="00D85E51" w:rsidP="00E95E19">
      <w:pPr>
        <w:jc w:val="center"/>
        <w:rPr>
          <w:rFonts w:ascii="Times New Roman" w:hAnsi="Times New Roman" w:cs="Times New Roman"/>
          <w:noProof/>
          <w:szCs w:val="20"/>
          <w:lang w:eastAsia="en-US"/>
        </w:rPr>
      </w:pPr>
    </w:p>
    <w:p w:rsidR="00D85E51" w:rsidRDefault="00D85E51" w:rsidP="00E95E19">
      <w:pPr>
        <w:jc w:val="center"/>
        <w:rPr>
          <w:rFonts w:ascii="Times New Roman" w:hAnsi="Times New Roman" w:cs="Times New Roman"/>
          <w:szCs w:val="20"/>
        </w:rPr>
      </w:pPr>
    </w:p>
    <w:p w:rsidR="00E95E19" w:rsidRPr="00E95E19" w:rsidRDefault="00E95E19" w:rsidP="00E95E19">
      <w:pPr>
        <w:jc w:val="center"/>
        <w:rPr>
          <w:rFonts w:ascii="Times New Roman" w:hAnsi="Times New Roman" w:cs="Times New Roman"/>
          <w:b/>
          <w:szCs w:val="20"/>
        </w:rPr>
      </w:pPr>
      <w:r w:rsidRPr="00E95E19">
        <w:rPr>
          <w:rFonts w:ascii="Times New Roman" w:hAnsi="Times New Roman" w:cs="Times New Roman"/>
          <w:szCs w:val="20"/>
        </w:rPr>
        <w:t>Fig</w:t>
      </w:r>
      <w:r w:rsidR="00C11212">
        <w:rPr>
          <w:rFonts w:ascii="Times New Roman" w:hAnsi="Times New Roman" w:cs="Times New Roman"/>
          <w:szCs w:val="20"/>
        </w:rPr>
        <w:t>ure 5</w:t>
      </w:r>
      <w:r w:rsidRPr="00E95E19">
        <w:rPr>
          <w:rFonts w:ascii="Times New Roman" w:hAnsi="Times New Roman" w:cs="Times New Roman"/>
          <w:szCs w:val="20"/>
        </w:rPr>
        <w:t xml:space="preserve"> </w:t>
      </w:r>
      <w:r w:rsidRPr="00E95E19">
        <w:rPr>
          <w:rFonts w:ascii="Times New Roman" w:hAnsi="Times New Roman" w:cs="Times New Roman"/>
          <w:b/>
          <w:szCs w:val="20"/>
        </w:rPr>
        <w:t xml:space="preserve"> </w:t>
      </w:r>
      <w:r w:rsidRPr="00E95E19">
        <w:rPr>
          <w:rFonts w:ascii="Times New Roman" w:hAnsi="Times New Roman" w:cs="Times New Roman"/>
          <w:szCs w:val="20"/>
        </w:rPr>
        <w:t>X-ray diffraction pattern of prepared Ag-Nps.</w:t>
      </w:r>
    </w:p>
    <w:p w:rsidR="00E95E19" w:rsidRDefault="00E95E19" w:rsidP="00E95E19">
      <w:pPr>
        <w:jc w:val="center"/>
        <w:outlineLvl w:val="0"/>
        <w:rPr>
          <w:rFonts w:ascii="Times New Roman" w:hAnsi="Times New Roman" w:cs="Times New Roman"/>
        </w:rPr>
      </w:pPr>
    </w:p>
    <w:p w:rsidR="006E052C" w:rsidRDefault="006E052C" w:rsidP="00D85E51">
      <w:pPr>
        <w:jc w:val="center"/>
        <w:rPr>
          <w:rFonts w:ascii="Times New Roman" w:hAnsi="Times New Roman" w:cs="Times New Roman"/>
          <w:szCs w:val="20"/>
        </w:rPr>
      </w:pPr>
    </w:p>
    <w:p w:rsidR="006E052C" w:rsidRDefault="006E052C" w:rsidP="00D85E51">
      <w:pPr>
        <w:jc w:val="center"/>
        <w:rPr>
          <w:rFonts w:ascii="Times New Roman" w:hAnsi="Times New Roman" w:cs="Times New Roman"/>
          <w:szCs w:val="20"/>
        </w:rPr>
      </w:pPr>
    </w:p>
    <w:p w:rsidR="006E052C" w:rsidRDefault="006E052C" w:rsidP="00D85E51">
      <w:pPr>
        <w:jc w:val="center"/>
        <w:rPr>
          <w:rFonts w:ascii="Times New Roman" w:hAnsi="Times New Roman" w:cs="Times New Roman"/>
          <w:szCs w:val="20"/>
        </w:rPr>
      </w:pPr>
    </w:p>
    <w:p w:rsidR="00D85E51" w:rsidRPr="00E95E19" w:rsidRDefault="00D85E51" w:rsidP="00D85E51">
      <w:pPr>
        <w:jc w:val="center"/>
        <w:rPr>
          <w:rFonts w:ascii="Times New Roman" w:hAnsi="Times New Roman" w:cs="Times New Roman"/>
          <w:b/>
          <w:szCs w:val="20"/>
        </w:rPr>
      </w:pPr>
      <w:r w:rsidRPr="00E95E19">
        <w:rPr>
          <w:rFonts w:ascii="Times New Roman" w:hAnsi="Times New Roman" w:cs="Times New Roman"/>
          <w:szCs w:val="20"/>
        </w:rPr>
        <w:t>Fig</w:t>
      </w:r>
      <w:r>
        <w:rPr>
          <w:rFonts w:ascii="Times New Roman" w:hAnsi="Times New Roman" w:cs="Times New Roman"/>
          <w:szCs w:val="20"/>
        </w:rPr>
        <w:t>ure 5</w:t>
      </w:r>
      <w:r w:rsidR="006E052C">
        <w:rPr>
          <w:rFonts w:ascii="Times New Roman" w:hAnsi="Times New Roman" w:cs="Times New Roman"/>
          <w:szCs w:val="20"/>
        </w:rPr>
        <w:t xml:space="preserve">. </w:t>
      </w:r>
      <w:r w:rsidRPr="00E95E19">
        <w:rPr>
          <w:rFonts w:ascii="Times New Roman" w:hAnsi="Times New Roman" w:cs="Times New Roman"/>
          <w:szCs w:val="20"/>
        </w:rPr>
        <w:t>X-ray diffraction pattern of prepared Ag-Nps.</w:t>
      </w:r>
    </w:p>
    <w:p w:rsidR="00D85E51" w:rsidRDefault="00D85E51" w:rsidP="00E95E19">
      <w:pPr>
        <w:jc w:val="center"/>
        <w:outlineLvl w:val="0"/>
        <w:rPr>
          <w:rFonts w:ascii="Times New Roman" w:hAnsi="Times New Roman" w:cs="Times New Roman"/>
        </w:rPr>
      </w:pPr>
    </w:p>
    <w:p w:rsidR="00D85E51" w:rsidRDefault="00D85E51" w:rsidP="00E95E19">
      <w:pPr>
        <w:jc w:val="center"/>
        <w:outlineLvl w:val="0"/>
        <w:rPr>
          <w:rFonts w:ascii="Times New Roman" w:hAnsi="Times New Roman" w:cs="Times New Roman"/>
        </w:rPr>
      </w:pPr>
    </w:p>
    <w:p w:rsidR="003B6DB0" w:rsidRDefault="003B6DB0" w:rsidP="003B6DB0">
      <w:pPr>
        <w:outlineLvl w:val="0"/>
        <w:rPr>
          <w:rFonts w:ascii="Times New Roman" w:hAnsi="Times New Roman" w:cs="Times New Roman"/>
          <w:b/>
        </w:rPr>
      </w:pPr>
      <w:r w:rsidRPr="003B6DB0">
        <w:rPr>
          <w:rFonts w:ascii="Times New Roman" w:hAnsi="Times New Roman" w:cs="Times New Roman"/>
          <w:b/>
        </w:rPr>
        <w:t xml:space="preserve">Surface and </w:t>
      </w:r>
      <w:r w:rsidR="006E052C" w:rsidRPr="003B6DB0">
        <w:rPr>
          <w:rFonts w:ascii="Times New Roman" w:hAnsi="Times New Roman" w:cs="Times New Roman"/>
          <w:b/>
        </w:rPr>
        <w:t>Morp</w:t>
      </w:r>
      <w:r w:rsidR="006E052C">
        <w:rPr>
          <w:rFonts w:ascii="Times New Roman" w:hAnsi="Times New Roman" w:cs="Times New Roman"/>
          <w:b/>
        </w:rPr>
        <w:t>hology o</w:t>
      </w:r>
      <w:r w:rsidR="006E052C" w:rsidRPr="003B6DB0">
        <w:rPr>
          <w:rFonts w:ascii="Times New Roman" w:hAnsi="Times New Roman" w:cs="Times New Roman"/>
          <w:b/>
        </w:rPr>
        <w:t>f Silver Nanoparticles</w:t>
      </w:r>
    </w:p>
    <w:p w:rsidR="003B6DB0" w:rsidRDefault="003B6DB0" w:rsidP="003B6DB0">
      <w:pPr>
        <w:outlineLvl w:val="0"/>
        <w:rPr>
          <w:rFonts w:ascii="Times New Roman" w:hAnsi="Times New Roman" w:cs="Times New Roman"/>
        </w:rPr>
      </w:pPr>
      <w:r w:rsidRPr="003B6DB0">
        <w:rPr>
          <w:rFonts w:ascii="Times New Roman" w:hAnsi="Times New Roman" w:cs="Times New Roman"/>
        </w:rPr>
        <w:t>Scanning electron microscope showed the surface and morpholo</w:t>
      </w:r>
      <w:r w:rsidR="00C11212">
        <w:rPr>
          <w:rFonts w:ascii="Times New Roman" w:hAnsi="Times New Roman" w:cs="Times New Roman"/>
        </w:rPr>
        <w:t>gy study of the Ag-Nps. Figure 6</w:t>
      </w:r>
      <w:r w:rsidRPr="003B6DB0">
        <w:rPr>
          <w:rFonts w:ascii="Times New Roman" w:hAnsi="Times New Roman" w:cs="Times New Roman"/>
        </w:rPr>
        <w:t xml:space="preserve"> depict the preliminary data of SEM photograph for the one of Ag-Nps sample prepared and the spherical morphology was detected.</w:t>
      </w:r>
    </w:p>
    <w:p w:rsidR="006E052C" w:rsidRDefault="006E052C" w:rsidP="003B6DB0">
      <w:pPr>
        <w:outlineLvl w:val="0"/>
        <w:rPr>
          <w:rFonts w:ascii="Times New Roman" w:hAnsi="Times New Roman"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80"/>
        <w:gridCol w:w="3081"/>
        <w:gridCol w:w="3081"/>
      </w:tblGrid>
      <w:tr w:rsidR="006E052C" w:rsidTr="006E052C">
        <w:tc>
          <w:tcPr>
            <w:tcW w:w="3080" w:type="dxa"/>
          </w:tcPr>
          <w:p w:rsidR="006E052C" w:rsidRPr="006E052C" w:rsidRDefault="006E052C" w:rsidP="003B6DB0">
            <w:pPr>
              <w:outlineLvl w:val="0"/>
              <w:rPr>
                <w:rFonts w:ascii="Times New Roman" w:hAnsi="Times New Roman" w:cs="Times New Roman"/>
                <w:b/>
                <w:sz w:val="24"/>
              </w:rPr>
            </w:pPr>
            <w:r w:rsidRPr="006E052C">
              <w:rPr>
                <w:rFonts w:ascii="Times New Roman" w:hAnsi="Times New Roman" w:cs="Times New Roman"/>
                <w:b/>
                <w:sz w:val="24"/>
              </w:rPr>
              <w:t>(a)</w:t>
            </w:r>
          </w:p>
        </w:tc>
        <w:tc>
          <w:tcPr>
            <w:tcW w:w="3081" w:type="dxa"/>
          </w:tcPr>
          <w:p w:rsidR="006E052C" w:rsidRPr="006E052C" w:rsidRDefault="006E052C" w:rsidP="003B6DB0">
            <w:pPr>
              <w:outlineLvl w:val="0"/>
              <w:rPr>
                <w:rFonts w:ascii="Times New Roman" w:hAnsi="Times New Roman" w:cs="Times New Roman"/>
                <w:b/>
                <w:sz w:val="24"/>
              </w:rPr>
            </w:pPr>
            <w:r w:rsidRPr="006E052C">
              <w:rPr>
                <w:rFonts w:ascii="Times New Roman" w:hAnsi="Times New Roman" w:cs="Times New Roman"/>
                <w:b/>
                <w:sz w:val="24"/>
              </w:rPr>
              <w:t>(b)</w:t>
            </w:r>
          </w:p>
        </w:tc>
        <w:tc>
          <w:tcPr>
            <w:tcW w:w="3081" w:type="dxa"/>
          </w:tcPr>
          <w:p w:rsidR="006E052C" w:rsidRPr="006E052C" w:rsidRDefault="006E052C" w:rsidP="003B6DB0">
            <w:pPr>
              <w:outlineLvl w:val="0"/>
              <w:rPr>
                <w:rFonts w:ascii="Times New Roman" w:hAnsi="Times New Roman" w:cs="Times New Roman"/>
                <w:b/>
                <w:sz w:val="24"/>
              </w:rPr>
            </w:pPr>
            <w:r w:rsidRPr="006E052C">
              <w:rPr>
                <w:rFonts w:ascii="Times New Roman" w:hAnsi="Times New Roman" w:cs="Times New Roman"/>
                <w:b/>
                <w:sz w:val="24"/>
              </w:rPr>
              <w:t>(c)</w:t>
            </w:r>
          </w:p>
        </w:tc>
      </w:tr>
      <w:tr w:rsidR="006E052C" w:rsidTr="006E052C">
        <w:tc>
          <w:tcPr>
            <w:tcW w:w="3080" w:type="dxa"/>
          </w:tcPr>
          <w:p w:rsidR="006E052C" w:rsidRDefault="006E052C" w:rsidP="003B6DB0">
            <w:pPr>
              <w:outlineLvl w:val="0"/>
              <w:rPr>
                <w:rFonts w:ascii="Times New Roman" w:hAnsi="Times New Roman" w:cs="Times New Roman"/>
              </w:rPr>
            </w:pPr>
            <w:r w:rsidRPr="002601A1">
              <w:rPr>
                <w:rFonts w:ascii="Times New Roman" w:hAnsi="Times New Roman" w:cs="Times New Roman"/>
                <w:b/>
                <w:noProof/>
                <w:sz w:val="24"/>
                <w:szCs w:val="24"/>
                <w:lang w:eastAsia="en-US"/>
              </w:rPr>
              <w:drawing>
                <wp:anchor distT="0" distB="0" distL="114300" distR="114300" simplePos="0" relativeHeight="251708416" behindDoc="0" locked="0" layoutInCell="1" allowOverlap="1" wp14:anchorId="56BA04A4" wp14:editId="3950DCFF">
                  <wp:simplePos x="0" y="0"/>
                  <wp:positionH relativeFrom="column">
                    <wp:posOffset>276860</wp:posOffset>
                  </wp:positionH>
                  <wp:positionV relativeFrom="paragraph">
                    <wp:posOffset>203200</wp:posOffset>
                  </wp:positionV>
                  <wp:extent cx="1378585" cy="1033145"/>
                  <wp:effectExtent l="0" t="0" r="0" b="0"/>
                  <wp:wrapTopAndBottom/>
                  <wp:docPr id="22" name="Picture 1" descr="C:\Users\User\Desktop\PITA (new)\Thesis\results\SEM\Norhidayah\0,01M AgNO3-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TA (new)\Thesis\results\SEM\Norhidayah\0,01M AgNO3-1.b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8585" cy="10331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081" w:type="dxa"/>
          </w:tcPr>
          <w:p w:rsidR="006E052C" w:rsidRDefault="006E052C" w:rsidP="003B6DB0">
            <w:pPr>
              <w:outlineLvl w:val="0"/>
              <w:rPr>
                <w:rFonts w:ascii="Times New Roman" w:hAnsi="Times New Roman" w:cs="Times New Roman"/>
              </w:rPr>
            </w:pPr>
            <w:r w:rsidRPr="002601A1">
              <w:rPr>
                <w:rFonts w:ascii="Times New Roman" w:hAnsi="Times New Roman" w:cs="Times New Roman"/>
                <w:b/>
                <w:noProof/>
                <w:sz w:val="24"/>
                <w:szCs w:val="24"/>
                <w:lang w:eastAsia="en-US"/>
              </w:rPr>
              <w:drawing>
                <wp:anchor distT="0" distB="0" distL="114300" distR="114300" simplePos="0" relativeHeight="251693056" behindDoc="0" locked="0" layoutInCell="1" allowOverlap="1" wp14:anchorId="6E3AFF2C" wp14:editId="685C2156">
                  <wp:simplePos x="0" y="0"/>
                  <wp:positionH relativeFrom="column">
                    <wp:posOffset>269875</wp:posOffset>
                  </wp:positionH>
                  <wp:positionV relativeFrom="paragraph">
                    <wp:posOffset>201295</wp:posOffset>
                  </wp:positionV>
                  <wp:extent cx="1374775" cy="1029335"/>
                  <wp:effectExtent l="0" t="0" r="0" b="0"/>
                  <wp:wrapTopAndBottom/>
                  <wp:docPr id="23" name="Picture 2" descr="C:\Users\User\Desktop\PITA (new)\Thesis\results\SEM\Norhidayah\0,01M AgNO3-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ITA (new)\Thesis\results\SEM\Norhidayah\0,01M AgNO3-2.b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4775" cy="10293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081" w:type="dxa"/>
          </w:tcPr>
          <w:p w:rsidR="006E052C" w:rsidRDefault="006E052C" w:rsidP="003B6DB0">
            <w:pPr>
              <w:outlineLvl w:val="0"/>
              <w:rPr>
                <w:rFonts w:ascii="Times New Roman" w:hAnsi="Times New Roman" w:cs="Times New Roman"/>
              </w:rPr>
            </w:pPr>
          </w:p>
          <w:p w:rsidR="006E052C" w:rsidRDefault="006E052C" w:rsidP="003B6DB0">
            <w:pPr>
              <w:outlineLvl w:val="0"/>
              <w:rPr>
                <w:rFonts w:ascii="Times New Roman" w:hAnsi="Times New Roman" w:cs="Times New Roman"/>
              </w:rPr>
            </w:pPr>
            <w:r w:rsidRPr="002601A1">
              <w:rPr>
                <w:rFonts w:ascii="Times New Roman" w:hAnsi="Times New Roman" w:cs="Times New Roman"/>
                <w:b/>
                <w:noProof/>
                <w:sz w:val="24"/>
                <w:szCs w:val="24"/>
                <w:lang w:eastAsia="en-US"/>
              </w:rPr>
              <w:drawing>
                <wp:anchor distT="0" distB="0" distL="114300" distR="114300" simplePos="0" relativeHeight="251694080" behindDoc="0" locked="0" layoutInCell="1" allowOverlap="1" wp14:anchorId="3177BEBA" wp14:editId="59DCC148">
                  <wp:simplePos x="0" y="0"/>
                  <wp:positionH relativeFrom="column">
                    <wp:posOffset>257810</wp:posOffset>
                  </wp:positionH>
                  <wp:positionV relativeFrom="paragraph">
                    <wp:posOffset>64770</wp:posOffset>
                  </wp:positionV>
                  <wp:extent cx="1374775" cy="1029335"/>
                  <wp:effectExtent l="0" t="0" r="0" b="0"/>
                  <wp:wrapTopAndBottom/>
                  <wp:docPr id="1" name="Picture 1" descr="C:\Users\User\Desktop\PITA (new)\Thesis\results\SEM\Norhidayah\0,001M AgNO3-144h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TA (new)\Thesis\results\SEM\Norhidayah\0,001M AgNO3-144h -2.b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4775" cy="10293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rsidR="006E052C" w:rsidRDefault="006E052C" w:rsidP="003B6DB0">
      <w:pPr>
        <w:outlineLvl w:val="0"/>
        <w:rPr>
          <w:rFonts w:ascii="Times New Roman" w:hAnsi="Times New Roman" w:cs="Times New Roman"/>
        </w:rPr>
      </w:pPr>
    </w:p>
    <w:p w:rsidR="00EB3697" w:rsidRPr="00EB3697" w:rsidRDefault="00EB3697" w:rsidP="006E052C">
      <w:pPr>
        <w:ind w:left="851" w:hanging="851"/>
        <w:rPr>
          <w:rFonts w:ascii="Times New Roman" w:hAnsi="Times New Roman" w:cs="Times New Roman"/>
          <w:b/>
          <w:szCs w:val="20"/>
        </w:rPr>
      </w:pPr>
      <w:r w:rsidRPr="00EB3697">
        <w:rPr>
          <w:rFonts w:ascii="Times New Roman" w:hAnsi="Times New Roman" w:cs="Times New Roman"/>
          <w:szCs w:val="20"/>
        </w:rPr>
        <w:t>Fig</w:t>
      </w:r>
      <w:r w:rsidR="00C11212">
        <w:rPr>
          <w:rFonts w:ascii="Times New Roman" w:hAnsi="Times New Roman" w:cs="Times New Roman"/>
          <w:szCs w:val="20"/>
        </w:rPr>
        <w:t>ure 6</w:t>
      </w:r>
      <w:r w:rsidR="006E052C">
        <w:rPr>
          <w:rFonts w:ascii="Times New Roman" w:hAnsi="Times New Roman" w:cs="Times New Roman"/>
          <w:b/>
          <w:szCs w:val="20"/>
        </w:rPr>
        <w:t xml:space="preserve">. </w:t>
      </w:r>
      <w:r w:rsidRPr="00EB3697">
        <w:rPr>
          <w:rFonts w:ascii="Times New Roman" w:hAnsi="Times New Roman" w:cs="Times New Roman"/>
          <w:szCs w:val="20"/>
        </w:rPr>
        <w:t>SEM photograph of the prepared Ag-Nps with the 0.01 M of initial concentration of AgNO</w:t>
      </w:r>
      <w:r w:rsidRPr="00EB3697">
        <w:rPr>
          <w:rFonts w:ascii="Times New Roman" w:hAnsi="Times New Roman" w:cs="Times New Roman"/>
          <w:szCs w:val="20"/>
          <w:vertAlign w:val="subscript"/>
        </w:rPr>
        <w:t>3</w:t>
      </w:r>
      <w:r w:rsidRPr="00EB3697">
        <w:rPr>
          <w:rFonts w:ascii="Times New Roman" w:hAnsi="Times New Roman" w:cs="Times New Roman"/>
          <w:szCs w:val="20"/>
        </w:rPr>
        <w:t xml:space="preserve"> (Magnificent of (a) </w:t>
      </w:r>
      <w:r w:rsidR="006E052C">
        <w:rPr>
          <w:rFonts w:ascii="Times New Roman" w:hAnsi="Times New Roman" w:cs="Times New Roman"/>
          <w:szCs w:val="20"/>
        </w:rPr>
        <w:t>x6500, (b) x3500 and (c) x3500)</w:t>
      </w:r>
    </w:p>
    <w:p w:rsidR="00EB3697" w:rsidRDefault="00EB3697" w:rsidP="00785CA6">
      <w:pPr>
        <w:jc w:val="center"/>
        <w:outlineLvl w:val="0"/>
        <w:rPr>
          <w:rFonts w:ascii="Times New Roman" w:hAnsi="Times New Roman" w:cs="Times New Roman"/>
          <w:b/>
          <w:szCs w:val="20"/>
        </w:rPr>
      </w:pPr>
    </w:p>
    <w:p w:rsidR="007C6FE8" w:rsidRDefault="007C6FE8" w:rsidP="00785CA6">
      <w:pPr>
        <w:jc w:val="cente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6E052C" w:rsidRDefault="00A6180B" w:rsidP="00B06C2B">
      <w:pPr>
        <w:widowControl/>
        <w:wordWrap/>
        <w:autoSpaceDE/>
        <w:autoSpaceDN/>
        <w:rPr>
          <w:rFonts w:ascii="Times New Roman" w:hAnsi="Times New Roman" w:cs="Times New Roman"/>
          <w:b/>
          <w:szCs w:val="20"/>
        </w:rPr>
      </w:pPr>
      <w:r>
        <w:rPr>
          <w:rFonts w:ascii="Times New Roman" w:hAnsi="Times New Roman" w:cs="Times New Roman"/>
          <w:szCs w:val="20"/>
        </w:rPr>
        <w:t>In conclusio</w:t>
      </w:r>
      <w:r w:rsidR="00B45B79">
        <w:rPr>
          <w:rFonts w:ascii="Times New Roman" w:hAnsi="Times New Roman" w:cs="Times New Roman"/>
          <w:szCs w:val="20"/>
        </w:rPr>
        <w:t xml:space="preserve">n, </w:t>
      </w:r>
      <w:r w:rsidR="009A0B21">
        <w:rPr>
          <w:rFonts w:ascii="Times New Roman" w:hAnsi="Times New Roman" w:cs="Times New Roman"/>
          <w:szCs w:val="20"/>
        </w:rPr>
        <w:t xml:space="preserve">the </w:t>
      </w:r>
      <w:r w:rsidR="00335354">
        <w:rPr>
          <w:rFonts w:ascii="Times New Roman" w:hAnsi="Times New Roman" w:cs="Times New Roman"/>
          <w:szCs w:val="20"/>
        </w:rPr>
        <w:t>antioxidant of galangal rhizome extract was successfully to synthesize</w:t>
      </w:r>
      <w:r w:rsidR="009A0B21">
        <w:rPr>
          <w:rFonts w:ascii="Times New Roman" w:hAnsi="Times New Roman" w:cs="Times New Roman"/>
          <w:szCs w:val="20"/>
        </w:rPr>
        <w:t xml:space="preserve"> and stabilized </w:t>
      </w:r>
      <w:r w:rsidR="00283424">
        <w:rPr>
          <w:rFonts w:ascii="Times New Roman" w:hAnsi="Times New Roman" w:cs="Times New Roman"/>
          <w:szCs w:val="20"/>
        </w:rPr>
        <w:t xml:space="preserve">prepared </w:t>
      </w:r>
      <w:r w:rsidR="00F1550B">
        <w:rPr>
          <w:rFonts w:ascii="Times New Roman" w:hAnsi="Times New Roman" w:cs="Times New Roman"/>
          <w:szCs w:val="20"/>
        </w:rPr>
        <w:t>Ag-Nps</w:t>
      </w:r>
      <w:r w:rsidR="00283424">
        <w:rPr>
          <w:rFonts w:ascii="Times New Roman" w:hAnsi="Times New Roman" w:cs="Times New Roman"/>
          <w:szCs w:val="20"/>
        </w:rPr>
        <w:t xml:space="preserve"> colloidal solution</w:t>
      </w:r>
      <w:r w:rsidR="00F1550B">
        <w:rPr>
          <w:rFonts w:ascii="Times New Roman" w:hAnsi="Times New Roman" w:cs="Times New Roman"/>
          <w:szCs w:val="20"/>
        </w:rPr>
        <w:t xml:space="preserve"> at</w:t>
      </w:r>
      <w:r w:rsidR="00845A73">
        <w:rPr>
          <w:rFonts w:ascii="Times New Roman" w:hAnsi="Times New Roman" w:cs="Times New Roman"/>
          <w:szCs w:val="20"/>
        </w:rPr>
        <w:t xml:space="preserve"> room temperature in a certain period. The prepared Ag-Nps were disperse</w:t>
      </w:r>
      <w:r w:rsidR="00C84993">
        <w:rPr>
          <w:rFonts w:ascii="Times New Roman" w:hAnsi="Times New Roman" w:cs="Times New Roman"/>
          <w:szCs w:val="20"/>
        </w:rPr>
        <w:t>d</w:t>
      </w:r>
      <w:r w:rsidR="00845A73">
        <w:rPr>
          <w:rFonts w:ascii="Times New Roman" w:hAnsi="Times New Roman" w:cs="Times New Roman"/>
          <w:szCs w:val="20"/>
        </w:rPr>
        <w:t xml:space="preserve"> in spherical shape</w:t>
      </w:r>
      <w:r w:rsidR="00F1550B">
        <w:rPr>
          <w:rFonts w:ascii="Times New Roman" w:hAnsi="Times New Roman" w:cs="Times New Roman"/>
          <w:szCs w:val="20"/>
        </w:rPr>
        <w:t xml:space="preserve"> and</w:t>
      </w:r>
      <w:r w:rsidR="00C84993">
        <w:rPr>
          <w:rFonts w:ascii="Times New Roman" w:hAnsi="Times New Roman" w:cs="Times New Roman"/>
          <w:szCs w:val="20"/>
        </w:rPr>
        <w:t xml:space="preserve"> they are crystalline in nature with FCC structures. From the results, it was proved that galangal rhizome would</w:t>
      </w:r>
      <w:r w:rsidR="00283424">
        <w:rPr>
          <w:rFonts w:ascii="Times New Roman" w:hAnsi="Times New Roman" w:cs="Times New Roman"/>
          <w:szCs w:val="20"/>
        </w:rPr>
        <w:t xml:space="preserve"> become </w:t>
      </w:r>
      <w:r w:rsidR="00C84993">
        <w:rPr>
          <w:rFonts w:ascii="Times New Roman" w:hAnsi="Times New Roman" w:cs="Times New Roman"/>
          <w:szCs w:val="20"/>
        </w:rPr>
        <w:t>good reducing a</w:t>
      </w:r>
      <w:r w:rsidR="00283424">
        <w:rPr>
          <w:rFonts w:ascii="Times New Roman" w:hAnsi="Times New Roman" w:cs="Times New Roman"/>
          <w:szCs w:val="20"/>
        </w:rPr>
        <w:t>gents for preparing Ag-Nps. Prepa</w:t>
      </w:r>
      <w:r w:rsidR="00737F06">
        <w:rPr>
          <w:rFonts w:ascii="Times New Roman" w:hAnsi="Times New Roman" w:cs="Times New Roman"/>
          <w:szCs w:val="20"/>
        </w:rPr>
        <w:t>red Ag-Nps was expected to show</w:t>
      </w:r>
      <w:r w:rsidR="00283424">
        <w:rPr>
          <w:rFonts w:ascii="Times New Roman" w:hAnsi="Times New Roman" w:cs="Times New Roman"/>
          <w:szCs w:val="20"/>
        </w:rPr>
        <w:t xml:space="preserve"> antimicrobial properties to</w:t>
      </w:r>
      <w:r w:rsidR="00E179D5">
        <w:rPr>
          <w:rFonts w:ascii="Times New Roman" w:hAnsi="Times New Roman" w:cs="Times New Roman"/>
          <w:szCs w:val="20"/>
        </w:rPr>
        <w:t>wards human pathogenic bacteria, which</w:t>
      </w:r>
      <w:r w:rsidR="00737F06">
        <w:rPr>
          <w:rFonts w:ascii="Times New Roman" w:hAnsi="Times New Roman" w:cs="Times New Roman"/>
          <w:szCs w:val="20"/>
        </w:rPr>
        <w:t xml:space="preserve"> is</w:t>
      </w:r>
      <w:r w:rsidR="00E179D5">
        <w:rPr>
          <w:rFonts w:ascii="Times New Roman" w:hAnsi="Times New Roman" w:cs="Times New Roman"/>
          <w:szCs w:val="20"/>
        </w:rPr>
        <w:t xml:space="preserve"> it can substitute </w:t>
      </w:r>
      <w:r w:rsidR="00737F06">
        <w:rPr>
          <w:rFonts w:ascii="Times New Roman" w:hAnsi="Times New Roman" w:cs="Times New Roman"/>
          <w:szCs w:val="20"/>
        </w:rPr>
        <w:t xml:space="preserve">the conventional antimicrobial agents with the ‘green’ Ag-Nps prepared. </w:t>
      </w:r>
    </w:p>
    <w:p w:rsidR="00DC39ED" w:rsidRDefault="00785CA6" w:rsidP="006E052C">
      <w:pPr>
        <w:widowControl/>
        <w:wordWrap/>
        <w:autoSpaceDE/>
        <w:autoSpaceDN/>
        <w:jc w:val="center"/>
        <w:rPr>
          <w:rFonts w:ascii="Times New Roman" w:hAnsi="Times New Roman" w:cs="Times New Roman"/>
          <w:b/>
          <w:szCs w:val="20"/>
        </w:rPr>
      </w:pPr>
      <w:r w:rsidRPr="00AF6D47">
        <w:rPr>
          <w:rFonts w:ascii="Times New Roman" w:hAnsi="Times New Roman" w:cs="Times New Roman"/>
          <w:b/>
          <w:szCs w:val="20"/>
        </w:rPr>
        <w:t>Acknowledgement</w:t>
      </w:r>
    </w:p>
    <w:p w:rsidR="00DC39ED" w:rsidRPr="00DC39ED" w:rsidRDefault="00DC39ED" w:rsidP="006E052C">
      <w:pPr>
        <w:outlineLvl w:val="0"/>
        <w:rPr>
          <w:rFonts w:ascii="Times New Roman" w:hAnsi="Times New Roman" w:cs="Times New Roman"/>
          <w:b/>
          <w:szCs w:val="20"/>
        </w:rPr>
      </w:pPr>
      <w:r w:rsidRPr="00DC39ED">
        <w:rPr>
          <w:rFonts w:ascii="Times New Roman" w:hAnsi="Times New Roman" w:cs="Times New Roman"/>
        </w:rPr>
        <w:t>The authors would like to acknowledge and express their gratitude to the technica</w:t>
      </w:r>
      <w:r w:rsidR="00C11212">
        <w:rPr>
          <w:rFonts w:ascii="Times New Roman" w:hAnsi="Times New Roman" w:cs="Times New Roman"/>
        </w:rPr>
        <w:t>l support from the staffs of School of Marine and Environmental Science</w:t>
      </w:r>
      <w:r w:rsidRPr="00DC39ED">
        <w:rPr>
          <w:rFonts w:ascii="Times New Roman" w:hAnsi="Times New Roman" w:cs="Times New Roman"/>
        </w:rPr>
        <w:t>,</w:t>
      </w:r>
      <w:r w:rsidR="00C11212">
        <w:rPr>
          <w:rFonts w:ascii="Times New Roman" w:hAnsi="Times New Roman" w:cs="Times New Roman"/>
        </w:rPr>
        <w:t xml:space="preserve"> School of Fundamental Sciences </w:t>
      </w:r>
      <w:r w:rsidRPr="00DC39ED">
        <w:rPr>
          <w:rFonts w:ascii="Times New Roman" w:hAnsi="Times New Roman" w:cs="Times New Roman"/>
        </w:rPr>
        <w:t>and Institute of Oceanography from Universiti Malaysia Terengganu.</w:t>
      </w:r>
    </w:p>
    <w:p w:rsidR="00DC39ED" w:rsidRDefault="00DC39ED" w:rsidP="00DC39ED">
      <w:pPr>
        <w:outlineLvl w:val="0"/>
        <w:rPr>
          <w:rFonts w:ascii="Times New Roman" w:hAnsi="Times New Roman" w:cs="Times New Roman"/>
          <w:b/>
          <w:szCs w:val="20"/>
        </w:rPr>
      </w:pPr>
    </w:p>
    <w:p w:rsidR="00785CA6" w:rsidRDefault="00785CA6" w:rsidP="00DC39ED">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bookmarkStart w:id="0" w:name="_GoBack"/>
    <w:p w:rsidR="005C1940" w:rsidRPr="005C1940" w:rsidRDefault="00B07BF5" w:rsidP="005C1940">
      <w:pPr>
        <w:pStyle w:val="NormalWeb"/>
        <w:spacing w:before="0" w:beforeAutospacing="0" w:after="0" w:afterAutospacing="0"/>
        <w:ind w:left="640" w:hanging="640"/>
        <w:jc w:val="both"/>
        <w:divId w:val="1669020024"/>
        <w:rPr>
          <w:noProof/>
          <w:sz w:val="20"/>
        </w:rPr>
      </w:pPr>
      <w:r>
        <w:rPr>
          <w:b/>
          <w:szCs w:val="20"/>
        </w:rPr>
        <w:fldChar w:fldCharType="begin" w:fldLock="1"/>
      </w:r>
      <w:r w:rsidR="005C1940">
        <w:rPr>
          <w:b/>
          <w:szCs w:val="20"/>
        </w:rPr>
        <w:instrText xml:space="preserve">ADDIN Mendeley Bibliography CSL_BIBLIOGRAPHY </w:instrText>
      </w:r>
      <w:r>
        <w:rPr>
          <w:b/>
          <w:szCs w:val="20"/>
        </w:rPr>
        <w:fldChar w:fldCharType="separate"/>
      </w:r>
      <w:r w:rsidR="000D5968">
        <w:rPr>
          <w:noProof/>
          <w:sz w:val="20"/>
        </w:rPr>
        <w:t>1.</w:t>
      </w:r>
      <w:r w:rsidR="000D5968">
        <w:rPr>
          <w:noProof/>
          <w:sz w:val="20"/>
        </w:rPr>
        <w:tab/>
      </w:r>
      <w:r w:rsidR="005C1940" w:rsidRPr="005C1940">
        <w:rPr>
          <w:noProof/>
          <w:sz w:val="20"/>
        </w:rPr>
        <w:t>Patra,</w:t>
      </w:r>
      <w:r w:rsidR="00D04D05">
        <w:rPr>
          <w:noProof/>
          <w:sz w:val="20"/>
        </w:rPr>
        <w:t xml:space="preserve"> S., </w:t>
      </w:r>
      <w:r w:rsidR="005C1940" w:rsidRPr="005C1940">
        <w:rPr>
          <w:noProof/>
          <w:sz w:val="20"/>
        </w:rPr>
        <w:t>Mukherjee,</w:t>
      </w:r>
      <w:r w:rsidR="00D04D05">
        <w:rPr>
          <w:noProof/>
          <w:sz w:val="20"/>
        </w:rPr>
        <w:t xml:space="preserve"> S.,</w:t>
      </w:r>
      <w:r w:rsidR="005C1940" w:rsidRPr="005C1940">
        <w:rPr>
          <w:noProof/>
          <w:sz w:val="20"/>
        </w:rPr>
        <w:t xml:space="preserve"> Barui, </w:t>
      </w:r>
      <w:r w:rsidR="00D04D05" w:rsidRPr="005C1940">
        <w:rPr>
          <w:noProof/>
          <w:sz w:val="20"/>
        </w:rPr>
        <w:t>A. K.</w:t>
      </w:r>
      <w:r w:rsidR="00D04D05">
        <w:rPr>
          <w:noProof/>
          <w:sz w:val="20"/>
        </w:rPr>
        <w:t>,</w:t>
      </w:r>
      <w:r w:rsidR="00D04D05" w:rsidRPr="005C1940">
        <w:rPr>
          <w:noProof/>
          <w:sz w:val="20"/>
        </w:rPr>
        <w:t xml:space="preserve"> </w:t>
      </w:r>
      <w:r w:rsidR="005C1940" w:rsidRPr="005C1940">
        <w:rPr>
          <w:noProof/>
          <w:sz w:val="20"/>
        </w:rPr>
        <w:t xml:space="preserve">Ganguly, </w:t>
      </w:r>
      <w:r w:rsidR="00D04D05" w:rsidRPr="005C1940">
        <w:rPr>
          <w:noProof/>
          <w:sz w:val="20"/>
        </w:rPr>
        <w:t>A.</w:t>
      </w:r>
      <w:r w:rsidR="00D04D05">
        <w:rPr>
          <w:noProof/>
          <w:sz w:val="20"/>
        </w:rPr>
        <w:t xml:space="preserve">, </w:t>
      </w:r>
      <w:r w:rsidR="005C1940" w:rsidRPr="005C1940">
        <w:rPr>
          <w:noProof/>
          <w:sz w:val="20"/>
        </w:rPr>
        <w:t>Sreedhar,</w:t>
      </w:r>
      <w:r w:rsidR="00D04D05">
        <w:rPr>
          <w:noProof/>
          <w:sz w:val="20"/>
        </w:rPr>
        <w:t xml:space="preserve"> </w:t>
      </w:r>
      <w:r w:rsidR="00D04D05" w:rsidRPr="005C1940">
        <w:rPr>
          <w:noProof/>
          <w:sz w:val="20"/>
        </w:rPr>
        <w:t>B.</w:t>
      </w:r>
      <w:r w:rsidR="005C1940" w:rsidRPr="005C1940">
        <w:rPr>
          <w:noProof/>
          <w:sz w:val="20"/>
        </w:rPr>
        <w:t xml:space="preserve"> </w:t>
      </w:r>
      <w:r w:rsidR="000D5968">
        <w:rPr>
          <w:noProof/>
          <w:sz w:val="20"/>
        </w:rPr>
        <w:t>and</w:t>
      </w:r>
      <w:r w:rsidR="005C1940" w:rsidRPr="005C1940">
        <w:rPr>
          <w:noProof/>
          <w:sz w:val="20"/>
        </w:rPr>
        <w:t xml:space="preserve"> Patra</w:t>
      </w:r>
      <w:r w:rsidR="00D04D05">
        <w:rPr>
          <w:noProof/>
          <w:sz w:val="20"/>
        </w:rPr>
        <w:t xml:space="preserve">, </w:t>
      </w:r>
      <w:r w:rsidR="00D04D05" w:rsidRPr="005C1940">
        <w:rPr>
          <w:noProof/>
          <w:sz w:val="20"/>
        </w:rPr>
        <w:t>C. R.</w:t>
      </w:r>
      <w:r w:rsidR="000D5968">
        <w:rPr>
          <w:noProof/>
          <w:sz w:val="20"/>
        </w:rPr>
        <w:t xml:space="preserve"> </w:t>
      </w:r>
      <w:r w:rsidR="00D04D05">
        <w:rPr>
          <w:noProof/>
          <w:sz w:val="20"/>
        </w:rPr>
        <w:t>(</w:t>
      </w:r>
      <w:r w:rsidR="00D04D05" w:rsidRPr="005C1940">
        <w:rPr>
          <w:noProof/>
          <w:sz w:val="20"/>
        </w:rPr>
        <w:t>2015</w:t>
      </w:r>
      <w:r w:rsidR="00D04D05">
        <w:rPr>
          <w:noProof/>
          <w:sz w:val="20"/>
        </w:rPr>
        <w:t>)</w:t>
      </w:r>
      <w:r w:rsidR="002D0250">
        <w:rPr>
          <w:noProof/>
          <w:sz w:val="20"/>
        </w:rPr>
        <w:t xml:space="preserve">. </w:t>
      </w:r>
      <w:r w:rsidR="005C1940" w:rsidRPr="005C1940">
        <w:rPr>
          <w:noProof/>
          <w:sz w:val="20"/>
        </w:rPr>
        <w:t>Green synthesis, characterization of gold and silver nanoparticles and their potential appli</w:t>
      </w:r>
      <w:r w:rsidR="00D04D05">
        <w:rPr>
          <w:noProof/>
          <w:sz w:val="20"/>
        </w:rPr>
        <w:t>cation for cancer therapeutics,</w:t>
      </w:r>
      <w:r w:rsidR="005C1940" w:rsidRPr="005C1940">
        <w:rPr>
          <w:noProof/>
          <w:sz w:val="20"/>
        </w:rPr>
        <w:t xml:space="preserve"> </w:t>
      </w:r>
      <w:r w:rsidR="005C1940" w:rsidRPr="005C1940">
        <w:rPr>
          <w:i/>
          <w:iCs/>
          <w:noProof/>
          <w:sz w:val="20"/>
        </w:rPr>
        <w:t>Mater. Sci. Eng. C</w:t>
      </w:r>
      <w:r w:rsidR="002D0250">
        <w:rPr>
          <w:noProof/>
          <w:sz w:val="20"/>
        </w:rPr>
        <w:t>.</w:t>
      </w:r>
      <w:r w:rsidR="00266BFC">
        <w:rPr>
          <w:noProof/>
          <w:sz w:val="20"/>
        </w:rPr>
        <w:t>,</w:t>
      </w:r>
      <w:r w:rsidR="00D04D05">
        <w:rPr>
          <w:noProof/>
          <w:sz w:val="20"/>
        </w:rPr>
        <w:t xml:space="preserve"> 53: </w:t>
      </w:r>
      <w:r w:rsidR="005C1940" w:rsidRPr="005C1940">
        <w:rPr>
          <w:noProof/>
          <w:sz w:val="20"/>
        </w:rPr>
        <w:t>298–309.</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2.</w:t>
      </w:r>
      <w:r>
        <w:rPr>
          <w:noProof/>
          <w:sz w:val="20"/>
        </w:rPr>
        <w:tab/>
      </w:r>
      <w:r w:rsidR="005C1940" w:rsidRPr="005C1940">
        <w:rPr>
          <w:noProof/>
          <w:sz w:val="20"/>
        </w:rPr>
        <w:t>Ahmed,</w:t>
      </w:r>
      <w:r w:rsidR="002D0250">
        <w:rPr>
          <w:noProof/>
          <w:sz w:val="20"/>
        </w:rPr>
        <w:t xml:space="preserve"> </w:t>
      </w:r>
      <w:r w:rsidR="002D0250" w:rsidRPr="005C1940">
        <w:rPr>
          <w:noProof/>
          <w:sz w:val="20"/>
        </w:rPr>
        <w:t>K. B. A.</w:t>
      </w:r>
      <w:r w:rsidR="002D0250">
        <w:rPr>
          <w:noProof/>
          <w:sz w:val="20"/>
        </w:rPr>
        <w:t>,</w:t>
      </w:r>
      <w:r w:rsidR="005C1940" w:rsidRPr="005C1940">
        <w:rPr>
          <w:noProof/>
          <w:sz w:val="20"/>
        </w:rPr>
        <w:t xml:space="preserve"> Senthilnathan,</w:t>
      </w:r>
      <w:r w:rsidR="002D0250">
        <w:rPr>
          <w:noProof/>
          <w:sz w:val="20"/>
        </w:rPr>
        <w:t xml:space="preserve"> </w:t>
      </w:r>
      <w:r w:rsidR="002D0250" w:rsidRPr="005C1940">
        <w:rPr>
          <w:noProof/>
          <w:sz w:val="20"/>
        </w:rPr>
        <w:t>R.</w:t>
      </w:r>
      <w:r w:rsidR="002D0250">
        <w:rPr>
          <w:noProof/>
          <w:sz w:val="20"/>
        </w:rPr>
        <w:t>,</w:t>
      </w:r>
      <w:r w:rsidR="005C1940" w:rsidRPr="005C1940">
        <w:rPr>
          <w:noProof/>
          <w:sz w:val="20"/>
        </w:rPr>
        <w:t xml:space="preserve"> Megarajan,</w:t>
      </w:r>
      <w:r w:rsidR="002D0250">
        <w:rPr>
          <w:noProof/>
          <w:sz w:val="20"/>
        </w:rPr>
        <w:t xml:space="preserve"> </w:t>
      </w:r>
      <w:r w:rsidR="002D0250" w:rsidRPr="005C1940">
        <w:rPr>
          <w:noProof/>
          <w:sz w:val="20"/>
        </w:rPr>
        <w:t>S.</w:t>
      </w:r>
      <w:r w:rsidR="005C1940" w:rsidRPr="005C1940">
        <w:rPr>
          <w:noProof/>
          <w:sz w:val="20"/>
        </w:rPr>
        <w:t xml:space="preserve"> </w:t>
      </w:r>
      <w:r>
        <w:rPr>
          <w:noProof/>
          <w:sz w:val="20"/>
        </w:rPr>
        <w:t>and</w:t>
      </w:r>
      <w:r w:rsidR="005C1940" w:rsidRPr="005C1940">
        <w:rPr>
          <w:noProof/>
          <w:sz w:val="20"/>
        </w:rPr>
        <w:t xml:space="preserve"> Anbazhagan,</w:t>
      </w:r>
      <w:r w:rsidR="002D0250">
        <w:rPr>
          <w:noProof/>
          <w:sz w:val="20"/>
        </w:rPr>
        <w:t xml:space="preserve"> </w:t>
      </w:r>
      <w:r w:rsidR="002D0250" w:rsidRPr="005C1940">
        <w:rPr>
          <w:noProof/>
          <w:sz w:val="20"/>
        </w:rPr>
        <w:t>V.</w:t>
      </w:r>
      <w:r w:rsidR="002D0250">
        <w:rPr>
          <w:noProof/>
          <w:sz w:val="20"/>
        </w:rPr>
        <w:t xml:space="preserve"> (</w:t>
      </w:r>
      <w:r w:rsidR="002D0250" w:rsidRPr="005C1940">
        <w:rPr>
          <w:noProof/>
          <w:sz w:val="20"/>
        </w:rPr>
        <w:t>2015</w:t>
      </w:r>
      <w:r w:rsidR="002D0250">
        <w:rPr>
          <w:noProof/>
          <w:sz w:val="20"/>
        </w:rPr>
        <w:t>).</w:t>
      </w:r>
      <w:r w:rsidR="005C1940" w:rsidRPr="005C1940">
        <w:rPr>
          <w:noProof/>
          <w:sz w:val="20"/>
        </w:rPr>
        <w:t xml:space="preserve"> Sunlight mediated synthesis of silver nanoparticles using redox phytoprotein and their application in catalysis an</w:t>
      </w:r>
      <w:r w:rsidR="002D0250">
        <w:rPr>
          <w:noProof/>
          <w:sz w:val="20"/>
        </w:rPr>
        <w:t>d colorimetric mercury sensing.</w:t>
      </w:r>
      <w:r w:rsidR="005C1940" w:rsidRPr="005C1940">
        <w:rPr>
          <w:noProof/>
          <w:sz w:val="20"/>
        </w:rPr>
        <w:t xml:space="preserve"> </w:t>
      </w:r>
      <w:r w:rsidR="005C1940" w:rsidRPr="005C1940">
        <w:rPr>
          <w:i/>
          <w:iCs/>
          <w:noProof/>
          <w:sz w:val="20"/>
        </w:rPr>
        <w:t>J. Photochem. Photobiol. B Biol.</w:t>
      </w:r>
      <w:r w:rsidR="00266BFC">
        <w:rPr>
          <w:noProof/>
          <w:sz w:val="20"/>
        </w:rPr>
        <w:t>,</w:t>
      </w:r>
      <w:r w:rsidR="002D0250">
        <w:rPr>
          <w:noProof/>
          <w:sz w:val="20"/>
        </w:rPr>
        <w:t xml:space="preserve"> 151: 39–45.</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3.</w:t>
      </w:r>
      <w:r w:rsidR="005C1940" w:rsidRPr="005C1940">
        <w:rPr>
          <w:noProof/>
          <w:sz w:val="20"/>
        </w:rPr>
        <w:tab/>
        <w:t>Sinha</w:t>
      </w:r>
      <w:r w:rsidR="000E00AF">
        <w:rPr>
          <w:noProof/>
          <w:sz w:val="20"/>
        </w:rPr>
        <w:t>,</w:t>
      </w:r>
      <w:r w:rsidR="000E00AF" w:rsidRPr="000E00AF">
        <w:rPr>
          <w:noProof/>
          <w:sz w:val="20"/>
        </w:rPr>
        <w:t xml:space="preserve"> </w:t>
      </w:r>
      <w:r w:rsidR="000E00AF" w:rsidRPr="005C1940">
        <w:rPr>
          <w:noProof/>
          <w:sz w:val="20"/>
        </w:rPr>
        <w:t>T.</w:t>
      </w:r>
      <w:r w:rsidR="005C1940" w:rsidRPr="005C1940">
        <w:rPr>
          <w:noProof/>
          <w:sz w:val="20"/>
        </w:rPr>
        <w:t xml:space="preserve"> </w:t>
      </w:r>
      <w:r>
        <w:rPr>
          <w:noProof/>
          <w:sz w:val="20"/>
        </w:rPr>
        <w:t>and</w:t>
      </w:r>
      <w:r w:rsidR="005C1940" w:rsidRPr="005C1940">
        <w:rPr>
          <w:noProof/>
          <w:sz w:val="20"/>
        </w:rPr>
        <w:t xml:space="preserve"> Ahmaruzzaman,</w:t>
      </w:r>
      <w:r w:rsidR="000E00AF">
        <w:rPr>
          <w:noProof/>
          <w:sz w:val="20"/>
        </w:rPr>
        <w:t xml:space="preserve"> </w:t>
      </w:r>
      <w:r w:rsidR="000E00AF" w:rsidRPr="005C1940">
        <w:rPr>
          <w:noProof/>
          <w:sz w:val="20"/>
        </w:rPr>
        <w:t>M.</w:t>
      </w:r>
      <w:r w:rsidR="000E00AF" w:rsidRPr="000E00AF">
        <w:rPr>
          <w:noProof/>
          <w:sz w:val="20"/>
        </w:rPr>
        <w:t xml:space="preserve"> </w:t>
      </w:r>
      <w:r w:rsidR="000E00AF">
        <w:rPr>
          <w:noProof/>
          <w:sz w:val="20"/>
        </w:rPr>
        <w:t>(</w:t>
      </w:r>
      <w:r w:rsidR="000E00AF" w:rsidRPr="005C1940">
        <w:rPr>
          <w:noProof/>
          <w:sz w:val="20"/>
        </w:rPr>
        <w:t>2015</w:t>
      </w:r>
      <w:r w:rsidR="000E00AF">
        <w:rPr>
          <w:noProof/>
          <w:sz w:val="20"/>
        </w:rPr>
        <w:t xml:space="preserve">). </w:t>
      </w:r>
      <w:r w:rsidR="005C1940" w:rsidRPr="005C1940">
        <w:rPr>
          <w:noProof/>
          <w:sz w:val="20"/>
        </w:rPr>
        <w:t xml:space="preserve">High-value utilization of egg shell to synthesize Silver and Gold–Silver core shell nanoparticles and their application for the degradation of hazardous dyes from </w:t>
      </w:r>
      <w:r w:rsidR="000E00AF">
        <w:rPr>
          <w:noProof/>
          <w:sz w:val="20"/>
        </w:rPr>
        <w:t>aqueous phase-A green approach.</w:t>
      </w:r>
      <w:r w:rsidR="005C1940" w:rsidRPr="005C1940">
        <w:rPr>
          <w:noProof/>
          <w:sz w:val="20"/>
        </w:rPr>
        <w:t xml:space="preserve"> </w:t>
      </w:r>
      <w:r w:rsidR="005C1940" w:rsidRPr="005C1940">
        <w:rPr>
          <w:i/>
          <w:iCs/>
          <w:noProof/>
          <w:sz w:val="20"/>
        </w:rPr>
        <w:t>J. Colloid Interface Sci.</w:t>
      </w:r>
      <w:r w:rsidR="00266BFC">
        <w:rPr>
          <w:i/>
          <w:iCs/>
          <w:noProof/>
          <w:sz w:val="20"/>
        </w:rPr>
        <w:t>,</w:t>
      </w:r>
      <w:r w:rsidR="000E00AF">
        <w:rPr>
          <w:noProof/>
          <w:sz w:val="20"/>
        </w:rPr>
        <w:t xml:space="preserve"> 453: 115–131</w:t>
      </w:r>
      <w:r w:rsidR="005C1940" w:rsidRPr="005C1940">
        <w:rPr>
          <w:noProof/>
          <w:sz w:val="20"/>
        </w:rPr>
        <w:t>.</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4.</w:t>
      </w:r>
      <w:r w:rsidR="005C1940" w:rsidRPr="005C1940">
        <w:rPr>
          <w:noProof/>
          <w:sz w:val="20"/>
        </w:rPr>
        <w:tab/>
        <w:t>Boroumand,</w:t>
      </w:r>
      <w:r w:rsidR="00821E15">
        <w:rPr>
          <w:noProof/>
          <w:sz w:val="20"/>
        </w:rPr>
        <w:t xml:space="preserve"> </w:t>
      </w:r>
      <w:r w:rsidR="00821E15" w:rsidRPr="005C1940">
        <w:rPr>
          <w:noProof/>
          <w:sz w:val="20"/>
        </w:rPr>
        <w:t>M. N.</w:t>
      </w:r>
      <w:r w:rsidR="00821E15">
        <w:rPr>
          <w:noProof/>
          <w:sz w:val="20"/>
        </w:rPr>
        <w:t>,</w:t>
      </w:r>
      <w:r w:rsidR="005C1940" w:rsidRPr="005C1940">
        <w:rPr>
          <w:noProof/>
          <w:sz w:val="20"/>
        </w:rPr>
        <w:t xml:space="preserve"> Montazer,</w:t>
      </w:r>
      <w:r w:rsidR="00821E15">
        <w:rPr>
          <w:noProof/>
          <w:sz w:val="20"/>
        </w:rPr>
        <w:t xml:space="preserve"> </w:t>
      </w:r>
      <w:r w:rsidR="00821E15" w:rsidRPr="005C1940">
        <w:rPr>
          <w:noProof/>
          <w:sz w:val="20"/>
        </w:rPr>
        <w:t>M.</w:t>
      </w:r>
      <w:r w:rsidR="00821E15">
        <w:rPr>
          <w:noProof/>
          <w:sz w:val="20"/>
        </w:rPr>
        <w:t>,</w:t>
      </w:r>
      <w:r w:rsidR="00821E15" w:rsidRPr="005C1940">
        <w:rPr>
          <w:noProof/>
          <w:sz w:val="20"/>
        </w:rPr>
        <w:t xml:space="preserve"> </w:t>
      </w:r>
      <w:r w:rsidR="005C1940" w:rsidRPr="005C1940">
        <w:rPr>
          <w:noProof/>
          <w:sz w:val="20"/>
        </w:rPr>
        <w:t>Simon,</w:t>
      </w:r>
      <w:r w:rsidR="00821E15">
        <w:rPr>
          <w:noProof/>
          <w:sz w:val="20"/>
        </w:rPr>
        <w:t xml:space="preserve"> </w:t>
      </w:r>
      <w:r w:rsidR="00821E15" w:rsidRPr="005C1940">
        <w:rPr>
          <w:noProof/>
          <w:sz w:val="20"/>
        </w:rPr>
        <w:t>F.</w:t>
      </w:r>
      <w:r w:rsidR="00821E15">
        <w:rPr>
          <w:noProof/>
          <w:sz w:val="20"/>
        </w:rPr>
        <w:t>,</w:t>
      </w:r>
      <w:r w:rsidR="005C1940" w:rsidRPr="005C1940">
        <w:rPr>
          <w:noProof/>
          <w:sz w:val="20"/>
        </w:rPr>
        <w:t xml:space="preserve"> Liesiene,</w:t>
      </w:r>
      <w:r w:rsidR="00821E15">
        <w:rPr>
          <w:noProof/>
          <w:sz w:val="20"/>
        </w:rPr>
        <w:t xml:space="preserve"> </w:t>
      </w:r>
      <w:r w:rsidR="00821E15" w:rsidRPr="005C1940">
        <w:rPr>
          <w:noProof/>
          <w:sz w:val="20"/>
        </w:rPr>
        <w:t>J.</w:t>
      </w:r>
      <w:r w:rsidR="00821E15">
        <w:rPr>
          <w:noProof/>
          <w:sz w:val="20"/>
        </w:rPr>
        <w:t xml:space="preserve">, </w:t>
      </w:r>
      <w:r w:rsidR="005C1940" w:rsidRPr="005C1940">
        <w:rPr>
          <w:noProof/>
          <w:sz w:val="20"/>
        </w:rPr>
        <w:t xml:space="preserve"> Šaponjic,</w:t>
      </w:r>
      <w:r w:rsidR="00821E15">
        <w:rPr>
          <w:noProof/>
          <w:sz w:val="20"/>
        </w:rPr>
        <w:t xml:space="preserve"> </w:t>
      </w:r>
      <w:r w:rsidR="00821E15" w:rsidRPr="005C1940">
        <w:rPr>
          <w:noProof/>
          <w:sz w:val="20"/>
        </w:rPr>
        <w:t>Z.</w:t>
      </w:r>
      <w:r w:rsidR="005C1940" w:rsidRPr="005C1940">
        <w:rPr>
          <w:noProof/>
          <w:sz w:val="20"/>
        </w:rPr>
        <w:t xml:space="preserve"> </w:t>
      </w:r>
      <w:r>
        <w:rPr>
          <w:noProof/>
          <w:sz w:val="20"/>
        </w:rPr>
        <w:t>and</w:t>
      </w:r>
      <w:r w:rsidR="005C1940" w:rsidRPr="005C1940">
        <w:rPr>
          <w:noProof/>
          <w:sz w:val="20"/>
        </w:rPr>
        <w:t xml:space="preserve"> Dutschk,</w:t>
      </w:r>
      <w:r w:rsidR="00821E15">
        <w:rPr>
          <w:noProof/>
          <w:sz w:val="20"/>
        </w:rPr>
        <w:t xml:space="preserve"> </w:t>
      </w:r>
      <w:r w:rsidR="00821E15" w:rsidRPr="005C1940">
        <w:rPr>
          <w:noProof/>
          <w:sz w:val="20"/>
        </w:rPr>
        <w:t>V.</w:t>
      </w:r>
      <w:r w:rsidR="00821E15">
        <w:rPr>
          <w:noProof/>
          <w:sz w:val="20"/>
        </w:rPr>
        <w:t xml:space="preserve"> (</w:t>
      </w:r>
      <w:r w:rsidR="00821E15" w:rsidRPr="005C1940">
        <w:rPr>
          <w:noProof/>
          <w:sz w:val="20"/>
        </w:rPr>
        <w:t>2015</w:t>
      </w:r>
      <w:r w:rsidR="00821E15">
        <w:rPr>
          <w:noProof/>
          <w:sz w:val="20"/>
        </w:rPr>
        <w:t>).</w:t>
      </w:r>
      <w:r w:rsidR="005C1940" w:rsidRPr="005C1940">
        <w:rPr>
          <w:noProof/>
          <w:sz w:val="20"/>
        </w:rPr>
        <w:t xml:space="preserve"> Novel method for synthesis of silver nanoparticles</w:t>
      </w:r>
      <w:r w:rsidR="00821E15">
        <w:rPr>
          <w:noProof/>
          <w:sz w:val="20"/>
        </w:rPr>
        <w:t xml:space="preserve"> and their application on wool. </w:t>
      </w:r>
      <w:r w:rsidR="005C1940" w:rsidRPr="005C1940">
        <w:rPr>
          <w:noProof/>
          <w:sz w:val="20"/>
        </w:rPr>
        <w:t xml:space="preserve"> </w:t>
      </w:r>
      <w:r w:rsidR="005C1940" w:rsidRPr="005C1940">
        <w:rPr>
          <w:i/>
          <w:iCs/>
          <w:noProof/>
          <w:sz w:val="20"/>
        </w:rPr>
        <w:t>Appl. Surf. Sci.</w:t>
      </w:r>
      <w:r w:rsidR="00266BFC">
        <w:rPr>
          <w:i/>
          <w:iCs/>
          <w:noProof/>
          <w:sz w:val="20"/>
        </w:rPr>
        <w:t>,</w:t>
      </w:r>
      <w:r w:rsidR="00821E15">
        <w:rPr>
          <w:noProof/>
          <w:sz w:val="20"/>
        </w:rPr>
        <w:t xml:space="preserve"> 346: 477–483</w:t>
      </w:r>
      <w:r w:rsidR="005C1940" w:rsidRPr="005C1940">
        <w:rPr>
          <w:noProof/>
          <w:sz w:val="20"/>
        </w:rPr>
        <w:t>.</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5.</w:t>
      </w:r>
      <w:r>
        <w:rPr>
          <w:noProof/>
          <w:sz w:val="20"/>
        </w:rPr>
        <w:tab/>
      </w:r>
      <w:r w:rsidR="005C1940" w:rsidRPr="005C1940">
        <w:rPr>
          <w:noProof/>
          <w:sz w:val="20"/>
        </w:rPr>
        <w:t>Navaladian,</w:t>
      </w:r>
      <w:r w:rsidR="00D50FDC">
        <w:rPr>
          <w:noProof/>
          <w:sz w:val="20"/>
        </w:rPr>
        <w:t xml:space="preserve"> </w:t>
      </w:r>
      <w:r w:rsidR="00D50FDC" w:rsidRPr="005C1940">
        <w:rPr>
          <w:noProof/>
          <w:sz w:val="20"/>
        </w:rPr>
        <w:t>S.</w:t>
      </w:r>
      <w:r w:rsidR="00D50FDC">
        <w:rPr>
          <w:noProof/>
          <w:sz w:val="20"/>
        </w:rPr>
        <w:t>,</w:t>
      </w:r>
      <w:r w:rsidR="00D50FDC" w:rsidRPr="005C1940">
        <w:rPr>
          <w:noProof/>
          <w:sz w:val="20"/>
        </w:rPr>
        <w:t xml:space="preserve"> </w:t>
      </w:r>
      <w:r w:rsidR="005C1940" w:rsidRPr="005C1940">
        <w:rPr>
          <w:noProof/>
          <w:sz w:val="20"/>
        </w:rPr>
        <w:t>Viswanathan,</w:t>
      </w:r>
      <w:r w:rsidR="00D50FDC">
        <w:rPr>
          <w:noProof/>
          <w:sz w:val="20"/>
        </w:rPr>
        <w:t xml:space="preserve"> </w:t>
      </w:r>
      <w:r w:rsidR="00D50FDC" w:rsidRPr="005C1940">
        <w:rPr>
          <w:noProof/>
          <w:sz w:val="20"/>
        </w:rPr>
        <w:t>B.</w:t>
      </w:r>
      <w:r w:rsidR="00D50FDC">
        <w:rPr>
          <w:noProof/>
          <w:sz w:val="20"/>
        </w:rPr>
        <w:t>,</w:t>
      </w:r>
      <w:r w:rsidR="00D50FDC" w:rsidRPr="005C1940">
        <w:rPr>
          <w:noProof/>
          <w:sz w:val="20"/>
        </w:rPr>
        <w:t xml:space="preserve"> </w:t>
      </w:r>
      <w:r w:rsidR="005C1940" w:rsidRPr="005C1940">
        <w:rPr>
          <w:noProof/>
          <w:sz w:val="20"/>
        </w:rPr>
        <w:t xml:space="preserve"> Viswanath,</w:t>
      </w:r>
      <w:r w:rsidR="00D50FDC">
        <w:rPr>
          <w:noProof/>
          <w:sz w:val="20"/>
        </w:rPr>
        <w:t xml:space="preserve"> </w:t>
      </w:r>
      <w:r w:rsidR="00D50FDC" w:rsidRPr="005C1940">
        <w:rPr>
          <w:noProof/>
          <w:sz w:val="20"/>
        </w:rPr>
        <w:t xml:space="preserve">R. P. </w:t>
      </w:r>
      <w:r w:rsidR="005C1940" w:rsidRPr="005C1940">
        <w:rPr>
          <w:noProof/>
          <w:sz w:val="20"/>
        </w:rPr>
        <w:t xml:space="preserve"> </w:t>
      </w:r>
      <w:r>
        <w:rPr>
          <w:noProof/>
          <w:sz w:val="20"/>
        </w:rPr>
        <w:t>and</w:t>
      </w:r>
      <w:r w:rsidR="005C1940" w:rsidRPr="005C1940">
        <w:rPr>
          <w:noProof/>
          <w:sz w:val="20"/>
        </w:rPr>
        <w:t xml:space="preserve"> Varadarajan,</w:t>
      </w:r>
      <w:r w:rsidR="00D50FDC">
        <w:rPr>
          <w:noProof/>
          <w:sz w:val="20"/>
        </w:rPr>
        <w:t xml:space="preserve"> </w:t>
      </w:r>
      <w:r w:rsidR="00D50FDC" w:rsidRPr="005C1940">
        <w:rPr>
          <w:noProof/>
          <w:sz w:val="20"/>
        </w:rPr>
        <w:t>T. K.</w:t>
      </w:r>
      <w:r w:rsidR="00D50FDC">
        <w:rPr>
          <w:noProof/>
          <w:sz w:val="20"/>
        </w:rPr>
        <w:t xml:space="preserve"> (</w:t>
      </w:r>
      <w:r w:rsidR="00D50FDC" w:rsidRPr="005C1940">
        <w:rPr>
          <w:noProof/>
          <w:sz w:val="20"/>
        </w:rPr>
        <w:t>2007</w:t>
      </w:r>
      <w:r w:rsidR="00D50FDC">
        <w:rPr>
          <w:noProof/>
          <w:sz w:val="20"/>
        </w:rPr>
        <w:t>)</w:t>
      </w:r>
      <w:r w:rsidR="008A0B70">
        <w:rPr>
          <w:noProof/>
          <w:sz w:val="20"/>
        </w:rPr>
        <w:t xml:space="preserve">. </w:t>
      </w:r>
      <w:r w:rsidR="005C1940" w:rsidRPr="005C1940">
        <w:rPr>
          <w:noProof/>
          <w:sz w:val="20"/>
        </w:rPr>
        <w:t xml:space="preserve">Thermal decomposition as </w:t>
      </w:r>
      <w:r w:rsidR="00D50FDC">
        <w:rPr>
          <w:noProof/>
          <w:sz w:val="20"/>
        </w:rPr>
        <w:t>route for silver nanoparticles.</w:t>
      </w:r>
      <w:r w:rsidR="005C1940" w:rsidRPr="005C1940">
        <w:rPr>
          <w:noProof/>
          <w:sz w:val="20"/>
        </w:rPr>
        <w:t xml:space="preserve"> </w:t>
      </w:r>
      <w:r w:rsidR="00D50FDC">
        <w:rPr>
          <w:i/>
          <w:iCs/>
          <w:noProof/>
          <w:sz w:val="20"/>
        </w:rPr>
        <w:t>Nanoscale Res. Lett.</w:t>
      </w:r>
      <w:r w:rsidR="00266BFC">
        <w:rPr>
          <w:i/>
          <w:iCs/>
          <w:noProof/>
          <w:sz w:val="20"/>
        </w:rPr>
        <w:t>,</w:t>
      </w:r>
      <w:r w:rsidR="00D50FDC">
        <w:rPr>
          <w:noProof/>
          <w:sz w:val="20"/>
        </w:rPr>
        <w:t xml:space="preserve"> 2 (</w:t>
      </w:r>
      <w:r w:rsidR="005C1940" w:rsidRPr="005C1940">
        <w:rPr>
          <w:noProof/>
          <w:sz w:val="20"/>
        </w:rPr>
        <w:t>1</w:t>
      </w:r>
      <w:r w:rsidR="00D50FDC">
        <w:rPr>
          <w:noProof/>
          <w:sz w:val="20"/>
        </w:rPr>
        <w:t>): 44–48</w:t>
      </w:r>
      <w:r w:rsidR="005C1940" w:rsidRPr="005C1940">
        <w:rPr>
          <w:noProof/>
          <w:sz w:val="20"/>
        </w:rPr>
        <w:t>.</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6.</w:t>
      </w:r>
      <w:r w:rsidR="000E797D">
        <w:rPr>
          <w:noProof/>
          <w:sz w:val="20"/>
        </w:rPr>
        <w:tab/>
      </w:r>
      <w:r w:rsidR="005C1940" w:rsidRPr="005C1940">
        <w:rPr>
          <w:noProof/>
          <w:sz w:val="20"/>
        </w:rPr>
        <w:t>Huang,</w:t>
      </w:r>
      <w:r w:rsidR="000E797D">
        <w:rPr>
          <w:noProof/>
          <w:sz w:val="20"/>
        </w:rPr>
        <w:t xml:space="preserve"> </w:t>
      </w:r>
      <w:r w:rsidR="000E797D" w:rsidRPr="005C1940">
        <w:rPr>
          <w:noProof/>
          <w:sz w:val="20"/>
        </w:rPr>
        <w:t>N. M.</w:t>
      </w:r>
      <w:r w:rsidR="000E797D">
        <w:rPr>
          <w:noProof/>
          <w:sz w:val="20"/>
        </w:rPr>
        <w:t>,</w:t>
      </w:r>
      <w:r w:rsidR="005C1940" w:rsidRPr="005C1940">
        <w:rPr>
          <w:noProof/>
          <w:sz w:val="20"/>
        </w:rPr>
        <w:t xml:space="preserve"> Radiman,</w:t>
      </w:r>
      <w:r w:rsidR="000E797D" w:rsidRPr="000E797D">
        <w:rPr>
          <w:noProof/>
          <w:sz w:val="20"/>
        </w:rPr>
        <w:t xml:space="preserve"> </w:t>
      </w:r>
      <w:r w:rsidR="000E797D" w:rsidRPr="005C1940">
        <w:rPr>
          <w:noProof/>
          <w:sz w:val="20"/>
        </w:rPr>
        <w:t>S.</w:t>
      </w:r>
      <w:r w:rsidR="000E797D">
        <w:rPr>
          <w:noProof/>
          <w:sz w:val="20"/>
        </w:rPr>
        <w:t>,</w:t>
      </w:r>
      <w:r w:rsidR="005C1940" w:rsidRPr="005C1940">
        <w:rPr>
          <w:noProof/>
          <w:sz w:val="20"/>
        </w:rPr>
        <w:t xml:space="preserve"> Lim,</w:t>
      </w:r>
      <w:r w:rsidR="000E797D">
        <w:rPr>
          <w:noProof/>
          <w:sz w:val="20"/>
        </w:rPr>
        <w:t xml:space="preserve"> </w:t>
      </w:r>
      <w:r w:rsidR="000E797D" w:rsidRPr="005C1940">
        <w:rPr>
          <w:noProof/>
          <w:sz w:val="20"/>
        </w:rPr>
        <w:t>H. N.</w:t>
      </w:r>
      <w:r w:rsidR="000E797D">
        <w:rPr>
          <w:noProof/>
          <w:sz w:val="20"/>
        </w:rPr>
        <w:t>,</w:t>
      </w:r>
      <w:r w:rsidR="005C1940" w:rsidRPr="005C1940">
        <w:rPr>
          <w:noProof/>
          <w:sz w:val="20"/>
        </w:rPr>
        <w:t xml:space="preserve"> Khiew, </w:t>
      </w:r>
      <w:r w:rsidR="000E797D" w:rsidRPr="005C1940">
        <w:rPr>
          <w:noProof/>
          <w:sz w:val="20"/>
        </w:rPr>
        <w:t>P. S.</w:t>
      </w:r>
      <w:r w:rsidR="000E797D">
        <w:rPr>
          <w:noProof/>
          <w:sz w:val="20"/>
        </w:rPr>
        <w:t xml:space="preserve">, </w:t>
      </w:r>
      <w:r w:rsidR="005C1940" w:rsidRPr="005C1940">
        <w:rPr>
          <w:noProof/>
          <w:sz w:val="20"/>
        </w:rPr>
        <w:t>Chiu,</w:t>
      </w:r>
      <w:r w:rsidR="000E797D">
        <w:rPr>
          <w:noProof/>
          <w:sz w:val="20"/>
        </w:rPr>
        <w:t xml:space="preserve"> </w:t>
      </w:r>
      <w:r w:rsidR="000E797D" w:rsidRPr="005C1940">
        <w:rPr>
          <w:noProof/>
          <w:sz w:val="20"/>
        </w:rPr>
        <w:t>W. S.</w:t>
      </w:r>
      <w:r w:rsidR="000E797D">
        <w:rPr>
          <w:noProof/>
          <w:sz w:val="20"/>
        </w:rPr>
        <w:t>,</w:t>
      </w:r>
      <w:r w:rsidR="005C1940" w:rsidRPr="005C1940">
        <w:rPr>
          <w:noProof/>
          <w:sz w:val="20"/>
        </w:rPr>
        <w:t xml:space="preserve"> Lee,</w:t>
      </w:r>
      <w:r w:rsidR="000E797D">
        <w:rPr>
          <w:noProof/>
          <w:sz w:val="20"/>
        </w:rPr>
        <w:t xml:space="preserve"> </w:t>
      </w:r>
      <w:r w:rsidR="000E797D" w:rsidRPr="005C1940">
        <w:rPr>
          <w:noProof/>
          <w:sz w:val="20"/>
        </w:rPr>
        <w:t>K. H.</w:t>
      </w:r>
      <w:r w:rsidR="000E797D">
        <w:rPr>
          <w:noProof/>
          <w:sz w:val="20"/>
        </w:rPr>
        <w:t xml:space="preserve">, </w:t>
      </w:r>
      <w:r w:rsidR="005C1940" w:rsidRPr="005C1940">
        <w:rPr>
          <w:noProof/>
          <w:sz w:val="20"/>
        </w:rPr>
        <w:t xml:space="preserve"> Syahida,</w:t>
      </w:r>
      <w:r w:rsidR="000E797D">
        <w:rPr>
          <w:noProof/>
          <w:sz w:val="20"/>
        </w:rPr>
        <w:t xml:space="preserve"> </w:t>
      </w:r>
      <w:r w:rsidR="000E797D" w:rsidRPr="005C1940">
        <w:rPr>
          <w:noProof/>
          <w:sz w:val="20"/>
        </w:rPr>
        <w:t>A.</w:t>
      </w:r>
      <w:r w:rsidR="000E797D">
        <w:rPr>
          <w:noProof/>
          <w:sz w:val="20"/>
        </w:rPr>
        <w:t>,</w:t>
      </w:r>
      <w:r w:rsidR="005C1940" w:rsidRPr="005C1940">
        <w:rPr>
          <w:noProof/>
          <w:sz w:val="20"/>
        </w:rPr>
        <w:t xml:space="preserve"> Hashim,</w:t>
      </w:r>
      <w:r w:rsidR="000E797D">
        <w:rPr>
          <w:noProof/>
          <w:sz w:val="20"/>
        </w:rPr>
        <w:t xml:space="preserve"> </w:t>
      </w:r>
      <w:r w:rsidR="000E797D" w:rsidRPr="005C1940">
        <w:rPr>
          <w:noProof/>
          <w:sz w:val="20"/>
        </w:rPr>
        <w:t>R.</w:t>
      </w:r>
      <w:r w:rsidR="005C1940" w:rsidRPr="005C1940">
        <w:rPr>
          <w:noProof/>
          <w:sz w:val="20"/>
        </w:rPr>
        <w:t xml:space="preserve"> </w:t>
      </w:r>
      <w:r>
        <w:rPr>
          <w:noProof/>
          <w:sz w:val="20"/>
        </w:rPr>
        <w:t>and</w:t>
      </w:r>
      <w:r w:rsidR="005C1940" w:rsidRPr="005C1940">
        <w:rPr>
          <w:noProof/>
          <w:sz w:val="20"/>
        </w:rPr>
        <w:t xml:space="preserve"> Chia,</w:t>
      </w:r>
      <w:r w:rsidR="000E797D">
        <w:rPr>
          <w:noProof/>
          <w:sz w:val="20"/>
        </w:rPr>
        <w:t xml:space="preserve"> </w:t>
      </w:r>
      <w:r w:rsidR="000E797D" w:rsidRPr="005C1940">
        <w:rPr>
          <w:noProof/>
          <w:sz w:val="20"/>
        </w:rPr>
        <w:t>C. H.</w:t>
      </w:r>
      <w:r w:rsidR="000E797D">
        <w:rPr>
          <w:noProof/>
          <w:sz w:val="20"/>
        </w:rPr>
        <w:t xml:space="preserve"> (</w:t>
      </w:r>
      <w:r w:rsidR="000E797D" w:rsidRPr="005C1940">
        <w:rPr>
          <w:noProof/>
          <w:sz w:val="20"/>
        </w:rPr>
        <w:t>2009</w:t>
      </w:r>
      <w:r w:rsidR="000E797D">
        <w:rPr>
          <w:noProof/>
          <w:sz w:val="20"/>
        </w:rPr>
        <w:t>)</w:t>
      </w:r>
      <w:r w:rsidR="008A0B70">
        <w:rPr>
          <w:noProof/>
          <w:sz w:val="20"/>
        </w:rPr>
        <w:t>.</w:t>
      </w:r>
      <w:r w:rsidR="000E797D">
        <w:rPr>
          <w:noProof/>
          <w:sz w:val="20"/>
        </w:rPr>
        <w:t xml:space="preserve"> </w:t>
      </w:r>
      <w:r w:rsidR="005C1940" w:rsidRPr="005C1940">
        <w:rPr>
          <w:noProof/>
          <w:sz w:val="20"/>
        </w:rPr>
        <w:t>γ-Ray assisted synthesis of silver nanoparticles in chitosan solution a</w:t>
      </w:r>
      <w:r w:rsidR="000E797D">
        <w:rPr>
          <w:noProof/>
          <w:sz w:val="20"/>
        </w:rPr>
        <w:t>nd the antibacterial properties.</w:t>
      </w:r>
      <w:r w:rsidR="005C1940" w:rsidRPr="005C1940">
        <w:rPr>
          <w:noProof/>
          <w:sz w:val="20"/>
        </w:rPr>
        <w:t xml:space="preserve"> </w:t>
      </w:r>
      <w:r w:rsidR="005C1940" w:rsidRPr="005C1940">
        <w:rPr>
          <w:i/>
          <w:iCs/>
          <w:noProof/>
          <w:sz w:val="20"/>
        </w:rPr>
        <w:t>Chem. Eng. J.</w:t>
      </w:r>
      <w:r w:rsidR="00266BFC">
        <w:rPr>
          <w:i/>
          <w:iCs/>
          <w:noProof/>
          <w:sz w:val="20"/>
        </w:rPr>
        <w:t>,</w:t>
      </w:r>
      <w:r w:rsidR="000E797D">
        <w:rPr>
          <w:noProof/>
          <w:sz w:val="20"/>
        </w:rPr>
        <w:t xml:space="preserve"> 155 (1–2):</w:t>
      </w:r>
      <w:r w:rsidR="005C1940" w:rsidRPr="005C1940">
        <w:rPr>
          <w:noProof/>
          <w:sz w:val="20"/>
        </w:rPr>
        <w:t xml:space="preserve"> </w:t>
      </w:r>
      <w:r w:rsidR="000E797D">
        <w:rPr>
          <w:noProof/>
          <w:sz w:val="20"/>
        </w:rPr>
        <w:t>499–507.</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7.</w:t>
      </w:r>
      <w:r w:rsidR="005C1940" w:rsidRPr="005C1940">
        <w:rPr>
          <w:noProof/>
          <w:sz w:val="20"/>
        </w:rPr>
        <w:tab/>
        <w:t>Amendola,</w:t>
      </w:r>
      <w:r w:rsidR="00266BFC">
        <w:rPr>
          <w:noProof/>
          <w:sz w:val="20"/>
        </w:rPr>
        <w:t xml:space="preserve"> </w:t>
      </w:r>
      <w:r w:rsidR="00266BFC" w:rsidRPr="005C1940">
        <w:rPr>
          <w:noProof/>
          <w:sz w:val="20"/>
        </w:rPr>
        <w:t>V.</w:t>
      </w:r>
      <w:r w:rsidR="00266BFC">
        <w:rPr>
          <w:noProof/>
          <w:sz w:val="20"/>
        </w:rPr>
        <w:t>,</w:t>
      </w:r>
      <w:r w:rsidR="00266BFC" w:rsidRPr="005C1940">
        <w:rPr>
          <w:noProof/>
          <w:sz w:val="20"/>
        </w:rPr>
        <w:t xml:space="preserve"> </w:t>
      </w:r>
      <w:r w:rsidR="005C1940" w:rsidRPr="005C1940">
        <w:rPr>
          <w:noProof/>
          <w:sz w:val="20"/>
        </w:rPr>
        <w:t>Polizzi,</w:t>
      </w:r>
      <w:r w:rsidR="00266BFC">
        <w:rPr>
          <w:noProof/>
          <w:sz w:val="20"/>
        </w:rPr>
        <w:t xml:space="preserve"> </w:t>
      </w:r>
      <w:r w:rsidR="00266BFC" w:rsidRPr="005C1940">
        <w:rPr>
          <w:noProof/>
          <w:sz w:val="20"/>
        </w:rPr>
        <w:t>S.</w:t>
      </w:r>
      <w:r w:rsidR="005C1940" w:rsidRPr="005C1940">
        <w:rPr>
          <w:noProof/>
          <w:sz w:val="20"/>
        </w:rPr>
        <w:t xml:space="preserve"> </w:t>
      </w:r>
      <w:r>
        <w:rPr>
          <w:noProof/>
          <w:sz w:val="20"/>
        </w:rPr>
        <w:t>and</w:t>
      </w:r>
      <w:r w:rsidR="005C1940" w:rsidRPr="005C1940">
        <w:rPr>
          <w:noProof/>
          <w:sz w:val="20"/>
        </w:rPr>
        <w:t xml:space="preserve"> Meneghetti,</w:t>
      </w:r>
      <w:r w:rsidR="00266BFC">
        <w:rPr>
          <w:noProof/>
          <w:sz w:val="20"/>
        </w:rPr>
        <w:t xml:space="preserve"> </w:t>
      </w:r>
      <w:r w:rsidR="00266BFC" w:rsidRPr="005C1940">
        <w:rPr>
          <w:noProof/>
          <w:sz w:val="20"/>
        </w:rPr>
        <w:t>M.</w:t>
      </w:r>
      <w:r w:rsidR="00266BFC">
        <w:rPr>
          <w:noProof/>
          <w:sz w:val="20"/>
        </w:rPr>
        <w:t xml:space="preserve"> (</w:t>
      </w:r>
      <w:r w:rsidR="00266BFC" w:rsidRPr="005C1940">
        <w:rPr>
          <w:noProof/>
          <w:sz w:val="20"/>
        </w:rPr>
        <w:t>2007</w:t>
      </w:r>
      <w:r w:rsidR="00266BFC">
        <w:rPr>
          <w:noProof/>
          <w:sz w:val="20"/>
        </w:rPr>
        <w:t>)</w:t>
      </w:r>
      <w:r w:rsidR="008A0B70">
        <w:rPr>
          <w:noProof/>
          <w:sz w:val="20"/>
        </w:rPr>
        <w:t>.</w:t>
      </w:r>
      <w:r w:rsidR="00266BFC">
        <w:rPr>
          <w:noProof/>
          <w:sz w:val="20"/>
        </w:rPr>
        <w:t xml:space="preserve"> </w:t>
      </w:r>
      <w:r w:rsidR="005C1940" w:rsidRPr="005C1940">
        <w:rPr>
          <w:noProof/>
          <w:sz w:val="20"/>
        </w:rPr>
        <w:t>Free silver nanoparticles synthesized by laser ablation in organic solvents an</w:t>
      </w:r>
      <w:r w:rsidR="00266BFC">
        <w:rPr>
          <w:noProof/>
          <w:sz w:val="20"/>
        </w:rPr>
        <w:t>d their easy functionalization.</w:t>
      </w:r>
      <w:r w:rsidR="005C1940" w:rsidRPr="005C1940">
        <w:rPr>
          <w:noProof/>
          <w:sz w:val="20"/>
        </w:rPr>
        <w:t xml:space="preserve"> </w:t>
      </w:r>
      <w:r w:rsidR="005C1940" w:rsidRPr="005C1940">
        <w:rPr>
          <w:i/>
          <w:iCs/>
          <w:noProof/>
          <w:sz w:val="20"/>
        </w:rPr>
        <w:t>Langmuir</w:t>
      </w:r>
      <w:r w:rsidR="001B0C92">
        <w:rPr>
          <w:i/>
          <w:iCs/>
          <w:noProof/>
          <w:sz w:val="20"/>
        </w:rPr>
        <w:t>,</w:t>
      </w:r>
      <w:r w:rsidR="00266BFC">
        <w:rPr>
          <w:noProof/>
          <w:sz w:val="20"/>
        </w:rPr>
        <w:t xml:space="preserve"> 23 (</w:t>
      </w:r>
      <w:r w:rsidR="005C1940" w:rsidRPr="005C1940">
        <w:rPr>
          <w:noProof/>
          <w:sz w:val="20"/>
        </w:rPr>
        <w:t>12</w:t>
      </w:r>
      <w:r w:rsidR="00266BFC">
        <w:rPr>
          <w:noProof/>
          <w:sz w:val="20"/>
        </w:rPr>
        <w:t xml:space="preserve">): </w:t>
      </w:r>
      <w:r w:rsidR="005C1940" w:rsidRPr="005C1940">
        <w:rPr>
          <w:noProof/>
          <w:sz w:val="20"/>
        </w:rPr>
        <w:t>6766–6770.</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8.</w:t>
      </w:r>
      <w:r w:rsidR="005C1940" w:rsidRPr="005C1940">
        <w:rPr>
          <w:noProof/>
          <w:sz w:val="20"/>
        </w:rPr>
        <w:tab/>
        <w:t>Bogle,</w:t>
      </w:r>
      <w:r w:rsidR="001B0C92">
        <w:rPr>
          <w:noProof/>
          <w:sz w:val="20"/>
        </w:rPr>
        <w:t xml:space="preserve"> </w:t>
      </w:r>
      <w:r w:rsidR="001B0C92" w:rsidRPr="005C1940">
        <w:rPr>
          <w:noProof/>
          <w:sz w:val="20"/>
        </w:rPr>
        <w:t>K. A.</w:t>
      </w:r>
      <w:r w:rsidR="001B0C92">
        <w:rPr>
          <w:noProof/>
          <w:sz w:val="20"/>
        </w:rPr>
        <w:t>,</w:t>
      </w:r>
      <w:r w:rsidR="001B0C92" w:rsidRPr="005C1940">
        <w:rPr>
          <w:noProof/>
          <w:sz w:val="20"/>
        </w:rPr>
        <w:t xml:space="preserve"> </w:t>
      </w:r>
      <w:r w:rsidR="005C1940" w:rsidRPr="005C1940">
        <w:rPr>
          <w:noProof/>
          <w:sz w:val="20"/>
        </w:rPr>
        <w:t xml:space="preserve"> Dhole,</w:t>
      </w:r>
      <w:r w:rsidR="001B0C92">
        <w:rPr>
          <w:noProof/>
          <w:sz w:val="20"/>
        </w:rPr>
        <w:t xml:space="preserve"> </w:t>
      </w:r>
      <w:r w:rsidR="001B0C92" w:rsidRPr="005C1940">
        <w:rPr>
          <w:noProof/>
          <w:sz w:val="20"/>
        </w:rPr>
        <w:t>S. D.</w:t>
      </w:r>
      <w:r>
        <w:rPr>
          <w:noProof/>
          <w:sz w:val="20"/>
        </w:rPr>
        <w:t xml:space="preserve"> and</w:t>
      </w:r>
      <w:r w:rsidR="005C1940" w:rsidRPr="005C1940">
        <w:rPr>
          <w:noProof/>
          <w:sz w:val="20"/>
        </w:rPr>
        <w:t xml:space="preserve"> Bhoraskar, </w:t>
      </w:r>
      <w:r w:rsidR="001B0C92" w:rsidRPr="005C1940">
        <w:rPr>
          <w:noProof/>
          <w:sz w:val="20"/>
        </w:rPr>
        <w:t>V. N.</w:t>
      </w:r>
      <w:r w:rsidR="001B0C92">
        <w:rPr>
          <w:noProof/>
          <w:sz w:val="20"/>
        </w:rPr>
        <w:t xml:space="preserve"> (</w:t>
      </w:r>
      <w:r w:rsidR="001B0C92" w:rsidRPr="005C1940">
        <w:rPr>
          <w:noProof/>
          <w:sz w:val="20"/>
        </w:rPr>
        <w:t>2006</w:t>
      </w:r>
      <w:r w:rsidR="001B0C92">
        <w:rPr>
          <w:noProof/>
          <w:sz w:val="20"/>
        </w:rPr>
        <w:t>).</w:t>
      </w:r>
      <w:r w:rsidR="001B0C92" w:rsidRPr="005C1940">
        <w:rPr>
          <w:noProof/>
          <w:sz w:val="20"/>
        </w:rPr>
        <w:t xml:space="preserve"> </w:t>
      </w:r>
      <w:r w:rsidR="005C1940" w:rsidRPr="005C1940">
        <w:rPr>
          <w:noProof/>
          <w:sz w:val="20"/>
        </w:rPr>
        <w:t>Silver nanoparticles: synthesis and size c</w:t>
      </w:r>
      <w:r w:rsidR="001B0C92">
        <w:rPr>
          <w:noProof/>
          <w:sz w:val="20"/>
        </w:rPr>
        <w:t>ontrol by electron irradiation.</w:t>
      </w:r>
      <w:r w:rsidR="005C1940" w:rsidRPr="005C1940">
        <w:rPr>
          <w:noProof/>
          <w:sz w:val="20"/>
        </w:rPr>
        <w:t xml:space="preserve"> </w:t>
      </w:r>
      <w:r w:rsidR="005C1940" w:rsidRPr="005C1940">
        <w:rPr>
          <w:i/>
          <w:iCs/>
          <w:noProof/>
          <w:sz w:val="20"/>
        </w:rPr>
        <w:t>Nanotechnology</w:t>
      </w:r>
      <w:r w:rsidR="001B0C92">
        <w:rPr>
          <w:noProof/>
          <w:sz w:val="20"/>
        </w:rPr>
        <w:t>, 17(</w:t>
      </w:r>
      <w:r w:rsidR="005C1940" w:rsidRPr="005C1940">
        <w:rPr>
          <w:noProof/>
          <w:sz w:val="20"/>
        </w:rPr>
        <w:t>13</w:t>
      </w:r>
      <w:r w:rsidR="001B0C92">
        <w:rPr>
          <w:noProof/>
          <w:sz w:val="20"/>
        </w:rPr>
        <w:t>): 3204–3208</w:t>
      </w:r>
      <w:r w:rsidR="005C1940" w:rsidRPr="005C1940">
        <w:rPr>
          <w:noProof/>
          <w:sz w:val="20"/>
        </w:rPr>
        <w:t>.</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9.</w:t>
      </w:r>
      <w:r w:rsidR="005C1940" w:rsidRPr="005C1940">
        <w:rPr>
          <w:noProof/>
          <w:sz w:val="20"/>
        </w:rPr>
        <w:tab/>
        <w:t>Shameli,</w:t>
      </w:r>
      <w:r w:rsidR="008A0B70">
        <w:rPr>
          <w:noProof/>
          <w:sz w:val="20"/>
        </w:rPr>
        <w:t xml:space="preserve"> </w:t>
      </w:r>
      <w:r w:rsidR="008A0B70" w:rsidRPr="005C1940">
        <w:rPr>
          <w:noProof/>
          <w:sz w:val="20"/>
        </w:rPr>
        <w:t>K.</w:t>
      </w:r>
      <w:r w:rsidR="008A0B70">
        <w:rPr>
          <w:noProof/>
          <w:sz w:val="20"/>
        </w:rPr>
        <w:t>,</w:t>
      </w:r>
      <w:r w:rsidR="008A0B70" w:rsidRPr="005C1940">
        <w:rPr>
          <w:noProof/>
          <w:sz w:val="20"/>
        </w:rPr>
        <w:t xml:space="preserve"> </w:t>
      </w:r>
      <w:r w:rsidR="005C1940" w:rsidRPr="005C1940">
        <w:rPr>
          <w:noProof/>
          <w:sz w:val="20"/>
        </w:rPr>
        <w:t xml:space="preserve">Ahmad, </w:t>
      </w:r>
      <w:r w:rsidR="008A0B70" w:rsidRPr="005C1940">
        <w:rPr>
          <w:noProof/>
          <w:sz w:val="20"/>
        </w:rPr>
        <w:t>M.</w:t>
      </w:r>
      <w:r w:rsidR="008A0B70">
        <w:rPr>
          <w:noProof/>
          <w:sz w:val="20"/>
        </w:rPr>
        <w:t xml:space="preserve">, </w:t>
      </w:r>
      <w:r w:rsidR="005C1940" w:rsidRPr="005C1940">
        <w:rPr>
          <w:noProof/>
          <w:sz w:val="20"/>
        </w:rPr>
        <w:t>Zamanian,</w:t>
      </w:r>
      <w:r w:rsidR="008A0B70">
        <w:rPr>
          <w:noProof/>
          <w:sz w:val="20"/>
        </w:rPr>
        <w:t xml:space="preserve"> </w:t>
      </w:r>
      <w:r w:rsidR="008A0B70" w:rsidRPr="005C1940">
        <w:rPr>
          <w:noProof/>
          <w:sz w:val="20"/>
        </w:rPr>
        <w:t>A.</w:t>
      </w:r>
      <w:r w:rsidR="008A0B70">
        <w:rPr>
          <w:noProof/>
          <w:sz w:val="20"/>
        </w:rPr>
        <w:t>,</w:t>
      </w:r>
      <w:r w:rsidR="005C1940" w:rsidRPr="005C1940">
        <w:rPr>
          <w:noProof/>
          <w:sz w:val="20"/>
        </w:rPr>
        <w:t xml:space="preserve"> Sangpour,</w:t>
      </w:r>
      <w:r w:rsidR="008A0B70">
        <w:rPr>
          <w:noProof/>
          <w:sz w:val="20"/>
        </w:rPr>
        <w:t xml:space="preserve"> </w:t>
      </w:r>
      <w:r w:rsidR="008A0B70" w:rsidRPr="005C1940">
        <w:rPr>
          <w:noProof/>
          <w:sz w:val="20"/>
        </w:rPr>
        <w:t>P.</w:t>
      </w:r>
      <w:r w:rsidR="008A0B70">
        <w:rPr>
          <w:noProof/>
          <w:sz w:val="20"/>
        </w:rPr>
        <w:t>,</w:t>
      </w:r>
      <w:r w:rsidR="005C1940" w:rsidRPr="005C1940">
        <w:rPr>
          <w:noProof/>
          <w:sz w:val="20"/>
        </w:rPr>
        <w:t xml:space="preserve"> Shabanzadeh,</w:t>
      </w:r>
      <w:r w:rsidR="008A0B70">
        <w:rPr>
          <w:noProof/>
          <w:sz w:val="20"/>
        </w:rPr>
        <w:t xml:space="preserve"> </w:t>
      </w:r>
      <w:r w:rsidR="008A0B70" w:rsidRPr="005C1940">
        <w:rPr>
          <w:noProof/>
          <w:sz w:val="20"/>
        </w:rPr>
        <w:t>P.</w:t>
      </w:r>
      <w:r w:rsidR="008A0B70">
        <w:rPr>
          <w:noProof/>
          <w:sz w:val="20"/>
        </w:rPr>
        <w:t>,</w:t>
      </w:r>
      <w:r w:rsidR="008A0B70" w:rsidRPr="005C1940">
        <w:rPr>
          <w:noProof/>
          <w:sz w:val="20"/>
        </w:rPr>
        <w:t xml:space="preserve"> </w:t>
      </w:r>
      <w:r w:rsidR="005C1940" w:rsidRPr="005C1940">
        <w:rPr>
          <w:noProof/>
          <w:sz w:val="20"/>
        </w:rPr>
        <w:t>Abdollahi,</w:t>
      </w:r>
      <w:r w:rsidR="008A0B70">
        <w:rPr>
          <w:noProof/>
          <w:sz w:val="20"/>
        </w:rPr>
        <w:t xml:space="preserve"> </w:t>
      </w:r>
      <w:r w:rsidR="008A0B70" w:rsidRPr="005C1940">
        <w:rPr>
          <w:noProof/>
          <w:sz w:val="20"/>
        </w:rPr>
        <w:t>Y.</w:t>
      </w:r>
      <w:r w:rsidR="005C1940" w:rsidRPr="005C1940">
        <w:rPr>
          <w:noProof/>
          <w:sz w:val="20"/>
        </w:rPr>
        <w:t xml:space="preserve"> </w:t>
      </w:r>
      <w:r>
        <w:rPr>
          <w:noProof/>
          <w:sz w:val="20"/>
        </w:rPr>
        <w:t>and</w:t>
      </w:r>
      <w:r w:rsidR="008A0B70">
        <w:rPr>
          <w:noProof/>
          <w:sz w:val="20"/>
        </w:rPr>
        <w:t xml:space="preserve"> </w:t>
      </w:r>
      <w:r w:rsidR="005C1940" w:rsidRPr="005C1940">
        <w:rPr>
          <w:noProof/>
          <w:sz w:val="20"/>
        </w:rPr>
        <w:t>Zargar,</w:t>
      </w:r>
      <w:r w:rsidR="008A0B70">
        <w:rPr>
          <w:noProof/>
          <w:sz w:val="20"/>
        </w:rPr>
        <w:t xml:space="preserve"> </w:t>
      </w:r>
      <w:r w:rsidR="008A0B70" w:rsidRPr="005C1940">
        <w:rPr>
          <w:noProof/>
          <w:sz w:val="20"/>
        </w:rPr>
        <w:t>M.</w:t>
      </w:r>
      <w:r w:rsidR="008A0B70">
        <w:rPr>
          <w:noProof/>
          <w:sz w:val="20"/>
        </w:rPr>
        <w:t xml:space="preserve"> (</w:t>
      </w:r>
      <w:r w:rsidR="008A0B70" w:rsidRPr="005C1940">
        <w:rPr>
          <w:noProof/>
          <w:sz w:val="20"/>
        </w:rPr>
        <w:t>2012</w:t>
      </w:r>
      <w:r w:rsidR="008A0B70">
        <w:rPr>
          <w:noProof/>
          <w:sz w:val="20"/>
        </w:rPr>
        <w:t xml:space="preserve">). </w:t>
      </w:r>
      <w:r w:rsidR="005C1940" w:rsidRPr="005C1940">
        <w:rPr>
          <w:noProof/>
          <w:sz w:val="20"/>
        </w:rPr>
        <w:t>Green biosynthesis of silver nanoparticles us</w:t>
      </w:r>
      <w:r w:rsidR="008A0B70">
        <w:rPr>
          <w:noProof/>
          <w:sz w:val="20"/>
        </w:rPr>
        <w:t xml:space="preserve">ing Curcuma longa tuber powder. </w:t>
      </w:r>
      <w:r w:rsidR="005C1940" w:rsidRPr="005C1940">
        <w:rPr>
          <w:i/>
          <w:iCs/>
          <w:noProof/>
          <w:sz w:val="20"/>
        </w:rPr>
        <w:t>Int. J. Nanomedicine</w:t>
      </w:r>
      <w:r w:rsidR="008A0B70">
        <w:rPr>
          <w:noProof/>
          <w:sz w:val="20"/>
        </w:rPr>
        <w:t xml:space="preserve">, </w:t>
      </w:r>
      <w:r w:rsidR="005C1940" w:rsidRPr="005C1940">
        <w:rPr>
          <w:noProof/>
          <w:sz w:val="20"/>
        </w:rPr>
        <w:t>7</w:t>
      </w:r>
      <w:r w:rsidR="008A0B70">
        <w:rPr>
          <w:noProof/>
          <w:sz w:val="20"/>
        </w:rPr>
        <w:t>: 5603–5610</w:t>
      </w:r>
      <w:r w:rsidR="005C1940" w:rsidRPr="005C1940">
        <w:rPr>
          <w:noProof/>
          <w:sz w:val="20"/>
        </w:rPr>
        <w:t>.</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10.</w:t>
      </w:r>
      <w:r w:rsidR="005C1940" w:rsidRPr="005C1940">
        <w:rPr>
          <w:noProof/>
          <w:sz w:val="20"/>
        </w:rPr>
        <w:tab/>
        <w:t xml:space="preserve">Philip, </w:t>
      </w:r>
      <w:r w:rsidR="008A0B70" w:rsidRPr="005C1940">
        <w:rPr>
          <w:noProof/>
          <w:sz w:val="20"/>
        </w:rPr>
        <w:t>D.</w:t>
      </w:r>
      <w:r w:rsidR="008A0B70" w:rsidRPr="008A0B70">
        <w:rPr>
          <w:noProof/>
          <w:sz w:val="20"/>
        </w:rPr>
        <w:t xml:space="preserve"> </w:t>
      </w:r>
      <w:r w:rsidR="008A0B70">
        <w:rPr>
          <w:noProof/>
          <w:sz w:val="20"/>
        </w:rPr>
        <w:t>(</w:t>
      </w:r>
      <w:r w:rsidR="008A0B70" w:rsidRPr="005C1940">
        <w:rPr>
          <w:noProof/>
          <w:sz w:val="20"/>
        </w:rPr>
        <w:t>2010</w:t>
      </w:r>
      <w:r w:rsidR="008A0B70">
        <w:rPr>
          <w:noProof/>
          <w:sz w:val="20"/>
        </w:rPr>
        <w:t>).</w:t>
      </w:r>
      <w:r w:rsidR="008A0B70" w:rsidRPr="005C1940">
        <w:rPr>
          <w:noProof/>
          <w:sz w:val="20"/>
        </w:rPr>
        <w:t xml:space="preserve"> </w:t>
      </w:r>
      <w:r w:rsidR="005C1940" w:rsidRPr="005C1940">
        <w:rPr>
          <w:noProof/>
          <w:sz w:val="20"/>
        </w:rPr>
        <w:t>Green synthesis of gold and silver nanoparticle</w:t>
      </w:r>
      <w:r w:rsidR="008A0B70">
        <w:rPr>
          <w:noProof/>
          <w:sz w:val="20"/>
        </w:rPr>
        <w:t>s using Hibiscus rosa sinensis.</w:t>
      </w:r>
      <w:r w:rsidR="005C1940" w:rsidRPr="005C1940">
        <w:rPr>
          <w:noProof/>
          <w:sz w:val="20"/>
        </w:rPr>
        <w:t xml:space="preserve"> </w:t>
      </w:r>
      <w:r w:rsidR="005C1940" w:rsidRPr="005C1940">
        <w:rPr>
          <w:i/>
          <w:iCs/>
          <w:noProof/>
          <w:sz w:val="20"/>
        </w:rPr>
        <w:t>Phys. E Low-Dimensional Syst. Nanostructures</w:t>
      </w:r>
      <w:r w:rsidR="008A0B70">
        <w:rPr>
          <w:noProof/>
          <w:sz w:val="20"/>
        </w:rPr>
        <w:t>, 42(</w:t>
      </w:r>
      <w:r w:rsidR="005C1940" w:rsidRPr="005C1940">
        <w:rPr>
          <w:noProof/>
          <w:sz w:val="20"/>
        </w:rPr>
        <w:t>5</w:t>
      </w:r>
      <w:r w:rsidR="008A0B70">
        <w:rPr>
          <w:noProof/>
          <w:sz w:val="20"/>
        </w:rPr>
        <w:t>): 1417–1424.</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11.</w:t>
      </w:r>
      <w:r w:rsidR="005C1940" w:rsidRPr="005C1940">
        <w:rPr>
          <w:noProof/>
          <w:sz w:val="20"/>
        </w:rPr>
        <w:tab/>
        <w:t>Edison</w:t>
      </w:r>
      <w:r w:rsidR="00244670">
        <w:rPr>
          <w:noProof/>
          <w:sz w:val="20"/>
        </w:rPr>
        <w:t>,</w:t>
      </w:r>
      <w:r w:rsidR="00244670" w:rsidRPr="00244670">
        <w:rPr>
          <w:noProof/>
          <w:sz w:val="20"/>
        </w:rPr>
        <w:t xml:space="preserve"> </w:t>
      </w:r>
      <w:r w:rsidR="00244670" w:rsidRPr="005C1940">
        <w:rPr>
          <w:noProof/>
          <w:sz w:val="20"/>
        </w:rPr>
        <w:t xml:space="preserve">T. J. I. </w:t>
      </w:r>
      <w:r>
        <w:rPr>
          <w:noProof/>
          <w:sz w:val="20"/>
        </w:rPr>
        <w:t>and</w:t>
      </w:r>
      <w:r w:rsidR="005C1940" w:rsidRPr="005C1940">
        <w:rPr>
          <w:noProof/>
          <w:sz w:val="20"/>
        </w:rPr>
        <w:t xml:space="preserve"> Sethuraman, </w:t>
      </w:r>
      <w:r w:rsidR="00244670" w:rsidRPr="005C1940">
        <w:rPr>
          <w:noProof/>
          <w:sz w:val="20"/>
        </w:rPr>
        <w:t>M. G.</w:t>
      </w:r>
      <w:r w:rsidR="00244670">
        <w:rPr>
          <w:noProof/>
          <w:sz w:val="20"/>
        </w:rPr>
        <w:t xml:space="preserve"> (</w:t>
      </w:r>
      <w:r w:rsidR="00244670" w:rsidRPr="005C1940">
        <w:rPr>
          <w:noProof/>
          <w:sz w:val="20"/>
        </w:rPr>
        <w:t>2013</w:t>
      </w:r>
      <w:r w:rsidR="00244670">
        <w:rPr>
          <w:noProof/>
          <w:sz w:val="20"/>
        </w:rPr>
        <w:t>).</w:t>
      </w:r>
      <w:r w:rsidR="00244670" w:rsidRPr="005C1940">
        <w:rPr>
          <w:noProof/>
          <w:sz w:val="20"/>
        </w:rPr>
        <w:t xml:space="preserve"> </w:t>
      </w:r>
      <w:r w:rsidR="005C1940" w:rsidRPr="005C1940">
        <w:rPr>
          <w:noProof/>
          <w:sz w:val="20"/>
        </w:rPr>
        <w:t>Biogenic robust synthesis of silver nanoparticles using Punica granatum peel and its application as a green catalyst for the reduction of an anthrop</w:t>
      </w:r>
      <w:r w:rsidR="00244670">
        <w:rPr>
          <w:noProof/>
          <w:sz w:val="20"/>
        </w:rPr>
        <w:t>ogenic pollutant 4-nitrophenol.</w:t>
      </w:r>
      <w:r w:rsidR="005C1940" w:rsidRPr="005C1940">
        <w:rPr>
          <w:noProof/>
          <w:sz w:val="20"/>
        </w:rPr>
        <w:t xml:space="preserve"> </w:t>
      </w:r>
      <w:r w:rsidR="005C1940" w:rsidRPr="005C1940">
        <w:rPr>
          <w:i/>
          <w:iCs/>
          <w:noProof/>
          <w:sz w:val="20"/>
        </w:rPr>
        <w:t xml:space="preserve">Spectrochim. Acta </w:t>
      </w:r>
      <w:r w:rsidR="00244670">
        <w:rPr>
          <w:i/>
          <w:iCs/>
          <w:noProof/>
          <w:sz w:val="20"/>
        </w:rPr>
        <w:t>- Part A Mol. Biomol. Spectrosc.</w:t>
      </w:r>
      <w:r w:rsidR="005C1940" w:rsidRPr="005C1940">
        <w:rPr>
          <w:noProof/>
          <w:sz w:val="20"/>
        </w:rPr>
        <w:t>,</w:t>
      </w:r>
      <w:r w:rsidR="00244670">
        <w:rPr>
          <w:noProof/>
          <w:sz w:val="20"/>
        </w:rPr>
        <w:t xml:space="preserve"> </w:t>
      </w:r>
      <w:r w:rsidR="005C1940" w:rsidRPr="005C1940">
        <w:rPr>
          <w:noProof/>
          <w:sz w:val="20"/>
        </w:rPr>
        <w:t>104</w:t>
      </w:r>
      <w:r w:rsidR="00244670">
        <w:rPr>
          <w:noProof/>
          <w:sz w:val="20"/>
        </w:rPr>
        <w:t>: 262–264</w:t>
      </w:r>
      <w:r w:rsidR="005C1940" w:rsidRPr="005C1940">
        <w:rPr>
          <w:noProof/>
          <w:sz w:val="20"/>
        </w:rPr>
        <w:t>.</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12.</w:t>
      </w:r>
      <w:r w:rsidR="005C1940" w:rsidRPr="005C1940">
        <w:rPr>
          <w:noProof/>
          <w:sz w:val="20"/>
        </w:rPr>
        <w:tab/>
        <w:t>Mochochoko,</w:t>
      </w:r>
      <w:r w:rsidR="00863944">
        <w:rPr>
          <w:noProof/>
          <w:sz w:val="20"/>
        </w:rPr>
        <w:t xml:space="preserve"> </w:t>
      </w:r>
      <w:r w:rsidR="00863944" w:rsidRPr="005C1940">
        <w:rPr>
          <w:noProof/>
          <w:sz w:val="20"/>
        </w:rPr>
        <w:t>T.</w:t>
      </w:r>
      <w:r w:rsidR="00863944">
        <w:rPr>
          <w:noProof/>
          <w:sz w:val="20"/>
        </w:rPr>
        <w:t>,</w:t>
      </w:r>
      <w:r w:rsidR="005C1940" w:rsidRPr="005C1940">
        <w:rPr>
          <w:noProof/>
          <w:sz w:val="20"/>
        </w:rPr>
        <w:t xml:space="preserve"> Oluwafemi,</w:t>
      </w:r>
      <w:r w:rsidR="00863944">
        <w:rPr>
          <w:noProof/>
          <w:sz w:val="20"/>
        </w:rPr>
        <w:t xml:space="preserve"> </w:t>
      </w:r>
      <w:r w:rsidR="00863944" w:rsidRPr="005C1940">
        <w:rPr>
          <w:noProof/>
          <w:sz w:val="20"/>
        </w:rPr>
        <w:t>O. S.</w:t>
      </w:r>
      <w:r w:rsidR="00863944">
        <w:rPr>
          <w:noProof/>
          <w:sz w:val="20"/>
        </w:rPr>
        <w:t xml:space="preserve">, </w:t>
      </w:r>
      <w:r w:rsidR="005C1940" w:rsidRPr="005C1940">
        <w:rPr>
          <w:noProof/>
          <w:sz w:val="20"/>
        </w:rPr>
        <w:t>Jumbam,</w:t>
      </w:r>
      <w:r w:rsidR="00863944">
        <w:rPr>
          <w:noProof/>
          <w:sz w:val="20"/>
        </w:rPr>
        <w:t xml:space="preserve"> </w:t>
      </w:r>
      <w:r w:rsidR="00863944" w:rsidRPr="005C1940">
        <w:rPr>
          <w:noProof/>
          <w:sz w:val="20"/>
        </w:rPr>
        <w:t>D. N.</w:t>
      </w:r>
      <w:r w:rsidR="005C1940" w:rsidRPr="005C1940">
        <w:rPr>
          <w:noProof/>
          <w:sz w:val="20"/>
        </w:rPr>
        <w:t xml:space="preserve"> </w:t>
      </w:r>
      <w:r>
        <w:rPr>
          <w:noProof/>
          <w:sz w:val="20"/>
        </w:rPr>
        <w:t>and</w:t>
      </w:r>
      <w:r w:rsidR="005C1940" w:rsidRPr="005C1940">
        <w:rPr>
          <w:noProof/>
          <w:sz w:val="20"/>
        </w:rPr>
        <w:t xml:space="preserve"> Songca,</w:t>
      </w:r>
      <w:r w:rsidR="00863944">
        <w:rPr>
          <w:noProof/>
          <w:sz w:val="20"/>
        </w:rPr>
        <w:t xml:space="preserve"> </w:t>
      </w:r>
      <w:r w:rsidR="00863944" w:rsidRPr="005C1940">
        <w:rPr>
          <w:noProof/>
          <w:sz w:val="20"/>
        </w:rPr>
        <w:t>S. P.</w:t>
      </w:r>
      <w:r w:rsidR="00863944">
        <w:rPr>
          <w:noProof/>
          <w:sz w:val="20"/>
        </w:rPr>
        <w:t xml:space="preserve"> (</w:t>
      </w:r>
      <w:r w:rsidR="00863944" w:rsidRPr="005C1940">
        <w:rPr>
          <w:noProof/>
          <w:sz w:val="20"/>
        </w:rPr>
        <w:t>2013</w:t>
      </w:r>
      <w:r w:rsidR="00863944">
        <w:rPr>
          <w:noProof/>
          <w:sz w:val="20"/>
        </w:rPr>
        <w:t xml:space="preserve">). </w:t>
      </w:r>
      <w:r w:rsidR="005C1940" w:rsidRPr="005C1940">
        <w:rPr>
          <w:noProof/>
          <w:sz w:val="20"/>
        </w:rPr>
        <w:t>Green synthesis of silver nanoparticles using cellulose extracted from a</w:t>
      </w:r>
      <w:r w:rsidR="00863944">
        <w:rPr>
          <w:noProof/>
          <w:sz w:val="20"/>
        </w:rPr>
        <w:t>n aquatic weed; Water hyacinth.</w:t>
      </w:r>
      <w:r w:rsidR="005C1940" w:rsidRPr="005C1940">
        <w:rPr>
          <w:noProof/>
          <w:sz w:val="20"/>
        </w:rPr>
        <w:t xml:space="preserve"> </w:t>
      </w:r>
      <w:r w:rsidR="005C1940" w:rsidRPr="005C1940">
        <w:rPr>
          <w:i/>
          <w:iCs/>
          <w:noProof/>
          <w:sz w:val="20"/>
        </w:rPr>
        <w:t>Carbohydr. Polym.</w:t>
      </w:r>
      <w:r w:rsidR="005C1940" w:rsidRPr="005C1940">
        <w:rPr>
          <w:noProof/>
          <w:sz w:val="20"/>
        </w:rPr>
        <w:t>, 98</w:t>
      </w:r>
      <w:r w:rsidR="00863944">
        <w:rPr>
          <w:noProof/>
          <w:sz w:val="20"/>
        </w:rPr>
        <w:t>(</w:t>
      </w:r>
      <w:r w:rsidR="005C1940" w:rsidRPr="005C1940">
        <w:rPr>
          <w:noProof/>
          <w:sz w:val="20"/>
        </w:rPr>
        <w:t>1</w:t>
      </w:r>
      <w:r w:rsidR="00863944">
        <w:rPr>
          <w:noProof/>
          <w:sz w:val="20"/>
        </w:rPr>
        <w:t>): 290–294</w:t>
      </w:r>
      <w:r w:rsidR="005C1940" w:rsidRPr="005C1940">
        <w:rPr>
          <w:noProof/>
          <w:sz w:val="20"/>
        </w:rPr>
        <w:t>.</w:t>
      </w:r>
    </w:p>
    <w:p w:rsidR="005C1940" w:rsidRDefault="000D5968" w:rsidP="005C1940">
      <w:pPr>
        <w:pStyle w:val="NormalWeb"/>
        <w:spacing w:before="0" w:beforeAutospacing="0" w:after="0" w:afterAutospacing="0"/>
        <w:ind w:left="640" w:hanging="640"/>
        <w:jc w:val="both"/>
        <w:divId w:val="1669020024"/>
        <w:rPr>
          <w:noProof/>
          <w:sz w:val="20"/>
        </w:rPr>
      </w:pPr>
      <w:r>
        <w:rPr>
          <w:noProof/>
          <w:sz w:val="20"/>
        </w:rPr>
        <w:t>13.</w:t>
      </w:r>
      <w:r w:rsidR="005C1940" w:rsidRPr="005C1940">
        <w:rPr>
          <w:noProof/>
          <w:sz w:val="20"/>
        </w:rPr>
        <w:tab/>
        <w:t>Ahluwalia,</w:t>
      </w:r>
      <w:r w:rsidR="00C340BA">
        <w:rPr>
          <w:noProof/>
          <w:sz w:val="20"/>
        </w:rPr>
        <w:t xml:space="preserve"> </w:t>
      </w:r>
      <w:r w:rsidR="00C340BA" w:rsidRPr="005C1940">
        <w:rPr>
          <w:noProof/>
          <w:sz w:val="20"/>
        </w:rPr>
        <w:t>V.</w:t>
      </w:r>
      <w:r w:rsidR="00C340BA">
        <w:rPr>
          <w:noProof/>
          <w:sz w:val="20"/>
        </w:rPr>
        <w:t>,</w:t>
      </w:r>
      <w:r w:rsidR="005C1940" w:rsidRPr="005C1940">
        <w:rPr>
          <w:noProof/>
          <w:sz w:val="20"/>
        </w:rPr>
        <w:t xml:space="preserve"> Kumar,</w:t>
      </w:r>
      <w:r w:rsidR="00C340BA">
        <w:rPr>
          <w:noProof/>
          <w:sz w:val="20"/>
        </w:rPr>
        <w:t xml:space="preserve"> </w:t>
      </w:r>
      <w:r w:rsidR="00C340BA" w:rsidRPr="005C1940">
        <w:rPr>
          <w:noProof/>
          <w:sz w:val="20"/>
        </w:rPr>
        <w:t>J.</w:t>
      </w:r>
      <w:r w:rsidR="00C340BA">
        <w:rPr>
          <w:noProof/>
          <w:sz w:val="20"/>
        </w:rPr>
        <w:t>,</w:t>
      </w:r>
      <w:r w:rsidR="005C1940" w:rsidRPr="005C1940">
        <w:rPr>
          <w:noProof/>
          <w:sz w:val="20"/>
        </w:rPr>
        <w:t xml:space="preserve"> Sisodia, </w:t>
      </w:r>
      <w:r w:rsidR="00C340BA" w:rsidRPr="005C1940">
        <w:rPr>
          <w:noProof/>
          <w:sz w:val="20"/>
        </w:rPr>
        <w:t>R.</w:t>
      </w:r>
      <w:r w:rsidR="00C340BA">
        <w:rPr>
          <w:noProof/>
          <w:sz w:val="20"/>
        </w:rPr>
        <w:t>,</w:t>
      </w:r>
      <w:r w:rsidR="00C340BA" w:rsidRPr="005C1940">
        <w:rPr>
          <w:noProof/>
          <w:sz w:val="20"/>
        </w:rPr>
        <w:t xml:space="preserve"> </w:t>
      </w:r>
      <w:r w:rsidR="005C1940" w:rsidRPr="005C1940">
        <w:rPr>
          <w:noProof/>
          <w:sz w:val="20"/>
        </w:rPr>
        <w:t>Shakil,</w:t>
      </w:r>
      <w:r w:rsidR="00C340BA">
        <w:rPr>
          <w:noProof/>
          <w:sz w:val="20"/>
        </w:rPr>
        <w:t xml:space="preserve"> </w:t>
      </w:r>
      <w:r>
        <w:rPr>
          <w:noProof/>
          <w:sz w:val="20"/>
        </w:rPr>
        <w:t>N. A</w:t>
      </w:r>
      <w:r w:rsidR="00C340BA" w:rsidRPr="005C1940">
        <w:rPr>
          <w:noProof/>
          <w:sz w:val="20"/>
        </w:rPr>
        <w:t>.</w:t>
      </w:r>
      <w:r w:rsidR="005C1940" w:rsidRPr="005C1940">
        <w:rPr>
          <w:noProof/>
          <w:sz w:val="20"/>
        </w:rPr>
        <w:t xml:space="preserve"> </w:t>
      </w:r>
      <w:r>
        <w:rPr>
          <w:noProof/>
          <w:sz w:val="20"/>
        </w:rPr>
        <w:t>and</w:t>
      </w:r>
      <w:r w:rsidR="00C340BA">
        <w:rPr>
          <w:noProof/>
          <w:sz w:val="20"/>
        </w:rPr>
        <w:t xml:space="preserve"> </w:t>
      </w:r>
      <w:r w:rsidR="005C1940" w:rsidRPr="005C1940">
        <w:rPr>
          <w:noProof/>
          <w:sz w:val="20"/>
        </w:rPr>
        <w:t xml:space="preserve"> Walia,</w:t>
      </w:r>
      <w:r w:rsidR="00C340BA">
        <w:rPr>
          <w:noProof/>
          <w:sz w:val="20"/>
        </w:rPr>
        <w:t xml:space="preserve"> </w:t>
      </w:r>
      <w:r w:rsidR="00C340BA" w:rsidRPr="005C1940">
        <w:rPr>
          <w:noProof/>
          <w:sz w:val="20"/>
        </w:rPr>
        <w:t>S.</w:t>
      </w:r>
      <w:r w:rsidR="00C340BA">
        <w:rPr>
          <w:noProof/>
          <w:sz w:val="20"/>
        </w:rPr>
        <w:t xml:space="preserve"> (</w:t>
      </w:r>
      <w:r w:rsidR="00C340BA" w:rsidRPr="005C1940">
        <w:rPr>
          <w:noProof/>
          <w:sz w:val="20"/>
        </w:rPr>
        <w:t>2014</w:t>
      </w:r>
      <w:r w:rsidR="00C340BA">
        <w:rPr>
          <w:noProof/>
          <w:sz w:val="20"/>
        </w:rPr>
        <w:t>)</w:t>
      </w:r>
      <w:r w:rsidR="00520060">
        <w:rPr>
          <w:noProof/>
          <w:sz w:val="20"/>
        </w:rPr>
        <w:t>.</w:t>
      </w:r>
      <w:r w:rsidR="00C340BA">
        <w:rPr>
          <w:noProof/>
          <w:sz w:val="20"/>
        </w:rPr>
        <w:t xml:space="preserve"> </w:t>
      </w:r>
      <w:r w:rsidR="005C1940" w:rsidRPr="005C1940">
        <w:rPr>
          <w:noProof/>
          <w:sz w:val="20"/>
        </w:rPr>
        <w:t>Green synthesis of silver nanoparticles by Trichoderma harzianum and their bio-efficacy evaluation against Staphylococcus a</w:t>
      </w:r>
      <w:r w:rsidR="00C340BA">
        <w:rPr>
          <w:noProof/>
          <w:sz w:val="20"/>
        </w:rPr>
        <w:t>ureus and Klebsiella pneumonia.</w:t>
      </w:r>
      <w:r w:rsidR="005C1940" w:rsidRPr="005C1940">
        <w:rPr>
          <w:noProof/>
          <w:sz w:val="20"/>
        </w:rPr>
        <w:t xml:space="preserve"> </w:t>
      </w:r>
      <w:r w:rsidR="005C1940" w:rsidRPr="005C1940">
        <w:rPr>
          <w:i/>
          <w:iCs/>
          <w:noProof/>
          <w:sz w:val="20"/>
        </w:rPr>
        <w:t>Ind. Crops Prod.</w:t>
      </w:r>
      <w:r w:rsidR="005C1940" w:rsidRPr="005C1940">
        <w:rPr>
          <w:noProof/>
          <w:sz w:val="20"/>
        </w:rPr>
        <w:t>, 55</w:t>
      </w:r>
      <w:r w:rsidR="00C340BA">
        <w:rPr>
          <w:noProof/>
          <w:sz w:val="20"/>
        </w:rPr>
        <w:t>:</w:t>
      </w:r>
      <w:r w:rsidR="005C1940" w:rsidRPr="005C1940">
        <w:rPr>
          <w:noProof/>
          <w:sz w:val="20"/>
        </w:rPr>
        <w:t xml:space="preserve"> 202–</w:t>
      </w:r>
      <w:r w:rsidR="00C340BA">
        <w:rPr>
          <w:noProof/>
          <w:sz w:val="20"/>
        </w:rPr>
        <w:t>206</w:t>
      </w:r>
      <w:r w:rsidR="005C1940" w:rsidRPr="005C1940">
        <w:rPr>
          <w:noProof/>
          <w:sz w:val="20"/>
        </w:rPr>
        <w:t xml:space="preserve">. </w:t>
      </w:r>
    </w:p>
    <w:p w:rsidR="005C1940" w:rsidRPr="005C1940" w:rsidRDefault="000D5968" w:rsidP="005C1940">
      <w:pPr>
        <w:pStyle w:val="NormalWeb"/>
        <w:spacing w:before="0" w:beforeAutospacing="0" w:after="0" w:afterAutospacing="0"/>
        <w:ind w:left="640" w:hanging="640"/>
        <w:jc w:val="both"/>
        <w:divId w:val="1669020024"/>
        <w:rPr>
          <w:noProof/>
          <w:sz w:val="20"/>
        </w:rPr>
      </w:pPr>
      <w:r>
        <w:rPr>
          <w:noProof/>
          <w:sz w:val="20"/>
        </w:rPr>
        <w:t>14.</w:t>
      </w:r>
      <w:r w:rsidR="005C1940">
        <w:rPr>
          <w:noProof/>
          <w:sz w:val="20"/>
        </w:rPr>
        <w:tab/>
      </w:r>
      <w:r w:rsidR="009B3FEF" w:rsidRPr="009B3FEF">
        <w:rPr>
          <w:sz w:val="20"/>
          <w:szCs w:val="20"/>
        </w:rPr>
        <w:t>Roopan, S. M., Rohit, Madhumitha, G., Abdul Rahuman, A., Kamaraj, C. and Barathi, A.</w:t>
      </w:r>
      <w:r w:rsidR="00520060" w:rsidRPr="00520060">
        <w:rPr>
          <w:sz w:val="20"/>
          <w:szCs w:val="20"/>
        </w:rPr>
        <w:t xml:space="preserve"> </w:t>
      </w:r>
      <w:r w:rsidR="00520060">
        <w:rPr>
          <w:sz w:val="20"/>
          <w:szCs w:val="20"/>
        </w:rPr>
        <w:t>(</w:t>
      </w:r>
      <w:r w:rsidR="00520060" w:rsidRPr="009B3FEF">
        <w:rPr>
          <w:sz w:val="20"/>
          <w:szCs w:val="20"/>
        </w:rPr>
        <w:t>2013</w:t>
      </w:r>
      <w:r w:rsidR="00520060">
        <w:rPr>
          <w:sz w:val="20"/>
          <w:szCs w:val="20"/>
        </w:rPr>
        <w:t>)</w:t>
      </w:r>
      <w:r w:rsidR="009B3FEF" w:rsidRPr="009B3FEF">
        <w:rPr>
          <w:sz w:val="20"/>
          <w:szCs w:val="20"/>
        </w:rPr>
        <w:t xml:space="preserve">. Low-cost and Eco-friendly Phyto-synthesis of Silver Nanoparticles using </w:t>
      </w:r>
      <w:r w:rsidR="009B3FEF" w:rsidRPr="009B3FEF">
        <w:rPr>
          <w:i/>
          <w:sz w:val="20"/>
          <w:szCs w:val="20"/>
        </w:rPr>
        <w:t>Cocosnucifera</w:t>
      </w:r>
      <w:r w:rsidR="00520060">
        <w:rPr>
          <w:i/>
          <w:sz w:val="20"/>
          <w:szCs w:val="20"/>
        </w:rPr>
        <w:t xml:space="preserve"> </w:t>
      </w:r>
      <w:r w:rsidR="009B3FEF" w:rsidRPr="009B3FEF">
        <w:rPr>
          <w:sz w:val="20"/>
          <w:szCs w:val="20"/>
        </w:rPr>
        <w:t>Coir Extr</w:t>
      </w:r>
      <w:r w:rsidR="00520060">
        <w:rPr>
          <w:sz w:val="20"/>
          <w:szCs w:val="20"/>
        </w:rPr>
        <w:t>act and its Larvicidal Activity.</w:t>
      </w:r>
      <w:r w:rsidR="009B3FEF" w:rsidRPr="009B3FEF">
        <w:rPr>
          <w:sz w:val="20"/>
          <w:szCs w:val="20"/>
        </w:rPr>
        <w:t xml:space="preserve"> </w:t>
      </w:r>
      <w:r>
        <w:rPr>
          <w:i/>
          <w:sz w:val="20"/>
          <w:szCs w:val="20"/>
        </w:rPr>
        <w:t>Ind. Crops Prod.,</w:t>
      </w:r>
      <w:r w:rsidR="00520060">
        <w:rPr>
          <w:sz w:val="20"/>
          <w:szCs w:val="20"/>
        </w:rPr>
        <w:t xml:space="preserve"> 43:</w:t>
      </w:r>
      <w:r w:rsidR="009B3FEF" w:rsidRPr="009B3FEF">
        <w:rPr>
          <w:sz w:val="20"/>
          <w:szCs w:val="20"/>
        </w:rPr>
        <w:t xml:space="preserve"> 631-635</w:t>
      </w:r>
      <w:r w:rsidR="00520060">
        <w:rPr>
          <w:sz w:val="20"/>
          <w:szCs w:val="20"/>
        </w:rPr>
        <w:t>.</w:t>
      </w:r>
    </w:p>
    <w:p w:rsidR="005C1940" w:rsidRDefault="00B07BF5" w:rsidP="005C1940">
      <w:pPr>
        <w:outlineLvl w:val="0"/>
        <w:rPr>
          <w:rFonts w:ascii="Times New Roman" w:hAnsi="Times New Roman" w:cs="Times New Roman"/>
          <w:b/>
          <w:szCs w:val="20"/>
        </w:rPr>
      </w:pPr>
      <w:r>
        <w:rPr>
          <w:rFonts w:ascii="Times New Roman" w:hAnsi="Times New Roman" w:cs="Times New Roman"/>
          <w:b/>
          <w:szCs w:val="20"/>
        </w:rPr>
        <w:fldChar w:fldCharType="end"/>
      </w:r>
      <w:bookmarkEnd w:id="0"/>
    </w:p>
    <w:p w:rsidR="00785CA6" w:rsidRDefault="00785CA6" w:rsidP="00785CA6">
      <w:pPr>
        <w:jc w:val="center"/>
        <w:outlineLvl w:val="0"/>
        <w:rPr>
          <w:rFonts w:ascii="Times New Roman" w:hAnsi="Times New Roman" w:cs="Times New Roman"/>
          <w:b/>
          <w:szCs w:val="20"/>
        </w:rPr>
      </w:pPr>
    </w:p>
    <w:p w:rsidR="00785CA6" w:rsidRPr="00A31D89" w:rsidRDefault="00785CA6" w:rsidP="00785CA6">
      <w:pPr>
        <w:ind w:left="850" w:hangingChars="472" w:hanging="850"/>
        <w:outlineLvl w:val="0"/>
        <w:rPr>
          <w:rFonts w:ascii="Times New Roman" w:hAnsi="Times New Roman" w:cs="Times New Roman"/>
          <w:sz w:val="18"/>
        </w:rPr>
      </w:pPr>
    </w:p>
    <w:p w:rsidR="0082319D" w:rsidRDefault="0082319D"/>
    <w:sectPr w:rsidR="0082319D" w:rsidSect="0073626B">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24CAD"/>
    <w:rsid w:val="000A0AEF"/>
    <w:rsid w:val="000A1C84"/>
    <w:rsid w:val="000A4096"/>
    <w:rsid w:val="000A4B0B"/>
    <w:rsid w:val="000B7924"/>
    <w:rsid w:val="000D0E73"/>
    <w:rsid w:val="000D5968"/>
    <w:rsid w:val="000D6C1D"/>
    <w:rsid w:val="000E00AF"/>
    <w:rsid w:val="000E1315"/>
    <w:rsid w:val="000E4B20"/>
    <w:rsid w:val="000E4F16"/>
    <w:rsid w:val="000E797D"/>
    <w:rsid w:val="001025D6"/>
    <w:rsid w:val="00107A3C"/>
    <w:rsid w:val="00116925"/>
    <w:rsid w:val="00155A08"/>
    <w:rsid w:val="001663DE"/>
    <w:rsid w:val="0017198E"/>
    <w:rsid w:val="001828A5"/>
    <w:rsid w:val="00191733"/>
    <w:rsid w:val="001B0C92"/>
    <w:rsid w:val="001B3D12"/>
    <w:rsid w:val="001C56D4"/>
    <w:rsid w:val="001D043A"/>
    <w:rsid w:val="002128F0"/>
    <w:rsid w:val="002341EB"/>
    <w:rsid w:val="00244670"/>
    <w:rsid w:val="00246BE5"/>
    <w:rsid w:val="0025045C"/>
    <w:rsid w:val="00251F2E"/>
    <w:rsid w:val="002549EC"/>
    <w:rsid w:val="00266BFC"/>
    <w:rsid w:val="00283424"/>
    <w:rsid w:val="00283DC1"/>
    <w:rsid w:val="002907F7"/>
    <w:rsid w:val="00297995"/>
    <w:rsid w:val="002A2CE3"/>
    <w:rsid w:val="002B54FD"/>
    <w:rsid w:val="002B6213"/>
    <w:rsid w:val="002B6712"/>
    <w:rsid w:val="002C1B04"/>
    <w:rsid w:val="002C695E"/>
    <w:rsid w:val="002D0250"/>
    <w:rsid w:val="002E19AE"/>
    <w:rsid w:val="002F0A18"/>
    <w:rsid w:val="002F305C"/>
    <w:rsid w:val="00310029"/>
    <w:rsid w:val="00321D69"/>
    <w:rsid w:val="003332C3"/>
    <w:rsid w:val="00335354"/>
    <w:rsid w:val="00345DC3"/>
    <w:rsid w:val="00350BC4"/>
    <w:rsid w:val="003953F6"/>
    <w:rsid w:val="003A3669"/>
    <w:rsid w:val="003B242B"/>
    <w:rsid w:val="003B6DB0"/>
    <w:rsid w:val="003C6017"/>
    <w:rsid w:val="003F6623"/>
    <w:rsid w:val="003F6DA9"/>
    <w:rsid w:val="0040237E"/>
    <w:rsid w:val="0040619D"/>
    <w:rsid w:val="00424EBF"/>
    <w:rsid w:val="00460F06"/>
    <w:rsid w:val="00482CB5"/>
    <w:rsid w:val="0048571D"/>
    <w:rsid w:val="00492404"/>
    <w:rsid w:val="004E3E9D"/>
    <w:rsid w:val="00507B02"/>
    <w:rsid w:val="0051294E"/>
    <w:rsid w:val="00514A6B"/>
    <w:rsid w:val="00520060"/>
    <w:rsid w:val="00524FEE"/>
    <w:rsid w:val="00550E3A"/>
    <w:rsid w:val="005667BA"/>
    <w:rsid w:val="0057479D"/>
    <w:rsid w:val="0058409D"/>
    <w:rsid w:val="005971A1"/>
    <w:rsid w:val="005A2625"/>
    <w:rsid w:val="005A5C8E"/>
    <w:rsid w:val="005A5D3E"/>
    <w:rsid w:val="005C1940"/>
    <w:rsid w:val="005F17A9"/>
    <w:rsid w:val="005F20B6"/>
    <w:rsid w:val="006017CD"/>
    <w:rsid w:val="006045E2"/>
    <w:rsid w:val="00605EC4"/>
    <w:rsid w:val="00625CED"/>
    <w:rsid w:val="00653386"/>
    <w:rsid w:val="00654F3D"/>
    <w:rsid w:val="006570EC"/>
    <w:rsid w:val="006752F3"/>
    <w:rsid w:val="00685C81"/>
    <w:rsid w:val="006A5FBA"/>
    <w:rsid w:val="006B4967"/>
    <w:rsid w:val="006B63C4"/>
    <w:rsid w:val="006C5528"/>
    <w:rsid w:val="006D3809"/>
    <w:rsid w:val="006D5565"/>
    <w:rsid w:val="006D6497"/>
    <w:rsid w:val="006E052C"/>
    <w:rsid w:val="007105E9"/>
    <w:rsid w:val="00716D42"/>
    <w:rsid w:val="0073626B"/>
    <w:rsid w:val="00737F06"/>
    <w:rsid w:val="007407D3"/>
    <w:rsid w:val="00747C56"/>
    <w:rsid w:val="00766590"/>
    <w:rsid w:val="0077682B"/>
    <w:rsid w:val="0078395B"/>
    <w:rsid w:val="00785CA6"/>
    <w:rsid w:val="00792C4C"/>
    <w:rsid w:val="007953B9"/>
    <w:rsid w:val="007A5840"/>
    <w:rsid w:val="007B7E09"/>
    <w:rsid w:val="007C190D"/>
    <w:rsid w:val="007C6FE8"/>
    <w:rsid w:val="007D6262"/>
    <w:rsid w:val="007E4F60"/>
    <w:rsid w:val="007E61B4"/>
    <w:rsid w:val="007F617B"/>
    <w:rsid w:val="008111A7"/>
    <w:rsid w:val="00815376"/>
    <w:rsid w:val="00821E15"/>
    <w:rsid w:val="0082319D"/>
    <w:rsid w:val="00826B74"/>
    <w:rsid w:val="0083521F"/>
    <w:rsid w:val="00845A73"/>
    <w:rsid w:val="00855B26"/>
    <w:rsid w:val="00855F87"/>
    <w:rsid w:val="00862EA2"/>
    <w:rsid w:val="00863944"/>
    <w:rsid w:val="00871CA3"/>
    <w:rsid w:val="00880CDC"/>
    <w:rsid w:val="0088263B"/>
    <w:rsid w:val="008919D1"/>
    <w:rsid w:val="00896BA6"/>
    <w:rsid w:val="008A0B70"/>
    <w:rsid w:val="008B1F07"/>
    <w:rsid w:val="008F0779"/>
    <w:rsid w:val="008F1315"/>
    <w:rsid w:val="008F71C6"/>
    <w:rsid w:val="00922A2F"/>
    <w:rsid w:val="009335B2"/>
    <w:rsid w:val="00934035"/>
    <w:rsid w:val="00942DBD"/>
    <w:rsid w:val="0097018E"/>
    <w:rsid w:val="00983896"/>
    <w:rsid w:val="00985553"/>
    <w:rsid w:val="009864F4"/>
    <w:rsid w:val="009A0B21"/>
    <w:rsid w:val="009B3FEF"/>
    <w:rsid w:val="009B48E6"/>
    <w:rsid w:val="009D7857"/>
    <w:rsid w:val="009F4DA9"/>
    <w:rsid w:val="00A0108F"/>
    <w:rsid w:val="00A10904"/>
    <w:rsid w:val="00A13E4F"/>
    <w:rsid w:val="00A415C1"/>
    <w:rsid w:val="00A52D7A"/>
    <w:rsid w:val="00A6180B"/>
    <w:rsid w:val="00A9146E"/>
    <w:rsid w:val="00A92D9E"/>
    <w:rsid w:val="00AB2118"/>
    <w:rsid w:val="00AB2299"/>
    <w:rsid w:val="00AE0757"/>
    <w:rsid w:val="00AF0C22"/>
    <w:rsid w:val="00AF2426"/>
    <w:rsid w:val="00B04CEA"/>
    <w:rsid w:val="00B06C2B"/>
    <w:rsid w:val="00B07BF5"/>
    <w:rsid w:val="00B336A7"/>
    <w:rsid w:val="00B43991"/>
    <w:rsid w:val="00B45532"/>
    <w:rsid w:val="00B45B79"/>
    <w:rsid w:val="00B544AD"/>
    <w:rsid w:val="00B562AF"/>
    <w:rsid w:val="00B60F15"/>
    <w:rsid w:val="00B96495"/>
    <w:rsid w:val="00BC0005"/>
    <w:rsid w:val="00BE146A"/>
    <w:rsid w:val="00BE1CF8"/>
    <w:rsid w:val="00C04B8F"/>
    <w:rsid w:val="00C06945"/>
    <w:rsid w:val="00C11212"/>
    <w:rsid w:val="00C17708"/>
    <w:rsid w:val="00C243D7"/>
    <w:rsid w:val="00C252DD"/>
    <w:rsid w:val="00C33C0D"/>
    <w:rsid w:val="00C340BA"/>
    <w:rsid w:val="00C45EA8"/>
    <w:rsid w:val="00C5559F"/>
    <w:rsid w:val="00C72C17"/>
    <w:rsid w:val="00C84993"/>
    <w:rsid w:val="00CA6219"/>
    <w:rsid w:val="00CA747E"/>
    <w:rsid w:val="00CB1D79"/>
    <w:rsid w:val="00CC3BBA"/>
    <w:rsid w:val="00CC4BD0"/>
    <w:rsid w:val="00CC4DE9"/>
    <w:rsid w:val="00CC5604"/>
    <w:rsid w:val="00CD3B17"/>
    <w:rsid w:val="00D04D05"/>
    <w:rsid w:val="00D26A0A"/>
    <w:rsid w:val="00D36288"/>
    <w:rsid w:val="00D46B6F"/>
    <w:rsid w:val="00D50FDC"/>
    <w:rsid w:val="00D60744"/>
    <w:rsid w:val="00D73E02"/>
    <w:rsid w:val="00D85E51"/>
    <w:rsid w:val="00D91D24"/>
    <w:rsid w:val="00D94583"/>
    <w:rsid w:val="00D962AC"/>
    <w:rsid w:val="00DA6484"/>
    <w:rsid w:val="00DC086C"/>
    <w:rsid w:val="00DC31F1"/>
    <w:rsid w:val="00DC39ED"/>
    <w:rsid w:val="00DE73D6"/>
    <w:rsid w:val="00DF7FC3"/>
    <w:rsid w:val="00E140C2"/>
    <w:rsid w:val="00E179D5"/>
    <w:rsid w:val="00E410BB"/>
    <w:rsid w:val="00E4606A"/>
    <w:rsid w:val="00E466C5"/>
    <w:rsid w:val="00E50075"/>
    <w:rsid w:val="00E556BF"/>
    <w:rsid w:val="00E61359"/>
    <w:rsid w:val="00E95E19"/>
    <w:rsid w:val="00EA0113"/>
    <w:rsid w:val="00EA0AE5"/>
    <w:rsid w:val="00EB3697"/>
    <w:rsid w:val="00EE040B"/>
    <w:rsid w:val="00EE5618"/>
    <w:rsid w:val="00F06E0C"/>
    <w:rsid w:val="00F1550B"/>
    <w:rsid w:val="00F33206"/>
    <w:rsid w:val="00F35464"/>
    <w:rsid w:val="00F72B56"/>
    <w:rsid w:val="00FA04DC"/>
    <w:rsid w:val="00FB0EB1"/>
    <w:rsid w:val="00FB1F45"/>
    <w:rsid w:val="00FB39AD"/>
    <w:rsid w:val="00FC69E5"/>
    <w:rsid w:val="00FD162B"/>
    <w:rsid w:val="00FD3294"/>
    <w:rsid w:val="00FE608D"/>
    <w:rsid w:val="00FF3B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Els-1storder-head">
    <w:name w:val="Els-1storder-head"/>
    <w:next w:val="Els-body-text"/>
    <w:rsid w:val="00AB2118"/>
    <w:pPr>
      <w:keepNext/>
      <w:numPr>
        <w:numId w:val="2"/>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rsid w:val="00AB2118"/>
    <w:pPr>
      <w:keepNext/>
      <w:numPr>
        <w:ilvl w:val="1"/>
        <w:numId w:val="2"/>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Els-body-text"/>
    <w:rsid w:val="00AB2118"/>
    <w:pPr>
      <w:keepNext/>
      <w:numPr>
        <w:ilvl w:val="2"/>
        <w:numId w:val="2"/>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AB2118"/>
    <w:pPr>
      <w:keepNext/>
      <w:numPr>
        <w:ilvl w:val="3"/>
        <w:numId w:val="2"/>
      </w:numPr>
      <w:suppressAutoHyphens/>
      <w:spacing w:before="240" w:after="0" w:line="240" w:lineRule="exact"/>
    </w:pPr>
    <w:rPr>
      <w:rFonts w:ascii="Times New Roman" w:eastAsia="SimSun" w:hAnsi="Times New Roman" w:cs="Times New Roman"/>
      <w:i/>
      <w:sz w:val="20"/>
      <w:szCs w:val="20"/>
    </w:rPr>
  </w:style>
  <w:style w:type="paragraph" w:customStyle="1" w:styleId="Els-body-text">
    <w:name w:val="Els-body-text"/>
    <w:rsid w:val="00AB2118"/>
    <w:pPr>
      <w:spacing w:after="0" w:line="240" w:lineRule="exact"/>
      <w:ind w:firstLine="238"/>
      <w:jc w:val="both"/>
    </w:pPr>
    <w:rPr>
      <w:rFonts w:ascii="Times New Roman" w:eastAsia="SimSun" w:hAnsi="Times New Roman" w:cs="Times New Roman"/>
      <w:sz w:val="20"/>
      <w:szCs w:val="20"/>
    </w:rPr>
  </w:style>
  <w:style w:type="paragraph" w:customStyle="1" w:styleId="Els-reference">
    <w:name w:val="Els-reference"/>
    <w:rsid w:val="005667BA"/>
    <w:pPr>
      <w:tabs>
        <w:tab w:val="left" w:pos="312"/>
      </w:tabs>
      <w:spacing w:after="0" w:line="200" w:lineRule="exact"/>
      <w:ind w:left="312" w:hanging="312"/>
    </w:pPr>
    <w:rPr>
      <w:rFonts w:ascii="Times New Roman" w:eastAsia="SimSun" w:hAnsi="Times New Roman" w:cs="Times New Roman"/>
      <w:noProof/>
      <w:sz w:val="16"/>
      <w:szCs w:val="20"/>
    </w:rPr>
  </w:style>
  <w:style w:type="table" w:styleId="TableGrid">
    <w:name w:val="Table Grid"/>
    <w:basedOn w:val="TableNormal"/>
    <w:uiPriority w:val="59"/>
    <w:rsid w:val="00D60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C252DD"/>
    <w:pPr>
      <w:widowControl/>
      <w:wordWrap/>
      <w:autoSpaceDE/>
      <w:autoSpaceDN/>
      <w:spacing w:line="220" w:lineRule="exact"/>
      <w:ind w:firstLine="187"/>
    </w:pPr>
    <w:rPr>
      <w:rFonts w:ascii="Times" w:eastAsia="Times New Roman" w:hAnsi="Times" w:cs="Times New Roman"/>
      <w:kern w:val="0"/>
      <w:sz w:val="18"/>
      <w:szCs w:val="20"/>
      <w:lang w:eastAsia="en-US"/>
    </w:rPr>
  </w:style>
  <w:style w:type="paragraph" w:styleId="NormalWeb">
    <w:name w:val="Normal (Web)"/>
    <w:basedOn w:val="Normal"/>
    <w:uiPriority w:val="99"/>
    <w:semiHidden/>
    <w:unhideWhenUsed/>
    <w:rsid w:val="005C1940"/>
    <w:pPr>
      <w:widowControl/>
      <w:wordWrap/>
      <w:autoSpaceDE/>
      <w:autoSpaceDN/>
      <w:spacing w:before="100" w:beforeAutospacing="1" w:after="100" w:afterAutospacing="1"/>
      <w:jc w:val="left"/>
    </w:pPr>
    <w:rPr>
      <w:rFonts w:ascii="Times New Roman" w:hAnsi="Times New Roman" w:cs="Times New Roman"/>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Els-1storder-head">
    <w:name w:val="Els-1storder-head"/>
    <w:next w:val="Els-body-text"/>
    <w:rsid w:val="00AB2118"/>
    <w:pPr>
      <w:keepNext/>
      <w:numPr>
        <w:numId w:val="2"/>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rsid w:val="00AB2118"/>
    <w:pPr>
      <w:keepNext/>
      <w:numPr>
        <w:ilvl w:val="1"/>
        <w:numId w:val="2"/>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Els-body-text"/>
    <w:rsid w:val="00AB2118"/>
    <w:pPr>
      <w:keepNext/>
      <w:numPr>
        <w:ilvl w:val="2"/>
        <w:numId w:val="2"/>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AB2118"/>
    <w:pPr>
      <w:keepNext/>
      <w:numPr>
        <w:ilvl w:val="3"/>
        <w:numId w:val="2"/>
      </w:numPr>
      <w:suppressAutoHyphens/>
      <w:spacing w:before="240" w:after="0" w:line="240" w:lineRule="exact"/>
    </w:pPr>
    <w:rPr>
      <w:rFonts w:ascii="Times New Roman" w:eastAsia="SimSun" w:hAnsi="Times New Roman" w:cs="Times New Roman"/>
      <w:i/>
      <w:sz w:val="20"/>
      <w:szCs w:val="20"/>
    </w:rPr>
  </w:style>
  <w:style w:type="paragraph" w:customStyle="1" w:styleId="Els-body-text">
    <w:name w:val="Els-body-text"/>
    <w:rsid w:val="00AB2118"/>
    <w:pPr>
      <w:spacing w:after="0" w:line="240" w:lineRule="exact"/>
      <w:ind w:firstLine="238"/>
      <w:jc w:val="both"/>
    </w:pPr>
    <w:rPr>
      <w:rFonts w:ascii="Times New Roman" w:eastAsia="SimSun" w:hAnsi="Times New Roman" w:cs="Times New Roman"/>
      <w:sz w:val="20"/>
      <w:szCs w:val="20"/>
    </w:rPr>
  </w:style>
  <w:style w:type="paragraph" w:customStyle="1" w:styleId="Els-reference">
    <w:name w:val="Els-reference"/>
    <w:rsid w:val="005667BA"/>
    <w:pPr>
      <w:tabs>
        <w:tab w:val="left" w:pos="312"/>
      </w:tabs>
      <w:spacing w:after="0" w:line="200" w:lineRule="exact"/>
      <w:ind w:left="312" w:hanging="312"/>
    </w:pPr>
    <w:rPr>
      <w:rFonts w:ascii="Times New Roman" w:eastAsia="SimSun" w:hAnsi="Times New Roman" w:cs="Times New Roman"/>
      <w:noProof/>
      <w:sz w:val="16"/>
      <w:szCs w:val="20"/>
    </w:rPr>
  </w:style>
  <w:style w:type="table" w:styleId="TableGrid">
    <w:name w:val="Table Grid"/>
    <w:basedOn w:val="TableNormal"/>
    <w:uiPriority w:val="59"/>
    <w:rsid w:val="00D60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C252DD"/>
    <w:pPr>
      <w:widowControl/>
      <w:wordWrap/>
      <w:autoSpaceDE/>
      <w:autoSpaceDN/>
      <w:spacing w:line="220" w:lineRule="exact"/>
      <w:ind w:firstLine="187"/>
    </w:pPr>
    <w:rPr>
      <w:rFonts w:ascii="Times" w:eastAsia="Times New Roman" w:hAnsi="Times" w:cs="Times New Roman"/>
      <w:kern w:val="0"/>
      <w:sz w:val="18"/>
      <w:szCs w:val="20"/>
      <w:lang w:eastAsia="en-US"/>
    </w:rPr>
  </w:style>
  <w:style w:type="paragraph" w:styleId="NormalWeb">
    <w:name w:val="Normal (Web)"/>
    <w:basedOn w:val="Normal"/>
    <w:uiPriority w:val="99"/>
    <w:semiHidden/>
    <w:unhideWhenUsed/>
    <w:rsid w:val="005C1940"/>
    <w:pPr>
      <w:widowControl/>
      <w:wordWrap/>
      <w:autoSpaceDE/>
      <w:autoSpaceDN/>
      <w:spacing w:before="100" w:beforeAutospacing="1" w:after="100" w:afterAutospacing="1"/>
      <w:jc w:val="left"/>
    </w:pPr>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02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chart" Target="charts/chart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PITA%20(new)\Thesis\results\UV-VIS\DATA%20SAMPLE%20A-I.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CHEMICAL%20SCIENCES\PITA%20(new)\Thesis\results\UV-VIS\DATA%20SAMPLE%20A-I.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CHEMICAL%20SCIENCES\PITA%20(new)\Thesis\results\XRD\hidayah%20ahyat\New%20Folder\data%20sample%20B.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26363970458244"/>
          <c:y val="0.1367391201848272"/>
          <c:w val="0.58336774534971092"/>
          <c:h val="0.54098105525270879"/>
        </c:manualLayout>
      </c:layout>
      <c:scatterChart>
        <c:scatterStyle val="smoothMarker"/>
        <c:varyColors val="0"/>
        <c:ser>
          <c:idx val="0"/>
          <c:order val="0"/>
          <c:tx>
            <c:strRef>
              <c:f>Sheet10!$B$2</c:f>
              <c:strCache>
                <c:ptCount val="1"/>
                <c:pt idx="0">
                  <c:v>0.001 M</c:v>
                </c:pt>
              </c:strCache>
            </c:strRef>
          </c:tx>
          <c:marker>
            <c:symbol val="none"/>
          </c:marker>
          <c:xVal>
            <c:numRef>
              <c:f>Sheet10!$A$3:$A$1003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Sheet10!$B$3:$B$1003</c:f>
              <c:numCache>
                <c:formatCode>General</c:formatCode>
                <c:ptCount val="1001"/>
                <c:pt idx="0">
                  <c:v>2.0000000000000218E-4</c:v>
                </c:pt>
                <c:pt idx="1">
                  <c:v>2.0000000000000218E-4</c:v>
                </c:pt>
                <c:pt idx="2">
                  <c:v>4.0000000000000354E-4</c:v>
                </c:pt>
                <c:pt idx="3">
                  <c:v>1.2000000000000062E-3</c:v>
                </c:pt>
                <c:pt idx="4">
                  <c:v>2.0000000000000052E-3</c:v>
                </c:pt>
                <c:pt idx="5">
                  <c:v>2.0000000000000052E-3</c:v>
                </c:pt>
                <c:pt idx="6">
                  <c:v>2.2000000000000231E-3</c:v>
                </c:pt>
                <c:pt idx="7">
                  <c:v>2.3000000000000052E-3</c:v>
                </c:pt>
                <c:pt idx="8">
                  <c:v>2.4000000000000119E-3</c:v>
                </c:pt>
                <c:pt idx="9">
                  <c:v>2.6000000000000246E-3</c:v>
                </c:pt>
                <c:pt idx="10">
                  <c:v>2.7000000000000288E-3</c:v>
                </c:pt>
                <c:pt idx="11">
                  <c:v>2.9000000000000158E-3</c:v>
                </c:pt>
                <c:pt idx="12">
                  <c:v>3.1000000000000276E-3</c:v>
                </c:pt>
                <c:pt idx="13">
                  <c:v>3.2000000000000318E-3</c:v>
                </c:pt>
                <c:pt idx="14">
                  <c:v>3.3000000000000204E-3</c:v>
                </c:pt>
                <c:pt idx="15">
                  <c:v>3.4000000000000237E-3</c:v>
                </c:pt>
                <c:pt idx="16">
                  <c:v>3.7000000000000357E-3</c:v>
                </c:pt>
                <c:pt idx="17">
                  <c:v>3.9000000000000258E-3</c:v>
                </c:pt>
                <c:pt idx="18">
                  <c:v>4.0000000000000114E-3</c:v>
                </c:pt>
                <c:pt idx="19">
                  <c:v>4.0000000000000114E-3</c:v>
                </c:pt>
                <c:pt idx="20">
                  <c:v>4.2000000000000344E-3</c:v>
                </c:pt>
                <c:pt idx="21">
                  <c:v>4.4000000000000402E-3</c:v>
                </c:pt>
                <c:pt idx="22">
                  <c:v>4.5000000000000265E-3</c:v>
                </c:pt>
                <c:pt idx="23">
                  <c:v>4.6000000000000034E-3</c:v>
                </c:pt>
                <c:pt idx="24">
                  <c:v>4.8000000000000161E-3</c:v>
                </c:pt>
                <c:pt idx="25">
                  <c:v>4.9000000000000501E-3</c:v>
                </c:pt>
                <c:pt idx="26">
                  <c:v>5.0000000000000322E-3</c:v>
                </c:pt>
                <c:pt idx="27">
                  <c:v>5.1000000000000125E-3</c:v>
                </c:pt>
                <c:pt idx="28">
                  <c:v>5.4000000000000437E-3</c:v>
                </c:pt>
                <c:pt idx="29">
                  <c:v>5.5000000000000352E-3</c:v>
                </c:pt>
                <c:pt idx="30">
                  <c:v>5.5000000000000352E-3</c:v>
                </c:pt>
                <c:pt idx="31">
                  <c:v>5.6000000000000034E-3</c:v>
                </c:pt>
                <c:pt idx="32">
                  <c:v>5.9000000000000545E-3</c:v>
                </c:pt>
                <c:pt idx="33">
                  <c:v>6.0000000000000409E-3</c:v>
                </c:pt>
                <c:pt idx="34">
                  <c:v>6.1000000000000134E-3</c:v>
                </c:pt>
                <c:pt idx="35">
                  <c:v>6.2000000000000501E-3</c:v>
                </c:pt>
                <c:pt idx="36">
                  <c:v>6.2000000000000501E-3</c:v>
                </c:pt>
                <c:pt idx="37">
                  <c:v>6.5000000000000483E-3</c:v>
                </c:pt>
                <c:pt idx="38">
                  <c:v>6.700000000000054E-3</c:v>
                </c:pt>
                <c:pt idx="39">
                  <c:v>6.8000000000000413E-3</c:v>
                </c:pt>
                <c:pt idx="40">
                  <c:v>7.0000000000000513E-3</c:v>
                </c:pt>
                <c:pt idx="41">
                  <c:v>7.0000000000000513E-3</c:v>
                </c:pt>
                <c:pt idx="42">
                  <c:v>7.2000000000000562E-3</c:v>
                </c:pt>
                <c:pt idx="43">
                  <c:v>7.4000000000000671E-3</c:v>
                </c:pt>
                <c:pt idx="44">
                  <c:v>7.6000000000000364E-3</c:v>
                </c:pt>
                <c:pt idx="45">
                  <c:v>7.6000000000000364E-3</c:v>
                </c:pt>
                <c:pt idx="46">
                  <c:v>7.7000000000000592E-3</c:v>
                </c:pt>
                <c:pt idx="47">
                  <c:v>7.9000000000000667E-3</c:v>
                </c:pt>
                <c:pt idx="48">
                  <c:v>8.1000000000000048E-3</c:v>
                </c:pt>
                <c:pt idx="49">
                  <c:v>8.2000000000000007E-3</c:v>
                </c:pt>
                <c:pt idx="50">
                  <c:v>8.2000000000000007E-3</c:v>
                </c:pt>
                <c:pt idx="51">
                  <c:v>8.3000000000000677E-3</c:v>
                </c:pt>
                <c:pt idx="52">
                  <c:v>8.4000000000000567E-3</c:v>
                </c:pt>
                <c:pt idx="53">
                  <c:v>8.7000000000000046E-3</c:v>
                </c:pt>
                <c:pt idx="54">
                  <c:v>8.8000000000000751E-3</c:v>
                </c:pt>
                <c:pt idx="55">
                  <c:v>8.8000000000000751E-3</c:v>
                </c:pt>
                <c:pt idx="56">
                  <c:v>9.0000000000000548E-3</c:v>
                </c:pt>
                <c:pt idx="57">
                  <c:v>9.2000000000000068E-3</c:v>
                </c:pt>
                <c:pt idx="58">
                  <c:v>9.4000000000000732E-3</c:v>
                </c:pt>
                <c:pt idx="59">
                  <c:v>9.5000000000000605E-3</c:v>
                </c:pt>
                <c:pt idx="60">
                  <c:v>9.8000000000000847E-3</c:v>
                </c:pt>
                <c:pt idx="61">
                  <c:v>9.9000000000000268E-3</c:v>
                </c:pt>
                <c:pt idx="62">
                  <c:v>1.0100000000000001E-2</c:v>
                </c:pt>
                <c:pt idx="63">
                  <c:v>1.0300000000000073E-2</c:v>
                </c:pt>
                <c:pt idx="64">
                  <c:v>1.0400000000000079E-2</c:v>
                </c:pt>
                <c:pt idx="65">
                  <c:v>1.0500000000000077E-2</c:v>
                </c:pt>
                <c:pt idx="66">
                  <c:v>1.0600000000000087E-2</c:v>
                </c:pt>
                <c:pt idx="67">
                  <c:v>1.0900000000000095E-2</c:v>
                </c:pt>
                <c:pt idx="68">
                  <c:v>1.0999999999999998E-2</c:v>
                </c:pt>
                <c:pt idx="69">
                  <c:v>1.1100000000000112E-2</c:v>
                </c:pt>
                <c:pt idx="70">
                  <c:v>1.1200000000000109E-2</c:v>
                </c:pt>
                <c:pt idx="71">
                  <c:v>1.1400000000000127E-2</c:v>
                </c:pt>
                <c:pt idx="72">
                  <c:v>1.1599999999999996E-2</c:v>
                </c:pt>
                <c:pt idx="73">
                  <c:v>1.1700000000000132E-2</c:v>
                </c:pt>
                <c:pt idx="74">
                  <c:v>1.1700000000000132E-2</c:v>
                </c:pt>
                <c:pt idx="75">
                  <c:v>1.1700000000000132E-2</c:v>
                </c:pt>
                <c:pt idx="76">
                  <c:v>1.2000000000000021E-2</c:v>
                </c:pt>
                <c:pt idx="77">
                  <c:v>1.2100000000000001E-2</c:v>
                </c:pt>
                <c:pt idx="78">
                  <c:v>1.2200000000000061E-2</c:v>
                </c:pt>
                <c:pt idx="79">
                  <c:v>1.2300000000000061E-2</c:v>
                </c:pt>
                <c:pt idx="80">
                  <c:v>1.250000000000007E-2</c:v>
                </c:pt>
                <c:pt idx="81">
                  <c:v>1.2600000000000083E-2</c:v>
                </c:pt>
                <c:pt idx="82">
                  <c:v>1.2699999999999998E-2</c:v>
                </c:pt>
                <c:pt idx="83">
                  <c:v>1.2800000000000089E-2</c:v>
                </c:pt>
                <c:pt idx="84">
                  <c:v>1.3100000000000101E-2</c:v>
                </c:pt>
                <c:pt idx="85">
                  <c:v>1.3299999999999998E-2</c:v>
                </c:pt>
                <c:pt idx="86">
                  <c:v>1.3400000000000111E-2</c:v>
                </c:pt>
                <c:pt idx="87">
                  <c:v>1.3400000000000111E-2</c:v>
                </c:pt>
                <c:pt idx="88">
                  <c:v>1.3500000000000123E-2</c:v>
                </c:pt>
                <c:pt idx="89">
                  <c:v>1.380000000000013E-2</c:v>
                </c:pt>
                <c:pt idx="90">
                  <c:v>1.3899999999999999E-2</c:v>
                </c:pt>
                <c:pt idx="91">
                  <c:v>1.4000000000000005E-2</c:v>
                </c:pt>
                <c:pt idx="92">
                  <c:v>1.4200000000000051E-2</c:v>
                </c:pt>
                <c:pt idx="93">
                  <c:v>1.4300000000000056E-2</c:v>
                </c:pt>
                <c:pt idx="94">
                  <c:v>1.4400000000000055E-2</c:v>
                </c:pt>
                <c:pt idx="95">
                  <c:v>1.4500000000000063E-2</c:v>
                </c:pt>
                <c:pt idx="96">
                  <c:v>1.4500000000000063E-2</c:v>
                </c:pt>
                <c:pt idx="97">
                  <c:v>1.4600000000000066E-2</c:v>
                </c:pt>
                <c:pt idx="98">
                  <c:v>1.4800000000000067E-2</c:v>
                </c:pt>
                <c:pt idx="99">
                  <c:v>1.4900000000000083E-2</c:v>
                </c:pt>
                <c:pt idx="100">
                  <c:v>1.5100000000000094E-2</c:v>
                </c:pt>
                <c:pt idx="101">
                  <c:v>1.5299999999999998E-2</c:v>
                </c:pt>
                <c:pt idx="102">
                  <c:v>1.5500000000000109E-2</c:v>
                </c:pt>
                <c:pt idx="103">
                  <c:v>1.5599999999999998E-2</c:v>
                </c:pt>
                <c:pt idx="104">
                  <c:v>1.5900000000000122E-2</c:v>
                </c:pt>
                <c:pt idx="105">
                  <c:v>1.6100000000000135E-2</c:v>
                </c:pt>
                <c:pt idx="106">
                  <c:v>1.6199999999999999E-2</c:v>
                </c:pt>
                <c:pt idx="107">
                  <c:v>1.6400000000000133E-2</c:v>
                </c:pt>
                <c:pt idx="108">
                  <c:v>1.6600000000000149E-2</c:v>
                </c:pt>
                <c:pt idx="109">
                  <c:v>1.6700000000000149E-2</c:v>
                </c:pt>
                <c:pt idx="110">
                  <c:v>1.6799999999999999E-2</c:v>
                </c:pt>
                <c:pt idx="111">
                  <c:v>1.7000000000000105E-2</c:v>
                </c:pt>
                <c:pt idx="112">
                  <c:v>1.7100000000000101E-2</c:v>
                </c:pt>
                <c:pt idx="113">
                  <c:v>1.7100000000000101E-2</c:v>
                </c:pt>
                <c:pt idx="114">
                  <c:v>1.7299999999999996E-2</c:v>
                </c:pt>
                <c:pt idx="115">
                  <c:v>1.750000000000013E-2</c:v>
                </c:pt>
                <c:pt idx="116">
                  <c:v>1.7700000000000143E-2</c:v>
                </c:pt>
                <c:pt idx="117">
                  <c:v>1.7800000000000121E-2</c:v>
                </c:pt>
                <c:pt idx="118">
                  <c:v>1.7800000000000121E-2</c:v>
                </c:pt>
                <c:pt idx="119">
                  <c:v>1.810000000000013E-2</c:v>
                </c:pt>
                <c:pt idx="120">
                  <c:v>1.8200000000000136E-2</c:v>
                </c:pt>
                <c:pt idx="121">
                  <c:v>1.8300000000000146E-2</c:v>
                </c:pt>
                <c:pt idx="122">
                  <c:v>1.8300000000000146E-2</c:v>
                </c:pt>
                <c:pt idx="123">
                  <c:v>1.8400000000000135E-2</c:v>
                </c:pt>
                <c:pt idx="124">
                  <c:v>1.8599999999999998E-2</c:v>
                </c:pt>
                <c:pt idx="125">
                  <c:v>1.8700000000000147E-2</c:v>
                </c:pt>
                <c:pt idx="126">
                  <c:v>1.8800000000000146E-2</c:v>
                </c:pt>
                <c:pt idx="127">
                  <c:v>1.8900000000000149E-2</c:v>
                </c:pt>
                <c:pt idx="128">
                  <c:v>1.8900000000000149E-2</c:v>
                </c:pt>
                <c:pt idx="129">
                  <c:v>1.8900000000000149E-2</c:v>
                </c:pt>
                <c:pt idx="130">
                  <c:v>1.8900000000000149E-2</c:v>
                </c:pt>
                <c:pt idx="131">
                  <c:v>1.8900000000000149E-2</c:v>
                </c:pt>
                <c:pt idx="132">
                  <c:v>1.8900000000000149E-2</c:v>
                </c:pt>
                <c:pt idx="133">
                  <c:v>1.8900000000000149E-2</c:v>
                </c:pt>
                <c:pt idx="134">
                  <c:v>1.8800000000000146E-2</c:v>
                </c:pt>
                <c:pt idx="135">
                  <c:v>1.8700000000000147E-2</c:v>
                </c:pt>
                <c:pt idx="136">
                  <c:v>1.8599999999999998E-2</c:v>
                </c:pt>
                <c:pt idx="137">
                  <c:v>1.8599999999999998E-2</c:v>
                </c:pt>
                <c:pt idx="138">
                  <c:v>1.8400000000000135E-2</c:v>
                </c:pt>
                <c:pt idx="139">
                  <c:v>1.8400000000000135E-2</c:v>
                </c:pt>
                <c:pt idx="140">
                  <c:v>1.8400000000000135E-2</c:v>
                </c:pt>
                <c:pt idx="141">
                  <c:v>1.8400000000000135E-2</c:v>
                </c:pt>
                <c:pt idx="142">
                  <c:v>1.8400000000000135E-2</c:v>
                </c:pt>
                <c:pt idx="143">
                  <c:v>1.8300000000000146E-2</c:v>
                </c:pt>
                <c:pt idx="144">
                  <c:v>1.8300000000000146E-2</c:v>
                </c:pt>
                <c:pt idx="145">
                  <c:v>1.8400000000000135E-2</c:v>
                </c:pt>
                <c:pt idx="146">
                  <c:v>1.8400000000000135E-2</c:v>
                </c:pt>
                <c:pt idx="147">
                  <c:v>1.8400000000000135E-2</c:v>
                </c:pt>
                <c:pt idx="148">
                  <c:v>1.8400000000000135E-2</c:v>
                </c:pt>
                <c:pt idx="149">
                  <c:v>1.8599999999999998E-2</c:v>
                </c:pt>
                <c:pt idx="150">
                  <c:v>1.8599999999999998E-2</c:v>
                </c:pt>
                <c:pt idx="151">
                  <c:v>1.8599999999999998E-2</c:v>
                </c:pt>
                <c:pt idx="152">
                  <c:v>1.8800000000000146E-2</c:v>
                </c:pt>
                <c:pt idx="153">
                  <c:v>1.8900000000000149E-2</c:v>
                </c:pt>
                <c:pt idx="154">
                  <c:v>1.8900000000000149E-2</c:v>
                </c:pt>
                <c:pt idx="155">
                  <c:v>1.8900000000000149E-2</c:v>
                </c:pt>
                <c:pt idx="156">
                  <c:v>1.9000000000000131E-2</c:v>
                </c:pt>
                <c:pt idx="157">
                  <c:v>1.9000000000000131E-2</c:v>
                </c:pt>
                <c:pt idx="158">
                  <c:v>1.9199999999999998E-2</c:v>
                </c:pt>
                <c:pt idx="159">
                  <c:v>1.9199999999999998E-2</c:v>
                </c:pt>
                <c:pt idx="160">
                  <c:v>1.9300000000000143E-2</c:v>
                </c:pt>
                <c:pt idx="161">
                  <c:v>1.940000000000015E-2</c:v>
                </c:pt>
                <c:pt idx="162">
                  <c:v>1.9500000000000146E-2</c:v>
                </c:pt>
                <c:pt idx="163">
                  <c:v>1.9699999999999999E-2</c:v>
                </c:pt>
                <c:pt idx="164">
                  <c:v>1.9800000000000144E-2</c:v>
                </c:pt>
                <c:pt idx="165">
                  <c:v>1.9900000000000161E-2</c:v>
                </c:pt>
                <c:pt idx="166">
                  <c:v>2.0000000000000052E-2</c:v>
                </c:pt>
                <c:pt idx="167">
                  <c:v>2.0299999999999999E-2</c:v>
                </c:pt>
                <c:pt idx="168">
                  <c:v>2.0400000000000012E-2</c:v>
                </c:pt>
                <c:pt idx="169">
                  <c:v>2.0400000000000012E-2</c:v>
                </c:pt>
                <c:pt idx="170">
                  <c:v>2.0500000000000001E-2</c:v>
                </c:pt>
                <c:pt idx="171">
                  <c:v>2.0600000000000052E-2</c:v>
                </c:pt>
                <c:pt idx="172">
                  <c:v>2.0799999999999999E-2</c:v>
                </c:pt>
                <c:pt idx="173">
                  <c:v>2.1000000000000119E-2</c:v>
                </c:pt>
                <c:pt idx="174">
                  <c:v>2.1200000000000177E-2</c:v>
                </c:pt>
                <c:pt idx="175">
                  <c:v>2.1200000000000177E-2</c:v>
                </c:pt>
                <c:pt idx="176">
                  <c:v>2.1400000000000155E-2</c:v>
                </c:pt>
                <c:pt idx="177">
                  <c:v>2.1500000000000002E-2</c:v>
                </c:pt>
                <c:pt idx="178">
                  <c:v>2.1700000000000011E-2</c:v>
                </c:pt>
                <c:pt idx="179">
                  <c:v>2.1700000000000011E-2</c:v>
                </c:pt>
                <c:pt idx="180">
                  <c:v>2.1900000000000051E-2</c:v>
                </c:pt>
                <c:pt idx="181">
                  <c:v>2.2100000000000012E-2</c:v>
                </c:pt>
                <c:pt idx="182">
                  <c:v>2.2300000000000052E-2</c:v>
                </c:pt>
                <c:pt idx="183">
                  <c:v>2.2600000000000241E-2</c:v>
                </c:pt>
                <c:pt idx="184">
                  <c:v>2.280000000000023E-2</c:v>
                </c:pt>
                <c:pt idx="185">
                  <c:v>2.2900000000000052E-2</c:v>
                </c:pt>
                <c:pt idx="186">
                  <c:v>2.3099999999999999E-2</c:v>
                </c:pt>
                <c:pt idx="187">
                  <c:v>2.3299999999999998E-2</c:v>
                </c:pt>
                <c:pt idx="188">
                  <c:v>2.3400000000000011E-2</c:v>
                </c:pt>
                <c:pt idx="189">
                  <c:v>2.3699999999999999E-2</c:v>
                </c:pt>
                <c:pt idx="190">
                  <c:v>2.3900000000000001E-2</c:v>
                </c:pt>
                <c:pt idx="191">
                  <c:v>2.4199999999999989E-2</c:v>
                </c:pt>
                <c:pt idx="192">
                  <c:v>2.4299999999999999E-2</c:v>
                </c:pt>
                <c:pt idx="193">
                  <c:v>2.4500000000000001E-2</c:v>
                </c:pt>
                <c:pt idx="194">
                  <c:v>2.4799999999999999E-2</c:v>
                </c:pt>
                <c:pt idx="195">
                  <c:v>2.4900000000000002E-2</c:v>
                </c:pt>
                <c:pt idx="196">
                  <c:v>2.5000000000000119E-2</c:v>
                </c:pt>
                <c:pt idx="197">
                  <c:v>2.5300000000000041E-2</c:v>
                </c:pt>
                <c:pt idx="198">
                  <c:v>2.560000000000015E-2</c:v>
                </c:pt>
                <c:pt idx="199">
                  <c:v>2.5800000000000167E-2</c:v>
                </c:pt>
                <c:pt idx="200">
                  <c:v>2.6000000000000186E-2</c:v>
                </c:pt>
                <c:pt idx="201">
                  <c:v>2.6400000000000218E-2</c:v>
                </c:pt>
                <c:pt idx="202">
                  <c:v>2.6600000000000186E-2</c:v>
                </c:pt>
                <c:pt idx="203">
                  <c:v>2.7000000000000236E-2</c:v>
                </c:pt>
                <c:pt idx="204">
                  <c:v>2.7200000000000241E-2</c:v>
                </c:pt>
                <c:pt idx="205">
                  <c:v>2.750000000000016E-2</c:v>
                </c:pt>
                <c:pt idx="206">
                  <c:v>2.7700000000000155E-2</c:v>
                </c:pt>
                <c:pt idx="207">
                  <c:v>2.8000000000000011E-2</c:v>
                </c:pt>
                <c:pt idx="208">
                  <c:v>2.8199999999999989E-2</c:v>
                </c:pt>
                <c:pt idx="209">
                  <c:v>2.8600000000000052E-2</c:v>
                </c:pt>
                <c:pt idx="210">
                  <c:v>2.8799999999999999E-2</c:v>
                </c:pt>
                <c:pt idx="211">
                  <c:v>2.9100000000000008E-2</c:v>
                </c:pt>
                <c:pt idx="212">
                  <c:v>2.930000000000001E-2</c:v>
                </c:pt>
                <c:pt idx="213">
                  <c:v>2.9500000000000002E-2</c:v>
                </c:pt>
                <c:pt idx="214">
                  <c:v>2.9800000000000177E-2</c:v>
                </c:pt>
                <c:pt idx="215">
                  <c:v>3.0000000000000155E-2</c:v>
                </c:pt>
                <c:pt idx="216">
                  <c:v>3.0300000000000042E-2</c:v>
                </c:pt>
                <c:pt idx="217">
                  <c:v>3.0600000000000186E-2</c:v>
                </c:pt>
                <c:pt idx="218">
                  <c:v>3.1000000000000232E-2</c:v>
                </c:pt>
                <c:pt idx="219">
                  <c:v>3.1300000000000015E-2</c:v>
                </c:pt>
                <c:pt idx="220">
                  <c:v>3.1500000000000042E-2</c:v>
                </c:pt>
                <c:pt idx="221">
                  <c:v>3.1900000000000012E-2</c:v>
                </c:pt>
                <c:pt idx="222">
                  <c:v>3.2300000000000016E-2</c:v>
                </c:pt>
                <c:pt idx="223">
                  <c:v>3.2700000000000215E-2</c:v>
                </c:pt>
                <c:pt idx="224">
                  <c:v>3.3000000000000002E-2</c:v>
                </c:pt>
                <c:pt idx="225">
                  <c:v>3.3200000000000042E-2</c:v>
                </c:pt>
                <c:pt idx="226">
                  <c:v>3.3599999999999998E-2</c:v>
                </c:pt>
                <c:pt idx="227">
                  <c:v>3.3800000000000052E-2</c:v>
                </c:pt>
                <c:pt idx="228">
                  <c:v>3.4200000000000091E-2</c:v>
                </c:pt>
                <c:pt idx="229">
                  <c:v>3.4400000000000201E-2</c:v>
                </c:pt>
                <c:pt idx="230">
                  <c:v>3.4700000000000002E-2</c:v>
                </c:pt>
                <c:pt idx="231">
                  <c:v>3.5000000000000198E-2</c:v>
                </c:pt>
                <c:pt idx="232">
                  <c:v>3.5400000000000216E-2</c:v>
                </c:pt>
                <c:pt idx="233">
                  <c:v>3.5600000000000215E-2</c:v>
                </c:pt>
                <c:pt idx="234">
                  <c:v>3.6000000000000233E-2</c:v>
                </c:pt>
                <c:pt idx="235">
                  <c:v>3.6300000000000096E-2</c:v>
                </c:pt>
                <c:pt idx="236">
                  <c:v>3.6600000000000243E-2</c:v>
                </c:pt>
                <c:pt idx="237">
                  <c:v>3.7000000000000276E-2</c:v>
                </c:pt>
                <c:pt idx="238">
                  <c:v>3.740000000000028E-2</c:v>
                </c:pt>
                <c:pt idx="239">
                  <c:v>3.7700000000000219E-2</c:v>
                </c:pt>
                <c:pt idx="240">
                  <c:v>3.8100000000000002E-2</c:v>
                </c:pt>
                <c:pt idx="241">
                  <c:v>3.8500000000000006E-2</c:v>
                </c:pt>
                <c:pt idx="242">
                  <c:v>3.8800000000000202E-2</c:v>
                </c:pt>
                <c:pt idx="243">
                  <c:v>3.9200000000000193E-2</c:v>
                </c:pt>
                <c:pt idx="244">
                  <c:v>3.9600000000000246E-2</c:v>
                </c:pt>
                <c:pt idx="245">
                  <c:v>3.9900000000000012E-2</c:v>
                </c:pt>
                <c:pt idx="246">
                  <c:v>4.0300000000000114E-2</c:v>
                </c:pt>
                <c:pt idx="247">
                  <c:v>4.0599999999999997E-2</c:v>
                </c:pt>
                <c:pt idx="248">
                  <c:v>4.1000000000000002E-2</c:v>
                </c:pt>
                <c:pt idx="249">
                  <c:v>4.1400000000000013E-2</c:v>
                </c:pt>
                <c:pt idx="250">
                  <c:v>4.1599999999999998E-2</c:v>
                </c:pt>
                <c:pt idx="251">
                  <c:v>4.2000000000000114E-2</c:v>
                </c:pt>
                <c:pt idx="252">
                  <c:v>4.2500000000000024E-2</c:v>
                </c:pt>
                <c:pt idx="253">
                  <c:v>4.280000000000031E-2</c:v>
                </c:pt>
                <c:pt idx="254">
                  <c:v>4.3199999999999995E-2</c:v>
                </c:pt>
                <c:pt idx="255">
                  <c:v>4.36E-2</c:v>
                </c:pt>
                <c:pt idx="256">
                  <c:v>4.4100000000000104E-2</c:v>
                </c:pt>
                <c:pt idx="257">
                  <c:v>4.4600000000000112E-2</c:v>
                </c:pt>
                <c:pt idx="258">
                  <c:v>4.4900000000000134E-2</c:v>
                </c:pt>
                <c:pt idx="259">
                  <c:v>4.5300000000000284E-2</c:v>
                </c:pt>
                <c:pt idx="260">
                  <c:v>4.5700000000000345E-2</c:v>
                </c:pt>
                <c:pt idx="261">
                  <c:v>4.6100000000000002E-2</c:v>
                </c:pt>
                <c:pt idx="262">
                  <c:v>4.6500000000000007E-2</c:v>
                </c:pt>
                <c:pt idx="263">
                  <c:v>4.6800000000000022E-2</c:v>
                </c:pt>
                <c:pt idx="264">
                  <c:v>4.7100000000000024E-2</c:v>
                </c:pt>
                <c:pt idx="265">
                  <c:v>4.7600000000000024E-2</c:v>
                </c:pt>
                <c:pt idx="266">
                  <c:v>4.8000000000000084E-2</c:v>
                </c:pt>
                <c:pt idx="267">
                  <c:v>4.8500000000000022E-2</c:v>
                </c:pt>
                <c:pt idx="268">
                  <c:v>4.9000000000000411E-2</c:v>
                </c:pt>
                <c:pt idx="269">
                  <c:v>4.9300000000000475E-2</c:v>
                </c:pt>
                <c:pt idx="270">
                  <c:v>4.980000000000042E-2</c:v>
                </c:pt>
                <c:pt idx="271">
                  <c:v>5.0200000000000022E-2</c:v>
                </c:pt>
                <c:pt idx="272">
                  <c:v>5.0500000000000024E-2</c:v>
                </c:pt>
                <c:pt idx="273">
                  <c:v>5.1000000000000004E-2</c:v>
                </c:pt>
                <c:pt idx="274">
                  <c:v>5.1499999999999997E-2</c:v>
                </c:pt>
                <c:pt idx="275">
                  <c:v>5.200000000000031E-2</c:v>
                </c:pt>
                <c:pt idx="276">
                  <c:v>5.2500000000000123E-2</c:v>
                </c:pt>
                <c:pt idx="277">
                  <c:v>5.2900000000000127E-2</c:v>
                </c:pt>
                <c:pt idx="278">
                  <c:v>5.3199999999999997E-2</c:v>
                </c:pt>
                <c:pt idx="279">
                  <c:v>5.3600000000000002E-2</c:v>
                </c:pt>
                <c:pt idx="280">
                  <c:v>5.4000000000000367E-2</c:v>
                </c:pt>
                <c:pt idx="281">
                  <c:v>5.4300000000000528E-2</c:v>
                </c:pt>
                <c:pt idx="282">
                  <c:v>5.480000000000048E-2</c:v>
                </c:pt>
                <c:pt idx="283">
                  <c:v>5.5200000000000013E-2</c:v>
                </c:pt>
                <c:pt idx="284">
                  <c:v>5.5700000000000402E-2</c:v>
                </c:pt>
                <c:pt idx="285">
                  <c:v>5.62E-2</c:v>
                </c:pt>
                <c:pt idx="286">
                  <c:v>5.6500000000000015E-2</c:v>
                </c:pt>
                <c:pt idx="287">
                  <c:v>5.7000000000000134E-2</c:v>
                </c:pt>
                <c:pt idx="288">
                  <c:v>5.7500000000000127E-2</c:v>
                </c:pt>
                <c:pt idx="289">
                  <c:v>5.8000000000000114E-2</c:v>
                </c:pt>
                <c:pt idx="290">
                  <c:v>5.8300000000000275E-2</c:v>
                </c:pt>
                <c:pt idx="291">
                  <c:v>5.9000000000000434E-2</c:v>
                </c:pt>
                <c:pt idx="292">
                  <c:v>5.930000000000054E-2</c:v>
                </c:pt>
                <c:pt idx="293">
                  <c:v>5.9800000000000492E-2</c:v>
                </c:pt>
                <c:pt idx="294">
                  <c:v>6.0200000000000017E-2</c:v>
                </c:pt>
                <c:pt idx="295">
                  <c:v>6.0500000000000123E-2</c:v>
                </c:pt>
                <c:pt idx="296">
                  <c:v>6.0900000000000114E-2</c:v>
                </c:pt>
                <c:pt idx="297">
                  <c:v>6.1400000000000024E-2</c:v>
                </c:pt>
                <c:pt idx="298">
                  <c:v>6.1900000000000004E-2</c:v>
                </c:pt>
                <c:pt idx="299">
                  <c:v>6.240000000000042E-2</c:v>
                </c:pt>
                <c:pt idx="300">
                  <c:v>6.2900000000000122E-2</c:v>
                </c:pt>
                <c:pt idx="301">
                  <c:v>6.3400000000000123E-2</c:v>
                </c:pt>
                <c:pt idx="302">
                  <c:v>6.4000000000000459E-2</c:v>
                </c:pt>
                <c:pt idx="303">
                  <c:v>6.4300000000000551E-2</c:v>
                </c:pt>
                <c:pt idx="304">
                  <c:v>6.4800000000000524E-2</c:v>
                </c:pt>
                <c:pt idx="305">
                  <c:v>6.5400000000000194E-2</c:v>
                </c:pt>
                <c:pt idx="306">
                  <c:v>6.5900000000000014E-2</c:v>
                </c:pt>
                <c:pt idx="307">
                  <c:v>6.6299999999999998E-2</c:v>
                </c:pt>
                <c:pt idx="308">
                  <c:v>6.6800000000000012E-2</c:v>
                </c:pt>
                <c:pt idx="309">
                  <c:v>6.7300000000000429E-2</c:v>
                </c:pt>
                <c:pt idx="310">
                  <c:v>6.770000000000051E-2</c:v>
                </c:pt>
                <c:pt idx="311">
                  <c:v>6.8200000000000011E-2</c:v>
                </c:pt>
                <c:pt idx="312">
                  <c:v>6.8700000000000316E-2</c:v>
                </c:pt>
                <c:pt idx="313">
                  <c:v>6.9200000000000123E-2</c:v>
                </c:pt>
                <c:pt idx="314">
                  <c:v>6.9600000000000134E-2</c:v>
                </c:pt>
                <c:pt idx="315">
                  <c:v>7.0100000000000023E-2</c:v>
                </c:pt>
                <c:pt idx="316">
                  <c:v>7.0600000000000024E-2</c:v>
                </c:pt>
                <c:pt idx="317">
                  <c:v>7.1199999999999999E-2</c:v>
                </c:pt>
                <c:pt idx="318">
                  <c:v>7.1800000000000114E-2</c:v>
                </c:pt>
                <c:pt idx="319">
                  <c:v>7.2300000000000461E-2</c:v>
                </c:pt>
                <c:pt idx="320">
                  <c:v>7.2800000000000462E-2</c:v>
                </c:pt>
                <c:pt idx="321">
                  <c:v>7.3400000000000104E-2</c:v>
                </c:pt>
                <c:pt idx="322">
                  <c:v>7.3900000000000104E-2</c:v>
                </c:pt>
                <c:pt idx="323">
                  <c:v>7.4300000000000616E-2</c:v>
                </c:pt>
                <c:pt idx="324">
                  <c:v>7.5000000000000358E-2</c:v>
                </c:pt>
                <c:pt idx="325">
                  <c:v>7.5600000000000014E-2</c:v>
                </c:pt>
                <c:pt idx="326">
                  <c:v>7.6000000000000123E-2</c:v>
                </c:pt>
                <c:pt idx="327">
                  <c:v>7.6500000000000012E-2</c:v>
                </c:pt>
                <c:pt idx="328">
                  <c:v>7.7100000000000349E-2</c:v>
                </c:pt>
                <c:pt idx="329">
                  <c:v>7.7600000000000113E-2</c:v>
                </c:pt>
                <c:pt idx="330">
                  <c:v>7.8100000000000114E-2</c:v>
                </c:pt>
                <c:pt idx="331">
                  <c:v>7.8600000000000003E-2</c:v>
                </c:pt>
                <c:pt idx="332">
                  <c:v>7.9200000000000381E-2</c:v>
                </c:pt>
                <c:pt idx="333">
                  <c:v>7.9800000000000579E-2</c:v>
                </c:pt>
                <c:pt idx="334">
                  <c:v>8.0400000000000041E-2</c:v>
                </c:pt>
                <c:pt idx="335">
                  <c:v>8.1100000000000005E-2</c:v>
                </c:pt>
                <c:pt idx="336">
                  <c:v>8.1500000000000267E-2</c:v>
                </c:pt>
                <c:pt idx="337">
                  <c:v>8.2300000000000012E-2</c:v>
                </c:pt>
                <c:pt idx="338">
                  <c:v>8.2900000000000001E-2</c:v>
                </c:pt>
                <c:pt idx="339">
                  <c:v>8.3500000000001018E-2</c:v>
                </c:pt>
                <c:pt idx="340">
                  <c:v>8.4000000000000227E-2</c:v>
                </c:pt>
                <c:pt idx="341">
                  <c:v>8.4600000000000758E-2</c:v>
                </c:pt>
                <c:pt idx="342">
                  <c:v>8.5200000000000026E-2</c:v>
                </c:pt>
                <c:pt idx="343">
                  <c:v>8.5800000000000265E-2</c:v>
                </c:pt>
                <c:pt idx="344">
                  <c:v>8.6400000000000018E-2</c:v>
                </c:pt>
                <c:pt idx="345">
                  <c:v>8.7000000000000022E-2</c:v>
                </c:pt>
                <c:pt idx="346">
                  <c:v>8.7600000000000067E-2</c:v>
                </c:pt>
                <c:pt idx="347">
                  <c:v>8.8400000000000048E-2</c:v>
                </c:pt>
                <c:pt idx="348">
                  <c:v>8.9000000000000246E-2</c:v>
                </c:pt>
                <c:pt idx="349">
                  <c:v>8.9500000000000801E-2</c:v>
                </c:pt>
                <c:pt idx="350">
                  <c:v>9.0200000000000044E-2</c:v>
                </c:pt>
                <c:pt idx="351">
                  <c:v>9.0900000000000064E-2</c:v>
                </c:pt>
                <c:pt idx="352">
                  <c:v>9.1600000000000265E-2</c:v>
                </c:pt>
                <c:pt idx="353">
                  <c:v>9.2200000000000004E-2</c:v>
                </c:pt>
                <c:pt idx="354">
                  <c:v>9.2900000000000024E-2</c:v>
                </c:pt>
                <c:pt idx="355">
                  <c:v>9.3500000000000985E-2</c:v>
                </c:pt>
                <c:pt idx="356">
                  <c:v>9.4200000000000048E-2</c:v>
                </c:pt>
                <c:pt idx="357">
                  <c:v>9.4700000000000589E-2</c:v>
                </c:pt>
                <c:pt idx="358">
                  <c:v>9.5300000000000024E-2</c:v>
                </c:pt>
                <c:pt idx="359">
                  <c:v>9.5900000000000207E-2</c:v>
                </c:pt>
                <c:pt idx="360">
                  <c:v>9.6600000000000227E-2</c:v>
                </c:pt>
                <c:pt idx="361">
                  <c:v>9.7200000000000022E-2</c:v>
                </c:pt>
                <c:pt idx="362">
                  <c:v>9.7900000000000043E-2</c:v>
                </c:pt>
                <c:pt idx="363">
                  <c:v>9.8600000000000951E-2</c:v>
                </c:pt>
                <c:pt idx="364">
                  <c:v>9.9400000000000044E-2</c:v>
                </c:pt>
                <c:pt idx="365">
                  <c:v>0.10009999999999998</c:v>
                </c:pt>
                <c:pt idx="366">
                  <c:v>0.10070000000000009</c:v>
                </c:pt>
                <c:pt idx="367">
                  <c:v>0.1013</c:v>
                </c:pt>
                <c:pt idx="368">
                  <c:v>0.10210000000000002</c:v>
                </c:pt>
                <c:pt idx="369">
                  <c:v>0.10270000000000012</c:v>
                </c:pt>
                <c:pt idx="370">
                  <c:v>0.10340000000000002</c:v>
                </c:pt>
                <c:pt idx="371">
                  <c:v>0.10410000000000012</c:v>
                </c:pt>
                <c:pt idx="372">
                  <c:v>0.10470000000000022</c:v>
                </c:pt>
                <c:pt idx="373">
                  <c:v>0.1053</c:v>
                </c:pt>
                <c:pt idx="374">
                  <c:v>0.10610000000000012</c:v>
                </c:pt>
                <c:pt idx="375">
                  <c:v>0.10690000000000002</c:v>
                </c:pt>
                <c:pt idx="376">
                  <c:v>0.10780000000000002</c:v>
                </c:pt>
                <c:pt idx="377">
                  <c:v>0.10850000000000012</c:v>
                </c:pt>
                <c:pt idx="378">
                  <c:v>0.10910000000000022</c:v>
                </c:pt>
                <c:pt idx="379">
                  <c:v>0.10970000000000069</c:v>
                </c:pt>
                <c:pt idx="380">
                  <c:v>0.11050000000000018</c:v>
                </c:pt>
                <c:pt idx="381">
                  <c:v>0.11119999999999998</c:v>
                </c:pt>
                <c:pt idx="382">
                  <c:v>0.11190000000000011</c:v>
                </c:pt>
                <c:pt idx="383">
                  <c:v>0.11250000000000018</c:v>
                </c:pt>
                <c:pt idx="384">
                  <c:v>0.11330000000000011</c:v>
                </c:pt>
                <c:pt idx="385">
                  <c:v>0.1140000000000002</c:v>
                </c:pt>
                <c:pt idx="386">
                  <c:v>0.11470000000000036</c:v>
                </c:pt>
                <c:pt idx="387">
                  <c:v>0.11550000000000021</c:v>
                </c:pt>
                <c:pt idx="388">
                  <c:v>0.11630000000000018</c:v>
                </c:pt>
                <c:pt idx="389">
                  <c:v>0.11710000000000031</c:v>
                </c:pt>
                <c:pt idx="390">
                  <c:v>0.11760000000000032</c:v>
                </c:pt>
                <c:pt idx="391">
                  <c:v>0.11830000000000018</c:v>
                </c:pt>
                <c:pt idx="392">
                  <c:v>0.11899999999999998</c:v>
                </c:pt>
                <c:pt idx="393">
                  <c:v>0.11990000000000024</c:v>
                </c:pt>
                <c:pt idx="394">
                  <c:v>0.12050000000000002</c:v>
                </c:pt>
                <c:pt idx="395">
                  <c:v>0.12130000000000002</c:v>
                </c:pt>
                <c:pt idx="396">
                  <c:v>0.12220000000000029</c:v>
                </c:pt>
                <c:pt idx="397">
                  <c:v>0.12290000000000002</c:v>
                </c:pt>
                <c:pt idx="398">
                  <c:v>0.12370000000000063</c:v>
                </c:pt>
                <c:pt idx="399">
                  <c:v>0.12429999999999999</c:v>
                </c:pt>
                <c:pt idx="400">
                  <c:v>0.12490000000000002</c:v>
                </c:pt>
                <c:pt idx="401">
                  <c:v>0.12570000000000001</c:v>
                </c:pt>
                <c:pt idx="402">
                  <c:v>0.12659999999999999</c:v>
                </c:pt>
                <c:pt idx="403">
                  <c:v>0.12720000000000001</c:v>
                </c:pt>
                <c:pt idx="404">
                  <c:v>0.1278</c:v>
                </c:pt>
                <c:pt idx="405">
                  <c:v>0.12870000000000001</c:v>
                </c:pt>
                <c:pt idx="406">
                  <c:v>0.12939999999999999</c:v>
                </c:pt>
                <c:pt idx="407">
                  <c:v>0.13020000000000001</c:v>
                </c:pt>
                <c:pt idx="408">
                  <c:v>0.13109999999999999</c:v>
                </c:pt>
                <c:pt idx="409">
                  <c:v>0.1318</c:v>
                </c:pt>
                <c:pt idx="410">
                  <c:v>0.1326</c:v>
                </c:pt>
                <c:pt idx="411">
                  <c:v>0.1333</c:v>
                </c:pt>
                <c:pt idx="412">
                  <c:v>0.13420000000000001</c:v>
                </c:pt>
                <c:pt idx="413">
                  <c:v>0.13500000000000001</c:v>
                </c:pt>
                <c:pt idx="414">
                  <c:v>0.13589999999999999</c:v>
                </c:pt>
                <c:pt idx="415">
                  <c:v>0.1366</c:v>
                </c:pt>
                <c:pt idx="416">
                  <c:v>0.13750000000000001</c:v>
                </c:pt>
                <c:pt idx="417">
                  <c:v>0.13819999999999999</c:v>
                </c:pt>
                <c:pt idx="418">
                  <c:v>0.13900000000000001</c:v>
                </c:pt>
                <c:pt idx="419">
                  <c:v>0.13990000000000041</c:v>
                </c:pt>
                <c:pt idx="420">
                  <c:v>0.14090000000000041</c:v>
                </c:pt>
                <c:pt idx="421">
                  <c:v>0.14169999999999999</c:v>
                </c:pt>
                <c:pt idx="422">
                  <c:v>0.1426</c:v>
                </c:pt>
                <c:pt idx="423">
                  <c:v>0.14330000000000001</c:v>
                </c:pt>
                <c:pt idx="424">
                  <c:v>0.14419999999999999</c:v>
                </c:pt>
                <c:pt idx="425">
                  <c:v>0.14500000000000021</c:v>
                </c:pt>
                <c:pt idx="426">
                  <c:v>0.14590000000000108</c:v>
                </c:pt>
                <c:pt idx="427">
                  <c:v>0.14670000000000041</c:v>
                </c:pt>
                <c:pt idx="428">
                  <c:v>0.14760000000000001</c:v>
                </c:pt>
                <c:pt idx="429">
                  <c:v>0.14830000000000004</c:v>
                </c:pt>
                <c:pt idx="430">
                  <c:v>0.14920000000000044</c:v>
                </c:pt>
                <c:pt idx="431">
                  <c:v>0.15010000000000001</c:v>
                </c:pt>
                <c:pt idx="432">
                  <c:v>0.15100000000000041</c:v>
                </c:pt>
                <c:pt idx="433">
                  <c:v>0.15170000000000108</c:v>
                </c:pt>
                <c:pt idx="434">
                  <c:v>0.15260000000000001</c:v>
                </c:pt>
                <c:pt idx="435">
                  <c:v>0.15340000000000126</c:v>
                </c:pt>
                <c:pt idx="436">
                  <c:v>0.15430000000000021</c:v>
                </c:pt>
                <c:pt idx="437">
                  <c:v>0.15530000000000024</c:v>
                </c:pt>
                <c:pt idx="438">
                  <c:v>0.15630000000000024</c:v>
                </c:pt>
                <c:pt idx="439">
                  <c:v>0.15710000000000021</c:v>
                </c:pt>
                <c:pt idx="440">
                  <c:v>0.15810000000000021</c:v>
                </c:pt>
                <c:pt idx="441">
                  <c:v>0.15910000000000021</c:v>
                </c:pt>
                <c:pt idx="442">
                  <c:v>0.16020000000000048</c:v>
                </c:pt>
                <c:pt idx="443">
                  <c:v>0.16160000000000022</c:v>
                </c:pt>
                <c:pt idx="444">
                  <c:v>0.16240000000000068</c:v>
                </c:pt>
                <c:pt idx="445">
                  <c:v>0.16280000000000039</c:v>
                </c:pt>
                <c:pt idx="446">
                  <c:v>0.16360000000000036</c:v>
                </c:pt>
                <c:pt idx="447">
                  <c:v>0.16460000000000036</c:v>
                </c:pt>
                <c:pt idx="448">
                  <c:v>0.16560000000000036</c:v>
                </c:pt>
                <c:pt idx="449">
                  <c:v>0.16650000000000048</c:v>
                </c:pt>
                <c:pt idx="450">
                  <c:v>0.16750000000000051</c:v>
                </c:pt>
                <c:pt idx="451">
                  <c:v>0.16850000000000051</c:v>
                </c:pt>
                <c:pt idx="452">
                  <c:v>0.16960000000000039</c:v>
                </c:pt>
                <c:pt idx="453">
                  <c:v>0.17050000000000001</c:v>
                </c:pt>
                <c:pt idx="454">
                  <c:v>0.17150000000000001</c:v>
                </c:pt>
                <c:pt idx="455">
                  <c:v>0.17250000000000001</c:v>
                </c:pt>
                <c:pt idx="456">
                  <c:v>0.17350000000000004</c:v>
                </c:pt>
                <c:pt idx="457">
                  <c:v>0.17460000000000001</c:v>
                </c:pt>
                <c:pt idx="458">
                  <c:v>0.17570000000000024</c:v>
                </c:pt>
                <c:pt idx="459">
                  <c:v>0.17660000000000001</c:v>
                </c:pt>
                <c:pt idx="460">
                  <c:v>0.17760000000000001</c:v>
                </c:pt>
                <c:pt idx="461">
                  <c:v>0.17880000000000001</c:v>
                </c:pt>
                <c:pt idx="462">
                  <c:v>0.17990000000000114</c:v>
                </c:pt>
                <c:pt idx="463">
                  <c:v>0.18090000000000125</c:v>
                </c:pt>
                <c:pt idx="464">
                  <c:v>0.18190000000000126</c:v>
                </c:pt>
                <c:pt idx="465">
                  <c:v>0.18300000000000041</c:v>
                </c:pt>
                <c:pt idx="466">
                  <c:v>0.18400000000000041</c:v>
                </c:pt>
                <c:pt idx="467">
                  <c:v>0.18510000000000001</c:v>
                </c:pt>
                <c:pt idx="468">
                  <c:v>0.18620000000000117</c:v>
                </c:pt>
                <c:pt idx="469">
                  <c:v>0.18730000000000024</c:v>
                </c:pt>
                <c:pt idx="470">
                  <c:v>0.18850000000000044</c:v>
                </c:pt>
                <c:pt idx="471">
                  <c:v>0.18960000000000021</c:v>
                </c:pt>
                <c:pt idx="472">
                  <c:v>0.19070000000000048</c:v>
                </c:pt>
                <c:pt idx="473">
                  <c:v>0.19180000000000036</c:v>
                </c:pt>
                <c:pt idx="474">
                  <c:v>0.19290000000000068</c:v>
                </c:pt>
                <c:pt idx="475">
                  <c:v>0.19400000000000045</c:v>
                </c:pt>
                <c:pt idx="476">
                  <c:v>0.19510000000000036</c:v>
                </c:pt>
                <c:pt idx="477">
                  <c:v>0.19620000000000054</c:v>
                </c:pt>
                <c:pt idx="478">
                  <c:v>0.19730000000000039</c:v>
                </c:pt>
                <c:pt idx="479">
                  <c:v>0.19850000000000051</c:v>
                </c:pt>
                <c:pt idx="480">
                  <c:v>0.19970000000000068</c:v>
                </c:pt>
                <c:pt idx="481">
                  <c:v>0.20080000000000001</c:v>
                </c:pt>
                <c:pt idx="482">
                  <c:v>0.20200000000000001</c:v>
                </c:pt>
                <c:pt idx="483">
                  <c:v>0.2031</c:v>
                </c:pt>
                <c:pt idx="484">
                  <c:v>0.20430000000000001</c:v>
                </c:pt>
                <c:pt idx="485">
                  <c:v>0.2056</c:v>
                </c:pt>
                <c:pt idx="486">
                  <c:v>0.20669999999999999</c:v>
                </c:pt>
                <c:pt idx="487">
                  <c:v>0.20780000000000001</c:v>
                </c:pt>
                <c:pt idx="488">
                  <c:v>0.20900000000000021</c:v>
                </c:pt>
                <c:pt idx="489">
                  <c:v>0.21020000000000041</c:v>
                </c:pt>
                <c:pt idx="490">
                  <c:v>0.21140000000000117</c:v>
                </c:pt>
                <c:pt idx="491">
                  <c:v>0.21250000000000024</c:v>
                </c:pt>
                <c:pt idx="492">
                  <c:v>0.21370000000000094</c:v>
                </c:pt>
                <c:pt idx="493">
                  <c:v>0.21510000000000001</c:v>
                </c:pt>
                <c:pt idx="494">
                  <c:v>0.21640000000000126</c:v>
                </c:pt>
                <c:pt idx="495">
                  <c:v>0.21780000000000024</c:v>
                </c:pt>
                <c:pt idx="496">
                  <c:v>0.21900000000000044</c:v>
                </c:pt>
                <c:pt idx="497">
                  <c:v>0.22020000000000048</c:v>
                </c:pt>
                <c:pt idx="498">
                  <c:v>0.22140000000000054</c:v>
                </c:pt>
                <c:pt idx="499">
                  <c:v>0.22280000000000036</c:v>
                </c:pt>
                <c:pt idx="500">
                  <c:v>0.22390000000000068</c:v>
                </c:pt>
                <c:pt idx="501">
                  <c:v>0.22510000000000022</c:v>
                </c:pt>
                <c:pt idx="502">
                  <c:v>0.22640000000000088</c:v>
                </c:pt>
                <c:pt idx="503">
                  <c:v>0.22770000000000054</c:v>
                </c:pt>
                <c:pt idx="504">
                  <c:v>0.22900000000000048</c:v>
                </c:pt>
                <c:pt idx="505">
                  <c:v>0.23019999999999999</c:v>
                </c:pt>
                <c:pt idx="506">
                  <c:v>0.23139999999999999</c:v>
                </c:pt>
                <c:pt idx="507">
                  <c:v>0.23269999999999999</c:v>
                </c:pt>
                <c:pt idx="508">
                  <c:v>0.23390000000000041</c:v>
                </c:pt>
                <c:pt idx="509">
                  <c:v>0.2351</c:v>
                </c:pt>
                <c:pt idx="510">
                  <c:v>0.23619999999999999</c:v>
                </c:pt>
                <c:pt idx="511">
                  <c:v>0.23740000000000044</c:v>
                </c:pt>
                <c:pt idx="512">
                  <c:v>0.23890000000000094</c:v>
                </c:pt>
                <c:pt idx="513">
                  <c:v>0.24020000000000041</c:v>
                </c:pt>
                <c:pt idx="514">
                  <c:v>0.24150000000000021</c:v>
                </c:pt>
                <c:pt idx="515">
                  <c:v>0.24280000000000004</c:v>
                </c:pt>
                <c:pt idx="516">
                  <c:v>0.24400000000000024</c:v>
                </c:pt>
                <c:pt idx="517">
                  <c:v>0.24520000000000094</c:v>
                </c:pt>
                <c:pt idx="518">
                  <c:v>0.24660000000000001</c:v>
                </c:pt>
                <c:pt idx="519">
                  <c:v>0.24780000000000021</c:v>
                </c:pt>
                <c:pt idx="520">
                  <c:v>0.24900000000000044</c:v>
                </c:pt>
                <c:pt idx="521">
                  <c:v>0.25040000000000001</c:v>
                </c:pt>
                <c:pt idx="522">
                  <c:v>0.25169999999999998</c:v>
                </c:pt>
                <c:pt idx="523">
                  <c:v>0.25310000000000005</c:v>
                </c:pt>
                <c:pt idx="524">
                  <c:v>0.25440000000000002</c:v>
                </c:pt>
                <c:pt idx="525">
                  <c:v>0.25569999999999998</c:v>
                </c:pt>
                <c:pt idx="526">
                  <c:v>0.25700000000000001</c:v>
                </c:pt>
                <c:pt idx="527">
                  <c:v>0.25890000000000002</c:v>
                </c:pt>
                <c:pt idx="528">
                  <c:v>0.26100000000000001</c:v>
                </c:pt>
                <c:pt idx="529">
                  <c:v>0.2621</c:v>
                </c:pt>
                <c:pt idx="530">
                  <c:v>0.26340000000000002</c:v>
                </c:pt>
                <c:pt idx="531">
                  <c:v>0.26479999999999998</c:v>
                </c:pt>
                <c:pt idx="532">
                  <c:v>0.26620000000000005</c:v>
                </c:pt>
                <c:pt idx="533">
                  <c:v>0.2676</c:v>
                </c:pt>
                <c:pt idx="534">
                  <c:v>0.26879999999999998</c:v>
                </c:pt>
                <c:pt idx="535">
                  <c:v>0.27010000000000001</c:v>
                </c:pt>
                <c:pt idx="536">
                  <c:v>0.27160000000000001</c:v>
                </c:pt>
                <c:pt idx="537">
                  <c:v>0.27290000000000031</c:v>
                </c:pt>
                <c:pt idx="538">
                  <c:v>0.27430000000000032</c:v>
                </c:pt>
                <c:pt idx="539">
                  <c:v>0.27560000000000001</c:v>
                </c:pt>
                <c:pt idx="540">
                  <c:v>0.27710000000000001</c:v>
                </c:pt>
                <c:pt idx="541">
                  <c:v>0.27840000000000031</c:v>
                </c:pt>
                <c:pt idx="542">
                  <c:v>0.27980000000000038</c:v>
                </c:pt>
                <c:pt idx="543">
                  <c:v>0.28130000000000038</c:v>
                </c:pt>
                <c:pt idx="544">
                  <c:v>0.28260000000000002</c:v>
                </c:pt>
                <c:pt idx="545">
                  <c:v>0.28390000000000032</c:v>
                </c:pt>
                <c:pt idx="546">
                  <c:v>0.28540000000000032</c:v>
                </c:pt>
                <c:pt idx="547">
                  <c:v>0.28690000000000032</c:v>
                </c:pt>
                <c:pt idx="548">
                  <c:v>0.28830000000000205</c:v>
                </c:pt>
                <c:pt idx="549">
                  <c:v>0.28970000000000001</c:v>
                </c:pt>
                <c:pt idx="550">
                  <c:v>0.29100000000000031</c:v>
                </c:pt>
                <c:pt idx="551">
                  <c:v>0.29220000000000002</c:v>
                </c:pt>
                <c:pt idx="552">
                  <c:v>0.29360000000000008</c:v>
                </c:pt>
                <c:pt idx="553">
                  <c:v>0.29500000000000032</c:v>
                </c:pt>
                <c:pt idx="554">
                  <c:v>0.29640000000000088</c:v>
                </c:pt>
                <c:pt idx="555">
                  <c:v>0.29770000000000002</c:v>
                </c:pt>
                <c:pt idx="556">
                  <c:v>0.29920000000000002</c:v>
                </c:pt>
                <c:pt idx="557">
                  <c:v>0.30080000000000234</c:v>
                </c:pt>
                <c:pt idx="558">
                  <c:v>0.30210000000000031</c:v>
                </c:pt>
                <c:pt idx="559">
                  <c:v>0.30360000000000031</c:v>
                </c:pt>
                <c:pt idx="560">
                  <c:v>0.30510000000000032</c:v>
                </c:pt>
                <c:pt idx="561">
                  <c:v>0.30650000000000038</c:v>
                </c:pt>
                <c:pt idx="562">
                  <c:v>0.30800000000000038</c:v>
                </c:pt>
                <c:pt idx="563">
                  <c:v>0.30930000000000263</c:v>
                </c:pt>
                <c:pt idx="564">
                  <c:v>0.31080000000000263</c:v>
                </c:pt>
                <c:pt idx="565">
                  <c:v>0.31230000000000263</c:v>
                </c:pt>
                <c:pt idx="566">
                  <c:v>0.31380000000000263</c:v>
                </c:pt>
                <c:pt idx="567">
                  <c:v>0.31540000000000235</c:v>
                </c:pt>
                <c:pt idx="568">
                  <c:v>0.31680000000000291</c:v>
                </c:pt>
                <c:pt idx="569">
                  <c:v>0.31820000000000032</c:v>
                </c:pt>
                <c:pt idx="570">
                  <c:v>0.31960000000000038</c:v>
                </c:pt>
                <c:pt idx="571">
                  <c:v>0.32090000000000263</c:v>
                </c:pt>
                <c:pt idx="572">
                  <c:v>0.32240000000000263</c:v>
                </c:pt>
                <c:pt idx="573">
                  <c:v>0.32390000000000263</c:v>
                </c:pt>
                <c:pt idx="574">
                  <c:v>0.32530000000000303</c:v>
                </c:pt>
                <c:pt idx="575">
                  <c:v>0.32670000000000032</c:v>
                </c:pt>
                <c:pt idx="576">
                  <c:v>0.32810000000000206</c:v>
                </c:pt>
                <c:pt idx="577">
                  <c:v>0.32950000000000251</c:v>
                </c:pt>
                <c:pt idx="578">
                  <c:v>0.33090000000000314</c:v>
                </c:pt>
                <c:pt idx="579">
                  <c:v>0.33250000000000263</c:v>
                </c:pt>
                <c:pt idx="580">
                  <c:v>0.33400000000000263</c:v>
                </c:pt>
                <c:pt idx="581">
                  <c:v>0.33540000000000303</c:v>
                </c:pt>
                <c:pt idx="582">
                  <c:v>0.33690000000000303</c:v>
                </c:pt>
                <c:pt idx="583">
                  <c:v>0.33840000000000303</c:v>
                </c:pt>
                <c:pt idx="584">
                  <c:v>0.33980000000000365</c:v>
                </c:pt>
                <c:pt idx="585">
                  <c:v>0.34140000000000159</c:v>
                </c:pt>
                <c:pt idx="586">
                  <c:v>0.34300000000000119</c:v>
                </c:pt>
                <c:pt idx="587">
                  <c:v>0.34450000000000119</c:v>
                </c:pt>
                <c:pt idx="588">
                  <c:v>0.34610000000000102</c:v>
                </c:pt>
                <c:pt idx="589">
                  <c:v>0.34750000000000142</c:v>
                </c:pt>
                <c:pt idx="590">
                  <c:v>0.34890000000000199</c:v>
                </c:pt>
                <c:pt idx="591">
                  <c:v>0.35030000000000205</c:v>
                </c:pt>
                <c:pt idx="592">
                  <c:v>0.35180000000000206</c:v>
                </c:pt>
                <c:pt idx="593">
                  <c:v>0.35330000000000206</c:v>
                </c:pt>
                <c:pt idx="594">
                  <c:v>0.35470000000000002</c:v>
                </c:pt>
                <c:pt idx="595">
                  <c:v>0.35620000000000002</c:v>
                </c:pt>
                <c:pt idx="596">
                  <c:v>0.35770000000000002</c:v>
                </c:pt>
                <c:pt idx="597">
                  <c:v>0.35910000000000031</c:v>
                </c:pt>
                <c:pt idx="598">
                  <c:v>0.36060000000000031</c:v>
                </c:pt>
                <c:pt idx="599">
                  <c:v>0.36210000000000031</c:v>
                </c:pt>
                <c:pt idx="600">
                  <c:v>0.36350000000000032</c:v>
                </c:pt>
                <c:pt idx="601">
                  <c:v>0.36500000000000032</c:v>
                </c:pt>
                <c:pt idx="602">
                  <c:v>0.36650000000000038</c:v>
                </c:pt>
                <c:pt idx="603">
                  <c:v>0.36780000000000262</c:v>
                </c:pt>
                <c:pt idx="604">
                  <c:v>0.36940000000000234</c:v>
                </c:pt>
                <c:pt idx="605">
                  <c:v>0.37080000000000263</c:v>
                </c:pt>
                <c:pt idx="606">
                  <c:v>0.37210000000000032</c:v>
                </c:pt>
                <c:pt idx="607">
                  <c:v>0.37350000000000205</c:v>
                </c:pt>
                <c:pt idx="608">
                  <c:v>0.37510000000000032</c:v>
                </c:pt>
                <c:pt idx="609">
                  <c:v>0.37660000000000032</c:v>
                </c:pt>
                <c:pt idx="610">
                  <c:v>0.37810000000000032</c:v>
                </c:pt>
                <c:pt idx="611">
                  <c:v>0.37940000000000251</c:v>
                </c:pt>
                <c:pt idx="612">
                  <c:v>0.38090000000000263</c:v>
                </c:pt>
                <c:pt idx="613">
                  <c:v>0.38220000000000032</c:v>
                </c:pt>
                <c:pt idx="614">
                  <c:v>0.38350000000000234</c:v>
                </c:pt>
                <c:pt idx="615">
                  <c:v>0.38500000000000234</c:v>
                </c:pt>
                <c:pt idx="616">
                  <c:v>0.38650000000000234</c:v>
                </c:pt>
                <c:pt idx="617">
                  <c:v>0.38790000000000263</c:v>
                </c:pt>
                <c:pt idx="618">
                  <c:v>0.38940000000000263</c:v>
                </c:pt>
                <c:pt idx="619">
                  <c:v>0.39070000000000032</c:v>
                </c:pt>
                <c:pt idx="620">
                  <c:v>0.39210000000000222</c:v>
                </c:pt>
                <c:pt idx="621">
                  <c:v>0.39340000000000314</c:v>
                </c:pt>
                <c:pt idx="622">
                  <c:v>0.39490000000000303</c:v>
                </c:pt>
                <c:pt idx="623">
                  <c:v>0.39620000000000088</c:v>
                </c:pt>
                <c:pt idx="624">
                  <c:v>0.39750000000000263</c:v>
                </c:pt>
                <c:pt idx="625">
                  <c:v>0.39870000000000205</c:v>
                </c:pt>
                <c:pt idx="626">
                  <c:v>0.4</c:v>
                </c:pt>
                <c:pt idx="627">
                  <c:v>0.40150000000000002</c:v>
                </c:pt>
                <c:pt idx="628">
                  <c:v>0.40280000000000032</c:v>
                </c:pt>
                <c:pt idx="629">
                  <c:v>0.40410000000000001</c:v>
                </c:pt>
                <c:pt idx="630">
                  <c:v>0.40530000000000038</c:v>
                </c:pt>
                <c:pt idx="631">
                  <c:v>0.40670000000000001</c:v>
                </c:pt>
                <c:pt idx="632">
                  <c:v>0.40810000000000002</c:v>
                </c:pt>
                <c:pt idx="633">
                  <c:v>0.40930000000000138</c:v>
                </c:pt>
                <c:pt idx="634">
                  <c:v>0.41060000000000002</c:v>
                </c:pt>
                <c:pt idx="635">
                  <c:v>0.41200000000000031</c:v>
                </c:pt>
                <c:pt idx="636">
                  <c:v>0.41320000000000001</c:v>
                </c:pt>
                <c:pt idx="637">
                  <c:v>0.41460000000000002</c:v>
                </c:pt>
                <c:pt idx="638">
                  <c:v>0.41590000000000032</c:v>
                </c:pt>
                <c:pt idx="639">
                  <c:v>0.41710000000000008</c:v>
                </c:pt>
                <c:pt idx="640">
                  <c:v>0.41820000000000002</c:v>
                </c:pt>
                <c:pt idx="641">
                  <c:v>0.41960000000000008</c:v>
                </c:pt>
                <c:pt idx="642">
                  <c:v>0.42090000000000038</c:v>
                </c:pt>
                <c:pt idx="643">
                  <c:v>0.42200000000000032</c:v>
                </c:pt>
                <c:pt idx="644">
                  <c:v>0.42320000000000002</c:v>
                </c:pt>
                <c:pt idx="645">
                  <c:v>0.42430000000000234</c:v>
                </c:pt>
                <c:pt idx="646">
                  <c:v>0.42540000000000205</c:v>
                </c:pt>
                <c:pt idx="647">
                  <c:v>0.42660000000000031</c:v>
                </c:pt>
                <c:pt idx="648">
                  <c:v>0.42770000000000002</c:v>
                </c:pt>
                <c:pt idx="649">
                  <c:v>0.42900000000000038</c:v>
                </c:pt>
                <c:pt idx="650">
                  <c:v>0.43010000000000032</c:v>
                </c:pt>
                <c:pt idx="651">
                  <c:v>0.43120000000000008</c:v>
                </c:pt>
                <c:pt idx="652">
                  <c:v>0.43240000000000234</c:v>
                </c:pt>
                <c:pt idx="653">
                  <c:v>0.43350000000000088</c:v>
                </c:pt>
                <c:pt idx="654">
                  <c:v>0.43460000000000032</c:v>
                </c:pt>
                <c:pt idx="655">
                  <c:v>0.43570000000000031</c:v>
                </c:pt>
                <c:pt idx="656">
                  <c:v>0.43690000000000234</c:v>
                </c:pt>
                <c:pt idx="657">
                  <c:v>0.43800000000000205</c:v>
                </c:pt>
                <c:pt idx="658">
                  <c:v>0.43900000000000206</c:v>
                </c:pt>
                <c:pt idx="659">
                  <c:v>0.43990000000000234</c:v>
                </c:pt>
                <c:pt idx="660">
                  <c:v>0.44100000000000078</c:v>
                </c:pt>
                <c:pt idx="661">
                  <c:v>0.44210000000000033</c:v>
                </c:pt>
                <c:pt idx="662">
                  <c:v>0.44310000000000033</c:v>
                </c:pt>
                <c:pt idx="663">
                  <c:v>0.44410000000000033</c:v>
                </c:pt>
                <c:pt idx="664">
                  <c:v>0.44490000000000102</c:v>
                </c:pt>
                <c:pt idx="665">
                  <c:v>0.4458000000000012</c:v>
                </c:pt>
                <c:pt idx="666">
                  <c:v>0.44670000000000026</c:v>
                </c:pt>
                <c:pt idx="667">
                  <c:v>0.44760000000000072</c:v>
                </c:pt>
                <c:pt idx="668">
                  <c:v>0.44870000000000027</c:v>
                </c:pt>
                <c:pt idx="669">
                  <c:v>0.44970000000000027</c:v>
                </c:pt>
                <c:pt idx="670">
                  <c:v>0.4506</c:v>
                </c:pt>
                <c:pt idx="671">
                  <c:v>0.45129999999999998</c:v>
                </c:pt>
                <c:pt idx="672">
                  <c:v>0.4521</c:v>
                </c:pt>
                <c:pt idx="673">
                  <c:v>0.45300000000000001</c:v>
                </c:pt>
                <c:pt idx="674">
                  <c:v>0.45370000000000005</c:v>
                </c:pt>
                <c:pt idx="675">
                  <c:v>0.4546</c:v>
                </c:pt>
                <c:pt idx="676">
                  <c:v>0.45529999999999998</c:v>
                </c:pt>
                <c:pt idx="677">
                  <c:v>0.45610000000000001</c:v>
                </c:pt>
                <c:pt idx="678">
                  <c:v>0.45679999999999998</c:v>
                </c:pt>
                <c:pt idx="679">
                  <c:v>0.45760000000000001</c:v>
                </c:pt>
                <c:pt idx="680">
                  <c:v>0.45840000000000031</c:v>
                </c:pt>
                <c:pt idx="681">
                  <c:v>0.45900000000000002</c:v>
                </c:pt>
                <c:pt idx="682">
                  <c:v>0.4597</c:v>
                </c:pt>
                <c:pt idx="683">
                  <c:v>0.46030000000000032</c:v>
                </c:pt>
                <c:pt idx="684">
                  <c:v>0.46110000000000001</c:v>
                </c:pt>
                <c:pt idx="685">
                  <c:v>0.46180000000000032</c:v>
                </c:pt>
                <c:pt idx="686">
                  <c:v>0.46240000000000031</c:v>
                </c:pt>
                <c:pt idx="687">
                  <c:v>0.46290000000000031</c:v>
                </c:pt>
                <c:pt idx="688">
                  <c:v>0.46350000000000002</c:v>
                </c:pt>
                <c:pt idx="689">
                  <c:v>0.4642</c:v>
                </c:pt>
                <c:pt idx="690">
                  <c:v>0.46480000000000032</c:v>
                </c:pt>
                <c:pt idx="691">
                  <c:v>0.46530000000000032</c:v>
                </c:pt>
                <c:pt idx="692">
                  <c:v>0.46590000000000031</c:v>
                </c:pt>
                <c:pt idx="693">
                  <c:v>0.46630000000000038</c:v>
                </c:pt>
                <c:pt idx="694">
                  <c:v>0.4667</c:v>
                </c:pt>
                <c:pt idx="695">
                  <c:v>0.46730000000000038</c:v>
                </c:pt>
                <c:pt idx="696">
                  <c:v>0.4677</c:v>
                </c:pt>
                <c:pt idx="697">
                  <c:v>0.46810000000000002</c:v>
                </c:pt>
                <c:pt idx="698">
                  <c:v>0.46850000000000008</c:v>
                </c:pt>
                <c:pt idx="699">
                  <c:v>0.46900000000000008</c:v>
                </c:pt>
                <c:pt idx="700">
                  <c:v>0.46950000000000008</c:v>
                </c:pt>
                <c:pt idx="701">
                  <c:v>0.46970000000000001</c:v>
                </c:pt>
                <c:pt idx="702">
                  <c:v>0.46980000000000038</c:v>
                </c:pt>
                <c:pt idx="703">
                  <c:v>0.47030000000000038</c:v>
                </c:pt>
                <c:pt idx="704">
                  <c:v>0.47110000000000002</c:v>
                </c:pt>
                <c:pt idx="705">
                  <c:v>0.47140000000000032</c:v>
                </c:pt>
                <c:pt idx="706">
                  <c:v>0.47170000000000001</c:v>
                </c:pt>
                <c:pt idx="707">
                  <c:v>0.47190000000000032</c:v>
                </c:pt>
                <c:pt idx="708">
                  <c:v>0.47220000000000001</c:v>
                </c:pt>
                <c:pt idx="709">
                  <c:v>0.47230000000000188</c:v>
                </c:pt>
                <c:pt idx="710">
                  <c:v>0.47240000000000032</c:v>
                </c:pt>
                <c:pt idx="711">
                  <c:v>0.47270000000000001</c:v>
                </c:pt>
                <c:pt idx="712">
                  <c:v>0.47270000000000001</c:v>
                </c:pt>
                <c:pt idx="713">
                  <c:v>0.47280000000000205</c:v>
                </c:pt>
                <c:pt idx="714">
                  <c:v>0.47290000000000032</c:v>
                </c:pt>
                <c:pt idx="715">
                  <c:v>0.47300000000000031</c:v>
                </c:pt>
                <c:pt idx="716">
                  <c:v>0.47300000000000031</c:v>
                </c:pt>
                <c:pt idx="717">
                  <c:v>0.47300000000000031</c:v>
                </c:pt>
                <c:pt idx="718">
                  <c:v>0.47300000000000031</c:v>
                </c:pt>
                <c:pt idx="719">
                  <c:v>0.47310000000000002</c:v>
                </c:pt>
                <c:pt idx="720">
                  <c:v>0.47310000000000002</c:v>
                </c:pt>
                <c:pt idx="721">
                  <c:v>0.47300000000000031</c:v>
                </c:pt>
                <c:pt idx="722">
                  <c:v>0.47290000000000032</c:v>
                </c:pt>
                <c:pt idx="723">
                  <c:v>0.47290000000000032</c:v>
                </c:pt>
                <c:pt idx="724">
                  <c:v>0.47280000000000205</c:v>
                </c:pt>
                <c:pt idx="725">
                  <c:v>0.47270000000000001</c:v>
                </c:pt>
                <c:pt idx="726">
                  <c:v>0.47250000000000031</c:v>
                </c:pt>
                <c:pt idx="727">
                  <c:v>0.47240000000000032</c:v>
                </c:pt>
                <c:pt idx="728">
                  <c:v>0.47220000000000001</c:v>
                </c:pt>
                <c:pt idx="729">
                  <c:v>0.47200000000000031</c:v>
                </c:pt>
                <c:pt idx="730">
                  <c:v>0.47190000000000032</c:v>
                </c:pt>
                <c:pt idx="731">
                  <c:v>0.47170000000000001</c:v>
                </c:pt>
                <c:pt idx="732">
                  <c:v>0.47140000000000032</c:v>
                </c:pt>
                <c:pt idx="733">
                  <c:v>0.47120000000000001</c:v>
                </c:pt>
                <c:pt idx="734">
                  <c:v>0.47080000000000038</c:v>
                </c:pt>
                <c:pt idx="735">
                  <c:v>0.47060000000000002</c:v>
                </c:pt>
                <c:pt idx="736">
                  <c:v>0.47020000000000001</c:v>
                </c:pt>
                <c:pt idx="737">
                  <c:v>0.46980000000000038</c:v>
                </c:pt>
                <c:pt idx="738">
                  <c:v>0.46960000000000002</c:v>
                </c:pt>
                <c:pt idx="739">
                  <c:v>0.46900000000000008</c:v>
                </c:pt>
                <c:pt idx="740">
                  <c:v>0.46860000000000002</c:v>
                </c:pt>
                <c:pt idx="741">
                  <c:v>0.46840000000000032</c:v>
                </c:pt>
                <c:pt idx="742">
                  <c:v>0.46800000000000008</c:v>
                </c:pt>
                <c:pt idx="743">
                  <c:v>0.46750000000000008</c:v>
                </c:pt>
                <c:pt idx="744">
                  <c:v>0.46700000000000008</c:v>
                </c:pt>
                <c:pt idx="745">
                  <c:v>0.46660000000000001</c:v>
                </c:pt>
                <c:pt idx="746">
                  <c:v>0.46590000000000031</c:v>
                </c:pt>
                <c:pt idx="747">
                  <c:v>0.46550000000000002</c:v>
                </c:pt>
                <c:pt idx="748">
                  <c:v>0.46510000000000001</c:v>
                </c:pt>
                <c:pt idx="749">
                  <c:v>0.46450000000000002</c:v>
                </c:pt>
                <c:pt idx="750">
                  <c:v>0.46390000000000031</c:v>
                </c:pt>
                <c:pt idx="751">
                  <c:v>0.46340000000000031</c:v>
                </c:pt>
                <c:pt idx="752">
                  <c:v>0.46290000000000031</c:v>
                </c:pt>
                <c:pt idx="753">
                  <c:v>0.46240000000000031</c:v>
                </c:pt>
                <c:pt idx="754">
                  <c:v>0.46190000000000031</c:v>
                </c:pt>
                <c:pt idx="755">
                  <c:v>0.46130000000000032</c:v>
                </c:pt>
                <c:pt idx="756">
                  <c:v>0.46060000000000001</c:v>
                </c:pt>
                <c:pt idx="757">
                  <c:v>0.46010000000000001</c:v>
                </c:pt>
                <c:pt idx="758">
                  <c:v>0.45940000000000031</c:v>
                </c:pt>
                <c:pt idx="759">
                  <c:v>0.45860000000000001</c:v>
                </c:pt>
                <c:pt idx="760">
                  <c:v>0.45800000000000002</c:v>
                </c:pt>
                <c:pt idx="761">
                  <c:v>0.45740000000000008</c:v>
                </c:pt>
                <c:pt idx="762">
                  <c:v>0.45670000000000005</c:v>
                </c:pt>
                <c:pt idx="763">
                  <c:v>0.45590000000000008</c:v>
                </c:pt>
                <c:pt idx="764">
                  <c:v>0.45529999999999998</c:v>
                </c:pt>
                <c:pt idx="765">
                  <c:v>0.45470000000000005</c:v>
                </c:pt>
                <c:pt idx="766">
                  <c:v>0.45400000000000001</c:v>
                </c:pt>
                <c:pt idx="767">
                  <c:v>0.45370000000000005</c:v>
                </c:pt>
                <c:pt idx="768">
                  <c:v>0.4536</c:v>
                </c:pt>
                <c:pt idx="769">
                  <c:v>0.45290000000000002</c:v>
                </c:pt>
                <c:pt idx="770">
                  <c:v>0.4521</c:v>
                </c:pt>
                <c:pt idx="771">
                  <c:v>0.45150000000000001</c:v>
                </c:pt>
                <c:pt idx="772">
                  <c:v>0.45090000000000002</c:v>
                </c:pt>
                <c:pt idx="773">
                  <c:v>0.45020000000000004</c:v>
                </c:pt>
                <c:pt idx="774">
                  <c:v>0.44950000000000095</c:v>
                </c:pt>
                <c:pt idx="775">
                  <c:v>0.44870000000000027</c:v>
                </c:pt>
                <c:pt idx="776">
                  <c:v>0.44800000000000095</c:v>
                </c:pt>
                <c:pt idx="777">
                  <c:v>0.44710000000000072</c:v>
                </c:pt>
                <c:pt idx="778">
                  <c:v>0.44650000000000095</c:v>
                </c:pt>
                <c:pt idx="779">
                  <c:v>0.4458000000000012</c:v>
                </c:pt>
                <c:pt idx="780">
                  <c:v>0.44510000000000033</c:v>
                </c:pt>
                <c:pt idx="781">
                  <c:v>0.44420000000000026</c:v>
                </c:pt>
                <c:pt idx="782">
                  <c:v>0.44340000000000107</c:v>
                </c:pt>
                <c:pt idx="783">
                  <c:v>0.44270000000000026</c:v>
                </c:pt>
                <c:pt idx="784">
                  <c:v>0.44200000000000084</c:v>
                </c:pt>
                <c:pt idx="785">
                  <c:v>0.44120000000000026</c:v>
                </c:pt>
                <c:pt idx="786">
                  <c:v>0.44030000000000102</c:v>
                </c:pt>
                <c:pt idx="787">
                  <c:v>0.43960000000000032</c:v>
                </c:pt>
                <c:pt idx="788">
                  <c:v>0.43900000000000206</c:v>
                </c:pt>
                <c:pt idx="789">
                  <c:v>0.43820000000000031</c:v>
                </c:pt>
                <c:pt idx="790">
                  <c:v>0.43750000000000205</c:v>
                </c:pt>
                <c:pt idx="791">
                  <c:v>0.43680000000000263</c:v>
                </c:pt>
                <c:pt idx="792">
                  <c:v>0.43580000000000263</c:v>
                </c:pt>
                <c:pt idx="793">
                  <c:v>0.43490000000000234</c:v>
                </c:pt>
                <c:pt idx="794">
                  <c:v>0.43410000000000032</c:v>
                </c:pt>
                <c:pt idx="795">
                  <c:v>0.43330000000000263</c:v>
                </c:pt>
                <c:pt idx="796">
                  <c:v>0.43260000000000032</c:v>
                </c:pt>
                <c:pt idx="797">
                  <c:v>0.43190000000000234</c:v>
                </c:pt>
                <c:pt idx="798">
                  <c:v>0.43100000000000038</c:v>
                </c:pt>
                <c:pt idx="799">
                  <c:v>0.43020000000000008</c:v>
                </c:pt>
                <c:pt idx="800">
                  <c:v>0.42940000000000222</c:v>
                </c:pt>
                <c:pt idx="801">
                  <c:v>0.42860000000000031</c:v>
                </c:pt>
                <c:pt idx="802">
                  <c:v>0.42790000000000206</c:v>
                </c:pt>
                <c:pt idx="803">
                  <c:v>0.42720000000000002</c:v>
                </c:pt>
                <c:pt idx="804">
                  <c:v>0.42640000000000206</c:v>
                </c:pt>
                <c:pt idx="805">
                  <c:v>0.42550000000000032</c:v>
                </c:pt>
                <c:pt idx="806">
                  <c:v>0.42480000000000234</c:v>
                </c:pt>
                <c:pt idx="807">
                  <c:v>0.42400000000000032</c:v>
                </c:pt>
                <c:pt idx="808">
                  <c:v>0.42320000000000002</c:v>
                </c:pt>
                <c:pt idx="809">
                  <c:v>0.42250000000000032</c:v>
                </c:pt>
                <c:pt idx="810">
                  <c:v>0.42180000000000234</c:v>
                </c:pt>
                <c:pt idx="811">
                  <c:v>0.42090000000000038</c:v>
                </c:pt>
                <c:pt idx="812">
                  <c:v>0.41990000000000038</c:v>
                </c:pt>
                <c:pt idx="813">
                  <c:v>0.41920000000000002</c:v>
                </c:pt>
                <c:pt idx="814">
                  <c:v>0.41850000000000032</c:v>
                </c:pt>
                <c:pt idx="815">
                  <c:v>0.41760000000000008</c:v>
                </c:pt>
                <c:pt idx="816">
                  <c:v>0.41690000000000038</c:v>
                </c:pt>
                <c:pt idx="817">
                  <c:v>0.41610000000000008</c:v>
                </c:pt>
                <c:pt idx="818">
                  <c:v>0.41530000000000206</c:v>
                </c:pt>
                <c:pt idx="819">
                  <c:v>0.41460000000000002</c:v>
                </c:pt>
                <c:pt idx="820">
                  <c:v>0.41380000000000206</c:v>
                </c:pt>
                <c:pt idx="821">
                  <c:v>0.41300000000000031</c:v>
                </c:pt>
                <c:pt idx="822">
                  <c:v>0.41210000000000002</c:v>
                </c:pt>
                <c:pt idx="823">
                  <c:v>0.41140000000000032</c:v>
                </c:pt>
                <c:pt idx="824">
                  <c:v>0.41050000000000031</c:v>
                </c:pt>
                <c:pt idx="825">
                  <c:v>0.40980000000000188</c:v>
                </c:pt>
                <c:pt idx="826">
                  <c:v>0.40890000000000032</c:v>
                </c:pt>
                <c:pt idx="827">
                  <c:v>0.40820000000000001</c:v>
                </c:pt>
                <c:pt idx="828">
                  <c:v>0.40750000000000008</c:v>
                </c:pt>
                <c:pt idx="829">
                  <c:v>0.40670000000000001</c:v>
                </c:pt>
                <c:pt idx="830">
                  <c:v>0.40610000000000002</c:v>
                </c:pt>
                <c:pt idx="831">
                  <c:v>0.40530000000000038</c:v>
                </c:pt>
                <c:pt idx="832">
                  <c:v>0.40450000000000008</c:v>
                </c:pt>
                <c:pt idx="833">
                  <c:v>0.40390000000000031</c:v>
                </c:pt>
                <c:pt idx="834">
                  <c:v>0.4032</c:v>
                </c:pt>
                <c:pt idx="835">
                  <c:v>0.40250000000000002</c:v>
                </c:pt>
                <c:pt idx="836">
                  <c:v>0.40160000000000001</c:v>
                </c:pt>
                <c:pt idx="837">
                  <c:v>0.40100000000000002</c:v>
                </c:pt>
                <c:pt idx="838">
                  <c:v>0.40040000000000031</c:v>
                </c:pt>
                <c:pt idx="839">
                  <c:v>0.39970000000000205</c:v>
                </c:pt>
                <c:pt idx="840">
                  <c:v>0.39890000000000303</c:v>
                </c:pt>
                <c:pt idx="841">
                  <c:v>0.39820000000000205</c:v>
                </c:pt>
                <c:pt idx="842">
                  <c:v>0.39750000000000263</c:v>
                </c:pt>
                <c:pt idx="843">
                  <c:v>0.39670000000000138</c:v>
                </c:pt>
                <c:pt idx="844">
                  <c:v>0.39600000000000263</c:v>
                </c:pt>
                <c:pt idx="845">
                  <c:v>0.39540000000000303</c:v>
                </c:pt>
                <c:pt idx="846">
                  <c:v>0.39470000000000038</c:v>
                </c:pt>
                <c:pt idx="847">
                  <c:v>0.39400000000000263</c:v>
                </c:pt>
                <c:pt idx="848">
                  <c:v>0.39330000000000354</c:v>
                </c:pt>
                <c:pt idx="849">
                  <c:v>0.39270000000000038</c:v>
                </c:pt>
                <c:pt idx="850">
                  <c:v>0.39180000000000326</c:v>
                </c:pt>
                <c:pt idx="851">
                  <c:v>0.39090000000000275</c:v>
                </c:pt>
                <c:pt idx="852">
                  <c:v>0.39010000000000206</c:v>
                </c:pt>
                <c:pt idx="853">
                  <c:v>0.38930000000000303</c:v>
                </c:pt>
                <c:pt idx="854">
                  <c:v>0.38830000000000303</c:v>
                </c:pt>
                <c:pt idx="855">
                  <c:v>0.38730000000000303</c:v>
                </c:pt>
                <c:pt idx="856">
                  <c:v>0.38640000000000263</c:v>
                </c:pt>
                <c:pt idx="857">
                  <c:v>0.38540000000000263</c:v>
                </c:pt>
                <c:pt idx="858">
                  <c:v>0.38450000000000234</c:v>
                </c:pt>
                <c:pt idx="859">
                  <c:v>0.38350000000000234</c:v>
                </c:pt>
                <c:pt idx="860">
                  <c:v>0.38230000000000303</c:v>
                </c:pt>
                <c:pt idx="861">
                  <c:v>0.38100000000000234</c:v>
                </c:pt>
                <c:pt idx="862">
                  <c:v>0.37980000000000297</c:v>
                </c:pt>
                <c:pt idx="863">
                  <c:v>0.3784000000000024</c:v>
                </c:pt>
                <c:pt idx="864">
                  <c:v>0.37720000000000031</c:v>
                </c:pt>
                <c:pt idx="865">
                  <c:v>0.37570000000000031</c:v>
                </c:pt>
                <c:pt idx="866">
                  <c:v>0.37440000000000234</c:v>
                </c:pt>
                <c:pt idx="867">
                  <c:v>0.37300000000000205</c:v>
                </c:pt>
                <c:pt idx="868">
                  <c:v>0.37130000000000263</c:v>
                </c:pt>
                <c:pt idx="869">
                  <c:v>0.37000000000000038</c:v>
                </c:pt>
                <c:pt idx="870">
                  <c:v>0.36950000000000038</c:v>
                </c:pt>
                <c:pt idx="871">
                  <c:v>0.36930000000000263</c:v>
                </c:pt>
                <c:pt idx="872">
                  <c:v>0.36780000000000262</c:v>
                </c:pt>
                <c:pt idx="873">
                  <c:v>0.36610000000000031</c:v>
                </c:pt>
                <c:pt idx="874">
                  <c:v>0.36460000000000031</c:v>
                </c:pt>
                <c:pt idx="875">
                  <c:v>0.36320000000000002</c:v>
                </c:pt>
                <c:pt idx="876">
                  <c:v>0.36150000000000032</c:v>
                </c:pt>
                <c:pt idx="877">
                  <c:v>0.35940000000000188</c:v>
                </c:pt>
                <c:pt idx="878">
                  <c:v>0.35750000000000032</c:v>
                </c:pt>
                <c:pt idx="879">
                  <c:v>0.35660000000000008</c:v>
                </c:pt>
                <c:pt idx="880">
                  <c:v>0.35510000000000008</c:v>
                </c:pt>
                <c:pt idx="881">
                  <c:v>0.35310000000000002</c:v>
                </c:pt>
                <c:pt idx="882">
                  <c:v>0.35120000000000001</c:v>
                </c:pt>
                <c:pt idx="883">
                  <c:v>0.34940000000000199</c:v>
                </c:pt>
                <c:pt idx="884">
                  <c:v>0.34780000000000277</c:v>
                </c:pt>
                <c:pt idx="885">
                  <c:v>0.34590000000000187</c:v>
                </c:pt>
                <c:pt idx="886">
                  <c:v>0.34400000000000119</c:v>
                </c:pt>
                <c:pt idx="887">
                  <c:v>0.34200000000000119</c:v>
                </c:pt>
                <c:pt idx="888">
                  <c:v>0.34020000000000072</c:v>
                </c:pt>
                <c:pt idx="889">
                  <c:v>0.33810000000000234</c:v>
                </c:pt>
                <c:pt idx="890">
                  <c:v>0.33580000000000365</c:v>
                </c:pt>
                <c:pt idx="891">
                  <c:v>0.33400000000000263</c:v>
                </c:pt>
                <c:pt idx="892">
                  <c:v>0.33190000000000303</c:v>
                </c:pt>
                <c:pt idx="893">
                  <c:v>0.33000000000000257</c:v>
                </c:pt>
                <c:pt idx="894">
                  <c:v>0.32780000000000303</c:v>
                </c:pt>
                <c:pt idx="895">
                  <c:v>0.32560000000000205</c:v>
                </c:pt>
                <c:pt idx="896">
                  <c:v>0.32320000000000032</c:v>
                </c:pt>
                <c:pt idx="897">
                  <c:v>0.32120000000000032</c:v>
                </c:pt>
                <c:pt idx="898">
                  <c:v>0.31910000000000038</c:v>
                </c:pt>
                <c:pt idx="899">
                  <c:v>0.31690000000000251</c:v>
                </c:pt>
                <c:pt idx="900">
                  <c:v>0.31450000000000206</c:v>
                </c:pt>
                <c:pt idx="901">
                  <c:v>0.31200000000000205</c:v>
                </c:pt>
                <c:pt idx="902">
                  <c:v>0.30990000000000234</c:v>
                </c:pt>
                <c:pt idx="903">
                  <c:v>0.30750000000000038</c:v>
                </c:pt>
                <c:pt idx="904">
                  <c:v>0.30490000000000228</c:v>
                </c:pt>
                <c:pt idx="905">
                  <c:v>0.30210000000000031</c:v>
                </c:pt>
                <c:pt idx="906">
                  <c:v>0.29930000000000234</c:v>
                </c:pt>
                <c:pt idx="907">
                  <c:v>0.29680000000000234</c:v>
                </c:pt>
                <c:pt idx="908">
                  <c:v>0.29410000000000008</c:v>
                </c:pt>
                <c:pt idx="909">
                  <c:v>0.29160000000000008</c:v>
                </c:pt>
                <c:pt idx="910">
                  <c:v>0.28910000000000002</c:v>
                </c:pt>
                <c:pt idx="911">
                  <c:v>0.28650000000000031</c:v>
                </c:pt>
                <c:pt idx="912">
                  <c:v>0.28410000000000002</c:v>
                </c:pt>
                <c:pt idx="913">
                  <c:v>0.28160000000000002</c:v>
                </c:pt>
                <c:pt idx="914">
                  <c:v>0.27930000000000038</c:v>
                </c:pt>
                <c:pt idx="915">
                  <c:v>0.27700000000000002</c:v>
                </c:pt>
                <c:pt idx="916">
                  <c:v>0.27440000000000031</c:v>
                </c:pt>
                <c:pt idx="917">
                  <c:v>0.27210000000000001</c:v>
                </c:pt>
                <c:pt idx="918">
                  <c:v>0.26990000000000008</c:v>
                </c:pt>
                <c:pt idx="919">
                  <c:v>0.2681</c:v>
                </c:pt>
                <c:pt idx="920">
                  <c:v>0.26620000000000005</c:v>
                </c:pt>
                <c:pt idx="921">
                  <c:v>0.26400000000000001</c:v>
                </c:pt>
                <c:pt idx="922">
                  <c:v>0.26220000000000004</c:v>
                </c:pt>
                <c:pt idx="923">
                  <c:v>0.26050000000000001</c:v>
                </c:pt>
                <c:pt idx="924">
                  <c:v>0.25890000000000002</c:v>
                </c:pt>
                <c:pt idx="925">
                  <c:v>0.2576</c:v>
                </c:pt>
                <c:pt idx="926">
                  <c:v>0.25610000000000005</c:v>
                </c:pt>
                <c:pt idx="927">
                  <c:v>0.25460000000000005</c:v>
                </c:pt>
                <c:pt idx="928">
                  <c:v>0.2535</c:v>
                </c:pt>
                <c:pt idx="929">
                  <c:v>0.25269999999999998</c:v>
                </c:pt>
                <c:pt idx="930">
                  <c:v>0.25180000000000002</c:v>
                </c:pt>
                <c:pt idx="931">
                  <c:v>0.251</c:v>
                </c:pt>
                <c:pt idx="932">
                  <c:v>0.25040000000000001</c:v>
                </c:pt>
                <c:pt idx="933">
                  <c:v>0.24990000000000145</c:v>
                </c:pt>
                <c:pt idx="934">
                  <c:v>0.24950000000000044</c:v>
                </c:pt>
                <c:pt idx="935">
                  <c:v>0.24910000000000004</c:v>
                </c:pt>
                <c:pt idx="936">
                  <c:v>0.24890000000000137</c:v>
                </c:pt>
                <c:pt idx="937">
                  <c:v>0.24870000000000117</c:v>
                </c:pt>
                <c:pt idx="938">
                  <c:v>0.24840000000000129</c:v>
                </c:pt>
                <c:pt idx="939">
                  <c:v>0.24870000000000117</c:v>
                </c:pt>
                <c:pt idx="940">
                  <c:v>0.24910000000000004</c:v>
                </c:pt>
                <c:pt idx="941">
                  <c:v>0.24940000000000145</c:v>
                </c:pt>
                <c:pt idx="942">
                  <c:v>0.24980000000000024</c:v>
                </c:pt>
                <c:pt idx="943">
                  <c:v>0.25090000000000001</c:v>
                </c:pt>
                <c:pt idx="944">
                  <c:v>0.25160000000000005</c:v>
                </c:pt>
                <c:pt idx="945">
                  <c:v>0.25230000000000002</c:v>
                </c:pt>
                <c:pt idx="946">
                  <c:v>0.25340000000000001</c:v>
                </c:pt>
                <c:pt idx="947">
                  <c:v>0.25430000000000008</c:v>
                </c:pt>
                <c:pt idx="948">
                  <c:v>0.25560000000000005</c:v>
                </c:pt>
                <c:pt idx="949">
                  <c:v>0.2571</c:v>
                </c:pt>
                <c:pt idx="950">
                  <c:v>0.25829999999999997</c:v>
                </c:pt>
                <c:pt idx="951">
                  <c:v>0.26</c:v>
                </c:pt>
                <c:pt idx="952">
                  <c:v>0.26200000000000001</c:v>
                </c:pt>
                <c:pt idx="953">
                  <c:v>0.26370000000000005</c:v>
                </c:pt>
                <c:pt idx="954">
                  <c:v>0.26550000000000001</c:v>
                </c:pt>
                <c:pt idx="955">
                  <c:v>0.2676</c:v>
                </c:pt>
                <c:pt idx="956">
                  <c:v>0.27</c:v>
                </c:pt>
                <c:pt idx="957">
                  <c:v>0.2722</c:v>
                </c:pt>
                <c:pt idx="958">
                  <c:v>0.27440000000000031</c:v>
                </c:pt>
                <c:pt idx="959">
                  <c:v>0.27690000000000031</c:v>
                </c:pt>
                <c:pt idx="960">
                  <c:v>0.27930000000000038</c:v>
                </c:pt>
                <c:pt idx="961">
                  <c:v>0.28200000000000008</c:v>
                </c:pt>
                <c:pt idx="962">
                  <c:v>0.28480000000000188</c:v>
                </c:pt>
                <c:pt idx="963">
                  <c:v>0.28750000000000031</c:v>
                </c:pt>
                <c:pt idx="964">
                  <c:v>0.29030000000000206</c:v>
                </c:pt>
                <c:pt idx="965">
                  <c:v>0.29330000000000234</c:v>
                </c:pt>
                <c:pt idx="966">
                  <c:v>0.29610000000000031</c:v>
                </c:pt>
                <c:pt idx="967">
                  <c:v>0.29920000000000002</c:v>
                </c:pt>
                <c:pt idx="968">
                  <c:v>0.30220000000000002</c:v>
                </c:pt>
                <c:pt idx="969">
                  <c:v>0.30520000000000008</c:v>
                </c:pt>
                <c:pt idx="970">
                  <c:v>0.30830000000000263</c:v>
                </c:pt>
                <c:pt idx="971">
                  <c:v>0.31180000000000263</c:v>
                </c:pt>
                <c:pt idx="972">
                  <c:v>0.31520000000000031</c:v>
                </c:pt>
                <c:pt idx="973">
                  <c:v>0.31880000000000303</c:v>
                </c:pt>
                <c:pt idx="974">
                  <c:v>0.32250000000000234</c:v>
                </c:pt>
                <c:pt idx="975">
                  <c:v>0.32600000000000234</c:v>
                </c:pt>
                <c:pt idx="976">
                  <c:v>0.32960000000000222</c:v>
                </c:pt>
                <c:pt idx="977">
                  <c:v>0.33330000000000365</c:v>
                </c:pt>
                <c:pt idx="978">
                  <c:v>0.33690000000000303</c:v>
                </c:pt>
                <c:pt idx="979">
                  <c:v>0.34080000000000199</c:v>
                </c:pt>
                <c:pt idx="980">
                  <c:v>0.34500000000000119</c:v>
                </c:pt>
                <c:pt idx="981">
                  <c:v>0.34910000000000102</c:v>
                </c:pt>
                <c:pt idx="982">
                  <c:v>0.35340000000000032</c:v>
                </c:pt>
                <c:pt idx="983">
                  <c:v>0.35770000000000002</c:v>
                </c:pt>
                <c:pt idx="984">
                  <c:v>0.36180000000000234</c:v>
                </c:pt>
                <c:pt idx="985">
                  <c:v>0.36620000000000008</c:v>
                </c:pt>
                <c:pt idx="986">
                  <c:v>0.37070000000000008</c:v>
                </c:pt>
                <c:pt idx="987">
                  <c:v>0.37510000000000032</c:v>
                </c:pt>
                <c:pt idx="988">
                  <c:v>0.38150000000000234</c:v>
                </c:pt>
                <c:pt idx="989">
                  <c:v>0.38720000000000032</c:v>
                </c:pt>
                <c:pt idx="990">
                  <c:v>0.39150000000000246</c:v>
                </c:pt>
                <c:pt idx="991">
                  <c:v>0.39650000000000263</c:v>
                </c:pt>
                <c:pt idx="992">
                  <c:v>0.4012</c:v>
                </c:pt>
                <c:pt idx="993">
                  <c:v>0.40590000000000032</c:v>
                </c:pt>
                <c:pt idx="994">
                  <c:v>0.41080000000000205</c:v>
                </c:pt>
                <c:pt idx="995">
                  <c:v>0.41560000000000002</c:v>
                </c:pt>
                <c:pt idx="996">
                  <c:v>0.42020000000000002</c:v>
                </c:pt>
                <c:pt idx="997">
                  <c:v>0.42470000000000002</c:v>
                </c:pt>
                <c:pt idx="998">
                  <c:v>0.42930000000000251</c:v>
                </c:pt>
                <c:pt idx="999">
                  <c:v>0.43400000000000138</c:v>
                </c:pt>
                <c:pt idx="1000">
                  <c:v>0.43630000000000263</c:v>
                </c:pt>
              </c:numCache>
            </c:numRef>
          </c:yVal>
          <c:smooth val="1"/>
        </c:ser>
        <c:ser>
          <c:idx val="1"/>
          <c:order val="1"/>
          <c:tx>
            <c:strRef>
              <c:f>Sheet10!$C$2</c:f>
              <c:strCache>
                <c:ptCount val="1"/>
                <c:pt idx="0">
                  <c:v>0.01 M</c:v>
                </c:pt>
              </c:strCache>
            </c:strRef>
          </c:tx>
          <c:marker>
            <c:symbol val="none"/>
          </c:marker>
          <c:xVal>
            <c:numRef>
              <c:f>Sheet10!$A$3:$A$1003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Sheet10!$C$3:$C$1003</c:f>
              <c:numCache>
                <c:formatCode>General</c:formatCode>
                <c:ptCount val="1001"/>
                <c:pt idx="0">
                  <c:v>2.0000000000000218E-4</c:v>
                </c:pt>
                <c:pt idx="1">
                  <c:v>2.0000000000000218E-4</c:v>
                </c:pt>
                <c:pt idx="2">
                  <c:v>4.0000000000000354E-4</c:v>
                </c:pt>
                <c:pt idx="3">
                  <c:v>1.1000000000000113E-3</c:v>
                </c:pt>
                <c:pt idx="4">
                  <c:v>1.8000000000000151E-3</c:v>
                </c:pt>
                <c:pt idx="5">
                  <c:v>2.0000000000000052E-3</c:v>
                </c:pt>
                <c:pt idx="6">
                  <c:v>2.2000000000000231E-3</c:v>
                </c:pt>
                <c:pt idx="7">
                  <c:v>2.3000000000000052E-3</c:v>
                </c:pt>
                <c:pt idx="8">
                  <c:v>2.4000000000000119E-3</c:v>
                </c:pt>
                <c:pt idx="9">
                  <c:v>2.4000000000000119E-3</c:v>
                </c:pt>
                <c:pt idx="10">
                  <c:v>2.6000000000000246E-3</c:v>
                </c:pt>
                <c:pt idx="11">
                  <c:v>2.7000000000000288E-3</c:v>
                </c:pt>
                <c:pt idx="12">
                  <c:v>2.9000000000000158E-3</c:v>
                </c:pt>
                <c:pt idx="13">
                  <c:v>3.2000000000000318E-3</c:v>
                </c:pt>
                <c:pt idx="14">
                  <c:v>3.2000000000000318E-3</c:v>
                </c:pt>
                <c:pt idx="15">
                  <c:v>3.3000000000000204E-3</c:v>
                </c:pt>
                <c:pt idx="16">
                  <c:v>3.4000000000000237E-3</c:v>
                </c:pt>
                <c:pt idx="17">
                  <c:v>3.7000000000000357E-3</c:v>
                </c:pt>
                <c:pt idx="18">
                  <c:v>3.9000000000000258E-3</c:v>
                </c:pt>
                <c:pt idx="19">
                  <c:v>3.9000000000000258E-3</c:v>
                </c:pt>
                <c:pt idx="20">
                  <c:v>4.0000000000000114E-3</c:v>
                </c:pt>
                <c:pt idx="21">
                  <c:v>4.2000000000000344E-3</c:v>
                </c:pt>
                <c:pt idx="22">
                  <c:v>4.4000000000000402E-3</c:v>
                </c:pt>
                <c:pt idx="23">
                  <c:v>4.5000000000000265E-3</c:v>
                </c:pt>
                <c:pt idx="24">
                  <c:v>4.6000000000000034E-3</c:v>
                </c:pt>
                <c:pt idx="25">
                  <c:v>4.8000000000000161E-3</c:v>
                </c:pt>
                <c:pt idx="26">
                  <c:v>4.8000000000000161E-3</c:v>
                </c:pt>
                <c:pt idx="27">
                  <c:v>4.9000000000000501E-3</c:v>
                </c:pt>
                <c:pt idx="28">
                  <c:v>5.1000000000000125E-3</c:v>
                </c:pt>
                <c:pt idx="29">
                  <c:v>5.2000000000000423E-3</c:v>
                </c:pt>
                <c:pt idx="30">
                  <c:v>5.2000000000000423E-3</c:v>
                </c:pt>
                <c:pt idx="31">
                  <c:v>5.4000000000000437E-3</c:v>
                </c:pt>
                <c:pt idx="32">
                  <c:v>5.5000000000000352E-3</c:v>
                </c:pt>
                <c:pt idx="33">
                  <c:v>5.6000000000000034E-3</c:v>
                </c:pt>
                <c:pt idx="34">
                  <c:v>5.9000000000000545E-3</c:v>
                </c:pt>
                <c:pt idx="35">
                  <c:v>6.0000000000000409E-3</c:v>
                </c:pt>
                <c:pt idx="36">
                  <c:v>6.1000000000000134E-3</c:v>
                </c:pt>
                <c:pt idx="37">
                  <c:v>6.2000000000000501E-3</c:v>
                </c:pt>
                <c:pt idx="38">
                  <c:v>6.3000000000000287E-3</c:v>
                </c:pt>
                <c:pt idx="39">
                  <c:v>6.6000000000000243E-3</c:v>
                </c:pt>
                <c:pt idx="40">
                  <c:v>6.700000000000054E-3</c:v>
                </c:pt>
                <c:pt idx="41">
                  <c:v>6.8000000000000413E-3</c:v>
                </c:pt>
                <c:pt idx="42">
                  <c:v>7.0000000000000513E-3</c:v>
                </c:pt>
                <c:pt idx="43">
                  <c:v>7.2000000000000562E-3</c:v>
                </c:pt>
                <c:pt idx="44">
                  <c:v>7.3000000000000382E-3</c:v>
                </c:pt>
                <c:pt idx="45">
                  <c:v>7.4000000000000671E-3</c:v>
                </c:pt>
                <c:pt idx="46">
                  <c:v>7.6000000000000364E-3</c:v>
                </c:pt>
                <c:pt idx="47">
                  <c:v>7.6000000000000364E-3</c:v>
                </c:pt>
                <c:pt idx="48">
                  <c:v>7.7000000000000592E-3</c:v>
                </c:pt>
                <c:pt idx="49">
                  <c:v>7.9000000000000667E-3</c:v>
                </c:pt>
                <c:pt idx="50">
                  <c:v>8.1000000000000048E-3</c:v>
                </c:pt>
                <c:pt idx="51">
                  <c:v>8.1000000000000048E-3</c:v>
                </c:pt>
                <c:pt idx="52">
                  <c:v>8.2000000000000007E-3</c:v>
                </c:pt>
                <c:pt idx="53">
                  <c:v>8.3000000000000677E-3</c:v>
                </c:pt>
                <c:pt idx="54">
                  <c:v>8.3000000000000677E-3</c:v>
                </c:pt>
                <c:pt idx="55">
                  <c:v>8.4000000000000567E-3</c:v>
                </c:pt>
                <c:pt idx="56">
                  <c:v>8.7000000000000046E-3</c:v>
                </c:pt>
                <c:pt idx="57">
                  <c:v>8.8000000000000751E-3</c:v>
                </c:pt>
                <c:pt idx="58">
                  <c:v>8.9000000000000676E-3</c:v>
                </c:pt>
                <c:pt idx="59">
                  <c:v>9.0000000000000548E-3</c:v>
                </c:pt>
                <c:pt idx="60">
                  <c:v>9.2000000000000068E-3</c:v>
                </c:pt>
                <c:pt idx="61">
                  <c:v>9.4000000000000732E-3</c:v>
                </c:pt>
                <c:pt idx="62">
                  <c:v>9.5000000000000605E-3</c:v>
                </c:pt>
                <c:pt idx="63">
                  <c:v>9.6000000000000443E-3</c:v>
                </c:pt>
                <c:pt idx="64">
                  <c:v>9.8000000000000847E-3</c:v>
                </c:pt>
                <c:pt idx="65">
                  <c:v>9.9000000000000268E-3</c:v>
                </c:pt>
                <c:pt idx="66">
                  <c:v>1.0000000000000059E-2</c:v>
                </c:pt>
                <c:pt idx="67">
                  <c:v>1.0100000000000001E-2</c:v>
                </c:pt>
                <c:pt idx="68">
                  <c:v>1.0300000000000073E-2</c:v>
                </c:pt>
                <c:pt idx="69">
                  <c:v>1.0400000000000079E-2</c:v>
                </c:pt>
                <c:pt idx="70">
                  <c:v>1.0500000000000077E-2</c:v>
                </c:pt>
                <c:pt idx="71">
                  <c:v>1.0500000000000077E-2</c:v>
                </c:pt>
                <c:pt idx="72">
                  <c:v>1.0600000000000087E-2</c:v>
                </c:pt>
                <c:pt idx="73">
                  <c:v>1.0900000000000095E-2</c:v>
                </c:pt>
                <c:pt idx="74">
                  <c:v>1.0999999999999998E-2</c:v>
                </c:pt>
                <c:pt idx="75">
                  <c:v>1.0999999999999998E-2</c:v>
                </c:pt>
                <c:pt idx="76">
                  <c:v>1.0999999999999998E-2</c:v>
                </c:pt>
                <c:pt idx="77">
                  <c:v>1.1100000000000112E-2</c:v>
                </c:pt>
                <c:pt idx="78">
                  <c:v>1.1200000000000109E-2</c:v>
                </c:pt>
                <c:pt idx="79">
                  <c:v>1.1400000000000127E-2</c:v>
                </c:pt>
                <c:pt idx="80">
                  <c:v>1.1599999999999996E-2</c:v>
                </c:pt>
                <c:pt idx="81">
                  <c:v>1.1700000000000132E-2</c:v>
                </c:pt>
                <c:pt idx="82">
                  <c:v>1.180000000000013E-2</c:v>
                </c:pt>
                <c:pt idx="83">
                  <c:v>1.2000000000000021E-2</c:v>
                </c:pt>
                <c:pt idx="84">
                  <c:v>1.2100000000000001E-2</c:v>
                </c:pt>
                <c:pt idx="85">
                  <c:v>1.2300000000000061E-2</c:v>
                </c:pt>
                <c:pt idx="86">
                  <c:v>1.250000000000007E-2</c:v>
                </c:pt>
                <c:pt idx="87">
                  <c:v>1.2600000000000083E-2</c:v>
                </c:pt>
                <c:pt idx="88">
                  <c:v>1.2699999999999998E-2</c:v>
                </c:pt>
                <c:pt idx="89">
                  <c:v>1.2800000000000089E-2</c:v>
                </c:pt>
                <c:pt idx="90">
                  <c:v>1.2800000000000089E-2</c:v>
                </c:pt>
                <c:pt idx="91">
                  <c:v>1.3100000000000101E-2</c:v>
                </c:pt>
                <c:pt idx="92">
                  <c:v>1.3200000000000109E-2</c:v>
                </c:pt>
                <c:pt idx="93">
                  <c:v>1.3299999999999998E-2</c:v>
                </c:pt>
                <c:pt idx="94">
                  <c:v>1.3299999999999998E-2</c:v>
                </c:pt>
                <c:pt idx="95">
                  <c:v>1.3400000000000111E-2</c:v>
                </c:pt>
                <c:pt idx="96">
                  <c:v>1.3400000000000111E-2</c:v>
                </c:pt>
                <c:pt idx="97">
                  <c:v>1.3500000000000123E-2</c:v>
                </c:pt>
                <c:pt idx="98">
                  <c:v>1.3700000000000127E-2</c:v>
                </c:pt>
                <c:pt idx="99">
                  <c:v>1.3899999999999999E-2</c:v>
                </c:pt>
                <c:pt idx="100">
                  <c:v>1.4000000000000005E-2</c:v>
                </c:pt>
                <c:pt idx="101">
                  <c:v>1.4200000000000051E-2</c:v>
                </c:pt>
                <c:pt idx="102">
                  <c:v>1.4400000000000055E-2</c:v>
                </c:pt>
                <c:pt idx="103">
                  <c:v>1.4500000000000063E-2</c:v>
                </c:pt>
                <c:pt idx="104">
                  <c:v>1.4600000000000066E-2</c:v>
                </c:pt>
                <c:pt idx="105">
                  <c:v>1.4800000000000067E-2</c:v>
                </c:pt>
                <c:pt idx="106">
                  <c:v>1.4900000000000083E-2</c:v>
                </c:pt>
                <c:pt idx="107">
                  <c:v>1.5100000000000094E-2</c:v>
                </c:pt>
                <c:pt idx="108">
                  <c:v>1.5299999999999998E-2</c:v>
                </c:pt>
                <c:pt idx="109">
                  <c:v>1.5400000000000103E-2</c:v>
                </c:pt>
                <c:pt idx="110">
                  <c:v>1.5400000000000103E-2</c:v>
                </c:pt>
                <c:pt idx="111">
                  <c:v>1.5500000000000109E-2</c:v>
                </c:pt>
                <c:pt idx="112">
                  <c:v>1.5699999999999999E-2</c:v>
                </c:pt>
                <c:pt idx="113">
                  <c:v>1.6000000000000115E-2</c:v>
                </c:pt>
                <c:pt idx="114">
                  <c:v>1.6000000000000115E-2</c:v>
                </c:pt>
                <c:pt idx="115">
                  <c:v>1.6100000000000135E-2</c:v>
                </c:pt>
                <c:pt idx="116">
                  <c:v>1.6199999999999999E-2</c:v>
                </c:pt>
                <c:pt idx="117">
                  <c:v>1.6199999999999999E-2</c:v>
                </c:pt>
                <c:pt idx="118">
                  <c:v>1.6400000000000133E-2</c:v>
                </c:pt>
                <c:pt idx="119">
                  <c:v>1.6500000000000146E-2</c:v>
                </c:pt>
                <c:pt idx="120">
                  <c:v>1.6600000000000149E-2</c:v>
                </c:pt>
                <c:pt idx="121">
                  <c:v>1.6700000000000149E-2</c:v>
                </c:pt>
                <c:pt idx="122">
                  <c:v>1.6799999999999999E-2</c:v>
                </c:pt>
                <c:pt idx="123">
                  <c:v>1.7000000000000105E-2</c:v>
                </c:pt>
                <c:pt idx="124">
                  <c:v>1.7000000000000105E-2</c:v>
                </c:pt>
                <c:pt idx="125">
                  <c:v>1.7000000000000105E-2</c:v>
                </c:pt>
                <c:pt idx="126">
                  <c:v>1.7100000000000101E-2</c:v>
                </c:pt>
                <c:pt idx="127">
                  <c:v>1.7200000000000108E-2</c:v>
                </c:pt>
                <c:pt idx="128">
                  <c:v>1.7200000000000108E-2</c:v>
                </c:pt>
                <c:pt idx="129">
                  <c:v>1.7200000000000108E-2</c:v>
                </c:pt>
                <c:pt idx="130">
                  <c:v>1.7200000000000108E-2</c:v>
                </c:pt>
                <c:pt idx="131">
                  <c:v>1.7100000000000101E-2</c:v>
                </c:pt>
                <c:pt idx="132">
                  <c:v>1.7100000000000101E-2</c:v>
                </c:pt>
                <c:pt idx="133">
                  <c:v>1.7000000000000105E-2</c:v>
                </c:pt>
                <c:pt idx="134">
                  <c:v>1.7000000000000105E-2</c:v>
                </c:pt>
                <c:pt idx="135">
                  <c:v>1.6799999999999999E-2</c:v>
                </c:pt>
                <c:pt idx="136">
                  <c:v>1.6799999999999999E-2</c:v>
                </c:pt>
                <c:pt idx="137">
                  <c:v>1.6600000000000149E-2</c:v>
                </c:pt>
                <c:pt idx="138">
                  <c:v>1.6500000000000146E-2</c:v>
                </c:pt>
                <c:pt idx="139">
                  <c:v>1.6400000000000133E-2</c:v>
                </c:pt>
                <c:pt idx="140">
                  <c:v>1.6199999999999999E-2</c:v>
                </c:pt>
                <c:pt idx="141">
                  <c:v>1.6199999999999999E-2</c:v>
                </c:pt>
                <c:pt idx="142">
                  <c:v>1.6100000000000135E-2</c:v>
                </c:pt>
                <c:pt idx="143">
                  <c:v>1.6100000000000135E-2</c:v>
                </c:pt>
                <c:pt idx="144">
                  <c:v>1.6100000000000135E-2</c:v>
                </c:pt>
                <c:pt idx="145">
                  <c:v>1.6100000000000135E-2</c:v>
                </c:pt>
                <c:pt idx="146">
                  <c:v>1.6100000000000135E-2</c:v>
                </c:pt>
                <c:pt idx="147">
                  <c:v>1.6100000000000135E-2</c:v>
                </c:pt>
                <c:pt idx="148">
                  <c:v>1.6100000000000135E-2</c:v>
                </c:pt>
                <c:pt idx="149">
                  <c:v>1.6100000000000135E-2</c:v>
                </c:pt>
                <c:pt idx="150">
                  <c:v>1.6100000000000135E-2</c:v>
                </c:pt>
                <c:pt idx="151">
                  <c:v>1.6199999999999999E-2</c:v>
                </c:pt>
                <c:pt idx="152">
                  <c:v>1.6199999999999999E-2</c:v>
                </c:pt>
                <c:pt idx="153">
                  <c:v>1.6199999999999999E-2</c:v>
                </c:pt>
                <c:pt idx="154">
                  <c:v>1.6199999999999999E-2</c:v>
                </c:pt>
                <c:pt idx="155">
                  <c:v>1.6400000000000133E-2</c:v>
                </c:pt>
                <c:pt idx="156">
                  <c:v>1.6400000000000133E-2</c:v>
                </c:pt>
                <c:pt idx="157">
                  <c:v>1.6400000000000133E-2</c:v>
                </c:pt>
                <c:pt idx="158">
                  <c:v>1.6500000000000146E-2</c:v>
                </c:pt>
                <c:pt idx="159">
                  <c:v>1.6500000000000146E-2</c:v>
                </c:pt>
                <c:pt idx="160">
                  <c:v>1.6600000000000149E-2</c:v>
                </c:pt>
                <c:pt idx="161">
                  <c:v>1.6700000000000149E-2</c:v>
                </c:pt>
                <c:pt idx="162">
                  <c:v>1.6700000000000149E-2</c:v>
                </c:pt>
                <c:pt idx="163">
                  <c:v>1.6799999999999999E-2</c:v>
                </c:pt>
                <c:pt idx="164">
                  <c:v>1.6799999999999999E-2</c:v>
                </c:pt>
                <c:pt idx="165">
                  <c:v>1.7000000000000105E-2</c:v>
                </c:pt>
                <c:pt idx="166">
                  <c:v>1.7100000000000101E-2</c:v>
                </c:pt>
                <c:pt idx="167">
                  <c:v>1.7200000000000108E-2</c:v>
                </c:pt>
                <c:pt idx="168">
                  <c:v>1.7299999999999996E-2</c:v>
                </c:pt>
                <c:pt idx="169">
                  <c:v>1.750000000000013E-2</c:v>
                </c:pt>
                <c:pt idx="170">
                  <c:v>1.7600000000000129E-2</c:v>
                </c:pt>
                <c:pt idx="171">
                  <c:v>1.7700000000000143E-2</c:v>
                </c:pt>
                <c:pt idx="172">
                  <c:v>1.7800000000000121E-2</c:v>
                </c:pt>
                <c:pt idx="173">
                  <c:v>1.7800000000000121E-2</c:v>
                </c:pt>
                <c:pt idx="174">
                  <c:v>1.7900000000000131E-2</c:v>
                </c:pt>
                <c:pt idx="175">
                  <c:v>1.810000000000013E-2</c:v>
                </c:pt>
                <c:pt idx="176">
                  <c:v>1.8200000000000136E-2</c:v>
                </c:pt>
                <c:pt idx="177">
                  <c:v>1.8200000000000136E-2</c:v>
                </c:pt>
                <c:pt idx="178">
                  <c:v>1.8300000000000146E-2</c:v>
                </c:pt>
                <c:pt idx="179">
                  <c:v>1.8400000000000135E-2</c:v>
                </c:pt>
                <c:pt idx="180">
                  <c:v>1.8599999999999998E-2</c:v>
                </c:pt>
                <c:pt idx="181">
                  <c:v>1.8700000000000147E-2</c:v>
                </c:pt>
                <c:pt idx="182">
                  <c:v>1.8900000000000149E-2</c:v>
                </c:pt>
                <c:pt idx="183">
                  <c:v>1.9000000000000131E-2</c:v>
                </c:pt>
                <c:pt idx="184">
                  <c:v>1.9300000000000143E-2</c:v>
                </c:pt>
                <c:pt idx="185">
                  <c:v>1.940000000000015E-2</c:v>
                </c:pt>
                <c:pt idx="186">
                  <c:v>1.9500000000000146E-2</c:v>
                </c:pt>
                <c:pt idx="187">
                  <c:v>1.9800000000000144E-2</c:v>
                </c:pt>
                <c:pt idx="188">
                  <c:v>1.9900000000000161E-2</c:v>
                </c:pt>
                <c:pt idx="189">
                  <c:v>2.0000000000000052E-2</c:v>
                </c:pt>
                <c:pt idx="190">
                  <c:v>2.0299999999999999E-2</c:v>
                </c:pt>
                <c:pt idx="191">
                  <c:v>2.0400000000000012E-2</c:v>
                </c:pt>
                <c:pt idx="192">
                  <c:v>2.0500000000000001E-2</c:v>
                </c:pt>
                <c:pt idx="193">
                  <c:v>2.0600000000000052E-2</c:v>
                </c:pt>
                <c:pt idx="194">
                  <c:v>2.0799999999999999E-2</c:v>
                </c:pt>
                <c:pt idx="195">
                  <c:v>2.1000000000000119E-2</c:v>
                </c:pt>
                <c:pt idx="196">
                  <c:v>2.1100000000000011E-2</c:v>
                </c:pt>
                <c:pt idx="197">
                  <c:v>2.1200000000000177E-2</c:v>
                </c:pt>
                <c:pt idx="198">
                  <c:v>2.1500000000000002E-2</c:v>
                </c:pt>
                <c:pt idx="199">
                  <c:v>2.1700000000000011E-2</c:v>
                </c:pt>
                <c:pt idx="200">
                  <c:v>2.1900000000000051E-2</c:v>
                </c:pt>
                <c:pt idx="201">
                  <c:v>2.2100000000000012E-2</c:v>
                </c:pt>
                <c:pt idx="202">
                  <c:v>2.2300000000000052E-2</c:v>
                </c:pt>
                <c:pt idx="203">
                  <c:v>2.2600000000000241E-2</c:v>
                </c:pt>
                <c:pt idx="204">
                  <c:v>2.280000000000023E-2</c:v>
                </c:pt>
                <c:pt idx="205">
                  <c:v>2.3099999999999999E-2</c:v>
                </c:pt>
                <c:pt idx="206">
                  <c:v>2.3299999999999998E-2</c:v>
                </c:pt>
                <c:pt idx="207">
                  <c:v>2.3400000000000011E-2</c:v>
                </c:pt>
                <c:pt idx="208">
                  <c:v>2.3699999999999999E-2</c:v>
                </c:pt>
                <c:pt idx="209">
                  <c:v>2.3900000000000001E-2</c:v>
                </c:pt>
                <c:pt idx="210">
                  <c:v>2.4000000000000042E-2</c:v>
                </c:pt>
                <c:pt idx="211">
                  <c:v>2.4299999999999999E-2</c:v>
                </c:pt>
                <c:pt idx="212">
                  <c:v>2.4500000000000001E-2</c:v>
                </c:pt>
                <c:pt idx="213">
                  <c:v>2.470000000000001E-2</c:v>
                </c:pt>
                <c:pt idx="214">
                  <c:v>2.4900000000000002E-2</c:v>
                </c:pt>
                <c:pt idx="215">
                  <c:v>2.5000000000000119E-2</c:v>
                </c:pt>
                <c:pt idx="216">
                  <c:v>2.5300000000000041E-2</c:v>
                </c:pt>
                <c:pt idx="217">
                  <c:v>2.5500000000000002E-2</c:v>
                </c:pt>
                <c:pt idx="218">
                  <c:v>2.5800000000000167E-2</c:v>
                </c:pt>
                <c:pt idx="219">
                  <c:v>2.6000000000000186E-2</c:v>
                </c:pt>
                <c:pt idx="220">
                  <c:v>2.6400000000000218E-2</c:v>
                </c:pt>
                <c:pt idx="221">
                  <c:v>2.6600000000000186E-2</c:v>
                </c:pt>
                <c:pt idx="222">
                  <c:v>2.7000000000000236E-2</c:v>
                </c:pt>
                <c:pt idx="223">
                  <c:v>2.7200000000000241E-2</c:v>
                </c:pt>
                <c:pt idx="224">
                  <c:v>2.750000000000016E-2</c:v>
                </c:pt>
                <c:pt idx="225">
                  <c:v>2.7700000000000155E-2</c:v>
                </c:pt>
                <c:pt idx="226">
                  <c:v>2.8000000000000011E-2</c:v>
                </c:pt>
                <c:pt idx="227">
                  <c:v>2.8199999999999989E-2</c:v>
                </c:pt>
                <c:pt idx="228">
                  <c:v>2.8400000000000012E-2</c:v>
                </c:pt>
                <c:pt idx="229">
                  <c:v>2.8799999999999999E-2</c:v>
                </c:pt>
                <c:pt idx="230">
                  <c:v>2.9100000000000008E-2</c:v>
                </c:pt>
                <c:pt idx="231">
                  <c:v>2.9200000000000052E-2</c:v>
                </c:pt>
                <c:pt idx="232">
                  <c:v>2.9399999999999999E-2</c:v>
                </c:pt>
                <c:pt idx="233">
                  <c:v>2.9800000000000177E-2</c:v>
                </c:pt>
                <c:pt idx="234">
                  <c:v>3.0000000000000155E-2</c:v>
                </c:pt>
                <c:pt idx="235">
                  <c:v>3.0300000000000042E-2</c:v>
                </c:pt>
                <c:pt idx="236">
                  <c:v>3.0500000000000051E-2</c:v>
                </c:pt>
                <c:pt idx="237">
                  <c:v>3.0800000000000195E-2</c:v>
                </c:pt>
                <c:pt idx="238">
                  <c:v>3.1100000000000103E-2</c:v>
                </c:pt>
                <c:pt idx="239">
                  <c:v>3.1500000000000042E-2</c:v>
                </c:pt>
                <c:pt idx="240">
                  <c:v>3.1700000000000082E-2</c:v>
                </c:pt>
                <c:pt idx="241">
                  <c:v>3.2100000000000052E-2</c:v>
                </c:pt>
                <c:pt idx="242">
                  <c:v>3.2500000000000209E-2</c:v>
                </c:pt>
                <c:pt idx="243">
                  <c:v>3.2700000000000215E-2</c:v>
                </c:pt>
                <c:pt idx="244">
                  <c:v>3.3000000000000002E-2</c:v>
                </c:pt>
                <c:pt idx="245">
                  <c:v>3.330000000000001E-2</c:v>
                </c:pt>
                <c:pt idx="246">
                  <c:v>3.3599999999999998E-2</c:v>
                </c:pt>
                <c:pt idx="247">
                  <c:v>3.3800000000000052E-2</c:v>
                </c:pt>
                <c:pt idx="248">
                  <c:v>3.4200000000000091E-2</c:v>
                </c:pt>
                <c:pt idx="249">
                  <c:v>3.4400000000000201E-2</c:v>
                </c:pt>
                <c:pt idx="250">
                  <c:v>3.4700000000000002E-2</c:v>
                </c:pt>
                <c:pt idx="251">
                  <c:v>3.5000000000000198E-2</c:v>
                </c:pt>
                <c:pt idx="252">
                  <c:v>3.5300000000000012E-2</c:v>
                </c:pt>
                <c:pt idx="253">
                  <c:v>3.5600000000000215E-2</c:v>
                </c:pt>
                <c:pt idx="254">
                  <c:v>3.6000000000000233E-2</c:v>
                </c:pt>
                <c:pt idx="255">
                  <c:v>3.6400000000000245E-2</c:v>
                </c:pt>
                <c:pt idx="256">
                  <c:v>3.6700000000000052E-2</c:v>
                </c:pt>
                <c:pt idx="257">
                  <c:v>3.7100000000000209E-2</c:v>
                </c:pt>
                <c:pt idx="258">
                  <c:v>3.75000000000002E-2</c:v>
                </c:pt>
                <c:pt idx="259">
                  <c:v>3.7800000000000313E-2</c:v>
                </c:pt>
                <c:pt idx="260">
                  <c:v>3.8200000000000012E-2</c:v>
                </c:pt>
                <c:pt idx="261">
                  <c:v>3.8600000000000016E-2</c:v>
                </c:pt>
                <c:pt idx="262">
                  <c:v>3.8800000000000202E-2</c:v>
                </c:pt>
                <c:pt idx="263">
                  <c:v>3.9200000000000193E-2</c:v>
                </c:pt>
                <c:pt idx="264">
                  <c:v>3.9400000000000185E-2</c:v>
                </c:pt>
                <c:pt idx="265">
                  <c:v>3.9700000000000082E-2</c:v>
                </c:pt>
                <c:pt idx="266">
                  <c:v>4.0000000000000112E-2</c:v>
                </c:pt>
                <c:pt idx="267">
                  <c:v>4.0400000000000033E-2</c:v>
                </c:pt>
                <c:pt idx="268">
                  <c:v>4.0800000000000024E-2</c:v>
                </c:pt>
                <c:pt idx="269">
                  <c:v>4.1100000000000005E-2</c:v>
                </c:pt>
                <c:pt idx="270">
                  <c:v>4.1500000000000002E-2</c:v>
                </c:pt>
                <c:pt idx="271">
                  <c:v>4.2000000000000114E-2</c:v>
                </c:pt>
                <c:pt idx="272">
                  <c:v>4.2500000000000024E-2</c:v>
                </c:pt>
                <c:pt idx="273">
                  <c:v>4.280000000000031E-2</c:v>
                </c:pt>
                <c:pt idx="274">
                  <c:v>4.3199999999999995E-2</c:v>
                </c:pt>
                <c:pt idx="275">
                  <c:v>4.36E-2</c:v>
                </c:pt>
                <c:pt idx="276">
                  <c:v>4.3900000000000022E-2</c:v>
                </c:pt>
                <c:pt idx="277">
                  <c:v>4.4300000000000402E-2</c:v>
                </c:pt>
                <c:pt idx="278">
                  <c:v>4.4600000000000112E-2</c:v>
                </c:pt>
                <c:pt idx="279">
                  <c:v>4.4900000000000134E-2</c:v>
                </c:pt>
                <c:pt idx="280">
                  <c:v>4.5300000000000284E-2</c:v>
                </c:pt>
                <c:pt idx="281">
                  <c:v>4.5700000000000345E-2</c:v>
                </c:pt>
                <c:pt idx="282">
                  <c:v>4.6000000000000013E-2</c:v>
                </c:pt>
                <c:pt idx="283">
                  <c:v>4.6400000000000004E-2</c:v>
                </c:pt>
                <c:pt idx="284">
                  <c:v>4.6899999999999997E-2</c:v>
                </c:pt>
                <c:pt idx="285">
                  <c:v>4.7200000000000013E-2</c:v>
                </c:pt>
                <c:pt idx="286">
                  <c:v>4.7600000000000024E-2</c:v>
                </c:pt>
                <c:pt idx="287">
                  <c:v>4.8000000000000084E-2</c:v>
                </c:pt>
                <c:pt idx="288">
                  <c:v>4.8300000000000114E-2</c:v>
                </c:pt>
                <c:pt idx="289">
                  <c:v>4.9000000000000411E-2</c:v>
                </c:pt>
                <c:pt idx="290">
                  <c:v>4.9300000000000475E-2</c:v>
                </c:pt>
                <c:pt idx="291">
                  <c:v>4.9700000000000501E-2</c:v>
                </c:pt>
                <c:pt idx="292">
                  <c:v>5.0000000000000114E-2</c:v>
                </c:pt>
                <c:pt idx="293">
                  <c:v>5.0500000000000024E-2</c:v>
                </c:pt>
                <c:pt idx="294">
                  <c:v>5.0900000000000112E-2</c:v>
                </c:pt>
                <c:pt idx="295">
                  <c:v>5.1299999999999998E-2</c:v>
                </c:pt>
                <c:pt idx="296">
                  <c:v>5.16E-2</c:v>
                </c:pt>
                <c:pt idx="297">
                  <c:v>5.200000000000031E-2</c:v>
                </c:pt>
                <c:pt idx="298">
                  <c:v>5.2500000000000123E-2</c:v>
                </c:pt>
                <c:pt idx="299">
                  <c:v>5.2900000000000127E-2</c:v>
                </c:pt>
                <c:pt idx="300">
                  <c:v>5.3300000000000132E-2</c:v>
                </c:pt>
                <c:pt idx="301">
                  <c:v>5.3700000000000241E-2</c:v>
                </c:pt>
                <c:pt idx="302">
                  <c:v>5.4200000000000123E-2</c:v>
                </c:pt>
                <c:pt idx="303">
                  <c:v>5.4700000000000519E-2</c:v>
                </c:pt>
                <c:pt idx="304">
                  <c:v>5.5100000000000024E-2</c:v>
                </c:pt>
                <c:pt idx="305">
                  <c:v>5.5500000000000126E-2</c:v>
                </c:pt>
                <c:pt idx="306">
                  <c:v>5.5900000000000033E-2</c:v>
                </c:pt>
                <c:pt idx="307">
                  <c:v>5.6400000000000027E-2</c:v>
                </c:pt>
                <c:pt idx="308">
                  <c:v>5.7000000000000134E-2</c:v>
                </c:pt>
                <c:pt idx="309">
                  <c:v>5.7500000000000127E-2</c:v>
                </c:pt>
                <c:pt idx="310">
                  <c:v>5.7900000000000257E-2</c:v>
                </c:pt>
                <c:pt idx="311">
                  <c:v>5.8300000000000275E-2</c:v>
                </c:pt>
                <c:pt idx="312">
                  <c:v>5.8700000000000134E-2</c:v>
                </c:pt>
                <c:pt idx="313">
                  <c:v>5.9100000000000374E-2</c:v>
                </c:pt>
                <c:pt idx="314">
                  <c:v>5.9600000000000194E-2</c:v>
                </c:pt>
                <c:pt idx="315">
                  <c:v>6.0100000000000126E-2</c:v>
                </c:pt>
                <c:pt idx="316">
                  <c:v>6.0500000000000123E-2</c:v>
                </c:pt>
                <c:pt idx="317">
                  <c:v>6.0900000000000114E-2</c:v>
                </c:pt>
                <c:pt idx="318">
                  <c:v>6.1400000000000024E-2</c:v>
                </c:pt>
                <c:pt idx="319">
                  <c:v>6.2000000000000402E-2</c:v>
                </c:pt>
                <c:pt idx="320">
                  <c:v>6.2600000000000031E-2</c:v>
                </c:pt>
                <c:pt idx="321">
                  <c:v>6.3000000000000014E-2</c:v>
                </c:pt>
                <c:pt idx="322">
                  <c:v>6.3500000000000029E-2</c:v>
                </c:pt>
                <c:pt idx="323">
                  <c:v>6.4100000000000379E-2</c:v>
                </c:pt>
                <c:pt idx="324">
                  <c:v>6.4700000000000465E-2</c:v>
                </c:pt>
                <c:pt idx="325">
                  <c:v>6.5300000000000358E-2</c:v>
                </c:pt>
                <c:pt idx="326">
                  <c:v>6.5800000000000122E-2</c:v>
                </c:pt>
                <c:pt idx="327">
                  <c:v>6.6200000000000009E-2</c:v>
                </c:pt>
                <c:pt idx="328">
                  <c:v>6.6700000000000023E-2</c:v>
                </c:pt>
                <c:pt idx="329">
                  <c:v>6.7300000000000429E-2</c:v>
                </c:pt>
                <c:pt idx="330">
                  <c:v>6.7900000000000349E-2</c:v>
                </c:pt>
                <c:pt idx="331">
                  <c:v>6.8400000000000113E-2</c:v>
                </c:pt>
                <c:pt idx="332">
                  <c:v>6.9000000000000505E-2</c:v>
                </c:pt>
                <c:pt idx="333">
                  <c:v>6.950000000000045E-2</c:v>
                </c:pt>
                <c:pt idx="334">
                  <c:v>6.9900000000000406E-2</c:v>
                </c:pt>
                <c:pt idx="335">
                  <c:v>7.0700000000000415E-2</c:v>
                </c:pt>
                <c:pt idx="336">
                  <c:v>7.1300000000000113E-2</c:v>
                </c:pt>
                <c:pt idx="337">
                  <c:v>7.1900000000000033E-2</c:v>
                </c:pt>
                <c:pt idx="338">
                  <c:v>7.2500000000000134E-2</c:v>
                </c:pt>
                <c:pt idx="339">
                  <c:v>7.3000000000000134E-2</c:v>
                </c:pt>
                <c:pt idx="340">
                  <c:v>7.3600000000000013E-2</c:v>
                </c:pt>
                <c:pt idx="341">
                  <c:v>7.4200000000000349E-2</c:v>
                </c:pt>
                <c:pt idx="342">
                  <c:v>7.5000000000000358E-2</c:v>
                </c:pt>
                <c:pt idx="343">
                  <c:v>7.5600000000000014E-2</c:v>
                </c:pt>
                <c:pt idx="344">
                  <c:v>7.6000000000000123E-2</c:v>
                </c:pt>
                <c:pt idx="345">
                  <c:v>7.6500000000000012E-2</c:v>
                </c:pt>
                <c:pt idx="346">
                  <c:v>7.7300000000000452E-2</c:v>
                </c:pt>
                <c:pt idx="347">
                  <c:v>7.7900000000000413E-2</c:v>
                </c:pt>
                <c:pt idx="348">
                  <c:v>7.8600000000000003E-2</c:v>
                </c:pt>
                <c:pt idx="349">
                  <c:v>7.9200000000000381E-2</c:v>
                </c:pt>
                <c:pt idx="350">
                  <c:v>7.9800000000000579E-2</c:v>
                </c:pt>
                <c:pt idx="351">
                  <c:v>8.0600000000000227E-2</c:v>
                </c:pt>
                <c:pt idx="352">
                  <c:v>8.14E-2</c:v>
                </c:pt>
                <c:pt idx="353">
                  <c:v>8.2000000000000003E-2</c:v>
                </c:pt>
                <c:pt idx="354">
                  <c:v>8.2600000000000048E-2</c:v>
                </c:pt>
                <c:pt idx="355">
                  <c:v>8.3300000000000068E-2</c:v>
                </c:pt>
                <c:pt idx="356">
                  <c:v>8.3900000000000266E-2</c:v>
                </c:pt>
                <c:pt idx="357">
                  <c:v>8.4500000000000838E-2</c:v>
                </c:pt>
                <c:pt idx="358">
                  <c:v>8.5200000000000026E-2</c:v>
                </c:pt>
                <c:pt idx="359">
                  <c:v>8.5900000000000046E-2</c:v>
                </c:pt>
                <c:pt idx="360">
                  <c:v>8.6700000000000207E-2</c:v>
                </c:pt>
                <c:pt idx="361">
                  <c:v>8.7300000000000003E-2</c:v>
                </c:pt>
                <c:pt idx="362">
                  <c:v>8.8000000000000675E-2</c:v>
                </c:pt>
                <c:pt idx="363">
                  <c:v>8.8700000000000806E-2</c:v>
                </c:pt>
                <c:pt idx="364">
                  <c:v>8.9500000000000801E-2</c:v>
                </c:pt>
                <c:pt idx="365">
                  <c:v>9.0200000000000044E-2</c:v>
                </c:pt>
                <c:pt idx="366">
                  <c:v>9.0900000000000064E-2</c:v>
                </c:pt>
                <c:pt idx="367">
                  <c:v>9.1700000000000226E-2</c:v>
                </c:pt>
                <c:pt idx="368">
                  <c:v>9.2500000000000068E-2</c:v>
                </c:pt>
                <c:pt idx="369">
                  <c:v>9.3100000000000266E-2</c:v>
                </c:pt>
                <c:pt idx="370">
                  <c:v>9.3800000000000786E-2</c:v>
                </c:pt>
                <c:pt idx="371">
                  <c:v>9.4600000000000767E-2</c:v>
                </c:pt>
                <c:pt idx="372">
                  <c:v>9.5500000000000765E-2</c:v>
                </c:pt>
                <c:pt idx="373">
                  <c:v>9.6300000000000024E-2</c:v>
                </c:pt>
                <c:pt idx="374">
                  <c:v>9.7000000000000045E-2</c:v>
                </c:pt>
                <c:pt idx="375">
                  <c:v>9.7900000000000043E-2</c:v>
                </c:pt>
                <c:pt idx="376">
                  <c:v>9.8600000000000951E-2</c:v>
                </c:pt>
                <c:pt idx="377">
                  <c:v>9.9400000000000044E-2</c:v>
                </c:pt>
                <c:pt idx="378">
                  <c:v>0.10020000000000009</c:v>
                </c:pt>
                <c:pt idx="379">
                  <c:v>0.10100000000000002</c:v>
                </c:pt>
                <c:pt idx="380">
                  <c:v>0.1018</c:v>
                </c:pt>
                <c:pt idx="381">
                  <c:v>0.10249999999999998</c:v>
                </c:pt>
                <c:pt idx="382">
                  <c:v>0.10340000000000002</c:v>
                </c:pt>
                <c:pt idx="383">
                  <c:v>0.10420000000000022</c:v>
                </c:pt>
                <c:pt idx="384">
                  <c:v>0.10500000000000002</c:v>
                </c:pt>
                <c:pt idx="385">
                  <c:v>0.10580000000000002</c:v>
                </c:pt>
                <c:pt idx="386">
                  <c:v>0.10660000000000019</c:v>
                </c:pt>
                <c:pt idx="387">
                  <c:v>0.10730000000000002</c:v>
                </c:pt>
                <c:pt idx="388">
                  <c:v>0.10820000000000063</c:v>
                </c:pt>
                <c:pt idx="389">
                  <c:v>0.10900000000000012</c:v>
                </c:pt>
                <c:pt idx="390">
                  <c:v>0.11000000000000018</c:v>
                </c:pt>
                <c:pt idx="391">
                  <c:v>0.11070000000000024</c:v>
                </c:pt>
                <c:pt idx="392">
                  <c:v>0.1116000000000002</c:v>
                </c:pt>
                <c:pt idx="393">
                  <c:v>0.11240000000000011</c:v>
                </c:pt>
                <c:pt idx="394">
                  <c:v>0.11330000000000011</c:v>
                </c:pt>
                <c:pt idx="395">
                  <c:v>0.11430000000000011</c:v>
                </c:pt>
                <c:pt idx="396">
                  <c:v>0.11509999999999998</c:v>
                </c:pt>
                <c:pt idx="397">
                  <c:v>0.11600000000000023</c:v>
                </c:pt>
                <c:pt idx="398">
                  <c:v>0.11680000000000018</c:v>
                </c:pt>
                <c:pt idx="399">
                  <c:v>0.11760000000000032</c:v>
                </c:pt>
                <c:pt idx="400">
                  <c:v>0.11849999999999998</c:v>
                </c:pt>
                <c:pt idx="401">
                  <c:v>0.11940000000000023</c:v>
                </c:pt>
                <c:pt idx="402">
                  <c:v>0.12020000000000022</c:v>
                </c:pt>
                <c:pt idx="403">
                  <c:v>0.12100000000000002</c:v>
                </c:pt>
                <c:pt idx="404">
                  <c:v>0.12189999999999998</c:v>
                </c:pt>
                <c:pt idx="405">
                  <c:v>0.12290000000000002</c:v>
                </c:pt>
                <c:pt idx="406">
                  <c:v>0.12379999999999999</c:v>
                </c:pt>
                <c:pt idx="407">
                  <c:v>0.12460000000000022</c:v>
                </c:pt>
                <c:pt idx="408">
                  <c:v>0.12559999999999999</c:v>
                </c:pt>
                <c:pt idx="409">
                  <c:v>0.12670000000000001</c:v>
                </c:pt>
                <c:pt idx="410">
                  <c:v>0.12759999999999999</c:v>
                </c:pt>
                <c:pt idx="411">
                  <c:v>0.1285</c:v>
                </c:pt>
                <c:pt idx="412">
                  <c:v>0.1295</c:v>
                </c:pt>
                <c:pt idx="413">
                  <c:v>0.1305</c:v>
                </c:pt>
                <c:pt idx="414">
                  <c:v>0.13150000000000001</c:v>
                </c:pt>
                <c:pt idx="415">
                  <c:v>0.13239999999999999</c:v>
                </c:pt>
                <c:pt idx="416">
                  <c:v>0.13339999999999999</c:v>
                </c:pt>
                <c:pt idx="417">
                  <c:v>0.13450000000000001</c:v>
                </c:pt>
                <c:pt idx="418">
                  <c:v>0.1356</c:v>
                </c:pt>
                <c:pt idx="419">
                  <c:v>0.13669999999999999</c:v>
                </c:pt>
                <c:pt idx="420">
                  <c:v>0.13780000000000001</c:v>
                </c:pt>
                <c:pt idx="421">
                  <c:v>0.13880000000000001</c:v>
                </c:pt>
                <c:pt idx="422">
                  <c:v>0.13980000000000001</c:v>
                </c:pt>
                <c:pt idx="423">
                  <c:v>0.14090000000000041</c:v>
                </c:pt>
                <c:pt idx="424">
                  <c:v>0.14200000000000004</c:v>
                </c:pt>
                <c:pt idx="425">
                  <c:v>0.14290000000000044</c:v>
                </c:pt>
                <c:pt idx="426">
                  <c:v>0.14390000000000044</c:v>
                </c:pt>
                <c:pt idx="427">
                  <c:v>0.14500000000000021</c:v>
                </c:pt>
                <c:pt idx="428">
                  <c:v>0.14610000000000001</c:v>
                </c:pt>
                <c:pt idx="429">
                  <c:v>0.14710000000000001</c:v>
                </c:pt>
                <c:pt idx="430">
                  <c:v>0.14820000000000041</c:v>
                </c:pt>
                <c:pt idx="431">
                  <c:v>0.14930000000000004</c:v>
                </c:pt>
                <c:pt idx="432">
                  <c:v>0.15030000000000004</c:v>
                </c:pt>
                <c:pt idx="433">
                  <c:v>0.15140000000000126</c:v>
                </c:pt>
                <c:pt idx="434">
                  <c:v>0.15260000000000001</c:v>
                </c:pt>
                <c:pt idx="435">
                  <c:v>0.15370000000000109</c:v>
                </c:pt>
                <c:pt idx="436">
                  <c:v>0.15480000000000024</c:v>
                </c:pt>
                <c:pt idx="437">
                  <c:v>0.15590000000000145</c:v>
                </c:pt>
                <c:pt idx="438">
                  <c:v>0.15700000000000044</c:v>
                </c:pt>
                <c:pt idx="439">
                  <c:v>0.15820000000000126</c:v>
                </c:pt>
                <c:pt idx="440">
                  <c:v>0.15940000000000143</c:v>
                </c:pt>
                <c:pt idx="441">
                  <c:v>0.16050000000000039</c:v>
                </c:pt>
                <c:pt idx="442">
                  <c:v>0.16210000000000022</c:v>
                </c:pt>
                <c:pt idx="443">
                  <c:v>0.16380000000000039</c:v>
                </c:pt>
                <c:pt idx="444">
                  <c:v>0.16490000000000088</c:v>
                </c:pt>
                <c:pt idx="445">
                  <c:v>0.16560000000000036</c:v>
                </c:pt>
                <c:pt idx="446">
                  <c:v>0.16670000000000051</c:v>
                </c:pt>
                <c:pt idx="447">
                  <c:v>0.16810000000000039</c:v>
                </c:pt>
                <c:pt idx="448">
                  <c:v>0.16930000000000045</c:v>
                </c:pt>
                <c:pt idx="449">
                  <c:v>0.17050000000000001</c:v>
                </c:pt>
                <c:pt idx="450">
                  <c:v>0.17190000000000041</c:v>
                </c:pt>
                <c:pt idx="451">
                  <c:v>0.1731</c:v>
                </c:pt>
                <c:pt idx="452">
                  <c:v>0.17440000000000044</c:v>
                </c:pt>
                <c:pt idx="453">
                  <c:v>0.17570000000000024</c:v>
                </c:pt>
                <c:pt idx="454">
                  <c:v>0.17690000000000108</c:v>
                </c:pt>
                <c:pt idx="455">
                  <c:v>0.17820000000000041</c:v>
                </c:pt>
                <c:pt idx="456">
                  <c:v>0.17960000000000001</c:v>
                </c:pt>
                <c:pt idx="457">
                  <c:v>0.18090000000000125</c:v>
                </c:pt>
                <c:pt idx="458">
                  <c:v>0.18240000000000126</c:v>
                </c:pt>
                <c:pt idx="459">
                  <c:v>0.18370000000000108</c:v>
                </c:pt>
                <c:pt idx="460">
                  <c:v>0.18510000000000001</c:v>
                </c:pt>
                <c:pt idx="461">
                  <c:v>0.18660000000000004</c:v>
                </c:pt>
                <c:pt idx="462">
                  <c:v>0.18810000000000004</c:v>
                </c:pt>
                <c:pt idx="463">
                  <c:v>0.18950000000000108</c:v>
                </c:pt>
                <c:pt idx="464">
                  <c:v>0.19080000000000036</c:v>
                </c:pt>
                <c:pt idx="465">
                  <c:v>0.19210000000000022</c:v>
                </c:pt>
                <c:pt idx="466">
                  <c:v>0.19360000000000022</c:v>
                </c:pt>
                <c:pt idx="467">
                  <c:v>0.19490000000000085</c:v>
                </c:pt>
                <c:pt idx="468">
                  <c:v>0.19640000000000088</c:v>
                </c:pt>
                <c:pt idx="469">
                  <c:v>0.19790000000000088</c:v>
                </c:pt>
                <c:pt idx="470">
                  <c:v>0.19950000000000051</c:v>
                </c:pt>
                <c:pt idx="471">
                  <c:v>0.20100000000000001</c:v>
                </c:pt>
                <c:pt idx="472">
                  <c:v>0.20240000000000041</c:v>
                </c:pt>
                <c:pt idx="473">
                  <c:v>0.20369999999999999</c:v>
                </c:pt>
                <c:pt idx="474">
                  <c:v>0.20519999999999999</c:v>
                </c:pt>
                <c:pt idx="475">
                  <c:v>0.20680000000000001</c:v>
                </c:pt>
                <c:pt idx="476">
                  <c:v>0.20840000000000108</c:v>
                </c:pt>
                <c:pt idx="477">
                  <c:v>0.20980000000000001</c:v>
                </c:pt>
                <c:pt idx="478">
                  <c:v>0.21140000000000117</c:v>
                </c:pt>
                <c:pt idx="479">
                  <c:v>0.21310000000000001</c:v>
                </c:pt>
                <c:pt idx="480">
                  <c:v>0.21470000000000108</c:v>
                </c:pt>
                <c:pt idx="481">
                  <c:v>0.21620000000000109</c:v>
                </c:pt>
                <c:pt idx="482">
                  <c:v>0.21780000000000024</c:v>
                </c:pt>
                <c:pt idx="483">
                  <c:v>0.21940000000000145</c:v>
                </c:pt>
                <c:pt idx="484">
                  <c:v>0.22080000000000036</c:v>
                </c:pt>
                <c:pt idx="485">
                  <c:v>0.22250000000000039</c:v>
                </c:pt>
                <c:pt idx="486">
                  <c:v>0.22420000000000051</c:v>
                </c:pt>
                <c:pt idx="487">
                  <c:v>0.22580000000000039</c:v>
                </c:pt>
                <c:pt idx="488">
                  <c:v>0.22750000000000048</c:v>
                </c:pt>
                <c:pt idx="489">
                  <c:v>0.22910000000000036</c:v>
                </c:pt>
                <c:pt idx="490">
                  <c:v>0.23080000000000001</c:v>
                </c:pt>
                <c:pt idx="491">
                  <c:v>0.23240000000000041</c:v>
                </c:pt>
                <c:pt idx="492">
                  <c:v>0.2341</c:v>
                </c:pt>
                <c:pt idx="493">
                  <c:v>0.23600000000000004</c:v>
                </c:pt>
                <c:pt idx="494">
                  <c:v>0.23780000000000001</c:v>
                </c:pt>
                <c:pt idx="495">
                  <c:v>0.23960000000000001</c:v>
                </c:pt>
                <c:pt idx="496">
                  <c:v>0.24130000000000001</c:v>
                </c:pt>
                <c:pt idx="497">
                  <c:v>0.24300000000000024</c:v>
                </c:pt>
                <c:pt idx="498">
                  <c:v>0.24480000000000021</c:v>
                </c:pt>
                <c:pt idx="499">
                  <c:v>0.24660000000000001</c:v>
                </c:pt>
                <c:pt idx="500">
                  <c:v>0.24820000000000109</c:v>
                </c:pt>
                <c:pt idx="501">
                  <c:v>0.24990000000000145</c:v>
                </c:pt>
                <c:pt idx="502">
                  <c:v>0.25169999999999998</c:v>
                </c:pt>
                <c:pt idx="503">
                  <c:v>0.25330000000000008</c:v>
                </c:pt>
                <c:pt idx="504">
                  <c:v>0.25510000000000005</c:v>
                </c:pt>
                <c:pt idx="505">
                  <c:v>0.25700000000000001</c:v>
                </c:pt>
                <c:pt idx="506">
                  <c:v>0.25879999999999997</c:v>
                </c:pt>
                <c:pt idx="507">
                  <c:v>0.26050000000000001</c:v>
                </c:pt>
                <c:pt idx="508">
                  <c:v>0.26220000000000004</c:v>
                </c:pt>
                <c:pt idx="509">
                  <c:v>0.26390000000000002</c:v>
                </c:pt>
                <c:pt idx="510">
                  <c:v>0.2656</c:v>
                </c:pt>
                <c:pt idx="511">
                  <c:v>0.2676</c:v>
                </c:pt>
                <c:pt idx="512">
                  <c:v>0.26940000000000008</c:v>
                </c:pt>
                <c:pt idx="513">
                  <c:v>0.27140000000000031</c:v>
                </c:pt>
                <c:pt idx="514">
                  <c:v>0.2732</c:v>
                </c:pt>
                <c:pt idx="515">
                  <c:v>0.27490000000000031</c:v>
                </c:pt>
                <c:pt idx="516">
                  <c:v>0.2767</c:v>
                </c:pt>
                <c:pt idx="517">
                  <c:v>0.2787</c:v>
                </c:pt>
                <c:pt idx="518">
                  <c:v>0.28080000000000038</c:v>
                </c:pt>
                <c:pt idx="519">
                  <c:v>0.28260000000000002</c:v>
                </c:pt>
                <c:pt idx="520">
                  <c:v>0.28430000000000138</c:v>
                </c:pt>
                <c:pt idx="521">
                  <c:v>0.28630000000000205</c:v>
                </c:pt>
                <c:pt idx="522">
                  <c:v>0.28810000000000002</c:v>
                </c:pt>
                <c:pt idx="523">
                  <c:v>0.28990000000000032</c:v>
                </c:pt>
                <c:pt idx="524">
                  <c:v>0.29190000000000038</c:v>
                </c:pt>
                <c:pt idx="525">
                  <c:v>0.29390000000000038</c:v>
                </c:pt>
                <c:pt idx="526">
                  <c:v>0.29580000000000234</c:v>
                </c:pt>
                <c:pt idx="527">
                  <c:v>0.29850000000000032</c:v>
                </c:pt>
                <c:pt idx="528">
                  <c:v>0.30130000000000234</c:v>
                </c:pt>
                <c:pt idx="529">
                  <c:v>0.30310000000000031</c:v>
                </c:pt>
                <c:pt idx="530">
                  <c:v>0.30520000000000008</c:v>
                </c:pt>
                <c:pt idx="531">
                  <c:v>0.30730000000000263</c:v>
                </c:pt>
                <c:pt idx="532">
                  <c:v>0.30920000000000031</c:v>
                </c:pt>
                <c:pt idx="533">
                  <c:v>0.31100000000000205</c:v>
                </c:pt>
                <c:pt idx="534">
                  <c:v>0.31320000000000031</c:v>
                </c:pt>
                <c:pt idx="535">
                  <c:v>0.31530000000000263</c:v>
                </c:pt>
                <c:pt idx="536">
                  <c:v>0.31750000000000228</c:v>
                </c:pt>
                <c:pt idx="537">
                  <c:v>0.31970000000000032</c:v>
                </c:pt>
                <c:pt idx="538">
                  <c:v>0.32180000000000303</c:v>
                </c:pt>
                <c:pt idx="539">
                  <c:v>0.32400000000000234</c:v>
                </c:pt>
                <c:pt idx="540">
                  <c:v>0.32590000000000263</c:v>
                </c:pt>
                <c:pt idx="541">
                  <c:v>0.32810000000000206</c:v>
                </c:pt>
                <c:pt idx="542">
                  <c:v>0.33030000000000342</c:v>
                </c:pt>
                <c:pt idx="543">
                  <c:v>0.33250000000000263</c:v>
                </c:pt>
                <c:pt idx="544">
                  <c:v>0.33460000000000234</c:v>
                </c:pt>
                <c:pt idx="545">
                  <c:v>0.33670000000000205</c:v>
                </c:pt>
                <c:pt idx="546">
                  <c:v>0.33890000000000303</c:v>
                </c:pt>
                <c:pt idx="547">
                  <c:v>0.34130000000000216</c:v>
                </c:pt>
                <c:pt idx="548">
                  <c:v>0.34350000000000119</c:v>
                </c:pt>
                <c:pt idx="549">
                  <c:v>0.34560000000000096</c:v>
                </c:pt>
                <c:pt idx="550">
                  <c:v>0.34780000000000277</c:v>
                </c:pt>
                <c:pt idx="551">
                  <c:v>0.35010000000000002</c:v>
                </c:pt>
                <c:pt idx="552">
                  <c:v>0.35230000000000206</c:v>
                </c:pt>
                <c:pt idx="553">
                  <c:v>0.35440000000000038</c:v>
                </c:pt>
                <c:pt idx="554">
                  <c:v>0.35660000000000008</c:v>
                </c:pt>
                <c:pt idx="555">
                  <c:v>0.35890000000000088</c:v>
                </c:pt>
                <c:pt idx="556">
                  <c:v>0.36130000000000234</c:v>
                </c:pt>
                <c:pt idx="557">
                  <c:v>0.36380000000000234</c:v>
                </c:pt>
                <c:pt idx="558">
                  <c:v>0.36600000000000038</c:v>
                </c:pt>
                <c:pt idx="559">
                  <c:v>0.36840000000000234</c:v>
                </c:pt>
                <c:pt idx="560">
                  <c:v>0.37080000000000263</c:v>
                </c:pt>
                <c:pt idx="561">
                  <c:v>0.37320000000000031</c:v>
                </c:pt>
                <c:pt idx="562">
                  <c:v>0.37560000000000032</c:v>
                </c:pt>
                <c:pt idx="563">
                  <c:v>0.37810000000000032</c:v>
                </c:pt>
                <c:pt idx="564">
                  <c:v>0.38060000000000038</c:v>
                </c:pt>
                <c:pt idx="565">
                  <c:v>0.38310000000000038</c:v>
                </c:pt>
                <c:pt idx="566">
                  <c:v>0.38560000000000205</c:v>
                </c:pt>
                <c:pt idx="567">
                  <c:v>0.38820000000000032</c:v>
                </c:pt>
                <c:pt idx="568">
                  <c:v>0.39060000000000206</c:v>
                </c:pt>
                <c:pt idx="569">
                  <c:v>0.39310000000000234</c:v>
                </c:pt>
                <c:pt idx="570">
                  <c:v>0.39540000000000303</c:v>
                </c:pt>
                <c:pt idx="571">
                  <c:v>0.39780000000000365</c:v>
                </c:pt>
                <c:pt idx="572">
                  <c:v>0.40050000000000002</c:v>
                </c:pt>
                <c:pt idx="573">
                  <c:v>0.40310000000000001</c:v>
                </c:pt>
                <c:pt idx="574">
                  <c:v>0.40550000000000008</c:v>
                </c:pt>
                <c:pt idx="575">
                  <c:v>0.40800000000000008</c:v>
                </c:pt>
                <c:pt idx="576">
                  <c:v>0.41050000000000031</c:v>
                </c:pt>
                <c:pt idx="577">
                  <c:v>0.41300000000000031</c:v>
                </c:pt>
                <c:pt idx="578">
                  <c:v>0.41580000000000206</c:v>
                </c:pt>
                <c:pt idx="579">
                  <c:v>0.41860000000000008</c:v>
                </c:pt>
                <c:pt idx="580">
                  <c:v>0.42130000000000234</c:v>
                </c:pt>
                <c:pt idx="581">
                  <c:v>0.42400000000000032</c:v>
                </c:pt>
                <c:pt idx="582">
                  <c:v>0.42660000000000031</c:v>
                </c:pt>
                <c:pt idx="583">
                  <c:v>0.42920000000000008</c:v>
                </c:pt>
                <c:pt idx="584">
                  <c:v>0.43190000000000234</c:v>
                </c:pt>
                <c:pt idx="585">
                  <c:v>0.43470000000000031</c:v>
                </c:pt>
                <c:pt idx="586">
                  <c:v>0.43740000000000234</c:v>
                </c:pt>
                <c:pt idx="587">
                  <c:v>0.44030000000000102</c:v>
                </c:pt>
                <c:pt idx="588">
                  <c:v>0.44310000000000033</c:v>
                </c:pt>
                <c:pt idx="589">
                  <c:v>0.44570000000000026</c:v>
                </c:pt>
                <c:pt idx="590">
                  <c:v>0.44840000000000102</c:v>
                </c:pt>
                <c:pt idx="591">
                  <c:v>0.45100000000000001</c:v>
                </c:pt>
                <c:pt idx="592">
                  <c:v>0.45370000000000005</c:v>
                </c:pt>
                <c:pt idx="593">
                  <c:v>0.45629999999999998</c:v>
                </c:pt>
                <c:pt idx="594">
                  <c:v>0.45910000000000001</c:v>
                </c:pt>
                <c:pt idx="595">
                  <c:v>0.46190000000000031</c:v>
                </c:pt>
                <c:pt idx="596">
                  <c:v>0.46460000000000001</c:v>
                </c:pt>
                <c:pt idx="597">
                  <c:v>0.46740000000000032</c:v>
                </c:pt>
                <c:pt idx="598">
                  <c:v>0.47030000000000038</c:v>
                </c:pt>
                <c:pt idx="599">
                  <c:v>0.47330000000000205</c:v>
                </c:pt>
                <c:pt idx="600">
                  <c:v>0.47620000000000001</c:v>
                </c:pt>
                <c:pt idx="601">
                  <c:v>0.47900000000000031</c:v>
                </c:pt>
                <c:pt idx="602">
                  <c:v>0.48170000000000002</c:v>
                </c:pt>
                <c:pt idx="603">
                  <c:v>0.48440000000000188</c:v>
                </c:pt>
                <c:pt idx="604">
                  <c:v>0.48730000000000234</c:v>
                </c:pt>
                <c:pt idx="605">
                  <c:v>0.49010000000000031</c:v>
                </c:pt>
                <c:pt idx="606">
                  <c:v>0.49300000000000038</c:v>
                </c:pt>
                <c:pt idx="607">
                  <c:v>0.49600000000000088</c:v>
                </c:pt>
                <c:pt idx="608">
                  <c:v>0.49900000000000205</c:v>
                </c:pt>
                <c:pt idx="609">
                  <c:v>0.502</c:v>
                </c:pt>
                <c:pt idx="610">
                  <c:v>0.50460000000000005</c:v>
                </c:pt>
                <c:pt idx="611">
                  <c:v>0.50760000000000005</c:v>
                </c:pt>
                <c:pt idx="612">
                  <c:v>0.51039999999999996</c:v>
                </c:pt>
                <c:pt idx="613">
                  <c:v>0.51339999999999997</c:v>
                </c:pt>
                <c:pt idx="614">
                  <c:v>0.51639999999999997</c:v>
                </c:pt>
                <c:pt idx="615">
                  <c:v>0.51929999999999998</c:v>
                </c:pt>
                <c:pt idx="616">
                  <c:v>0.5222</c:v>
                </c:pt>
                <c:pt idx="617">
                  <c:v>0.52510000000000001</c:v>
                </c:pt>
                <c:pt idx="618">
                  <c:v>0.5282</c:v>
                </c:pt>
                <c:pt idx="619">
                  <c:v>0.53110000000000002</c:v>
                </c:pt>
                <c:pt idx="620">
                  <c:v>0.53410000000000002</c:v>
                </c:pt>
                <c:pt idx="621">
                  <c:v>0.53700000000000003</c:v>
                </c:pt>
                <c:pt idx="622">
                  <c:v>0.53990000000000005</c:v>
                </c:pt>
                <c:pt idx="623">
                  <c:v>0.54270000000000063</c:v>
                </c:pt>
                <c:pt idx="624">
                  <c:v>0.54570000000000063</c:v>
                </c:pt>
                <c:pt idx="625">
                  <c:v>0.54849999999999999</c:v>
                </c:pt>
                <c:pt idx="626">
                  <c:v>0.55130000000000001</c:v>
                </c:pt>
                <c:pt idx="627">
                  <c:v>0.55410000000000004</c:v>
                </c:pt>
                <c:pt idx="628">
                  <c:v>0.55700000000000005</c:v>
                </c:pt>
                <c:pt idx="629">
                  <c:v>0.56010000000000004</c:v>
                </c:pt>
                <c:pt idx="630">
                  <c:v>0.56310000000000004</c:v>
                </c:pt>
                <c:pt idx="631">
                  <c:v>0.56590000000000062</c:v>
                </c:pt>
                <c:pt idx="632">
                  <c:v>0.56899999999999995</c:v>
                </c:pt>
                <c:pt idx="633">
                  <c:v>0.57190000000000063</c:v>
                </c:pt>
                <c:pt idx="634">
                  <c:v>0.57470000000000065</c:v>
                </c:pt>
                <c:pt idx="635">
                  <c:v>0.57790000000000064</c:v>
                </c:pt>
                <c:pt idx="636">
                  <c:v>0.58090000000000053</c:v>
                </c:pt>
                <c:pt idx="637">
                  <c:v>0.58370000000000144</c:v>
                </c:pt>
                <c:pt idx="638">
                  <c:v>0.58670000000000144</c:v>
                </c:pt>
                <c:pt idx="639">
                  <c:v>0.5896000000000019</c:v>
                </c:pt>
                <c:pt idx="640">
                  <c:v>0.59249999999999958</c:v>
                </c:pt>
                <c:pt idx="641">
                  <c:v>0.59560000000000191</c:v>
                </c:pt>
                <c:pt idx="642">
                  <c:v>0.59860000000000191</c:v>
                </c:pt>
                <c:pt idx="643">
                  <c:v>0.60160000000000502</c:v>
                </c:pt>
                <c:pt idx="644">
                  <c:v>0.60420000000000063</c:v>
                </c:pt>
                <c:pt idx="645">
                  <c:v>0.60680000000000456</c:v>
                </c:pt>
                <c:pt idx="646">
                  <c:v>0.60990000000000411</c:v>
                </c:pt>
                <c:pt idx="647">
                  <c:v>0.61290000000000422</c:v>
                </c:pt>
                <c:pt idx="648">
                  <c:v>0.6160000000000041</c:v>
                </c:pt>
                <c:pt idx="649">
                  <c:v>0.61890000000000456</c:v>
                </c:pt>
                <c:pt idx="650">
                  <c:v>0.62180000000000468</c:v>
                </c:pt>
                <c:pt idx="651">
                  <c:v>0.6248000000000048</c:v>
                </c:pt>
                <c:pt idx="652">
                  <c:v>0.62770000000000525</c:v>
                </c:pt>
                <c:pt idx="653">
                  <c:v>0.63049999999999995</c:v>
                </c:pt>
                <c:pt idx="654">
                  <c:v>0.63340000000000063</c:v>
                </c:pt>
                <c:pt idx="655">
                  <c:v>0.63660000000000538</c:v>
                </c:pt>
                <c:pt idx="656">
                  <c:v>0.63950000000000062</c:v>
                </c:pt>
                <c:pt idx="657">
                  <c:v>0.6422000000000041</c:v>
                </c:pt>
                <c:pt idx="658">
                  <c:v>0.64530000000000065</c:v>
                </c:pt>
                <c:pt idx="659">
                  <c:v>0.64830000000000065</c:v>
                </c:pt>
                <c:pt idx="660">
                  <c:v>0.65110000000000456</c:v>
                </c:pt>
                <c:pt idx="661">
                  <c:v>0.65410000000000468</c:v>
                </c:pt>
                <c:pt idx="662">
                  <c:v>0.65720000000000456</c:v>
                </c:pt>
                <c:pt idx="663">
                  <c:v>0.66030000000000411</c:v>
                </c:pt>
                <c:pt idx="664">
                  <c:v>0.66310000000000491</c:v>
                </c:pt>
                <c:pt idx="665">
                  <c:v>0.66590000000000527</c:v>
                </c:pt>
                <c:pt idx="666">
                  <c:v>0.66870000000000618</c:v>
                </c:pt>
                <c:pt idx="667">
                  <c:v>0.67130000000000456</c:v>
                </c:pt>
                <c:pt idx="668">
                  <c:v>0.67420000000000468</c:v>
                </c:pt>
                <c:pt idx="669">
                  <c:v>0.67710000000000525</c:v>
                </c:pt>
                <c:pt idx="670">
                  <c:v>0.67990000000000606</c:v>
                </c:pt>
                <c:pt idx="671">
                  <c:v>0.68290000000000273</c:v>
                </c:pt>
                <c:pt idx="672">
                  <c:v>0.68550000000000144</c:v>
                </c:pt>
                <c:pt idx="673">
                  <c:v>0.68820000000000225</c:v>
                </c:pt>
                <c:pt idx="674">
                  <c:v>0.69100000000000272</c:v>
                </c:pt>
                <c:pt idx="675">
                  <c:v>0.69400000000000273</c:v>
                </c:pt>
                <c:pt idx="676">
                  <c:v>0.69670000000000454</c:v>
                </c:pt>
                <c:pt idx="677">
                  <c:v>0.69950000000000168</c:v>
                </c:pt>
                <c:pt idx="678">
                  <c:v>0.70209999999999995</c:v>
                </c:pt>
                <c:pt idx="679">
                  <c:v>0.70460000000000456</c:v>
                </c:pt>
                <c:pt idx="680">
                  <c:v>0.70730000000000004</c:v>
                </c:pt>
                <c:pt idx="681">
                  <c:v>0.71020000000000005</c:v>
                </c:pt>
                <c:pt idx="682">
                  <c:v>0.71300000000000063</c:v>
                </c:pt>
                <c:pt idx="683">
                  <c:v>0.71560000000000457</c:v>
                </c:pt>
                <c:pt idx="684">
                  <c:v>0.71840000000000004</c:v>
                </c:pt>
                <c:pt idx="685">
                  <c:v>0.72090000000000065</c:v>
                </c:pt>
                <c:pt idx="686">
                  <c:v>0.72340000000000004</c:v>
                </c:pt>
                <c:pt idx="687">
                  <c:v>0.72620000000000062</c:v>
                </c:pt>
                <c:pt idx="688">
                  <c:v>0.7289000000000041</c:v>
                </c:pt>
                <c:pt idx="689">
                  <c:v>0.73140000000000005</c:v>
                </c:pt>
                <c:pt idx="690">
                  <c:v>0.73400000000000065</c:v>
                </c:pt>
                <c:pt idx="691">
                  <c:v>0.73660000000000525</c:v>
                </c:pt>
                <c:pt idx="692">
                  <c:v>0.73930000000000062</c:v>
                </c:pt>
                <c:pt idx="693">
                  <c:v>0.74170000000000524</c:v>
                </c:pt>
                <c:pt idx="694">
                  <c:v>0.7440000000000041</c:v>
                </c:pt>
                <c:pt idx="695">
                  <c:v>0.74650000000000005</c:v>
                </c:pt>
                <c:pt idx="696">
                  <c:v>0.74880000000000468</c:v>
                </c:pt>
                <c:pt idx="697">
                  <c:v>0.75130000000000063</c:v>
                </c:pt>
                <c:pt idx="698">
                  <c:v>0.75370000000000525</c:v>
                </c:pt>
                <c:pt idx="699">
                  <c:v>0.7561000000000041</c:v>
                </c:pt>
                <c:pt idx="700">
                  <c:v>0.75870000000000526</c:v>
                </c:pt>
                <c:pt idx="701">
                  <c:v>0.76090000000000468</c:v>
                </c:pt>
                <c:pt idx="702">
                  <c:v>0.76270000000000526</c:v>
                </c:pt>
                <c:pt idx="703">
                  <c:v>0.76550000000000062</c:v>
                </c:pt>
                <c:pt idx="704">
                  <c:v>0.76840000000000064</c:v>
                </c:pt>
                <c:pt idx="705">
                  <c:v>0.77059999999999962</c:v>
                </c:pt>
                <c:pt idx="706">
                  <c:v>0.7728000000000036</c:v>
                </c:pt>
                <c:pt idx="707">
                  <c:v>0.77510000000000312</c:v>
                </c:pt>
                <c:pt idx="708">
                  <c:v>0.777200000000003</c:v>
                </c:pt>
                <c:pt idx="709">
                  <c:v>0.77930000000000266</c:v>
                </c:pt>
                <c:pt idx="710">
                  <c:v>0.78139999999999998</c:v>
                </c:pt>
                <c:pt idx="711">
                  <c:v>0.78339999999999999</c:v>
                </c:pt>
                <c:pt idx="712">
                  <c:v>0.78559999999999997</c:v>
                </c:pt>
                <c:pt idx="713">
                  <c:v>0.78749999999999998</c:v>
                </c:pt>
                <c:pt idx="714">
                  <c:v>0.78939999999999999</c:v>
                </c:pt>
                <c:pt idx="715">
                  <c:v>0.79139999999999999</c:v>
                </c:pt>
                <c:pt idx="716">
                  <c:v>0.79300000000000004</c:v>
                </c:pt>
                <c:pt idx="717">
                  <c:v>0.79470000000000063</c:v>
                </c:pt>
                <c:pt idx="718">
                  <c:v>0.79649999999999999</c:v>
                </c:pt>
                <c:pt idx="719">
                  <c:v>0.79849999999999999</c:v>
                </c:pt>
                <c:pt idx="720">
                  <c:v>0.80020000000000002</c:v>
                </c:pt>
                <c:pt idx="721">
                  <c:v>0.80180000000000062</c:v>
                </c:pt>
                <c:pt idx="722">
                  <c:v>0.80330000000000001</c:v>
                </c:pt>
                <c:pt idx="723">
                  <c:v>0.80480000000000063</c:v>
                </c:pt>
                <c:pt idx="724">
                  <c:v>0.80640000000000001</c:v>
                </c:pt>
                <c:pt idx="725">
                  <c:v>0.80800000000000005</c:v>
                </c:pt>
                <c:pt idx="726">
                  <c:v>0.80930000000000002</c:v>
                </c:pt>
                <c:pt idx="727">
                  <c:v>0.81070000000000064</c:v>
                </c:pt>
                <c:pt idx="728">
                  <c:v>0.81200000000000061</c:v>
                </c:pt>
                <c:pt idx="729">
                  <c:v>0.8135</c:v>
                </c:pt>
                <c:pt idx="730">
                  <c:v>0.81470000000000065</c:v>
                </c:pt>
                <c:pt idx="731">
                  <c:v>0.81580000000000064</c:v>
                </c:pt>
                <c:pt idx="732">
                  <c:v>0.81690000000000063</c:v>
                </c:pt>
                <c:pt idx="733">
                  <c:v>0.81820000000000004</c:v>
                </c:pt>
                <c:pt idx="734">
                  <c:v>0.81910000000000005</c:v>
                </c:pt>
                <c:pt idx="735">
                  <c:v>0.82010000000000005</c:v>
                </c:pt>
                <c:pt idx="736">
                  <c:v>0.82130000000000003</c:v>
                </c:pt>
                <c:pt idx="737">
                  <c:v>0.82230000000000003</c:v>
                </c:pt>
                <c:pt idx="738">
                  <c:v>0.82299999999999995</c:v>
                </c:pt>
                <c:pt idx="739">
                  <c:v>0.82390000000000063</c:v>
                </c:pt>
                <c:pt idx="740">
                  <c:v>0.82470000000000065</c:v>
                </c:pt>
                <c:pt idx="741">
                  <c:v>0.82540000000000002</c:v>
                </c:pt>
                <c:pt idx="742">
                  <c:v>0.82630000000000003</c:v>
                </c:pt>
                <c:pt idx="743">
                  <c:v>0.82700000000000062</c:v>
                </c:pt>
                <c:pt idx="744">
                  <c:v>0.82750000000000001</c:v>
                </c:pt>
                <c:pt idx="745">
                  <c:v>0.82809999999999995</c:v>
                </c:pt>
                <c:pt idx="746">
                  <c:v>0.82850000000000001</c:v>
                </c:pt>
                <c:pt idx="747">
                  <c:v>0.8287000000000041</c:v>
                </c:pt>
                <c:pt idx="748">
                  <c:v>0.82909999999999995</c:v>
                </c:pt>
                <c:pt idx="749">
                  <c:v>0.82950000000000002</c:v>
                </c:pt>
                <c:pt idx="750">
                  <c:v>0.82980000000000065</c:v>
                </c:pt>
                <c:pt idx="751">
                  <c:v>0.83020000000000005</c:v>
                </c:pt>
                <c:pt idx="752">
                  <c:v>0.83040000000000003</c:v>
                </c:pt>
                <c:pt idx="753">
                  <c:v>0.83040000000000003</c:v>
                </c:pt>
                <c:pt idx="754">
                  <c:v>0.83040000000000003</c:v>
                </c:pt>
                <c:pt idx="755">
                  <c:v>0.83040000000000003</c:v>
                </c:pt>
                <c:pt idx="756">
                  <c:v>0.83040000000000003</c:v>
                </c:pt>
                <c:pt idx="757">
                  <c:v>0.83040000000000003</c:v>
                </c:pt>
                <c:pt idx="758">
                  <c:v>0.83020000000000005</c:v>
                </c:pt>
                <c:pt idx="759">
                  <c:v>0.82980000000000065</c:v>
                </c:pt>
                <c:pt idx="760">
                  <c:v>0.82980000000000065</c:v>
                </c:pt>
                <c:pt idx="761">
                  <c:v>0.82980000000000065</c:v>
                </c:pt>
                <c:pt idx="762">
                  <c:v>0.82930000000000004</c:v>
                </c:pt>
                <c:pt idx="763">
                  <c:v>0.8287000000000041</c:v>
                </c:pt>
                <c:pt idx="764">
                  <c:v>0.82820000000000005</c:v>
                </c:pt>
                <c:pt idx="765">
                  <c:v>0.82790000000000064</c:v>
                </c:pt>
                <c:pt idx="766">
                  <c:v>0.82750000000000001</c:v>
                </c:pt>
                <c:pt idx="767">
                  <c:v>0.82840000000000003</c:v>
                </c:pt>
                <c:pt idx="768">
                  <c:v>0.82930000000000004</c:v>
                </c:pt>
                <c:pt idx="769">
                  <c:v>0.82900000000000063</c:v>
                </c:pt>
                <c:pt idx="770">
                  <c:v>0.82840000000000003</c:v>
                </c:pt>
                <c:pt idx="771">
                  <c:v>0.82750000000000001</c:v>
                </c:pt>
                <c:pt idx="772">
                  <c:v>0.82680000000000065</c:v>
                </c:pt>
                <c:pt idx="773">
                  <c:v>0.82590000000000063</c:v>
                </c:pt>
                <c:pt idx="774">
                  <c:v>0.82509999999999994</c:v>
                </c:pt>
                <c:pt idx="775">
                  <c:v>0.82410000000000005</c:v>
                </c:pt>
                <c:pt idx="776">
                  <c:v>0.82290000000000063</c:v>
                </c:pt>
                <c:pt idx="777">
                  <c:v>0.82170000000000065</c:v>
                </c:pt>
                <c:pt idx="778">
                  <c:v>0.82080000000000064</c:v>
                </c:pt>
                <c:pt idx="779">
                  <c:v>0.81980000000000064</c:v>
                </c:pt>
                <c:pt idx="780">
                  <c:v>0.81850000000000001</c:v>
                </c:pt>
                <c:pt idx="781">
                  <c:v>0.81730000000000003</c:v>
                </c:pt>
                <c:pt idx="782">
                  <c:v>0.81590000000000062</c:v>
                </c:pt>
                <c:pt idx="783">
                  <c:v>0.81470000000000065</c:v>
                </c:pt>
                <c:pt idx="784">
                  <c:v>0.81340000000000001</c:v>
                </c:pt>
                <c:pt idx="785">
                  <c:v>0.8115</c:v>
                </c:pt>
                <c:pt idx="786">
                  <c:v>0.80989999999999995</c:v>
                </c:pt>
                <c:pt idx="787">
                  <c:v>0.80880000000000063</c:v>
                </c:pt>
                <c:pt idx="788">
                  <c:v>0.8075</c:v>
                </c:pt>
                <c:pt idx="789">
                  <c:v>0.80580000000000063</c:v>
                </c:pt>
                <c:pt idx="790">
                  <c:v>0.80420000000000003</c:v>
                </c:pt>
                <c:pt idx="791">
                  <c:v>0.80249999999999999</c:v>
                </c:pt>
                <c:pt idx="792">
                  <c:v>0.80049999999999999</c:v>
                </c:pt>
                <c:pt idx="793">
                  <c:v>0.79879999999999995</c:v>
                </c:pt>
                <c:pt idx="794">
                  <c:v>0.79720000000000002</c:v>
                </c:pt>
                <c:pt idx="795">
                  <c:v>0.79549999999999998</c:v>
                </c:pt>
                <c:pt idx="796">
                  <c:v>0.79359999999999997</c:v>
                </c:pt>
                <c:pt idx="797">
                  <c:v>0.79159999999999997</c:v>
                </c:pt>
                <c:pt idx="798">
                  <c:v>0.78979999999999995</c:v>
                </c:pt>
                <c:pt idx="799">
                  <c:v>0.78779999999999994</c:v>
                </c:pt>
                <c:pt idx="800">
                  <c:v>0.78590000000000004</c:v>
                </c:pt>
                <c:pt idx="801">
                  <c:v>0.78420000000000001</c:v>
                </c:pt>
                <c:pt idx="802">
                  <c:v>0.7823</c:v>
                </c:pt>
                <c:pt idx="803">
                  <c:v>0.78029999999999999</c:v>
                </c:pt>
                <c:pt idx="804">
                  <c:v>0.77800000000000336</c:v>
                </c:pt>
                <c:pt idx="805">
                  <c:v>0.77590000000000381</c:v>
                </c:pt>
                <c:pt idx="806">
                  <c:v>0.77370000000000394</c:v>
                </c:pt>
                <c:pt idx="807">
                  <c:v>0.77159999999999962</c:v>
                </c:pt>
                <c:pt idx="808">
                  <c:v>0.76950000000000063</c:v>
                </c:pt>
                <c:pt idx="809">
                  <c:v>0.7672000000000041</c:v>
                </c:pt>
                <c:pt idx="810">
                  <c:v>0.76490000000000513</c:v>
                </c:pt>
                <c:pt idx="811">
                  <c:v>0.76259999999999994</c:v>
                </c:pt>
                <c:pt idx="812">
                  <c:v>0.76000000000000456</c:v>
                </c:pt>
                <c:pt idx="813">
                  <c:v>0.75780000000000525</c:v>
                </c:pt>
                <c:pt idx="814">
                  <c:v>0.75560000000000538</c:v>
                </c:pt>
                <c:pt idx="815">
                  <c:v>0.75340000000000062</c:v>
                </c:pt>
                <c:pt idx="816">
                  <c:v>0.75130000000000063</c:v>
                </c:pt>
                <c:pt idx="817">
                  <c:v>0.74890000000000456</c:v>
                </c:pt>
                <c:pt idx="818">
                  <c:v>0.74650000000000005</c:v>
                </c:pt>
                <c:pt idx="819">
                  <c:v>0.7440000000000041</c:v>
                </c:pt>
                <c:pt idx="820">
                  <c:v>0.74160000000000525</c:v>
                </c:pt>
                <c:pt idx="821">
                  <c:v>0.73910000000000065</c:v>
                </c:pt>
                <c:pt idx="822">
                  <c:v>0.73680000000000456</c:v>
                </c:pt>
                <c:pt idx="823">
                  <c:v>0.73440000000000005</c:v>
                </c:pt>
                <c:pt idx="824">
                  <c:v>0.73180000000000456</c:v>
                </c:pt>
                <c:pt idx="825">
                  <c:v>0.72960000000000524</c:v>
                </c:pt>
                <c:pt idx="826">
                  <c:v>0.72710000000000063</c:v>
                </c:pt>
                <c:pt idx="827">
                  <c:v>0.72419999999999995</c:v>
                </c:pt>
                <c:pt idx="828">
                  <c:v>0.72170000000000456</c:v>
                </c:pt>
                <c:pt idx="829">
                  <c:v>0.71919999999999995</c:v>
                </c:pt>
                <c:pt idx="830">
                  <c:v>0.7168000000000041</c:v>
                </c:pt>
                <c:pt idx="831">
                  <c:v>0.71410000000000062</c:v>
                </c:pt>
                <c:pt idx="832">
                  <c:v>0.71140000000000003</c:v>
                </c:pt>
                <c:pt idx="833">
                  <c:v>0.7087000000000041</c:v>
                </c:pt>
                <c:pt idx="834">
                  <c:v>0.70609999999999995</c:v>
                </c:pt>
                <c:pt idx="835">
                  <c:v>0.70350000000000001</c:v>
                </c:pt>
                <c:pt idx="836">
                  <c:v>0.70090000000000063</c:v>
                </c:pt>
                <c:pt idx="837">
                  <c:v>0.69820000000000204</c:v>
                </c:pt>
                <c:pt idx="838">
                  <c:v>0.69540000000000191</c:v>
                </c:pt>
                <c:pt idx="839">
                  <c:v>0.69270000000000453</c:v>
                </c:pt>
                <c:pt idx="840">
                  <c:v>0.69020000000000237</c:v>
                </c:pt>
                <c:pt idx="841">
                  <c:v>0.68730000000000191</c:v>
                </c:pt>
                <c:pt idx="842">
                  <c:v>0.68440000000000167</c:v>
                </c:pt>
                <c:pt idx="843">
                  <c:v>0.6818000000000034</c:v>
                </c:pt>
                <c:pt idx="844">
                  <c:v>0.67900000000000527</c:v>
                </c:pt>
                <c:pt idx="845">
                  <c:v>0.67630000000000456</c:v>
                </c:pt>
                <c:pt idx="846">
                  <c:v>0.6736000000000073</c:v>
                </c:pt>
                <c:pt idx="847">
                  <c:v>0.67070000000000618</c:v>
                </c:pt>
                <c:pt idx="848">
                  <c:v>0.66780000000000606</c:v>
                </c:pt>
                <c:pt idx="849">
                  <c:v>0.66460000000000674</c:v>
                </c:pt>
                <c:pt idx="850">
                  <c:v>0.66140000000000065</c:v>
                </c:pt>
                <c:pt idx="851">
                  <c:v>0.6583000000000041</c:v>
                </c:pt>
                <c:pt idx="852">
                  <c:v>0.6553000000000041</c:v>
                </c:pt>
                <c:pt idx="853">
                  <c:v>0.65210000000000456</c:v>
                </c:pt>
                <c:pt idx="854">
                  <c:v>0.64900000000000468</c:v>
                </c:pt>
                <c:pt idx="855">
                  <c:v>0.64590000000000525</c:v>
                </c:pt>
                <c:pt idx="856">
                  <c:v>0.64250000000000063</c:v>
                </c:pt>
                <c:pt idx="857">
                  <c:v>0.63890000000000491</c:v>
                </c:pt>
                <c:pt idx="858">
                  <c:v>0.63549999999999995</c:v>
                </c:pt>
                <c:pt idx="859">
                  <c:v>0.63220000000000065</c:v>
                </c:pt>
                <c:pt idx="860">
                  <c:v>0.62849999999999995</c:v>
                </c:pt>
                <c:pt idx="861">
                  <c:v>0.62490000000000456</c:v>
                </c:pt>
                <c:pt idx="862">
                  <c:v>0.62130000000000063</c:v>
                </c:pt>
                <c:pt idx="863">
                  <c:v>0.61730000000000063</c:v>
                </c:pt>
                <c:pt idx="864">
                  <c:v>0.61320000000000063</c:v>
                </c:pt>
                <c:pt idx="865">
                  <c:v>0.60929999999999995</c:v>
                </c:pt>
                <c:pt idx="866">
                  <c:v>0.60529999999999995</c:v>
                </c:pt>
                <c:pt idx="867">
                  <c:v>0.60140000000000005</c:v>
                </c:pt>
                <c:pt idx="868">
                  <c:v>0.59700000000000053</c:v>
                </c:pt>
                <c:pt idx="869">
                  <c:v>0.59280000000000144</c:v>
                </c:pt>
                <c:pt idx="870">
                  <c:v>0.5916000000000019</c:v>
                </c:pt>
                <c:pt idx="871">
                  <c:v>0.59080000000000144</c:v>
                </c:pt>
                <c:pt idx="872">
                  <c:v>0.58729999999999949</c:v>
                </c:pt>
                <c:pt idx="873">
                  <c:v>0.58329999999999949</c:v>
                </c:pt>
                <c:pt idx="874">
                  <c:v>0.57920000000000005</c:v>
                </c:pt>
                <c:pt idx="875">
                  <c:v>0.57530000000000003</c:v>
                </c:pt>
                <c:pt idx="876">
                  <c:v>0.57120000000000004</c:v>
                </c:pt>
                <c:pt idx="877">
                  <c:v>0.5665</c:v>
                </c:pt>
                <c:pt idx="878">
                  <c:v>0.56180000000000063</c:v>
                </c:pt>
                <c:pt idx="879">
                  <c:v>0.55640000000000001</c:v>
                </c:pt>
                <c:pt idx="880">
                  <c:v>0.55200000000000005</c:v>
                </c:pt>
                <c:pt idx="881">
                  <c:v>0.54749999999999999</c:v>
                </c:pt>
                <c:pt idx="882">
                  <c:v>0.54300000000000004</c:v>
                </c:pt>
                <c:pt idx="883">
                  <c:v>0.53820000000000001</c:v>
                </c:pt>
                <c:pt idx="884">
                  <c:v>0.53310000000000002</c:v>
                </c:pt>
                <c:pt idx="885">
                  <c:v>0.52880000000000005</c:v>
                </c:pt>
                <c:pt idx="886">
                  <c:v>0.52400000000000002</c:v>
                </c:pt>
                <c:pt idx="887">
                  <c:v>0.51900000000000002</c:v>
                </c:pt>
                <c:pt idx="888">
                  <c:v>0.51390000000000002</c:v>
                </c:pt>
                <c:pt idx="889">
                  <c:v>0.50890000000000002</c:v>
                </c:pt>
                <c:pt idx="890">
                  <c:v>0.50429999999999997</c:v>
                </c:pt>
                <c:pt idx="891">
                  <c:v>0.49960000000000032</c:v>
                </c:pt>
                <c:pt idx="892">
                  <c:v>0.49480000000000263</c:v>
                </c:pt>
                <c:pt idx="893">
                  <c:v>0.48990000000000206</c:v>
                </c:pt>
                <c:pt idx="894">
                  <c:v>0.48500000000000032</c:v>
                </c:pt>
                <c:pt idx="895">
                  <c:v>0.48010000000000008</c:v>
                </c:pt>
                <c:pt idx="896">
                  <c:v>0.47500000000000031</c:v>
                </c:pt>
                <c:pt idx="897">
                  <c:v>0.47000000000000008</c:v>
                </c:pt>
                <c:pt idx="898">
                  <c:v>0.46510000000000001</c:v>
                </c:pt>
                <c:pt idx="899">
                  <c:v>0.46040000000000031</c:v>
                </c:pt>
                <c:pt idx="900">
                  <c:v>0.45590000000000008</c:v>
                </c:pt>
                <c:pt idx="901">
                  <c:v>0.45120000000000005</c:v>
                </c:pt>
                <c:pt idx="902">
                  <c:v>0.44670000000000026</c:v>
                </c:pt>
                <c:pt idx="903">
                  <c:v>0.44210000000000033</c:v>
                </c:pt>
                <c:pt idx="904">
                  <c:v>0.43740000000000234</c:v>
                </c:pt>
                <c:pt idx="905">
                  <c:v>0.43250000000000038</c:v>
                </c:pt>
                <c:pt idx="906">
                  <c:v>0.42790000000000206</c:v>
                </c:pt>
                <c:pt idx="907">
                  <c:v>0.42320000000000002</c:v>
                </c:pt>
                <c:pt idx="908">
                  <c:v>0.41860000000000008</c:v>
                </c:pt>
                <c:pt idx="909">
                  <c:v>0.41430000000000206</c:v>
                </c:pt>
                <c:pt idx="910">
                  <c:v>0.41030000000000205</c:v>
                </c:pt>
                <c:pt idx="911">
                  <c:v>0.40600000000000008</c:v>
                </c:pt>
                <c:pt idx="912">
                  <c:v>0.40190000000000031</c:v>
                </c:pt>
                <c:pt idx="913">
                  <c:v>0.39810000000000234</c:v>
                </c:pt>
                <c:pt idx="914">
                  <c:v>0.39420000000000038</c:v>
                </c:pt>
                <c:pt idx="915">
                  <c:v>0.38980000000000303</c:v>
                </c:pt>
                <c:pt idx="916">
                  <c:v>0.38570000000000032</c:v>
                </c:pt>
                <c:pt idx="917">
                  <c:v>0.38210000000000038</c:v>
                </c:pt>
                <c:pt idx="918">
                  <c:v>0.3784000000000024</c:v>
                </c:pt>
                <c:pt idx="919">
                  <c:v>0.37510000000000032</c:v>
                </c:pt>
                <c:pt idx="920">
                  <c:v>0.37170000000000031</c:v>
                </c:pt>
                <c:pt idx="921">
                  <c:v>0.36830000000000263</c:v>
                </c:pt>
                <c:pt idx="922">
                  <c:v>0.36510000000000031</c:v>
                </c:pt>
                <c:pt idx="923">
                  <c:v>0.36210000000000031</c:v>
                </c:pt>
                <c:pt idx="924">
                  <c:v>0.35910000000000031</c:v>
                </c:pt>
                <c:pt idx="925">
                  <c:v>0.35630000000000234</c:v>
                </c:pt>
                <c:pt idx="926">
                  <c:v>0.35330000000000206</c:v>
                </c:pt>
                <c:pt idx="927">
                  <c:v>0.35060000000000002</c:v>
                </c:pt>
                <c:pt idx="928">
                  <c:v>0.34800000000000142</c:v>
                </c:pt>
                <c:pt idx="929">
                  <c:v>0.3455000000000012</c:v>
                </c:pt>
                <c:pt idx="930">
                  <c:v>0.34330000000000233</c:v>
                </c:pt>
                <c:pt idx="931">
                  <c:v>0.34090000000000142</c:v>
                </c:pt>
                <c:pt idx="932">
                  <c:v>0.33900000000000263</c:v>
                </c:pt>
                <c:pt idx="933">
                  <c:v>0.33720000000000205</c:v>
                </c:pt>
                <c:pt idx="934">
                  <c:v>0.33520000000000205</c:v>
                </c:pt>
                <c:pt idx="935">
                  <c:v>0.33360000000000234</c:v>
                </c:pt>
                <c:pt idx="936">
                  <c:v>0.33190000000000303</c:v>
                </c:pt>
                <c:pt idx="937">
                  <c:v>0.33020000000000038</c:v>
                </c:pt>
                <c:pt idx="938">
                  <c:v>0.32870000000000038</c:v>
                </c:pt>
                <c:pt idx="939">
                  <c:v>0.32750000000000234</c:v>
                </c:pt>
                <c:pt idx="940">
                  <c:v>0.32650000000000234</c:v>
                </c:pt>
                <c:pt idx="941">
                  <c:v>0.32570000000000032</c:v>
                </c:pt>
                <c:pt idx="942">
                  <c:v>0.32500000000000234</c:v>
                </c:pt>
                <c:pt idx="943">
                  <c:v>0.32410000000000205</c:v>
                </c:pt>
                <c:pt idx="944">
                  <c:v>0.32370000000000032</c:v>
                </c:pt>
                <c:pt idx="945">
                  <c:v>0.32370000000000032</c:v>
                </c:pt>
                <c:pt idx="946">
                  <c:v>0.32370000000000032</c:v>
                </c:pt>
                <c:pt idx="947">
                  <c:v>0.32400000000000234</c:v>
                </c:pt>
                <c:pt idx="948">
                  <c:v>0.32420000000000032</c:v>
                </c:pt>
                <c:pt idx="949">
                  <c:v>0.32450000000000234</c:v>
                </c:pt>
                <c:pt idx="950">
                  <c:v>0.32500000000000234</c:v>
                </c:pt>
                <c:pt idx="951">
                  <c:v>0.32590000000000263</c:v>
                </c:pt>
                <c:pt idx="952">
                  <c:v>0.32690000000000263</c:v>
                </c:pt>
                <c:pt idx="953">
                  <c:v>0.32790000000000263</c:v>
                </c:pt>
                <c:pt idx="954">
                  <c:v>0.32930000000000326</c:v>
                </c:pt>
                <c:pt idx="955">
                  <c:v>0.33090000000000314</c:v>
                </c:pt>
                <c:pt idx="956">
                  <c:v>0.33240000000000303</c:v>
                </c:pt>
                <c:pt idx="957">
                  <c:v>0.33420000000000138</c:v>
                </c:pt>
                <c:pt idx="958">
                  <c:v>0.33610000000000234</c:v>
                </c:pt>
                <c:pt idx="959">
                  <c:v>0.33790000000000303</c:v>
                </c:pt>
                <c:pt idx="960">
                  <c:v>0.34050000000000102</c:v>
                </c:pt>
                <c:pt idx="961">
                  <c:v>0.34280000000000233</c:v>
                </c:pt>
                <c:pt idx="962">
                  <c:v>0.34510000000000096</c:v>
                </c:pt>
                <c:pt idx="963">
                  <c:v>0.34780000000000277</c:v>
                </c:pt>
                <c:pt idx="964">
                  <c:v>0.35060000000000002</c:v>
                </c:pt>
                <c:pt idx="965">
                  <c:v>0.35350000000000031</c:v>
                </c:pt>
                <c:pt idx="966">
                  <c:v>0.35620000000000002</c:v>
                </c:pt>
                <c:pt idx="967">
                  <c:v>0.35940000000000188</c:v>
                </c:pt>
                <c:pt idx="968">
                  <c:v>0.36250000000000032</c:v>
                </c:pt>
                <c:pt idx="969">
                  <c:v>0.36560000000000031</c:v>
                </c:pt>
                <c:pt idx="970">
                  <c:v>0.36900000000000038</c:v>
                </c:pt>
                <c:pt idx="971">
                  <c:v>0.37260000000000032</c:v>
                </c:pt>
                <c:pt idx="972">
                  <c:v>0.37600000000000205</c:v>
                </c:pt>
                <c:pt idx="973">
                  <c:v>0.37980000000000297</c:v>
                </c:pt>
                <c:pt idx="974">
                  <c:v>0.38350000000000234</c:v>
                </c:pt>
                <c:pt idx="975">
                  <c:v>0.38760000000000205</c:v>
                </c:pt>
                <c:pt idx="976">
                  <c:v>0.39170000000000038</c:v>
                </c:pt>
                <c:pt idx="977">
                  <c:v>0.39560000000000234</c:v>
                </c:pt>
                <c:pt idx="978">
                  <c:v>0.39970000000000205</c:v>
                </c:pt>
                <c:pt idx="979">
                  <c:v>0.40410000000000001</c:v>
                </c:pt>
                <c:pt idx="980">
                  <c:v>0.40840000000000032</c:v>
                </c:pt>
                <c:pt idx="981">
                  <c:v>0.41300000000000031</c:v>
                </c:pt>
                <c:pt idx="982">
                  <c:v>0.41740000000000038</c:v>
                </c:pt>
                <c:pt idx="983">
                  <c:v>0.42190000000000188</c:v>
                </c:pt>
                <c:pt idx="984">
                  <c:v>0.42700000000000032</c:v>
                </c:pt>
                <c:pt idx="985">
                  <c:v>0.43200000000000038</c:v>
                </c:pt>
                <c:pt idx="986">
                  <c:v>0.43680000000000263</c:v>
                </c:pt>
                <c:pt idx="987">
                  <c:v>0.44170000000000026</c:v>
                </c:pt>
                <c:pt idx="988">
                  <c:v>0.44800000000000095</c:v>
                </c:pt>
                <c:pt idx="989">
                  <c:v>0.4541</c:v>
                </c:pt>
                <c:pt idx="990">
                  <c:v>0.45910000000000001</c:v>
                </c:pt>
                <c:pt idx="991">
                  <c:v>0.46450000000000002</c:v>
                </c:pt>
                <c:pt idx="992">
                  <c:v>0.46980000000000038</c:v>
                </c:pt>
                <c:pt idx="993">
                  <c:v>0.47520000000000001</c:v>
                </c:pt>
                <c:pt idx="994">
                  <c:v>0.48050000000000032</c:v>
                </c:pt>
                <c:pt idx="995">
                  <c:v>0.48580000000000234</c:v>
                </c:pt>
                <c:pt idx="996">
                  <c:v>0.49120000000000008</c:v>
                </c:pt>
                <c:pt idx="997">
                  <c:v>0.49650000000000138</c:v>
                </c:pt>
                <c:pt idx="998">
                  <c:v>0.50170000000000003</c:v>
                </c:pt>
                <c:pt idx="999">
                  <c:v>0.50700000000000001</c:v>
                </c:pt>
                <c:pt idx="1000">
                  <c:v>0.50960000000000005</c:v>
                </c:pt>
              </c:numCache>
            </c:numRef>
          </c:yVal>
          <c:smooth val="1"/>
        </c:ser>
        <c:ser>
          <c:idx val="2"/>
          <c:order val="2"/>
          <c:tx>
            <c:strRef>
              <c:f>Sheet10!$D$2</c:f>
              <c:strCache>
                <c:ptCount val="1"/>
                <c:pt idx="0">
                  <c:v>0.1 M</c:v>
                </c:pt>
              </c:strCache>
            </c:strRef>
          </c:tx>
          <c:marker>
            <c:symbol val="none"/>
          </c:marker>
          <c:xVal>
            <c:numRef>
              <c:f>Sheet10!$A$3:$A$1003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Sheet10!$D$3:$D$1003</c:f>
              <c:numCache>
                <c:formatCode>General</c:formatCode>
                <c:ptCount val="1001"/>
                <c:pt idx="0">
                  <c:v>2.0000000000000218E-4</c:v>
                </c:pt>
                <c:pt idx="1">
                  <c:v>4.0000000000000354E-4</c:v>
                </c:pt>
                <c:pt idx="2">
                  <c:v>5.0000000000000511E-4</c:v>
                </c:pt>
                <c:pt idx="3">
                  <c:v>1.2000000000000062E-3</c:v>
                </c:pt>
                <c:pt idx="4">
                  <c:v>2.0000000000000052E-3</c:v>
                </c:pt>
                <c:pt idx="5">
                  <c:v>2.1000000000000185E-3</c:v>
                </c:pt>
                <c:pt idx="6">
                  <c:v>2.3000000000000052E-3</c:v>
                </c:pt>
                <c:pt idx="7">
                  <c:v>2.4000000000000119E-3</c:v>
                </c:pt>
                <c:pt idx="8">
                  <c:v>2.6000000000000246E-3</c:v>
                </c:pt>
                <c:pt idx="9">
                  <c:v>2.7000000000000288E-3</c:v>
                </c:pt>
                <c:pt idx="10">
                  <c:v>2.9000000000000158E-3</c:v>
                </c:pt>
                <c:pt idx="11">
                  <c:v>3.2000000000000318E-3</c:v>
                </c:pt>
                <c:pt idx="12">
                  <c:v>3.3000000000000204E-3</c:v>
                </c:pt>
                <c:pt idx="13">
                  <c:v>3.4000000000000237E-3</c:v>
                </c:pt>
                <c:pt idx="14">
                  <c:v>3.5000000000000274E-3</c:v>
                </c:pt>
                <c:pt idx="15">
                  <c:v>3.8000000000000221E-3</c:v>
                </c:pt>
                <c:pt idx="16">
                  <c:v>4.0000000000000114E-3</c:v>
                </c:pt>
                <c:pt idx="17">
                  <c:v>4.2000000000000344E-3</c:v>
                </c:pt>
                <c:pt idx="18">
                  <c:v>4.3000000000000104E-3</c:v>
                </c:pt>
                <c:pt idx="19">
                  <c:v>4.5000000000000265E-3</c:v>
                </c:pt>
                <c:pt idx="20">
                  <c:v>4.6000000000000034E-3</c:v>
                </c:pt>
                <c:pt idx="21">
                  <c:v>4.8000000000000161E-3</c:v>
                </c:pt>
                <c:pt idx="22">
                  <c:v>4.9000000000000501E-3</c:v>
                </c:pt>
                <c:pt idx="23">
                  <c:v>5.1000000000000125E-3</c:v>
                </c:pt>
                <c:pt idx="24">
                  <c:v>5.2000000000000423E-3</c:v>
                </c:pt>
                <c:pt idx="25">
                  <c:v>5.4000000000000437E-3</c:v>
                </c:pt>
                <c:pt idx="26">
                  <c:v>5.5000000000000352E-3</c:v>
                </c:pt>
                <c:pt idx="27">
                  <c:v>5.6000000000000034E-3</c:v>
                </c:pt>
                <c:pt idx="28">
                  <c:v>5.9000000000000545E-3</c:v>
                </c:pt>
                <c:pt idx="29">
                  <c:v>6.0000000000000409E-3</c:v>
                </c:pt>
                <c:pt idx="30">
                  <c:v>6.1000000000000134E-3</c:v>
                </c:pt>
                <c:pt idx="31">
                  <c:v>6.2000000000000501E-3</c:v>
                </c:pt>
                <c:pt idx="32">
                  <c:v>6.3000000000000287E-3</c:v>
                </c:pt>
                <c:pt idx="33">
                  <c:v>6.6000000000000243E-3</c:v>
                </c:pt>
                <c:pt idx="34">
                  <c:v>6.700000000000054E-3</c:v>
                </c:pt>
                <c:pt idx="35">
                  <c:v>6.8000000000000413E-3</c:v>
                </c:pt>
                <c:pt idx="36">
                  <c:v>7.1000000000000134E-3</c:v>
                </c:pt>
                <c:pt idx="37">
                  <c:v>7.3000000000000382E-3</c:v>
                </c:pt>
                <c:pt idx="38">
                  <c:v>7.4000000000000671E-3</c:v>
                </c:pt>
                <c:pt idx="39">
                  <c:v>7.7000000000000592E-3</c:v>
                </c:pt>
                <c:pt idx="40">
                  <c:v>7.9000000000000667E-3</c:v>
                </c:pt>
                <c:pt idx="41">
                  <c:v>8.1000000000000048E-3</c:v>
                </c:pt>
                <c:pt idx="42">
                  <c:v>8.2000000000000007E-3</c:v>
                </c:pt>
                <c:pt idx="43">
                  <c:v>8.3000000000000677E-3</c:v>
                </c:pt>
                <c:pt idx="44">
                  <c:v>8.5000000000000266E-3</c:v>
                </c:pt>
                <c:pt idx="45">
                  <c:v>8.8000000000000751E-3</c:v>
                </c:pt>
                <c:pt idx="46">
                  <c:v>8.9000000000000676E-3</c:v>
                </c:pt>
                <c:pt idx="47">
                  <c:v>8.9000000000000676E-3</c:v>
                </c:pt>
                <c:pt idx="48">
                  <c:v>9.0000000000000548E-3</c:v>
                </c:pt>
                <c:pt idx="49">
                  <c:v>9.2000000000000068E-3</c:v>
                </c:pt>
                <c:pt idx="50">
                  <c:v>9.4000000000000732E-3</c:v>
                </c:pt>
                <c:pt idx="51">
                  <c:v>9.5000000000000605E-3</c:v>
                </c:pt>
                <c:pt idx="52">
                  <c:v>9.6000000000000443E-3</c:v>
                </c:pt>
                <c:pt idx="53">
                  <c:v>9.8000000000000847E-3</c:v>
                </c:pt>
                <c:pt idx="54">
                  <c:v>9.9000000000000268E-3</c:v>
                </c:pt>
                <c:pt idx="55">
                  <c:v>1.0100000000000001E-2</c:v>
                </c:pt>
                <c:pt idx="56">
                  <c:v>1.0400000000000079E-2</c:v>
                </c:pt>
                <c:pt idx="57">
                  <c:v>1.0500000000000077E-2</c:v>
                </c:pt>
                <c:pt idx="58">
                  <c:v>1.0600000000000087E-2</c:v>
                </c:pt>
                <c:pt idx="59">
                  <c:v>1.0699999999999998E-2</c:v>
                </c:pt>
                <c:pt idx="60">
                  <c:v>1.0999999999999998E-2</c:v>
                </c:pt>
                <c:pt idx="61">
                  <c:v>1.1100000000000112E-2</c:v>
                </c:pt>
                <c:pt idx="62">
                  <c:v>1.1400000000000127E-2</c:v>
                </c:pt>
                <c:pt idx="63">
                  <c:v>1.1599999999999996E-2</c:v>
                </c:pt>
                <c:pt idx="64">
                  <c:v>1.1700000000000132E-2</c:v>
                </c:pt>
                <c:pt idx="65">
                  <c:v>1.180000000000013E-2</c:v>
                </c:pt>
                <c:pt idx="66">
                  <c:v>1.2000000000000021E-2</c:v>
                </c:pt>
                <c:pt idx="67">
                  <c:v>1.2100000000000001E-2</c:v>
                </c:pt>
                <c:pt idx="68">
                  <c:v>1.2200000000000061E-2</c:v>
                </c:pt>
                <c:pt idx="69">
                  <c:v>1.2300000000000061E-2</c:v>
                </c:pt>
                <c:pt idx="70">
                  <c:v>1.2600000000000083E-2</c:v>
                </c:pt>
                <c:pt idx="71">
                  <c:v>1.2699999999999998E-2</c:v>
                </c:pt>
                <c:pt idx="72">
                  <c:v>1.2699999999999998E-2</c:v>
                </c:pt>
                <c:pt idx="73">
                  <c:v>1.2800000000000089E-2</c:v>
                </c:pt>
                <c:pt idx="74">
                  <c:v>1.2900000000000094E-2</c:v>
                </c:pt>
                <c:pt idx="75">
                  <c:v>1.3100000000000101E-2</c:v>
                </c:pt>
                <c:pt idx="76">
                  <c:v>1.3200000000000109E-2</c:v>
                </c:pt>
                <c:pt idx="77">
                  <c:v>1.3299999999999998E-2</c:v>
                </c:pt>
                <c:pt idx="78">
                  <c:v>1.3400000000000111E-2</c:v>
                </c:pt>
                <c:pt idx="79">
                  <c:v>1.3500000000000123E-2</c:v>
                </c:pt>
                <c:pt idx="80">
                  <c:v>1.380000000000013E-2</c:v>
                </c:pt>
                <c:pt idx="81">
                  <c:v>1.4000000000000005E-2</c:v>
                </c:pt>
                <c:pt idx="82">
                  <c:v>1.4200000000000051E-2</c:v>
                </c:pt>
                <c:pt idx="83">
                  <c:v>1.4400000000000055E-2</c:v>
                </c:pt>
                <c:pt idx="84">
                  <c:v>1.4600000000000066E-2</c:v>
                </c:pt>
                <c:pt idx="85">
                  <c:v>1.4800000000000067E-2</c:v>
                </c:pt>
                <c:pt idx="86">
                  <c:v>1.4900000000000083E-2</c:v>
                </c:pt>
                <c:pt idx="87">
                  <c:v>1.5100000000000094E-2</c:v>
                </c:pt>
                <c:pt idx="88">
                  <c:v>1.5299999999999998E-2</c:v>
                </c:pt>
                <c:pt idx="89">
                  <c:v>1.5400000000000103E-2</c:v>
                </c:pt>
                <c:pt idx="90">
                  <c:v>1.5500000000000109E-2</c:v>
                </c:pt>
                <c:pt idx="91">
                  <c:v>1.5699999999999999E-2</c:v>
                </c:pt>
                <c:pt idx="92">
                  <c:v>1.6000000000000115E-2</c:v>
                </c:pt>
                <c:pt idx="93">
                  <c:v>1.6000000000000115E-2</c:v>
                </c:pt>
                <c:pt idx="94">
                  <c:v>1.6100000000000135E-2</c:v>
                </c:pt>
                <c:pt idx="95">
                  <c:v>1.6199999999999999E-2</c:v>
                </c:pt>
                <c:pt idx="96">
                  <c:v>1.6199999999999999E-2</c:v>
                </c:pt>
                <c:pt idx="97">
                  <c:v>1.6500000000000146E-2</c:v>
                </c:pt>
                <c:pt idx="98">
                  <c:v>1.6700000000000149E-2</c:v>
                </c:pt>
                <c:pt idx="99">
                  <c:v>1.6799999999999999E-2</c:v>
                </c:pt>
                <c:pt idx="100">
                  <c:v>1.7000000000000105E-2</c:v>
                </c:pt>
                <c:pt idx="101">
                  <c:v>1.7100000000000101E-2</c:v>
                </c:pt>
                <c:pt idx="102">
                  <c:v>1.7299999999999996E-2</c:v>
                </c:pt>
                <c:pt idx="103">
                  <c:v>1.7600000000000129E-2</c:v>
                </c:pt>
                <c:pt idx="104">
                  <c:v>1.7800000000000121E-2</c:v>
                </c:pt>
                <c:pt idx="105">
                  <c:v>1.810000000000013E-2</c:v>
                </c:pt>
                <c:pt idx="106">
                  <c:v>1.8200000000000136E-2</c:v>
                </c:pt>
                <c:pt idx="107">
                  <c:v>1.8300000000000146E-2</c:v>
                </c:pt>
                <c:pt idx="108">
                  <c:v>1.8599999999999998E-2</c:v>
                </c:pt>
                <c:pt idx="109">
                  <c:v>1.8700000000000147E-2</c:v>
                </c:pt>
                <c:pt idx="110">
                  <c:v>1.8800000000000146E-2</c:v>
                </c:pt>
                <c:pt idx="111">
                  <c:v>1.8900000000000149E-2</c:v>
                </c:pt>
                <c:pt idx="112">
                  <c:v>1.9000000000000131E-2</c:v>
                </c:pt>
                <c:pt idx="113">
                  <c:v>1.9199999999999998E-2</c:v>
                </c:pt>
                <c:pt idx="114">
                  <c:v>1.9300000000000143E-2</c:v>
                </c:pt>
                <c:pt idx="115">
                  <c:v>1.9500000000000146E-2</c:v>
                </c:pt>
                <c:pt idx="116">
                  <c:v>1.9699999999999999E-2</c:v>
                </c:pt>
                <c:pt idx="117">
                  <c:v>1.9800000000000144E-2</c:v>
                </c:pt>
                <c:pt idx="118">
                  <c:v>1.9900000000000161E-2</c:v>
                </c:pt>
                <c:pt idx="119">
                  <c:v>2.0000000000000052E-2</c:v>
                </c:pt>
                <c:pt idx="120">
                  <c:v>2.0299999999999999E-2</c:v>
                </c:pt>
                <c:pt idx="121">
                  <c:v>2.0400000000000012E-2</c:v>
                </c:pt>
                <c:pt idx="122">
                  <c:v>2.0500000000000001E-2</c:v>
                </c:pt>
                <c:pt idx="123">
                  <c:v>2.0600000000000052E-2</c:v>
                </c:pt>
                <c:pt idx="124">
                  <c:v>2.0600000000000052E-2</c:v>
                </c:pt>
                <c:pt idx="125">
                  <c:v>2.0799999999999999E-2</c:v>
                </c:pt>
                <c:pt idx="126">
                  <c:v>2.0900000000000002E-2</c:v>
                </c:pt>
                <c:pt idx="127">
                  <c:v>2.1000000000000119E-2</c:v>
                </c:pt>
                <c:pt idx="128">
                  <c:v>2.1100000000000011E-2</c:v>
                </c:pt>
                <c:pt idx="129">
                  <c:v>2.1100000000000011E-2</c:v>
                </c:pt>
                <c:pt idx="130">
                  <c:v>2.1100000000000011E-2</c:v>
                </c:pt>
                <c:pt idx="131">
                  <c:v>2.1100000000000011E-2</c:v>
                </c:pt>
                <c:pt idx="132">
                  <c:v>2.1000000000000119E-2</c:v>
                </c:pt>
                <c:pt idx="133">
                  <c:v>2.0900000000000002E-2</c:v>
                </c:pt>
                <c:pt idx="134">
                  <c:v>2.0900000000000002E-2</c:v>
                </c:pt>
                <c:pt idx="135">
                  <c:v>2.0900000000000002E-2</c:v>
                </c:pt>
                <c:pt idx="136">
                  <c:v>2.0799999999999999E-2</c:v>
                </c:pt>
                <c:pt idx="137">
                  <c:v>2.0600000000000052E-2</c:v>
                </c:pt>
                <c:pt idx="138">
                  <c:v>2.0600000000000052E-2</c:v>
                </c:pt>
                <c:pt idx="139">
                  <c:v>2.0600000000000052E-2</c:v>
                </c:pt>
                <c:pt idx="140">
                  <c:v>2.0500000000000001E-2</c:v>
                </c:pt>
                <c:pt idx="141">
                  <c:v>2.0500000000000001E-2</c:v>
                </c:pt>
                <c:pt idx="142">
                  <c:v>2.0500000000000001E-2</c:v>
                </c:pt>
                <c:pt idx="143">
                  <c:v>2.0400000000000012E-2</c:v>
                </c:pt>
                <c:pt idx="144">
                  <c:v>2.0400000000000012E-2</c:v>
                </c:pt>
                <c:pt idx="145">
                  <c:v>2.0500000000000001E-2</c:v>
                </c:pt>
                <c:pt idx="146">
                  <c:v>2.0500000000000001E-2</c:v>
                </c:pt>
                <c:pt idx="147">
                  <c:v>2.0500000000000001E-2</c:v>
                </c:pt>
                <c:pt idx="148">
                  <c:v>2.0600000000000052E-2</c:v>
                </c:pt>
                <c:pt idx="149">
                  <c:v>2.0799999999999999E-2</c:v>
                </c:pt>
                <c:pt idx="150">
                  <c:v>2.0799999999999999E-2</c:v>
                </c:pt>
                <c:pt idx="151">
                  <c:v>2.0799999999999999E-2</c:v>
                </c:pt>
                <c:pt idx="152">
                  <c:v>2.0799999999999999E-2</c:v>
                </c:pt>
                <c:pt idx="153">
                  <c:v>2.1000000000000119E-2</c:v>
                </c:pt>
                <c:pt idx="154">
                  <c:v>2.1000000000000119E-2</c:v>
                </c:pt>
                <c:pt idx="155">
                  <c:v>2.1000000000000119E-2</c:v>
                </c:pt>
                <c:pt idx="156">
                  <c:v>2.1100000000000011E-2</c:v>
                </c:pt>
                <c:pt idx="157">
                  <c:v>2.1100000000000011E-2</c:v>
                </c:pt>
                <c:pt idx="158">
                  <c:v>2.1200000000000177E-2</c:v>
                </c:pt>
                <c:pt idx="159">
                  <c:v>2.1400000000000155E-2</c:v>
                </c:pt>
                <c:pt idx="160">
                  <c:v>2.1400000000000155E-2</c:v>
                </c:pt>
                <c:pt idx="161">
                  <c:v>2.1400000000000155E-2</c:v>
                </c:pt>
                <c:pt idx="162">
                  <c:v>2.1600000000000202E-2</c:v>
                </c:pt>
                <c:pt idx="163">
                  <c:v>2.1700000000000011E-2</c:v>
                </c:pt>
                <c:pt idx="164">
                  <c:v>2.1900000000000051E-2</c:v>
                </c:pt>
                <c:pt idx="165">
                  <c:v>2.2000000000000186E-2</c:v>
                </c:pt>
                <c:pt idx="166">
                  <c:v>2.2100000000000012E-2</c:v>
                </c:pt>
                <c:pt idx="167">
                  <c:v>2.2100000000000012E-2</c:v>
                </c:pt>
                <c:pt idx="168">
                  <c:v>2.2300000000000052E-2</c:v>
                </c:pt>
                <c:pt idx="169">
                  <c:v>2.2500000000000096E-2</c:v>
                </c:pt>
                <c:pt idx="170">
                  <c:v>2.2600000000000241E-2</c:v>
                </c:pt>
                <c:pt idx="171">
                  <c:v>2.2600000000000241E-2</c:v>
                </c:pt>
                <c:pt idx="172">
                  <c:v>2.2700000000000012E-2</c:v>
                </c:pt>
                <c:pt idx="173">
                  <c:v>2.280000000000023E-2</c:v>
                </c:pt>
                <c:pt idx="174">
                  <c:v>2.3099999999999999E-2</c:v>
                </c:pt>
                <c:pt idx="175">
                  <c:v>2.3199999999999988E-2</c:v>
                </c:pt>
                <c:pt idx="176">
                  <c:v>2.3299999999999998E-2</c:v>
                </c:pt>
                <c:pt idx="177">
                  <c:v>2.3400000000000011E-2</c:v>
                </c:pt>
                <c:pt idx="178">
                  <c:v>2.3599999999999993E-2</c:v>
                </c:pt>
                <c:pt idx="179">
                  <c:v>2.3699999999999999E-2</c:v>
                </c:pt>
                <c:pt idx="180">
                  <c:v>2.3900000000000001E-2</c:v>
                </c:pt>
                <c:pt idx="181">
                  <c:v>2.3900000000000001E-2</c:v>
                </c:pt>
                <c:pt idx="182">
                  <c:v>2.4199999999999989E-2</c:v>
                </c:pt>
                <c:pt idx="183">
                  <c:v>2.4400000000000012E-2</c:v>
                </c:pt>
                <c:pt idx="184">
                  <c:v>2.470000000000001E-2</c:v>
                </c:pt>
                <c:pt idx="185">
                  <c:v>2.4799999999999999E-2</c:v>
                </c:pt>
                <c:pt idx="186">
                  <c:v>2.5000000000000119E-2</c:v>
                </c:pt>
                <c:pt idx="187">
                  <c:v>2.5300000000000041E-2</c:v>
                </c:pt>
                <c:pt idx="188">
                  <c:v>2.5400000000000141E-2</c:v>
                </c:pt>
                <c:pt idx="189">
                  <c:v>2.560000000000015E-2</c:v>
                </c:pt>
                <c:pt idx="190">
                  <c:v>2.5800000000000167E-2</c:v>
                </c:pt>
                <c:pt idx="191">
                  <c:v>2.6000000000000186E-2</c:v>
                </c:pt>
                <c:pt idx="192">
                  <c:v>2.6100000000000012E-2</c:v>
                </c:pt>
                <c:pt idx="193">
                  <c:v>2.6200000000000202E-2</c:v>
                </c:pt>
                <c:pt idx="194">
                  <c:v>2.6500000000000096E-2</c:v>
                </c:pt>
                <c:pt idx="195">
                  <c:v>2.6700000000000012E-2</c:v>
                </c:pt>
                <c:pt idx="196">
                  <c:v>2.6900000000000052E-2</c:v>
                </c:pt>
                <c:pt idx="197">
                  <c:v>2.7100000000000127E-2</c:v>
                </c:pt>
                <c:pt idx="198">
                  <c:v>2.7200000000000241E-2</c:v>
                </c:pt>
                <c:pt idx="199">
                  <c:v>2.750000000000016E-2</c:v>
                </c:pt>
                <c:pt idx="200">
                  <c:v>2.7700000000000155E-2</c:v>
                </c:pt>
                <c:pt idx="201">
                  <c:v>2.7800000000000255E-2</c:v>
                </c:pt>
                <c:pt idx="202">
                  <c:v>2.81E-2</c:v>
                </c:pt>
                <c:pt idx="203">
                  <c:v>2.8400000000000012E-2</c:v>
                </c:pt>
                <c:pt idx="204">
                  <c:v>2.8600000000000052E-2</c:v>
                </c:pt>
                <c:pt idx="205">
                  <c:v>2.8799999999999999E-2</c:v>
                </c:pt>
                <c:pt idx="206">
                  <c:v>2.9200000000000052E-2</c:v>
                </c:pt>
                <c:pt idx="207">
                  <c:v>2.930000000000001E-2</c:v>
                </c:pt>
                <c:pt idx="208">
                  <c:v>2.9500000000000002E-2</c:v>
                </c:pt>
                <c:pt idx="209">
                  <c:v>2.9900000000000006E-2</c:v>
                </c:pt>
                <c:pt idx="210">
                  <c:v>3.0000000000000155E-2</c:v>
                </c:pt>
                <c:pt idx="211">
                  <c:v>3.0300000000000042E-2</c:v>
                </c:pt>
                <c:pt idx="212">
                  <c:v>3.0500000000000051E-2</c:v>
                </c:pt>
                <c:pt idx="213">
                  <c:v>3.0800000000000195E-2</c:v>
                </c:pt>
                <c:pt idx="214">
                  <c:v>3.1000000000000232E-2</c:v>
                </c:pt>
                <c:pt idx="215">
                  <c:v>3.1300000000000015E-2</c:v>
                </c:pt>
                <c:pt idx="216">
                  <c:v>3.1400000000000233E-2</c:v>
                </c:pt>
                <c:pt idx="217">
                  <c:v>3.1600000000000239E-2</c:v>
                </c:pt>
                <c:pt idx="218">
                  <c:v>3.2000000000000244E-2</c:v>
                </c:pt>
                <c:pt idx="219">
                  <c:v>3.2200000000000242E-2</c:v>
                </c:pt>
                <c:pt idx="220">
                  <c:v>3.2500000000000209E-2</c:v>
                </c:pt>
                <c:pt idx="221">
                  <c:v>3.2800000000000294E-2</c:v>
                </c:pt>
                <c:pt idx="222">
                  <c:v>3.3100000000000004E-2</c:v>
                </c:pt>
                <c:pt idx="223">
                  <c:v>3.3399999999999999E-2</c:v>
                </c:pt>
                <c:pt idx="224">
                  <c:v>3.3700000000000001E-2</c:v>
                </c:pt>
                <c:pt idx="225">
                  <c:v>3.3900000000000013E-2</c:v>
                </c:pt>
                <c:pt idx="226">
                  <c:v>3.4300000000000011E-2</c:v>
                </c:pt>
                <c:pt idx="227">
                  <c:v>3.4400000000000201E-2</c:v>
                </c:pt>
                <c:pt idx="228">
                  <c:v>3.4700000000000002E-2</c:v>
                </c:pt>
                <c:pt idx="229">
                  <c:v>3.5000000000000198E-2</c:v>
                </c:pt>
                <c:pt idx="230">
                  <c:v>3.5300000000000012E-2</c:v>
                </c:pt>
                <c:pt idx="231">
                  <c:v>3.5500000000000011E-2</c:v>
                </c:pt>
                <c:pt idx="232">
                  <c:v>3.5800000000000214E-2</c:v>
                </c:pt>
                <c:pt idx="233">
                  <c:v>3.6000000000000233E-2</c:v>
                </c:pt>
                <c:pt idx="234">
                  <c:v>3.6400000000000245E-2</c:v>
                </c:pt>
                <c:pt idx="235">
                  <c:v>3.6500000000000157E-2</c:v>
                </c:pt>
                <c:pt idx="236">
                  <c:v>3.6900000000000092E-2</c:v>
                </c:pt>
                <c:pt idx="237">
                  <c:v>3.7200000000000288E-2</c:v>
                </c:pt>
                <c:pt idx="238">
                  <c:v>3.75000000000002E-2</c:v>
                </c:pt>
                <c:pt idx="239">
                  <c:v>3.7800000000000313E-2</c:v>
                </c:pt>
                <c:pt idx="240">
                  <c:v>3.8200000000000012E-2</c:v>
                </c:pt>
                <c:pt idx="241">
                  <c:v>3.8600000000000016E-2</c:v>
                </c:pt>
                <c:pt idx="242">
                  <c:v>3.8800000000000202E-2</c:v>
                </c:pt>
                <c:pt idx="243">
                  <c:v>3.9200000000000193E-2</c:v>
                </c:pt>
                <c:pt idx="244">
                  <c:v>3.9400000000000185E-2</c:v>
                </c:pt>
                <c:pt idx="245">
                  <c:v>3.9700000000000082E-2</c:v>
                </c:pt>
                <c:pt idx="246">
                  <c:v>4.0000000000000112E-2</c:v>
                </c:pt>
                <c:pt idx="247">
                  <c:v>4.0400000000000033E-2</c:v>
                </c:pt>
                <c:pt idx="248">
                  <c:v>4.0599999999999997E-2</c:v>
                </c:pt>
                <c:pt idx="249">
                  <c:v>4.0900000000000013E-2</c:v>
                </c:pt>
                <c:pt idx="250">
                  <c:v>4.1100000000000005E-2</c:v>
                </c:pt>
                <c:pt idx="251">
                  <c:v>4.1500000000000002E-2</c:v>
                </c:pt>
                <c:pt idx="252">
                  <c:v>4.19E-2</c:v>
                </c:pt>
                <c:pt idx="253">
                  <c:v>4.2200000000000022E-2</c:v>
                </c:pt>
                <c:pt idx="254">
                  <c:v>4.2500000000000024E-2</c:v>
                </c:pt>
                <c:pt idx="255">
                  <c:v>4.280000000000031E-2</c:v>
                </c:pt>
                <c:pt idx="256">
                  <c:v>4.3199999999999995E-2</c:v>
                </c:pt>
                <c:pt idx="257">
                  <c:v>4.36E-2</c:v>
                </c:pt>
                <c:pt idx="258">
                  <c:v>4.3900000000000022E-2</c:v>
                </c:pt>
                <c:pt idx="259">
                  <c:v>4.4300000000000402E-2</c:v>
                </c:pt>
                <c:pt idx="260">
                  <c:v>4.4700000000000475E-2</c:v>
                </c:pt>
                <c:pt idx="261">
                  <c:v>4.5000000000000033E-2</c:v>
                </c:pt>
                <c:pt idx="262">
                  <c:v>4.5400000000000024E-2</c:v>
                </c:pt>
                <c:pt idx="263">
                  <c:v>4.5800000000000132E-2</c:v>
                </c:pt>
                <c:pt idx="264">
                  <c:v>4.6000000000000013E-2</c:v>
                </c:pt>
                <c:pt idx="265">
                  <c:v>4.6300000000000112E-2</c:v>
                </c:pt>
                <c:pt idx="266">
                  <c:v>4.6599999999999996E-2</c:v>
                </c:pt>
                <c:pt idx="267">
                  <c:v>4.7100000000000024E-2</c:v>
                </c:pt>
                <c:pt idx="268">
                  <c:v>4.7400000000000338E-2</c:v>
                </c:pt>
                <c:pt idx="269">
                  <c:v>4.7700000000000367E-2</c:v>
                </c:pt>
                <c:pt idx="270">
                  <c:v>4.8100000000000004E-2</c:v>
                </c:pt>
                <c:pt idx="271">
                  <c:v>4.8500000000000022E-2</c:v>
                </c:pt>
                <c:pt idx="272">
                  <c:v>4.8800000000000024E-2</c:v>
                </c:pt>
                <c:pt idx="273">
                  <c:v>4.9200000000000133E-2</c:v>
                </c:pt>
                <c:pt idx="274">
                  <c:v>4.9700000000000501E-2</c:v>
                </c:pt>
                <c:pt idx="275">
                  <c:v>5.0000000000000114E-2</c:v>
                </c:pt>
                <c:pt idx="276">
                  <c:v>5.0400000000000104E-2</c:v>
                </c:pt>
                <c:pt idx="277">
                  <c:v>5.0800000000000123E-2</c:v>
                </c:pt>
                <c:pt idx="278">
                  <c:v>5.1000000000000004E-2</c:v>
                </c:pt>
                <c:pt idx="279">
                  <c:v>5.1400000000000022E-2</c:v>
                </c:pt>
                <c:pt idx="280">
                  <c:v>5.1800000000000013E-2</c:v>
                </c:pt>
                <c:pt idx="281">
                  <c:v>5.2100000000000132E-2</c:v>
                </c:pt>
                <c:pt idx="282">
                  <c:v>5.2500000000000123E-2</c:v>
                </c:pt>
                <c:pt idx="283">
                  <c:v>5.2900000000000127E-2</c:v>
                </c:pt>
                <c:pt idx="284">
                  <c:v>5.3199999999999997E-2</c:v>
                </c:pt>
                <c:pt idx="285">
                  <c:v>5.3600000000000002E-2</c:v>
                </c:pt>
                <c:pt idx="286">
                  <c:v>5.4000000000000367E-2</c:v>
                </c:pt>
                <c:pt idx="287">
                  <c:v>5.4300000000000528E-2</c:v>
                </c:pt>
                <c:pt idx="288">
                  <c:v>5.480000000000048E-2</c:v>
                </c:pt>
                <c:pt idx="289">
                  <c:v>5.5200000000000013E-2</c:v>
                </c:pt>
                <c:pt idx="290">
                  <c:v>5.5500000000000126E-2</c:v>
                </c:pt>
                <c:pt idx="291">
                  <c:v>5.5900000000000033E-2</c:v>
                </c:pt>
                <c:pt idx="292">
                  <c:v>5.6400000000000027E-2</c:v>
                </c:pt>
                <c:pt idx="293">
                  <c:v>5.6900000000000013E-2</c:v>
                </c:pt>
                <c:pt idx="294">
                  <c:v>5.7300000000000455E-2</c:v>
                </c:pt>
                <c:pt idx="295">
                  <c:v>5.7500000000000127E-2</c:v>
                </c:pt>
                <c:pt idx="296">
                  <c:v>5.7900000000000257E-2</c:v>
                </c:pt>
                <c:pt idx="297">
                  <c:v>5.8200000000000016E-2</c:v>
                </c:pt>
                <c:pt idx="298">
                  <c:v>5.8600000000000006E-2</c:v>
                </c:pt>
                <c:pt idx="299">
                  <c:v>5.9100000000000374E-2</c:v>
                </c:pt>
                <c:pt idx="300">
                  <c:v>5.940000000000048E-2</c:v>
                </c:pt>
                <c:pt idx="301">
                  <c:v>5.9800000000000492E-2</c:v>
                </c:pt>
                <c:pt idx="302">
                  <c:v>6.0300000000000339E-2</c:v>
                </c:pt>
                <c:pt idx="303">
                  <c:v>6.0700000000000393E-2</c:v>
                </c:pt>
                <c:pt idx="304">
                  <c:v>6.0900000000000114E-2</c:v>
                </c:pt>
                <c:pt idx="305">
                  <c:v>6.1400000000000024E-2</c:v>
                </c:pt>
                <c:pt idx="306">
                  <c:v>6.2000000000000402E-2</c:v>
                </c:pt>
                <c:pt idx="307">
                  <c:v>6.240000000000042E-2</c:v>
                </c:pt>
                <c:pt idx="308">
                  <c:v>6.2700000000000519E-2</c:v>
                </c:pt>
                <c:pt idx="309">
                  <c:v>6.3100000000000003E-2</c:v>
                </c:pt>
                <c:pt idx="310">
                  <c:v>6.3600000000000004E-2</c:v>
                </c:pt>
                <c:pt idx="311">
                  <c:v>6.4100000000000379E-2</c:v>
                </c:pt>
                <c:pt idx="312">
                  <c:v>6.4500000000000432E-2</c:v>
                </c:pt>
                <c:pt idx="313">
                  <c:v>6.4800000000000524E-2</c:v>
                </c:pt>
                <c:pt idx="314">
                  <c:v>6.5199999999999994E-2</c:v>
                </c:pt>
                <c:pt idx="315">
                  <c:v>6.5600000000000033E-2</c:v>
                </c:pt>
                <c:pt idx="316">
                  <c:v>6.6200000000000009E-2</c:v>
                </c:pt>
                <c:pt idx="317">
                  <c:v>6.6500000000000004E-2</c:v>
                </c:pt>
                <c:pt idx="318">
                  <c:v>6.7000000000000379E-2</c:v>
                </c:pt>
                <c:pt idx="319">
                  <c:v>6.7400000000000432E-2</c:v>
                </c:pt>
                <c:pt idx="320">
                  <c:v>6.7900000000000349E-2</c:v>
                </c:pt>
                <c:pt idx="321">
                  <c:v>6.8400000000000113E-2</c:v>
                </c:pt>
                <c:pt idx="322">
                  <c:v>6.8800000000000139E-2</c:v>
                </c:pt>
                <c:pt idx="323">
                  <c:v>6.9300000000000597E-2</c:v>
                </c:pt>
                <c:pt idx="324">
                  <c:v>6.9900000000000406E-2</c:v>
                </c:pt>
                <c:pt idx="325">
                  <c:v>7.0300000000000459E-2</c:v>
                </c:pt>
                <c:pt idx="326">
                  <c:v>7.080000000000039E-2</c:v>
                </c:pt>
                <c:pt idx="327">
                  <c:v>7.1300000000000113E-2</c:v>
                </c:pt>
                <c:pt idx="328">
                  <c:v>7.1700000000000194E-2</c:v>
                </c:pt>
                <c:pt idx="329">
                  <c:v>7.2100000000000122E-2</c:v>
                </c:pt>
                <c:pt idx="330">
                  <c:v>7.2600000000000123E-2</c:v>
                </c:pt>
                <c:pt idx="331">
                  <c:v>7.3100000000000123E-2</c:v>
                </c:pt>
                <c:pt idx="332">
                  <c:v>7.3600000000000013E-2</c:v>
                </c:pt>
                <c:pt idx="333">
                  <c:v>7.4100000000000388E-2</c:v>
                </c:pt>
                <c:pt idx="334">
                  <c:v>7.4700000000000683E-2</c:v>
                </c:pt>
                <c:pt idx="335">
                  <c:v>7.5300000000000505E-2</c:v>
                </c:pt>
                <c:pt idx="336">
                  <c:v>7.5800000000000409E-2</c:v>
                </c:pt>
                <c:pt idx="337">
                  <c:v>7.6300000000000034E-2</c:v>
                </c:pt>
                <c:pt idx="338">
                  <c:v>7.6900000000000024E-2</c:v>
                </c:pt>
                <c:pt idx="339">
                  <c:v>7.7400000000000496E-2</c:v>
                </c:pt>
                <c:pt idx="340">
                  <c:v>7.7900000000000413E-2</c:v>
                </c:pt>
                <c:pt idx="341">
                  <c:v>7.8400000000000122E-2</c:v>
                </c:pt>
                <c:pt idx="342">
                  <c:v>7.9000000000000584E-2</c:v>
                </c:pt>
                <c:pt idx="343">
                  <c:v>7.9500000000000459E-2</c:v>
                </c:pt>
                <c:pt idx="344">
                  <c:v>8.0000000000000224E-2</c:v>
                </c:pt>
                <c:pt idx="345">
                  <c:v>8.0600000000000227E-2</c:v>
                </c:pt>
                <c:pt idx="346">
                  <c:v>8.1100000000000005E-2</c:v>
                </c:pt>
                <c:pt idx="347">
                  <c:v>8.1500000000000267E-2</c:v>
                </c:pt>
                <c:pt idx="348">
                  <c:v>8.2200000000000009E-2</c:v>
                </c:pt>
                <c:pt idx="349">
                  <c:v>8.280000000000004E-2</c:v>
                </c:pt>
                <c:pt idx="350">
                  <c:v>8.3400000000000044E-2</c:v>
                </c:pt>
                <c:pt idx="351">
                  <c:v>8.4000000000000227E-2</c:v>
                </c:pt>
                <c:pt idx="352">
                  <c:v>8.4500000000000838E-2</c:v>
                </c:pt>
                <c:pt idx="353">
                  <c:v>8.5100000000000064E-2</c:v>
                </c:pt>
                <c:pt idx="354">
                  <c:v>8.5700000000000068E-2</c:v>
                </c:pt>
                <c:pt idx="355">
                  <c:v>8.620000000000004E-2</c:v>
                </c:pt>
                <c:pt idx="356">
                  <c:v>8.6800000000000044E-2</c:v>
                </c:pt>
                <c:pt idx="357">
                  <c:v>8.7300000000000003E-2</c:v>
                </c:pt>
                <c:pt idx="358">
                  <c:v>8.7900000000000006E-2</c:v>
                </c:pt>
                <c:pt idx="359">
                  <c:v>8.8500000000000953E-2</c:v>
                </c:pt>
                <c:pt idx="360">
                  <c:v>8.9100000000000068E-2</c:v>
                </c:pt>
                <c:pt idx="361">
                  <c:v>8.9700000000000266E-2</c:v>
                </c:pt>
                <c:pt idx="362">
                  <c:v>9.0200000000000044E-2</c:v>
                </c:pt>
                <c:pt idx="363">
                  <c:v>9.0800000000000047E-2</c:v>
                </c:pt>
                <c:pt idx="364">
                  <c:v>9.1600000000000265E-2</c:v>
                </c:pt>
                <c:pt idx="365">
                  <c:v>9.2200000000000004E-2</c:v>
                </c:pt>
                <c:pt idx="366">
                  <c:v>9.2800000000000063E-2</c:v>
                </c:pt>
                <c:pt idx="367">
                  <c:v>9.3300000000000244E-2</c:v>
                </c:pt>
                <c:pt idx="368">
                  <c:v>9.3900000000000677E-2</c:v>
                </c:pt>
                <c:pt idx="369">
                  <c:v>9.4500000000000792E-2</c:v>
                </c:pt>
                <c:pt idx="370">
                  <c:v>9.5200000000000048E-2</c:v>
                </c:pt>
                <c:pt idx="371">
                  <c:v>9.5800000000000246E-2</c:v>
                </c:pt>
                <c:pt idx="372">
                  <c:v>9.6400000000000013E-2</c:v>
                </c:pt>
                <c:pt idx="373">
                  <c:v>9.7000000000000045E-2</c:v>
                </c:pt>
                <c:pt idx="374">
                  <c:v>9.7800000000000026E-2</c:v>
                </c:pt>
                <c:pt idx="375">
                  <c:v>9.8400000000000265E-2</c:v>
                </c:pt>
                <c:pt idx="376">
                  <c:v>9.9000000000000268E-2</c:v>
                </c:pt>
                <c:pt idx="377">
                  <c:v>9.9700000000000691E-2</c:v>
                </c:pt>
                <c:pt idx="378">
                  <c:v>0.10050000000000002</c:v>
                </c:pt>
                <c:pt idx="379">
                  <c:v>0.10100000000000002</c:v>
                </c:pt>
                <c:pt idx="380">
                  <c:v>0.10170000000000012</c:v>
                </c:pt>
                <c:pt idx="381">
                  <c:v>0.1023</c:v>
                </c:pt>
                <c:pt idx="382">
                  <c:v>0.10299999999999998</c:v>
                </c:pt>
                <c:pt idx="383">
                  <c:v>0.10360000000000009</c:v>
                </c:pt>
                <c:pt idx="384">
                  <c:v>0.10420000000000022</c:v>
                </c:pt>
                <c:pt idx="385">
                  <c:v>0.10489999999999998</c:v>
                </c:pt>
                <c:pt idx="386">
                  <c:v>0.1053</c:v>
                </c:pt>
                <c:pt idx="387">
                  <c:v>0.10610000000000012</c:v>
                </c:pt>
                <c:pt idx="388">
                  <c:v>0.10670000000000029</c:v>
                </c:pt>
                <c:pt idx="389">
                  <c:v>0.10740000000000002</c:v>
                </c:pt>
                <c:pt idx="390">
                  <c:v>0.10800000000000012</c:v>
                </c:pt>
                <c:pt idx="391">
                  <c:v>0.10879999999999999</c:v>
                </c:pt>
                <c:pt idx="392">
                  <c:v>0.10950000000000019</c:v>
                </c:pt>
                <c:pt idx="393">
                  <c:v>0.11020000000000024</c:v>
                </c:pt>
                <c:pt idx="394">
                  <c:v>0.11080000000000001</c:v>
                </c:pt>
                <c:pt idx="395">
                  <c:v>0.1116000000000002</c:v>
                </c:pt>
                <c:pt idx="396">
                  <c:v>0.11230000000000001</c:v>
                </c:pt>
                <c:pt idx="397">
                  <c:v>0.11290000000000018</c:v>
                </c:pt>
                <c:pt idx="398">
                  <c:v>0.11360000000000024</c:v>
                </c:pt>
                <c:pt idx="399">
                  <c:v>0.11430000000000011</c:v>
                </c:pt>
                <c:pt idx="400">
                  <c:v>0.1150000000000002</c:v>
                </c:pt>
                <c:pt idx="401">
                  <c:v>0.11559999999999998</c:v>
                </c:pt>
                <c:pt idx="402">
                  <c:v>0.11620000000000051</c:v>
                </c:pt>
                <c:pt idx="403">
                  <c:v>0.11680000000000018</c:v>
                </c:pt>
                <c:pt idx="404">
                  <c:v>0.11760000000000032</c:v>
                </c:pt>
                <c:pt idx="405">
                  <c:v>0.11820000000000057</c:v>
                </c:pt>
                <c:pt idx="406">
                  <c:v>0.11890000000000023</c:v>
                </c:pt>
                <c:pt idx="407">
                  <c:v>0.11960000000000051</c:v>
                </c:pt>
                <c:pt idx="408">
                  <c:v>0.12050000000000002</c:v>
                </c:pt>
                <c:pt idx="409">
                  <c:v>0.12130000000000002</c:v>
                </c:pt>
                <c:pt idx="410">
                  <c:v>0.12210000000000019</c:v>
                </c:pt>
                <c:pt idx="411">
                  <c:v>0.12270000000000029</c:v>
                </c:pt>
                <c:pt idx="412">
                  <c:v>0.12340000000000002</c:v>
                </c:pt>
                <c:pt idx="413">
                  <c:v>0.12410000000000022</c:v>
                </c:pt>
                <c:pt idx="414">
                  <c:v>0.12490000000000002</c:v>
                </c:pt>
                <c:pt idx="415">
                  <c:v>0.12570000000000001</c:v>
                </c:pt>
                <c:pt idx="416">
                  <c:v>0.12659999999999999</c:v>
                </c:pt>
                <c:pt idx="417">
                  <c:v>0.1273</c:v>
                </c:pt>
                <c:pt idx="418">
                  <c:v>0.12809999999999999</c:v>
                </c:pt>
                <c:pt idx="419">
                  <c:v>0.12889999999999999</c:v>
                </c:pt>
                <c:pt idx="420">
                  <c:v>0.1298</c:v>
                </c:pt>
                <c:pt idx="421">
                  <c:v>0.1305</c:v>
                </c:pt>
                <c:pt idx="422">
                  <c:v>0.13120000000000001</c:v>
                </c:pt>
                <c:pt idx="423">
                  <c:v>0.13200000000000001</c:v>
                </c:pt>
                <c:pt idx="424">
                  <c:v>0.1328</c:v>
                </c:pt>
                <c:pt idx="425">
                  <c:v>0.13350000000000001</c:v>
                </c:pt>
                <c:pt idx="426">
                  <c:v>0.13439999999999999</c:v>
                </c:pt>
                <c:pt idx="427">
                  <c:v>0.1353</c:v>
                </c:pt>
                <c:pt idx="428">
                  <c:v>0.13600000000000001</c:v>
                </c:pt>
                <c:pt idx="429">
                  <c:v>0.13669999999999999</c:v>
                </c:pt>
                <c:pt idx="430">
                  <c:v>0.1376</c:v>
                </c:pt>
                <c:pt idx="431">
                  <c:v>0.13830000000000001</c:v>
                </c:pt>
                <c:pt idx="432">
                  <c:v>0.13919999999999999</c:v>
                </c:pt>
                <c:pt idx="433">
                  <c:v>0.13990000000000041</c:v>
                </c:pt>
                <c:pt idx="434">
                  <c:v>0.14090000000000041</c:v>
                </c:pt>
                <c:pt idx="435">
                  <c:v>0.14169999999999999</c:v>
                </c:pt>
                <c:pt idx="436">
                  <c:v>0.14250000000000004</c:v>
                </c:pt>
                <c:pt idx="437">
                  <c:v>0.14330000000000001</c:v>
                </c:pt>
                <c:pt idx="438">
                  <c:v>0.14430000000000001</c:v>
                </c:pt>
                <c:pt idx="439">
                  <c:v>0.14530000000000001</c:v>
                </c:pt>
                <c:pt idx="440">
                  <c:v>0.14600000000000021</c:v>
                </c:pt>
                <c:pt idx="441">
                  <c:v>0.14670000000000041</c:v>
                </c:pt>
                <c:pt idx="442">
                  <c:v>0.14790000000000109</c:v>
                </c:pt>
                <c:pt idx="443">
                  <c:v>0.14940000000000125</c:v>
                </c:pt>
                <c:pt idx="444">
                  <c:v>0.15010000000000001</c:v>
                </c:pt>
                <c:pt idx="445">
                  <c:v>0.15050000000000024</c:v>
                </c:pt>
                <c:pt idx="446">
                  <c:v>0.15110000000000001</c:v>
                </c:pt>
                <c:pt idx="447">
                  <c:v>0.15210000000000001</c:v>
                </c:pt>
                <c:pt idx="448">
                  <c:v>0.15310000000000001</c:v>
                </c:pt>
                <c:pt idx="449">
                  <c:v>0.15390000000000126</c:v>
                </c:pt>
                <c:pt idx="450">
                  <c:v>0.15480000000000024</c:v>
                </c:pt>
                <c:pt idx="451">
                  <c:v>0.15560000000000004</c:v>
                </c:pt>
                <c:pt idx="452">
                  <c:v>0.15660000000000004</c:v>
                </c:pt>
                <c:pt idx="453">
                  <c:v>0.15760000000000021</c:v>
                </c:pt>
                <c:pt idx="454">
                  <c:v>0.15840000000000146</c:v>
                </c:pt>
                <c:pt idx="455">
                  <c:v>0.15940000000000143</c:v>
                </c:pt>
                <c:pt idx="456">
                  <c:v>0.16040000000000051</c:v>
                </c:pt>
                <c:pt idx="457">
                  <c:v>0.16130000000000039</c:v>
                </c:pt>
                <c:pt idx="458">
                  <c:v>0.16220000000000051</c:v>
                </c:pt>
                <c:pt idx="459">
                  <c:v>0.16320000000000051</c:v>
                </c:pt>
                <c:pt idx="460">
                  <c:v>0.16430000000000039</c:v>
                </c:pt>
                <c:pt idx="461">
                  <c:v>0.16540000000000088</c:v>
                </c:pt>
                <c:pt idx="462">
                  <c:v>0.16650000000000048</c:v>
                </c:pt>
                <c:pt idx="463">
                  <c:v>0.16750000000000051</c:v>
                </c:pt>
                <c:pt idx="464">
                  <c:v>0.16830000000000045</c:v>
                </c:pt>
                <c:pt idx="465">
                  <c:v>0.16930000000000045</c:v>
                </c:pt>
                <c:pt idx="466">
                  <c:v>0.17030000000000001</c:v>
                </c:pt>
                <c:pt idx="467">
                  <c:v>0.17140000000000041</c:v>
                </c:pt>
                <c:pt idx="468">
                  <c:v>0.17240000000000041</c:v>
                </c:pt>
                <c:pt idx="469">
                  <c:v>0.17350000000000004</c:v>
                </c:pt>
                <c:pt idx="470">
                  <c:v>0.17430000000000001</c:v>
                </c:pt>
                <c:pt idx="471">
                  <c:v>0.17540000000000044</c:v>
                </c:pt>
                <c:pt idx="472">
                  <c:v>0.17650000000000021</c:v>
                </c:pt>
                <c:pt idx="473">
                  <c:v>0.17750000000000021</c:v>
                </c:pt>
                <c:pt idx="474">
                  <c:v>0.17850000000000021</c:v>
                </c:pt>
                <c:pt idx="475">
                  <c:v>0.17960000000000001</c:v>
                </c:pt>
                <c:pt idx="476">
                  <c:v>0.18070000000000044</c:v>
                </c:pt>
                <c:pt idx="477">
                  <c:v>0.18160000000000001</c:v>
                </c:pt>
                <c:pt idx="478">
                  <c:v>0.18270000000000094</c:v>
                </c:pt>
                <c:pt idx="479">
                  <c:v>0.18380000000000021</c:v>
                </c:pt>
                <c:pt idx="480">
                  <c:v>0.18490000000000126</c:v>
                </c:pt>
                <c:pt idx="481">
                  <c:v>0.18600000000000044</c:v>
                </c:pt>
                <c:pt idx="482">
                  <c:v>0.18710000000000004</c:v>
                </c:pt>
                <c:pt idx="483">
                  <c:v>0.18820000000000126</c:v>
                </c:pt>
                <c:pt idx="484">
                  <c:v>0.18930000000000041</c:v>
                </c:pt>
                <c:pt idx="485">
                  <c:v>0.19060000000000019</c:v>
                </c:pt>
                <c:pt idx="486">
                  <c:v>0.19180000000000036</c:v>
                </c:pt>
                <c:pt idx="487">
                  <c:v>0.19270000000000051</c:v>
                </c:pt>
                <c:pt idx="488">
                  <c:v>0.19370000000000051</c:v>
                </c:pt>
                <c:pt idx="489">
                  <c:v>0.19490000000000085</c:v>
                </c:pt>
                <c:pt idx="490">
                  <c:v>0.19600000000000048</c:v>
                </c:pt>
                <c:pt idx="491">
                  <c:v>0.19710000000000036</c:v>
                </c:pt>
                <c:pt idx="492">
                  <c:v>0.19840000000000088</c:v>
                </c:pt>
                <c:pt idx="493">
                  <c:v>0.19960000000000039</c:v>
                </c:pt>
                <c:pt idx="494">
                  <c:v>0.20069999999999999</c:v>
                </c:pt>
                <c:pt idx="495">
                  <c:v>0.20190000000000041</c:v>
                </c:pt>
                <c:pt idx="496">
                  <c:v>0.2031</c:v>
                </c:pt>
                <c:pt idx="497">
                  <c:v>0.20419999999999999</c:v>
                </c:pt>
                <c:pt idx="498">
                  <c:v>0.20540000000000044</c:v>
                </c:pt>
                <c:pt idx="499">
                  <c:v>0.20669999999999999</c:v>
                </c:pt>
                <c:pt idx="500">
                  <c:v>0.20760000000000001</c:v>
                </c:pt>
                <c:pt idx="501">
                  <c:v>0.20870000000000041</c:v>
                </c:pt>
                <c:pt idx="502">
                  <c:v>0.21000000000000021</c:v>
                </c:pt>
                <c:pt idx="503">
                  <c:v>0.21120000000000044</c:v>
                </c:pt>
                <c:pt idx="504">
                  <c:v>0.21230000000000004</c:v>
                </c:pt>
                <c:pt idx="505">
                  <c:v>0.21360000000000001</c:v>
                </c:pt>
                <c:pt idx="506">
                  <c:v>0.21500000000000041</c:v>
                </c:pt>
                <c:pt idx="507">
                  <c:v>0.21610000000000001</c:v>
                </c:pt>
                <c:pt idx="508">
                  <c:v>0.21720000000000111</c:v>
                </c:pt>
                <c:pt idx="509">
                  <c:v>0.21830000000000024</c:v>
                </c:pt>
                <c:pt idx="510">
                  <c:v>0.21940000000000145</c:v>
                </c:pt>
                <c:pt idx="511">
                  <c:v>0.22070000000000048</c:v>
                </c:pt>
                <c:pt idx="512">
                  <c:v>0.22200000000000039</c:v>
                </c:pt>
                <c:pt idx="513">
                  <c:v>0.22310000000000019</c:v>
                </c:pt>
                <c:pt idx="514">
                  <c:v>0.22440000000000068</c:v>
                </c:pt>
                <c:pt idx="515">
                  <c:v>0.22560000000000022</c:v>
                </c:pt>
                <c:pt idx="516">
                  <c:v>0.22680000000000039</c:v>
                </c:pt>
                <c:pt idx="517">
                  <c:v>0.22800000000000048</c:v>
                </c:pt>
                <c:pt idx="518">
                  <c:v>0.22940000000000088</c:v>
                </c:pt>
                <c:pt idx="519">
                  <c:v>0.2306</c:v>
                </c:pt>
                <c:pt idx="520">
                  <c:v>0.23180000000000001</c:v>
                </c:pt>
                <c:pt idx="521">
                  <c:v>0.23300000000000001</c:v>
                </c:pt>
                <c:pt idx="522">
                  <c:v>0.23430000000000001</c:v>
                </c:pt>
                <c:pt idx="523">
                  <c:v>0.23540000000000041</c:v>
                </c:pt>
                <c:pt idx="524">
                  <c:v>0.23669999999999999</c:v>
                </c:pt>
                <c:pt idx="525">
                  <c:v>0.23800000000000004</c:v>
                </c:pt>
                <c:pt idx="526">
                  <c:v>0.23910000000000001</c:v>
                </c:pt>
                <c:pt idx="527">
                  <c:v>0.24110000000000001</c:v>
                </c:pt>
                <c:pt idx="528">
                  <c:v>0.24290000000000125</c:v>
                </c:pt>
                <c:pt idx="529">
                  <c:v>0.24400000000000024</c:v>
                </c:pt>
                <c:pt idx="530">
                  <c:v>0.24540000000000126</c:v>
                </c:pt>
                <c:pt idx="531">
                  <c:v>0.24670000000000109</c:v>
                </c:pt>
                <c:pt idx="532">
                  <c:v>0.24800000000000041</c:v>
                </c:pt>
                <c:pt idx="533">
                  <c:v>0.24940000000000145</c:v>
                </c:pt>
                <c:pt idx="534">
                  <c:v>0.2505</c:v>
                </c:pt>
                <c:pt idx="535">
                  <c:v>0.25180000000000002</c:v>
                </c:pt>
                <c:pt idx="536">
                  <c:v>0.25330000000000008</c:v>
                </c:pt>
                <c:pt idx="537">
                  <c:v>0.25460000000000005</c:v>
                </c:pt>
                <c:pt idx="538">
                  <c:v>0.25600000000000001</c:v>
                </c:pt>
                <c:pt idx="539">
                  <c:v>0.25729999999999997</c:v>
                </c:pt>
                <c:pt idx="540">
                  <c:v>0.25870000000000004</c:v>
                </c:pt>
                <c:pt idx="541">
                  <c:v>0.2601</c:v>
                </c:pt>
                <c:pt idx="542">
                  <c:v>0.26150000000000001</c:v>
                </c:pt>
                <c:pt idx="543">
                  <c:v>0.26270000000000004</c:v>
                </c:pt>
                <c:pt idx="544">
                  <c:v>0.26390000000000002</c:v>
                </c:pt>
                <c:pt idx="545">
                  <c:v>0.26540000000000002</c:v>
                </c:pt>
                <c:pt idx="546">
                  <c:v>0.26679999999999998</c:v>
                </c:pt>
                <c:pt idx="547">
                  <c:v>0.26820000000000005</c:v>
                </c:pt>
                <c:pt idx="548">
                  <c:v>0.26950000000000002</c:v>
                </c:pt>
                <c:pt idx="549">
                  <c:v>0.27090000000000031</c:v>
                </c:pt>
                <c:pt idx="550">
                  <c:v>0.27230000000000032</c:v>
                </c:pt>
                <c:pt idx="551">
                  <c:v>0.2737</c:v>
                </c:pt>
                <c:pt idx="552">
                  <c:v>0.27490000000000031</c:v>
                </c:pt>
                <c:pt idx="553">
                  <c:v>0.2762</c:v>
                </c:pt>
                <c:pt idx="554">
                  <c:v>0.2777</c:v>
                </c:pt>
                <c:pt idx="555">
                  <c:v>0.27910000000000001</c:v>
                </c:pt>
                <c:pt idx="556">
                  <c:v>0.28050000000000008</c:v>
                </c:pt>
                <c:pt idx="557">
                  <c:v>0.28200000000000008</c:v>
                </c:pt>
                <c:pt idx="558">
                  <c:v>0.28340000000000032</c:v>
                </c:pt>
                <c:pt idx="559">
                  <c:v>0.28480000000000188</c:v>
                </c:pt>
                <c:pt idx="560">
                  <c:v>0.28630000000000205</c:v>
                </c:pt>
                <c:pt idx="561">
                  <c:v>0.28770000000000001</c:v>
                </c:pt>
                <c:pt idx="562">
                  <c:v>0.28920000000000001</c:v>
                </c:pt>
                <c:pt idx="563">
                  <c:v>0.29060000000000002</c:v>
                </c:pt>
                <c:pt idx="564">
                  <c:v>0.29210000000000008</c:v>
                </c:pt>
                <c:pt idx="565">
                  <c:v>0.29360000000000008</c:v>
                </c:pt>
                <c:pt idx="566">
                  <c:v>0.29500000000000032</c:v>
                </c:pt>
                <c:pt idx="567">
                  <c:v>0.29650000000000032</c:v>
                </c:pt>
                <c:pt idx="568">
                  <c:v>0.29800000000000032</c:v>
                </c:pt>
                <c:pt idx="569">
                  <c:v>0.29940000000000205</c:v>
                </c:pt>
                <c:pt idx="570">
                  <c:v>0.30100000000000032</c:v>
                </c:pt>
                <c:pt idx="571">
                  <c:v>0.30260000000000031</c:v>
                </c:pt>
                <c:pt idx="572">
                  <c:v>0.30410000000000031</c:v>
                </c:pt>
                <c:pt idx="573">
                  <c:v>0.30570000000000008</c:v>
                </c:pt>
                <c:pt idx="574">
                  <c:v>0.30710000000000032</c:v>
                </c:pt>
                <c:pt idx="575">
                  <c:v>0.30860000000000032</c:v>
                </c:pt>
                <c:pt idx="576">
                  <c:v>0.31010000000000032</c:v>
                </c:pt>
                <c:pt idx="577">
                  <c:v>0.31140000000000234</c:v>
                </c:pt>
                <c:pt idx="578">
                  <c:v>0.31310000000000032</c:v>
                </c:pt>
                <c:pt idx="579">
                  <c:v>0.31480000000000263</c:v>
                </c:pt>
                <c:pt idx="580">
                  <c:v>0.31630000000000286</c:v>
                </c:pt>
                <c:pt idx="581">
                  <c:v>0.31770000000000032</c:v>
                </c:pt>
                <c:pt idx="582">
                  <c:v>0.31930000000000303</c:v>
                </c:pt>
                <c:pt idx="583">
                  <c:v>0.32080000000000303</c:v>
                </c:pt>
                <c:pt idx="584">
                  <c:v>0.32240000000000263</c:v>
                </c:pt>
                <c:pt idx="585">
                  <c:v>0.32410000000000205</c:v>
                </c:pt>
                <c:pt idx="586">
                  <c:v>0.32570000000000032</c:v>
                </c:pt>
                <c:pt idx="587">
                  <c:v>0.32730000000000303</c:v>
                </c:pt>
                <c:pt idx="588">
                  <c:v>0.32890000000000286</c:v>
                </c:pt>
                <c:pt idx="589">
                  <c:v>0.33040000000000308</c:v>
                </c:pt>
                <c:pt idx="590">
                  <c:v>0.33190000000000303</c:v>
                </c:pt>
                <c:pt idx="591">
                  <c:v>0.33350000000000263</c:v>
                </c:pt>
                <c:pt idx="592">
                  <c:v>0.33520000000000205</c:v>
                </c:pt>
                <c:pt idx="593">
                  <c:v>0.33670000000000205</c:v>
                </c:pt>
                <c:pt idx="594">
                  <c:v>0.33830000000000365</c:v>
                </c:pt>
                <c:pt idx="595">
                  <c:v>0.33970000000000206</c:v>
                </c:pt>
                <c:pt idx="596">
                  <c:v>0.34140000000000159</c:v>
                </c:pt>
                <c:pt idx="597">
                  <c:v>0.34310000000000107</c:v>
                </c:pt>
                <c:pt idx="598">
                  <c:v>0.34460000000000107</c:v>
                </c:pt>
                <c:pt idx="599">
                  <c:v>0.34630000000000233</c:v>
                </c:pt>
                <c:pt idx="600">
                  <c:v>0.34800000000000142</c:v>
                </c:pt>
                <c:pt idx="601">
                  <c:v>0.34960000000000102</c:v>
                </c:pt>
                <c:pt idx="602">
                  <c:v>0.35110000000000002</c:v>
                </c:pt>
                <c:pt idx="603">
                  <c:v>0.35270000000000001</c:v>
                </c:pt>
                <c:pt idx="604">
                  <c:v>0.35420000000000001</c:v>
                </c:pt>
                <c:pt idx="605">
                  <c:v>0.35600000000000032</c:v>
                </c:pt>
                <c:pt idx="606">
                  <c:v>0.35770000000000002</c:v>
                </c:pt>
                <c:pt idx="607">
                  <c:v>0.35940000000000188</c:v>
                </c:pt>
                <c:pt idx="608">
                  <c:v>0.36110000000000031</c:v>
                </c:pt>
                <c:pt idx="609">
                  <c:v>0.36270000000000002</c:v>
                </c:pt>
                <c:pt idx="610">
                  <c:v>0.36410000000000031</c:v>
                </c:pt>
                <c:pt idx="611">
                  <c:v>0.36570000000000008</c:v>
                </c:pt>
                <c:pt idx="612">
                  <c:v>0.36730000000000257</c:v>
                </c:pt>
                <c:pt idx="613">
                  <c:v>0.36900000000000038</c:v>
                </c:pt>
                <c:pt idx="614">
                  <c:v>0.37060000000000032</c:v>
                </c:pt>
                <c:pt idx="615">
                  <c:v>0.37230000000000263</c:v>
                </c:pt>
                <c:pt idx="616">
                  <c:v>0.37400000000000205</c:v>
                </c:pt>
                <c:pt idx="617">
                  <c:v>0.37570000000000031</c:v>
                </c:pt>
                <c:pt idx="618">
                  <c:v>0.37740000000000234</c:v>
                </c:pt>
                <c:pt idx="619">
                  <c:v>0.37920000000000031</c:v>
                </c:pt>
                <c:pt idx="620">
                  <c:v>0.38070000000000032</c:v>
                </c:pt>
                <c:pt idx="621">
                  <c:v>0.38240000000000263</c:v>
                </c:pt>
                <c:pt idx="622">
                  <c:v>0.38400000000000234</c:v>
                </c:pt>
                <c:pt idx="623">
                  <c:v>0.38560000000000205</c:v>
                </c:pt>
                <c:pt idx="624">
                  <c:v>0.38720000000000032</c:v>
                </c:pt>
                <c:pt idx="625">
                  <c:v>0.38870000000000032</c:v>
                </c:pt>
                <c:pt idx="626">
                  <c:v>0.39030000000000303</c:v>
                </c:pt>
                <c:pt idx="627">
                  <c:v>0.39180000000000326</c:v>
                </c:pt>
                <c:pt idx="628">
                  <c:v>0.39360000000000234</c:v>
                </c:pt>
                <c:pt idx="629">
                  <c:v>0.39530000000000365</c:v>
                </c:pt>
                <c:pt idx="630">
                  <c:v>0.39700000000000263</c:v>
                </c:pt>
                <c:pt idx="631">
                  <c:v>0.39860000000000234</c:v>
                </c:pt>
                <c:pt idx="632">
                  <c:v>0.40010000000000001</c:v>
                </c:pt>
                <c:pt idx="633">
                  <c:v>0.4017</c:v>
                </c:pt>
                <c:pt idx="634">
                  <c:v>0.4032</c:v>
                </c:pt>
                <c:pt idx="635">
                  <c:v>0.40480000000000038</c:v>
                </c:pt>
                <c:pt idx="636">
                  <c:v>0.40660000000000002</c:v>
                </c:pt>
                <c:pt idx="637">
                  <c:v>0.40830000000000038</c:v>
                </c:pt>
                <c:pt idx="638">
                  <c:v>0.40990000000000032</c:v>
                </c:pt>
                <c:pt idx="639">
                  <c:v>0.41140000000000032</c:v>
                </c:pt>
                <c:pt idx="640">
                  <c:v>0.41280000000000205</c:v>
                </c:pt>
                <c:pt idx="641">
                  <c:v>0.41440000000000032</c:v>
                </c:pt>
                <c:pt idx="642">
                  <c:v>0.41600000000000031</c:v>
                </c:pt>
                <c:pt idx="643">
                  <c:v>0.41760000000000008</c:v>
                </c:pt>
                <c:pt idx="644">
                  <c:v>0.41910000000000008</c:v>
                </c:pt>
                <c:pt idx="645">
                  <c:v>0.42050000000000032</c:v>
                </c:pt>
                <c:pt idx="646">
                  <c:v>0.42210000000000031</c:v>
                </c:pt>
                <c:pt idx="647">
                  <c:v>0.42360000000000031</c:v>
                </c:pt>
                <c:pt idx="648">
                  <c:v>0.42520000000000002</c:v>
                </c:pt>
                <c:pt idx="649">
                  <c:v>0.42680000000000234</c:v>
                </c:pt>
                <c:pt idx="650">
                  <c:v>0.42820000000000008</c:v>
                </c:pt>
                <c:pt idx="651">
                  <c:v>0.42970000000000008</c:v>
                </c:pt>
                <c:pt idx="652">
                  <c:v>0.43130000000000263</c:v>
                </c:pt>
                <c:pt idx="653">
                  <c:v>0.43270000000000008</c:v>
                </c:pt>
                <c:pt idx="654">
                  <c:v>0.43430000000000263</c:v>
                </c:pt>
                <c:pt idx="655">
                  <c:v>0.43590000000000234</c:v>
                </c:pt>
                <c:pt idx="656">
                  <c:v>0.43740000000000234</c:v>
                </c:pt>
                <c:pt idx="657">
                  <c:v>0.43870000000000031</c:v>
                </c:pt>
                <c:pt idx="658">
                  <c:v>0.44020000000000026</c:v>
                </c:pt>
                <c:pt idx="659">
                  <c:v>0.44170000000000026</c:v>
                </c:pt>
                <c:pt idx="660">
                  <c:v>0.44310000000000033</c:v>
                </c:pt>
                <c:pt idx="661">
                  <c:v>0.44460000000000033</c:v>
                </c:pt>
                <c:pt idx="662">
                  <c:v>0.4460000000000009</c:v>
                </c:pt>
                <c:pt idx="663">
                  <c:v>0.44740000000000102</c:v>
                </c:pt>
                <c:pt idx="664">
                  <c:v>0.44860000000000072</c:v>
                </c:pt>
                <c:pt idx="665">
                  <c:v>0.45</c:v>
                </c:pt>
                <c:pt idx="666">
                  <c:v>0.45120000000000005</c:v>
                </c:pt>
                <c:pt idx="667">
                  <c:v>0.45240000000000002</c:v>
                </c:pt>
                <c:pt idx="668">
                  <c:v>0.45370000000000005</c:v>
                </c:pt>
                <c:pt idx="669">
                  <c:v>0.45500000000000002</c:v>
                </c:pt>
                <c:pt idx="670">
                  <c:v>0.45629999999999998</c:v>
                </c:pt>
                <c:pt idx="671">
                  <c:v>0.45750000000000002</c:v>
                </c:pt>
                <c:pt idx="672">
                  <c:v>0.45890000000000031</c:v>
                </c:pt>
                <c:pt idx="673">
                  <c:v>0.46010000000000001</c:v>
                </c:pt>
                <c:pt idx="674">
                  <c:v>0.4612</c:v>
                </c:pt>
                <c:pt idx="675">
                  <c:v>0.46240000000000031</c:v>
                </c:pt>
                <c:pt idx="676">
                  <c:v>0.46350000000000002</c:v>
                </c:pt>
                <c:pt idx="677">
                  <c:v>0.4647</c:v>
                </c:pt>
                <c:pt idx="678">
                  <c:v>0.46590000000000031</c:v>
                </c:pt>
                <c:pt idx="679">
                  <c:v>0.46700000000000008</c:v>
                </c:pt>
                <c:pt idx="680">
                  <c:v>0.46810000000000002</c:v>
                </c:pt>
                <c:pt idx="681">
                  <c:v>0.46920000000000001</c:v>
                </c:pt>
                <c:pt idx="682">
                  <c:v>0.47050000000000008</c:v>
                </c:pt>
                <c:pt idx="683">
                  <c:v>0.47160000000000002</c:v>
                </c:pt>
                <c:pt idx="684">
                  <c:v>0.47250000000000031</c:v>
                </c:pt>
                <c:pt idx="685">
                  <c:v>0.47350000000000031</c:v>
                </c:pt>
                <c:pt idx="686">
                  <c:v>0.47460000000000002</c:v>
                </c:pt>
                <c:pt idx="687">
                  <c:v>0.47570000000000001</c:v>
                </c:pt>
                <c:pt idx="688">
                  <c:v>0.47670000000000001</c:v>
                </c:pt>
                <c:pt idx="689">
                  <c:v>0.47770000000000001</c:v>
                </c:pt>
                <c:pt idx="690">
                  <c:v>0.47880000000000217</c:v>
                </c:pt>
                <c:pt idx="691">
                  <c:v>0.47960000000000008</c:v>
                </c:pt>
                <c:pt idx="692">
                  <c:v>0.48070000000000002</c:v>
                </c:pt>
                <c:pt idx="693">
                  <c:v>0.48160000000000008</c:v>
                </c:pt>
                <c:pt idx="694">
                  <c:v>0.48230000000000234</c:v>
                </c:pt>
                <c:pt idx="695">
                  <c:v>0.48320000000000002</c:v>
                </c:pt>
                <c:pt idx="696">
                  <c:v>0.48400000000000032</c:v>
                </c:pt>
                <c:pt idx="697">
                  <c:v>0.48470000000000002</c:v>
                </c:pt>
                <c:pt idx="698">
                  <c:v>0.48570000000000002</c:v>
                </c:pt>
                <c:pt idx="699">
                  <c:v>0.48670000000000002</c:v>
                </c:pt>
                <c:pt idx="700">
                  <c:v>0.48740000000000205</c:v>
                </c:pt>
                <c:pt idx="701">
                  <c:v>0.48820000000000002</c:v>
                </c:pt>
                <c:pt idx="702">
                  <c:v>0.48880000000000234</c:v>
                </c:pt>
                <c:pt idx="703">
                  <c:v>0.48970000000000002</c:v>
                </c:pt>
                <c:pt idx="704">
                  <c:v>0.49100000000000038</c:v>
                </c:pt>
                <c:pt idx="705">
                  <c:v>0.49160000000000031</c:v>
                </c:pt>
                <c:pt idx="706">
                  <c:v>0.49230000000000257</c:v>
                </c:pt>
                <c:pt idx="707">
                  <c:v>0.49300000000000038</c:v>
                </c:pt>
                <c:pt idx="708">
                  <c:v>0.49370000000000008</c:v>
                </c:pt>
                <c:pt idx="709">
                  <c:v>0.49430000000000263</c:v>
                </c:pt>
                <c:pt idx="710">
                  <c:v>0.49490000000000234</c:v>
                </c:pt>
                <c:pt idx="711">
                  <c:v>0.49550000000000038</c:v>
                </c:pt>
                <c:pt idx="712">
                  <c:v>0.49620000000000031</c:v>
                </c:pt>
                <c:pt idx="713">
                  <c:v>0.49680000000000263</c:v>
                </c:pt>
                <c:pt idx="714">
                  <c:v>0.49730000000000263</c:v>
                </c:pt>
                <c:pt idx="715">
                  <c:v>0.49780000000000263</c:v>
                </c:pt>
                <c:pt idx="716">
                  <c:v>0.49830000000000263</c:v>
                </c:pt>
                <c:pt idx="717">
                  <c:v>0.49880000000000263</c:v>
                </c:pt>
                <c:pt idx="718">
                  <c:v>0.49930000000000263</c:v>
                </c:pt>
                <c:pt idx="719">
                  <c:v>0.49980000000000263</c:v>
                </c:pt>
                <c:pt idx="720">
                  <c:v>0.50039999999999996</c:v>
                </c:pt>
                <c:pt idx="721">
                  <c:v>0.50090000000000001</c:v>
                </c:pt>
                <c:pt idx="722">
                  <c:v>0.50109999999999999</c:v>
                </c:pt>
                <c:pt idx="723">
                  <c:v>0.50160000000000005</c:v>
                </c:pt>
                <c:pt idx="724">
                  <c:v>0.502</c:v>
                </c:pt>
                <c:pt idx="725">
                  <c:v>0.50229999999999997</c:v>
                </c:pt>
                <c:pt idx="726">
                  <c:v>0.50270000000000004</c:v>
                </c:pt>
                <c:pt idx="727">
                  <c:v>0.50309999999999999</c:v>
                </c:pt>
                <c:pt idx="728">
                  <c:v>0.50339999999999996</c:v>
                </c:pt>
                <c:pt idx="729">
                  <c:v>0.50380000000000003</c:v>
                </c:pt>
                <c:pt idx="730">
                  <c:v>0.504</c:v>
                </c:pt>
                <c:pt idx="731">
                  <c:v>0.50429999999999997</c:v>
                </c:pt>
                <c:pt idx="732">
                  <c:v>0.50460000000000005</c:v>
                </c:pt>
                <c:pt idx="733">
                  <c:v>0.505</c:v>
                </c:pt>
                <c:pt idx="734">
                  <c:v>0.50509999999999999</c:v>
                </c:pt>
                <c:pt idx="735">
                  <c:v>0.50539999999999996</c:v>
                </c:pt>
                <c:pt idx="736">
                  <c:v>0.50560000000000005</c:v>
                </c:pt>
                <c:pt idx="737">
                  <c:v>0.50560000000000005</c:v>
                </c:pt>
                <c:pt idx="738">
                  <c:v>0.50590000000000002</c:v>
                </c:pt>
                <c:pt idx="739">
                  <c:v>0.50609999999999999</c:v>
                </c:pt>
                <c:pt idx="740">
                  <c:v>0.50619999999999998</c:v>
                </c:pt>
                <c:pt idx="741">
                  <c:v>0.50629999999999997</c:v>
                </c:pt>
                <c:pt idx="742">
                  <c:v>0.50649999999999951</c:v>
                </c:pt>
                <c:pt idx="743">
                  <c:v>0.50660000000000005</c:v>
                </c:pt>
                <c:pt idx="744">
                  <c:v>0.50670000000000004</c:v>
                </c:pt>
                <c:pt idx="745">
                  <c:v>0.50660000000000005</c:v>
                </c:pt>
                <c:pt idx="746">
                  <c:v>0.50680000000000003</c:v>
                </c:pt>
                <c:pt idx="747">
                  <c:v>0.5071</c:v>
                </c:pt>
                <c:pt idx="748">
                  <c:v>0.50680000000000003</c:v>
                </c:pt>
                <c:pt idx="749">
                  <c:v>0.50660000000000005</c:v>
                </c:pt>
                <c:pt idx="750">
                  <c:v>0.50680000000000003</c:v>
                </c:pt>
                <c:pt idx="751">
                  <c:v>0.50680000000000003</c:v>
                </c:pt>
                <c:pt idx="752">
                  <c:v>0.50670000000000004</c:v>
                </c:pt>
                <c:pt idx="753">
                  <c:v>0.50670000000000004</c:v>
                </c:pt>
                <c:pt idx="754">
                  <c:v>0.50660000000000005</c:v>
                </c:pt>
                <c:pt idx="755">
                  <c:v>0.50660000000000005</c:v>
                </c:pt>
                <c:pt idx="756">
                  <c:v>0.50660000000000005</c:v>
                </c:pt>
                <c:pt idx="757">
                  <c:v>0.50649999999999951</c:v>
                </c:pt>
                <c:pt idx="758">
                  <c:v>0.50629999999999997</c:v>
                </c:pt>
                <c:pt idx="759">
                  <c:v>0.50629999999999997</c:v>
                </c:pt>
                <c:pt idx="760">
                  <c:v>0.50619999999999998</c:v>
                </c:pt>
                <c:pt idx="761">
                  <c:v>0.50600000000000001</c:v>
                </c:pt>
                <c:pt idx="762">
                  <c:v>0.50600000000000001</c:v>
                </c:pt>
                <c:pt idx="763">
                  <c:v>0.50560000000000005</c:v>
                </c:pt>
                <c:pt idx="764">
                  <c:v>0.50519999999999998</c:v>
                </c:pt>
                <c:pt idx="765">
                  <c:v>0.50509999999999999</c:v>
                </c:pt>
                <c:pt idx="766">
                  <c:v>0.50480000000000003</c:v>
                </c:pt>
                <c:pt idx="767">
                  <c:v>0.50509999999999999</c:v>
                </c:pt>
                <c:pt idx="768">
                  <c:v>0.50570000000000004</c:v>
                </c:pt>
                <c:pt idx="769">
                  <c:v>0.50549999999999951</c:v>
                </c:pt>
                <c:pt idx="770">
                  <c:v>0.50519999999999998</c:v>
                </c:pt>
                <c:pt idx="771">
                  <c:v>0.50490000000000002</c:v>
                </c:pt>
                <c:pt idx="772">
                  <c:v>0.5044999999999995</c:v>
                </c:pt>
                <c:pt idx="773">
                  <c:v>0.50429999999999997</c:v>
                </c:pt>
                <c:pt idx="774">
                  <c:v>0.504</c:v>
                </c:pt>
                <c:pt idx="775">
                  <c:v>0.50370000000000004</c:v>
                </c:pt>
                <c:pt idx="776">
                  <c:v>0.50339999999999996</c:v>
                </c:pt>
                <c:pt idx="777">
                  <c:v>0.50309999999999999</c:v>
                </c:pt>
                <c:pt idx="778">
                  <c:v>0.50270000000000004</c:v>
                </c:pt>
                <c:pt idx="779">
                  <c:v>0.50229999999999997</c:v>
                </c:pt>
                <c:pt idx="780">
                  <c:v>0.502</c:v>
                </c:pt>
                <c:pt idx="781">
                  <c:v>0.50160000000000005</c:v>
                </c:pt>
                <c:pt idx="782">
                  <c:v>0.50109999999999999</c:v>
                </c:pt>
                <c:pt idx="783">
                  <c:v>0.50070000000000003</c:v>
                </c:pt>
                <c:pt idx="784">
                  <c:v>0.50019999999999998</c:v>
                </c:pt>
                <c:pt idx="785">
                  <c:v>0.49960000000000032</c:v>
                </c:pt>
                <c:pt idx="786">
                  <c:v>0.49930000000000263</c:v>
                </c:pt>
                <c:pt idx="787">
                  <c:v>0.49880000000000263</c:v>
                </c:pt>
                <c:pt idx="788">
                  <c:v>0.49830000000000263</c:v>
                </c:pt>
                <c:pt idx="789">
                  <c:v>0.49790000000000234</c:v>
                </c:pt>
                <c:pt idx="790">
                  <c:v>0.49740000000000234</c:v>
                </c:pt>
                <c:pt idx="791">
                  <c:v>0.49680000000000263</c:v>
                </c:pt>
                <c:pt idx="792">
                  <c:v>0.49620000000000031</c:v>
                </c:pt>
                <c:pt idx="793">
                  <c:v>0.49560000000000032</c:v>
                </c:pt>
                <c:pt idx="794">
                  <c:v>0.49510000000000032</c:v>
                </c:pt>
                <c:pt idx="795">
                  <c:v>0.49460000000000032</c:v>
                </c:pt>
                <c:pt idx="796">
                  <c:v>0.49400000000000038</c:v>
                </c:pt>
                <c:pt idx="797">
                  <c:v>0.49340000000000234</c:v>
                </c:pt>
                <c:pt idx="798">
                  <c:v>0.49270000000000008</c:v>
                </c:pt>
                <c:pt idx="799">
                  <c:v>0.49220000000000008</c:v>
                </c:pt>
                <c:pt idx="800">
                  <c:v>0.49170000000000008</c:v>
                </c:pt>
                <c:pt idx="801">
                  <c:v>0.49100000000000038</c:v>
                </c:pt>
                <c:pt idx="802">
                  <c:v>0.49040000000000206</c:v>
                </c:pt>
                <c:pt idx="803">
                  <c:v>0.48970000000000002</c:v>
                </c:pt>
                <c:pt idx="804">
                  <c:v>0.48900000000000032</c:v>
                </c:pt>
                <c:pt idx="805">
                  <c:v>0.48830000000000234</c:v>
                </c:pt>
                <c:pt idx="806">
                  <c:v>0.48750000000000032</c:v>
                </c:pt>
                <c:pt idx="807">
                  <c:v>0.48680000000000234</c:v>
                </c:pt>
                <c:pt idx="808">
                  <c:v>0.48620000000000002</c:v>
                </c:pt>
                <c:pt idx="809">
                  <c:v>0.48540000000000205</c:v>
                </c:pt>
                <c:pt idx="810">
                  <c:v>0.48450000000000032</c:v>
                </c:pt>
                <c:pt idx="811">
                  <c:v>0.48390000000000088</c:v>
                </c:pt>
                <c:pt idx="812">
                  <c:v>0.48320000000000002</c:v>
                </c:pt>
                <c:pt idx="813">
                  <c:v>0.48240000000000038</c:v>
                </c:pt>
                <c:pt idx="814">
                  <c:v>0.48170000000000002</c:v>
                </c:pt>
                <c:pt idx="815">
                  <c:v>0.48100000000000032</c:v>
                </c:pt>
                <c:pt idx="816">
                  <c:v>0.48020000000000002</c:v>
                </c:pt>
                <c:pt idx="817">
                  <c:v>0.47940000000000038</c:v>
                </c:pt>
                <c:pt idx="818">
                  <c:v>0.47850000000000031</c:v>
                </c:pt>
                <c:pt idx="819">
                  <c:v>0.47780000000000206</c:v>
                </c:pt>
                <c:pt idx="820">
                  <c:v>0.47690000000000032</c:v>
                </c:pt>
                <c:pt idx="821">
                  <c:v>0.47600000000000031</c:v>
                </c:pt>
                <c:pt idx="822">
                  <c:v>0.47520000000000001</c:v>
                </c:pt>
                <c:pt idx="823">
                  <c:v>0.47440000000000032</c:v>
                </c:pt>
                <c:pt idx="824">
                  <c:v>0.47350000000000031</c:v>
                </c:pt>
                <c:pt idx="825">
                  <c:v>0.47250000000000031</c:v>
                </c:pt>
                <c:pt idx="826">
                  <c:v>0.47170000000000001</c:v>
                </c:pt>
                <c:pt idx="827">
                  <c:v>0.47080000000000038</c:v>
                </c:pt>
                <c:pt idx="828">
                  <c:v>0.47000000000000008</c:v>
                </c:pt>
                <c:pt idx="829">
                  <c:v>0.46900000000000008</c:v>
                </c:pt>
                <c:pt idx="830">
                  <c:v>0.46810000000000002</c:v>
                </c:pt>
                <c:pt idx="831">
                  <c:v>0.4672</c:v>
                </c:pt>
                <c:pt idx="832">
                  <c:v>0.4662</c:v>
                </c:pt>
                <c:pt idx="833">
                  <c:v>0.4652</c:v>
                </c:pt>
                <c:pt idx="834">
                  <c:v>0.46410000000000001</c:v>
                </c:pt>
                <c:pt idx="835">
                  <c:v>0.46330000000000032</c:v>
                </c:pt>
                <c:pt idx="836">
                  <c:v>0.46230000000000032</c:v>
                </c:pt>
                <c:pt idx="837">
                  <c:v>0.4612</c:v>
                </c:pt>
                <c:pt idx="838">
                  <c:v>0.46010000000000001</c:v>
                </c:pt>
                <c:pt idx="839">
                  <c:v>0.45910000000000001</c:v>
                </c:pt>
                <c:pt idx="840">
                  <c:v>0.45800000000000002</c:v>
                </c:pt>
                <c:pt idx="841">
                  <c:v>0.45690000000000008</c:v>
                </c:pt>
                <c:pt idx="842">
                  <c:v>0.45570000000000005</c:v>
                </c:pt>
                <c:pt idx="843">
                  <c:v>0.45429999999999998</c:v>
                </c:pt>
                <c:pt idx="844">
                  <c:v>0.4531</c:v>
                </c:pt>
                <c:pt idx="845">
                  <c:v>0.4521</c:v>
                </c:pt>
                <c:pt idx="846">
                  <c:v>0.45100000000000001</c:v>
                </c:pt>
                <c:pt idx="847">
                  <c:v>0.44960000000000072</c:v>
                </c:pt>
                <c:pt idx="848">
                  <c:v>0.44820000000000026</c:v>
                </c:pt>
                <c:pt idx="849">
                  <c:v>0.44690000000000102</c:v>
                </c:pt>
                <c:pt idx="850">
                  <c:v>0.44540000000000096</c:v>
                </c:pt>
                <c:pt idx="851">
                  <c:v>0.44380000000000119</c:v>
                </c:pt>
                <c:pt idx="852">
                  <c:v>0.44240000000000107</c:v>
                </c:pt>
                <c:pt idx="853">
                  <c:v>0.44080000000000102</c:v>
                </c:pt>
                <c:pt idx="854">
                  <c:v>0.43920000000000031</c:v>
                </c:pt>
                <c:pt idx="855">
                  <c:v>0.43750000000000205</c:v>
                </c:pt>
                <c:pt idx="856">
                  <c:v>0.43580000000000263</c:v>
                </c:pt>
                <c:pt idx="857">
                  <c:v>0.43410000000000032</c:v>
                </c:pt>
                <c:pt idx="858">
                  <c:v>0.43210000000000032</c:v>
                </c:pt>
                <c:pt idx="859">
                  <c:v>0.43010000000000032</c:v>
                </c:pt>
                <c:pt idx="860">
                  <c:v>0.42810000000000031</c:v>
                </c:pt>
                <c:pt idx="861">
                  <c:v>0.42610000000000031</c:v>
                </c:pt>
                <c:pt idx="862">
                  <c:v>0.42400000000000032</c:v>
                </c:pt>
                <c:pt idx="863">
                  <c:v>0.42180000000000234</c:v>
                </c:pt>
                <c:pt idx="864">
                  <c:v>0.41940000000000038</c:v>
                </c:pt>
                <c:pt idx="865">
                  <c:v>0.41710000000000008</c:v>
                </c:pt>
                <c:pt idx="866">
                  <c:v>0.41500000000000031</c:v>
                </c:pt>
                <c:pt idx="867">
                  <c:v>0.41280000000000205</c:v>
                </c:pt>
                <c:pt idx="868">
                  <c:v>0.41040000000000032</c:v>
                </c:pt>
                <c:pt idx="869">
                  <c:v>0.40780000000000038</c:v>
                </c:pt>
                <c:pt idx="870">
                  <c:v>0.40650000000000008</c:v>
                </c:pt>
                <c:pt idx="871">
                  <c:v>0.40580000000000038</c:v>
                </c:pt>
                <c:pt idx="872">
                  <c:v>0.40410000000000001</c:v>
                </c:pt>
                <c:pt idx="873">
                  <c:v>0.40150000000000002</c:v>
                </c:pt>
                <c:pt idx="874">
                  <c:v>0.39890000000000303</c:v>
                </c:pt>
                <c:pt idx="875">
                  <c:v>0.39640000000000303</c:v>
                </c:pt>
                <c:pt idx="876">
                  <c:v>0.39360000000000234</c:v>
                </c:pt>
                <c:pt idx="877">
                  <c:v>0.39090000000000275</c:v>
                </c:pt>
                <c:pt idx="878">
                  <c:v>0.38820000000000032</c:v>
                </c:pt>
                <c:pt idx="879">
                  <c:v>0.38550000000000234</c:v>
                </c:pt>
                <c:pt idx="880">
                  <c:v>0.38290000000000263</c:v>
                </c:pt>
                <c:pt idx="881">
                  <c:v>0.38010000000000038</c:v>
                </c:pt>
                <c:pt idx="882">
                  <c:v>0.37730000000000263</c:v>
                </c:pt>
                <c:pt idx="883">
                  <c:v>0.37460000000000032</c:v>
                </c:pt>
                <c:pt idx="884">
                  <c:v>0.37170000000000031</c:v>
                </c:pt>
                <c:pt idx="885">
                  <c:v>0.36900000000000038</c:v>
                </c:pt>
                <c:pt idx="886">
                  <c:v>0.36610000000000031</c:v>
                </c:pt>
                <c:pt idx="887">
                  <c:v>0.36340000000000205</c:v>
                </c:pt>
                <c:pt idx="888">
                  <c:v>0.36060000000000031</c:v>
                </c:pt>
                <c:pt idx="889">
                  <c:v>0.35750000000000032</c:v>
                </c:pt>
                <c:pt idx="890">
                  <c:v>0.35470000000000002</c:v>
                </c:pt>
                <c:pt idx="891">
                  <c:v>0.35220000000000001</c:v>
                </c:pt>
                <c:pt idx="892">
                  <c:v>0.35000000000000031</c:v>
                </c:pt>
                <c:pt idx="893">
                  <c:v>0.34740000000000198</c:v>
                </c:pt>
                <c:pt idx="894">
                  <c:v>0.34460000000000107</c:v>
                </c:pt>
                <c:pt idx="895">
                  <c:v>0.34170000000000084</c:v>
                </c:pt>
                <c:pt idx="896">
                  <c:v>0.33910000000000234</c:v>
                </c:pt>
                <c:pt idx="897">
                  <c:v>0.33650000000000263</c:v>
                </c:pt>
                <c:pt idx="898">
                  <c:v>0.33360000000000234</c:v>
                </c:pt>
                <c:pt idx="899">
                  <c:v>0.33120000000000038</c:v>
                </c:pt>
                <c:pt idx="900">
                  <c:v>0.32860000000000211</c:v>
                </c:pt>
                <c:pt idx="901">
                  <c:v>0.32640000000000263</c:v>
                </c:pt>
                <c:pt idx="902">
                  <c:v>0.32410000000000205</c:v>
                </c:pt>
                <c:pt idx="903">
                  <c:v>0.32170000000000032</c:v>
                </c:pt>
                <c:pt idx="904">
                  <c:v>0.31960000000000038</c:v>
                </c:pt>
                <c:pt idx="905">
                  <c:v>0.31710000000000038</c:v>
                </c:pt>
                <c:pt idx="906">
                  <c:v>0.31470000000000031</c:v>
                </c:pt>
                <c:pt idx="907">
                  <c:v>0.31250000000000205</c:v>
                </c:pt>
                <c:pt idx="908">
                  <c:v>0.31070000000000031</c:v>
                </c:pt>
                <c:pt idx="909">
                  <c:v>0.30860000000000032</c:v>
                </c:pt>
                <c:pt idx="910">
                  <c:v>0.30660000000000032</c:v>
                </c:pt>
                <c:pt idx="911">
                  <c:v>0.30480000000000257</c:v>
                </c:pt>
                <c:pt idx="912">
                  <c:v>0.30320000000000008</c:v>
                </c:pt>
                <c:pt idx="913">
                  <c:v>0.30160000000000031</c:v>
                </c:pt>
                <c:pt idx="914">
                  <c:v>0.29980000000000234</c:v>
                </c:pt>
                <c:pt idx="915">
                  <c:v>0.29820000000000002</c:v>
                </c:pt>
                <c:pt idx="916">
                  <c:v>0.29690000000000188</c:v>
                </c:pt>
                <c:pt idx="917">
                  <c:v>0.29580000000000234</c:v>
                </c:pt>
                <c:pt idx="918">
                  <c:v>0.29490000000000038</c:v>
                </c:pt>
                <c:pt idx="919">
                  <c:v>0.29390000000000038</c:v>
                </c:pt>
                <c:pt idx="920">
                  <c:v>0.29310000000000008</c:v>
                </c:pt>
                <c:pt idx="921">
                  <c:v>0.29260000000000008</c:v>
                </c:pt>
                <c:pt idx="922">
                  <c:v>0.29190000000000038</c:v>
                </c:pt>
                <c:pt idx="923">
                  <c:v>0.29150000000000031</c:v>
                </c:pt>
                <c:pt idx="924">
                  <c:v>0.29130000000000217</c:v>
                </c:pt>
                <c:pt idx="925">
                  <c:v>0.29130000000000217</c:v>
                </c:pt>
                <c:pt idx="926">
                  <c:v>0.29140000000000038</c:v>
                </c:pt>
                <c:pt idx="927">
                  <c:v>0.29170000000000001</c:v>
                </c:pt>
                <c:pt idx="928">
                  <c:v>0.29210000000000008</c:v>
                </c:pt>
                <c:pt idx="929">
                  <c:v>0.29250000000000032</c:v>
                </c:pt>
                <c:pt idx="930">
                  <c:v>0.29330000000000234</c:v>
                </c:pt>
                <c:pt idx="931">
                  <c:v>0.29440000000000038</c:v>
                </c:pt>
                <c:pt idx="932">
                  <c:v>0.29590000000000038</c:v>
                </c:pt>
                <c:pt idx="933">
                  <c:v>0.29760000000000031</c:v>
                </c:pt>
                <c:pt idx="934">
                  <c:v>0.29930000000000234</c:v>
                </c:pt>
                <c:pt idx="935">
                  <c:v>0.30110000000000031</c:v>
                </c:pt>
                <c:pt idx="936">
                  <c:v>0.30350000000000038</c:v>
                </c:pt>
                <c:pt idx="937">
                  <c:v>0.30600000000000038</c:v>
                </c:pt>
                <c:pt idx="938">
                  <c:v>0.30870000000000031</c:v>
                </c:pt>
                <c:pt idx="939">
                  <c:v>0.31180000000000263</c:v>
                </c:pt>
                <c:pt idx="940">
                  <c:v>0.31530000000000263</c:v>
                </c:pt>
                <c:pt idx="941">
                  <c:v>0.31920000000000032</c:v>
                </c:pt>
                <c:pt idx="942">
                  <c:v>0.32320000000000032</c:v>
                </c:pt>
                <c:pt idx="943">
                  <c:v>0.32780000000000303</c:v>
                </c:pt>
                <c:pt idx="944">
                  <c:v>0.33260000000000234</c:v>
                </c:pt>
                <c:pt idx="945">
                  <c:v>0.33800000000000263</c:v>
                </c:pt>
                <c:pt idx="946">
                  <c:v>0.34350000000000119</c:v>
                </c:pt>
                <c:pt idx="947">
                  <c:v>0.34890000000000199</c:v>
                </c:pt>
                <c:pt idx="948">
                  <c:v>0.35490000000000038</c:v>
                </c:pt>
                <c:pt idx="949">
                  <c:v>0.36160000000000031</c:v>
                </c:pt>
                <c:pt idx="950">
                  <c:v>0.36870000000000008</c:v>
                </c:pt>
                <c:pt idx="951">
                  <c:v>0.37590000000000234</c:v>
                </c:pt>
                <c:pt idx="952">
                  <c:v>0.38350000000000234</c:v>
                </c:pt>
                <c:pt idx="953">
                  <c:v>0.39180000000000326</c:v>
                </c:pt>
                <c:pt idx="954">
                  <c:v>0.40040000000000031</c:v>
                </c:pt>
                <c:pt idx="955">
                  <c:v>0.40890000000000032</c:v>
                </c:pt>
                <c:pt idx="956">
                  <c:v>0.41830000000000234</c:v>
                </c:pt>
                <c:pt idx="957">
                  <c:v>0.42760000000000031</c:v>
                </c:pt>
                <c:pt idx="958">
                  <c:v>0.43640000000000234</c:v>
                </c:pt>
                <c:pt idx="959">
                  <c:v>0.44570000000000026</c:v>
                </c:pt>
                <c:pt idx="960">
                  <c:v>0.45529999999999998</c:v>
                </c:pt>
                <c:pt idx="961">
                  <c:v>0.46530000000000032</c:v>
                </c:pt>
                <c:pt idx="962">
                  <c:v>0.47520000000000001</c:v>
                </c:pt>
                <c:pt idx="963">
                  <c:v>0.48550000000000032</c:v>
                </c:pt>
                <c:pt idx="964">
                  <c:v>0.49600000000000088</c:v>
                </c:pt>
                <c:pt idx="965">
                  <c:v>0.50629999999999997</c:v>
                </c:pt>
                <c:pt idx="966">
                  <c:v>0.51700000000000002</c:v>
                </c:pt>
                <c:pt idx="967">
                  <c:v>0.52710000000000001</c:v>
                </c:pt>
                <c:pt idx="968">
                  <c:v>0.53710000000000002</c:v>
                </c:pt>
                <c:pt idx="969">
                  <c:v>0.54749999999999999</c:v>
                </c:pt>
                <c:pt idx="970">
                  <c:v>0.55800000000000005</c:v>
                </c:pt>
                <c:pt idx="971">
                  <c:v>0.56810000000000005</c:v>
                </c:pt>
                <c:pt idx="972">
                  <c:v>0.57840000000000003</c:v>
                </c:pt>
                <c:pt idx="973">
                  <c:v>0.5886000000000019</c:v>
                </c:pt>
                <c:pt idx="974">
                  <c:v>0.59880000000000144</c:v>
                </c:pt>
                <c:pt idx="975">
                  <c:v>0.60929999999999995</c:v>
                </c:pt>
                <c:pt idx="976">
                  <c:v>0.61939999999999995</c:v>
                </c:pt>
                <c:pt idx="977">
                  <c:v>0.62840000000000062</c:v>
                </c:pt>
                <c:pt idx="978">
                  <c:v>0.63770000000000526</c:v>
                </c:pt>
                <c:pt idx="979">
                  <c:v>0.64720000000000411</c:v>
                </c:pt>
                <c:pt idx="980">
                  <c:v>0.65650000000000064</c:v>
                </c:pt>
                <c:pt idx="981">
                  <c:v>0.6654000000000041</c:v>
                </c:pt>
                <c:pt idx="982">
                  <c:v>0.67400000000000526</c:v>
                </c:pt>
                <c:pt idx="983">
                  <c:v>0.68270000000000397</c:v>
                </c:pt>
                <c:pt idx="984">
                  <c:v>0.69100000000000272</c:v>
                </c:pt>
                <c:pt idx="985">
                  <c:v>0.69890000000000341</c:v>
                </c:pt>
                <c:pt idx="986">
                  <c:v>0.70700000000000063</c:v>
                </c:pt>
                <c:pt idx="987">
                  <c:v>0.71440000000000003</c:v>
                </c:pt>
                <c:pt idx="988">
                  <c:v>0.72280000000000411</c:v>
                </c:pt>
                <c:pt idx="989">
                  <c:v>0.73050000000000004</c:v>
                </c:pt>
                <c:pt idx="990">
                  <c:v>0.73660000000000525</c:v>
                </c:pt>
                <c:pt idx="991">
                  <c:v>0.74350000000000005</c:v>
                </c:pt>
                <c:pt idx="992">
                  <c:v>0.7498000000000048</c:v>
                </c:pt>
                <c:pt idx="993">
                  <c:v>0.7551000000000041</c:v>
                </c:pt>
                <c:pt idx="994">
                  <c:v>0.76030000000000064</c:v>
                </c:pt>
                <c:pt idx="995">
                  <c:v>0.76510000000000455</c:v>
                </c:pt>
                <c:pt idx="996">
                  <c:v>0.76980000000000526</c:v>
                </c:pt>
                <c:pt idx="997">
                  <c:v>0.7738000000000036</c:v>
                </c:pt>
                <c:pt idx="998">
                  <c:v>0.77750000000000064</c:v>
                </c:pt>
                <c:pt idx="999">
                  <c:v>0.78110000000000002</c:v>
                </c:pt>
                <c:pt idx="1000">
                  <c:v>0.78300000000000003</c:v>
                </c:pt>
              </c:numCache>
            </c:numRef>
          </c:yVal>
          <c:smooth val="1"/>
        </c:ser>
        <c:dLbls>
          <c:showLegendKey val="0"/>
          <c:showVal val="0"/>
          <c:showCatName val="0"/>
          <c:showSerName val="0"/>
          <c:showPercent val="0"/>
          <c:showBubbleSize val="0"/>
        </c:dLbls>
        <c:axId val="38001280"/>
        <c:axId val="38243328"/>
      </c:scatterChart>
      <c:valAx>
        <c:axId val="38001280"/>
        <c:scaling>
          <c:orientation val="minMax"/>
          <c:max val="800"/>
          <c:min val="300"/>
        </c:scaling>
        <c:delete val="0"/>
        <c:axPos val="b"/>
        <c:numFmt formatCode="General" sourceLinked="1"/>
        <c:majorTickMark val="out"/>
        <c:minorTickMark val="none"/>
        <c:tickLblPos val="nextTo"/>
        <c:crossAx val="38243328"/>
        <c:crosses val="autoZero"/>
        <c:crossBetween val="midCat"/>
      </c:valAx>
      <c:valAx>
        <c:axId val="38243328"/>
        <c:scaling>
          <c:orientation val="minMax"/>
          <c:max val="1.2"/>
        </c:scaling>
        <c:delete val="0"/>
        <c:axPos val="l"/>
        <c:numFmt formatCode="General" sourceLinked="1"/>
        <c:majorTickMark val="out"/>
        <c:minorTickMark val="none"/>
        <c:tickLblPos val="nextTo"/>
        <c:crossAx val="38001280"/>
        <c:crosses val="autoZero"/>
        <c:crossBetween val="midCat"/>
      </c:valAx>
      <c:spPr>
        <a:ln>
          <a:solidFill>
            <a:schemeClr val="tx1"/>
          </a:solidFill>
        </a:ln>
      </c:spPr>
    </c:plotArea>
    <c:legend>
      <c:legendPos val="r"/>
      <c:layout>
        <c:manualLayout>
          <c:xMode val="edge"/>
          <c:yMode val="edge"/>
          <c:x val="0.79074704041366173"/>
          <c:y val="0.20428277303660397"/>
          <c:w val="0.17387399646210369"/>
          <c:h val="0.3386062520628035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0.19868305021554752"/>
          <c:y val="8.1094227311361664E-2"/>
          <c:w val="0.58095308905019782"/>
          <c:h val="0.62841209686694399"/>
        </c:manualLayout>
      </c:layout>
      <c:scatterChart>
        <c:scatterStyle val="smoothMarker"/>
        <c:varyColors val="0"/>
        <c:ser>
          <c:idx val="0"/>
          <c:order val="0"/>
          <c:tx>
            <c:strRef>
              <c:f>Sheet10!$AE$2</c:f>
              <c:strCache>
                <c:ptCount val="1"/>
                <c:pt idx="0">
                  <c:v>48 hours</c:v>
                </c:pt>
              </c:strCache>
            </c:strRef>
          </c:tx>
          <c:marker>
            <c:symbol val="none"/>
          </c:marker>
          <c:xVal>
            <c:numRef>
              <c:f>Sheet10!$AD$3:$AD$1003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Sheet10!$AE$3:$AE$1003</c:f>
              <c:numCache>
                <c:formatCode>General</c:formatCode>
                <c:ptCount val="1001"/>
                <c:pt idx="0">
                  <c:v>1.0000000000000044E-4</c:v>
                </c:pt>
                <c:pt idx="1">
                  <c:v>2.0000000000000052E-4</c:v>
                </c:pt>
                <c:pt idx="2">
                  <c:v>4.0000000000000034E-4</c:v>
                </c:pt>
                <c:pt idx="3">
                  <c:v>1.1000000000000044E-3</c:v>
                </c:pt>
                <c:pt idx="4">
                  <c:v>1.7000000000000049E-3</c:v>
                </c:pt>
                <c:pt idx="5">
                  <c:v>1.800000000000006E-3</c:v>
                </c:pt>
                <c:pt idx="6">
                  <c:v>2.0000000000000052E-3</c:v>
                </c:pt>
                <c:pt idx="7">
                  <c:v>2.2000000000000079E-3</c:v>
                </c:pt>
                <c:pt idx="8">
                  <c:v>2.3999999999999998E-3</c:v>
                </c:pt>
                <c:pt idx="9">
                  <c:v>2.3999999999999998E-3</c:v>
                </c:pt>
                <c:pt idx="10">
                  <c:v>2.5999999999999999E-3</c:v>
                </c:pt>
                <c:pt idx="11">
                  <c:v>2.7000000000000088E-3</c:v>
                </c:pt>
                <c:pt idx="12">
                  <c:v>2.7000000000000088E-3</c:v>
                </c:pt>
                <c:pt idx="13">
                  <c:v>2.8999999999999998E-3</c:v>
                </c:pt>
                <c:pt idx="14">
                  <c:v>3.1000000000000112E-3</c:v>
                </c:pt>
                <c:pt idx="15">
                  <c:v>3.2000000000000123E-3</c:v>
                </c:pt>
                <c:pt idx="16">
                  <c:v>3.3000000000000052E-3</c:v>
                </c:pt>
                <c:pt idx="17">
                  <c:v>3.4000000000000094E-3</c:v>
                </c:pt>
                <c:pt idx="18">
                  <c:v>3.7000000000000153E-3</c:v>
                </c:pt>
                <c:pt idx="19">
                  <c:v>3.9000000000000094E-3</c:v>
                </c:pt>
                <c:pt idx="20">
                  <c:v>4.0000000000000114E-3</c:v>
                </c:pt>
                <c:pt idx="21">
                  <c:v>4.0000000000000114E-3</c:v>
                </c:pt>
                <c:pt idx="22">
                  <c:v>4.1999999999999997E-3</c:v>
                </c:pt>
                <c:pt idx="23">
                  <c:v>4.1999999999999997E-3</c:v>
                </c:pt>
                <c:pt idx="24">
                  <c:v>4.4000000000000124E-3</c:v>
                </c:pt>
                <c:pt idx="25">
                  <c:v>4.6000000000000034E-3</c:v>
                </c:pt>
                <c:pt idx="26">
                  <c:v>4.6000000000000034E-3</c:v>
                </c:pt>
                <c:pt idx="27">
                  <c:v>4.8000000000000004E-3</c:v>
                </c:pt>
                <c:pt idx="28">
                  <c:v>4.9000000000000189E-3</c:v>
                </c:pt>
                <c:pt idx="29">
                  <c:v>4.9000000000000189E-3</c:v>
                </c:pt>
                <c:pt idx="30">
                  <c:v>5.1000000000000004E-3</c:v>
                </c:pt>
                <c:pt idx="31">
                  <c:v>5.1999999999999998E-3</c:v>
                </c:pt>
                <c:pt idx="32">
                  <c:v>5.4000000000000124E-3</c:v>
                </c:pt>
                <c:pt idx="33">
                  <c:v>5.5000000000000014E-3</c:v>
                </c:pt>
                <c:pt idx="34">
                  <c:v>5.6000000000000034E-3</c:v>
                </c:pt>
                <c:pt idx="35">
                  <c:v>5.7000000000000123E-3</c:v>
                </c:pt>
                <c:pt idx="36">
                  <c:v>5.9000000000000198E-3</c:v>
                </c:pt>
                <c:pt idx="37">
                  <c:v>6.0000000000000114E-3</c:v>
                </c:pt>
                <c:pt idx="38">
                  <c:v>6.2000000000000189E-3</c:v>
                </c:pt>
                <c:pt idx="39">
                  <c:v>6.3000000000000113E-3</c:v>
                </c:pt>
                <c:pt idx="40">
                  <c:v>6.6000000000000034E-3</c:v>
                </c:pt>
                <c:pt idx="41">
                  <c:v>6.7000000000000193E-3</c:v>
                </c:pt>
                <c:pt idx="42">
                  <c:v>6.800000000000017E-3</c:v>
                </c:pt>
                <c:pt idx="43">
                  <c:v>7.0000000000000114E-3</c:v>
                </c:pt>
                <c:pt idx="44">
                  <c:v>7.1000000000000004E-3</c:v>
                </c:pt>
                <c:pt idx="45">
                  <c:v>7.2000000000000189E-3</c:v>
                </c:pt>
                <c:pt idx="46">
                  <c:v>7.3000000000000113E-3</c:v>
                </c:pt>
                <c:pt idx="47">
                  <c:v>7.4000000000000281E-3</c:v>
                </c:pt>
                <c:pt idx="48">
                  <c:v>7.4000000000000281E-3</c:v>
                </c:pt>
                <c:pt idx="49">
                  <c:v>7.6000000000000104E-3</c:v>
                </c:pt>
                <c:pt idx="50">
                  <c:v>7.7000000000000237E-3</c:v>
                </c:pt>
                <c:pt idx="51">
                  <c:v>7.7000000000000237E-3</c:v>
                </c:pt>
                <c:pt idx="52">
                  <c:v>7.9000000000000303E-3</c:v>
                </c:pt>
                <c:pt idx="53">
                  <c:v>8.1000000000000048E-3</c:v>
                </c:pt>
                <c:pt idx="54">
                  <c:v>8.2000000000000007E-3</c:v>
                </c:pt>
                <c:pt idx="55">
                  <c:v>8.3000000000000226E-3</c:v>
                </c:pt>
                <c:pt idx="56">
                  <c:v>8.4000000000000047E-3</c:v>
                </c:pt>
                <c:pt idx="57">
                  <c:v>8.4000000000000047E-3</c:v>
                </c:pt>
                <c:pt idx="58">
                  <c:v>8.7000000000000046E-3</c:v>
                </c:pt>
                <c:pt idx="59">
                  <c:v>8.8000000000000248E-3</c:v>
                </c:pt>
                <c:pt idx="60">
                  <c:v>8.9000000000000207E-3</c:v>
                </c:pt>
                <c:pt idx="61">
                  <c:v>9.0000000000000028E-3</c:v>
                </c:pt>
                <c:pt idx="62">
                  <c:v>9.2000000000000068E-3</c:v>
                </c:pt>
                <c:pt idx="63">
                  <c:v>9.4000000000000247E-3</c:v>
                </c:pt>
                <c:pt idx="64">
                  <c:v>9.5000000000000067E-3</c:v>
                </c:pt>
                <c:pt idx="65">
                  <c:v>9.6000000000000026E-3</c:v>
                </c:pt>
                <c:pt idx="66">
                  <c:v>9.8000000000000413E-3</c:v>
                </c:pt>
                <c:pt idx="67">
                  <c:v>9.8000000000000413E-3</c:v>
                </c:pt>
                <c:pt idx="68">
                  <c:v>9.9000000000000268E-3</c:v>
                </c:pt>
                <c:pt idx="69">
                  <c:v>1.0000000000000005E-2</c:v>
                </c:pt>
                <c:pt idx="70">
                  <c:v>1.0300000000000005E-2</c:v>
                </c:pt>
                <c:pt idx="71">
                  <c:v>1.0300000000000005E-2</c:v>
                </c:pt>
                <c:pt idx="72">
                  <c:v>1.0400000000000001E-2</c:v>
                </c:pt>
                <c:pt idx="73">
                  <c:v>1.0500000000000021E-2</c:v>
                </c:pt>
                <c:pt idx="74">
                  <c:v>1.0500000000000021E-2</c:v>
                </c:pt>
                <c:pt idx="75">
                  <c:v>1.0600000000000021E-2</c:v>
                </c:pt>
                <c:pt idx="76">
                  <c:v>1.0600000000000021E-2</c:v>
                </c:pt>
                <c:pt idx="77">
                  <c:v>1.0699999999999998E-2</c:v>
                </c:pt>
                <c:pt idx="78">
                  <c:v>1.0999999999999998E-2</c:v>
                </c:pt>
                <c:pt idx="79">
                  <c:v>1.1100000000000042E-2</c:v>
                </c:pt>
                <c:pt idx="80">
                  <c:v>1.1100000000000042E-2</c:v>
                </c:pt>
                <c:pt idx="81">
                  <c:v>1.1200000000000042E-2</c:v>
                </c:pt>
                <c:pt idx="82">
                  <c:v>1.1400000000000049E-2</c:v>
                </c:pt>
                <c:pt idx="83">
                  <c:v>1.1500000000000048E-2</c:v>
                </c:pt>
                <c:pt idx="84">
                  <c:v>1.1599999999999996E-2</c:v>
                </c:pt>
                <c:pt idx="85">
                  <c:v>1.1800000000000054E-2</c:v>
                </c:pt>
                <c:pt idx="86">
                  <c:v>1.2E-2</c:v>
                </c:pt>
                <c:pt idx="87">
                  <c:v>1.2100000000000001E-2</c:v>
                </c:pt>
                <c:pt idx="88">
                  <c:v>1.2100000000000001E-2</c:v>
                </c:pt>
                <c:pt idx="89">
                  <c:v>1.2300000000000005E-2</c:v>
                </c:pt>
                <c:pt idx="90">
                  <c:v>1.2500000000000001E-2</c:v>
                </c:pt>
                <c:pt idx="91">
                  <c:v>1.2500000000000001E-2</c:v>
                </c:pt>
                <c:pt idx="92">
                  <c:v>1.2600000000000005E-2</c:v>
                </c:pt>
                <c:pt idx="93">
                  <c:v>1.2699999999999998E-2</c:v>
                </c:pt>
                <c:pt idx="94">
                  <c:v>1.2699999999999998E-2</c:v>
                </c:pt>
                <c:pt idx="95">
                  <c:v>1.2800000000000021E-2</c:v>
                </c:pt>
                <c:pt idx="96">
                  <c:v>1.2800000000000021E-2</c:v>
                </c:pt>
                <c:pt idx="97">
                  <c:v>1.2900000000000003E-2</c:v>
                </c:pt>
                <c:pt idx="98">
                  <c:v>1.3100000000000021E-2</c:v>
                </c:pt>
                <c:pt idx="99">
                  <c:v>1.3200000000000042E-2</c:v>
                </c:pt>
                <c:pt idx="100">
                  <c:v>1.3299999999999998E-2</c:v>
                </c:pt>
                <c:pt idx="101">
                  <c:v>1.3400000000000044E-2</c:v>
                </c:pt>
                <c:pt idx="102">
                  <c:v>1.3500000000000045E-2</c:v>
                </c:pt>
                <c:pt idx="103">
                  <c:v>1.3800000000000054E-2</c:v>
                </c:pt>
                <c:pt idx="104">
                  <c:v>1.3899999999999999E-2</c:v>
                </c:pt>
                <c:pt idx="105">
                  <c:v>1.4E-2</c:v>
                </c:pt>
                <c:pt idx="106">
                  <c:v>1.4200000000000001E-2</c:v>
                </c:pt>
                <c:pt idx="107">
                  <c:v>1.4400000000000001E-2</c:v>
                </c:pt>
                <c:pt idx="108">
                  <c:v>1.4500000000000001E-2</c:v>
                </c:pt>
                <c:pt idx="109">
                  <c:v>1.4600000000000005E-2</c:v>
                </c:pt>
                <c:pt idx="110">
                  <c:v>1.4800000000000001E-2</c:v>
                </c:pt>
                <c:pt idx="111">
                  <c:v>1.4800000000000001E-2</c:v>
                </c:pt>
                <c:pt idx="112">
                  <c:v>1.4900000000000005E-2</c:v>
                </c:pt>
                <c:pt idx="113">
                  <c:v>1.5100000000000021E-2</c:v>
                </c:pt>
                <c:pt idx="114">
                  <c:v>1.5299999999999998E-2</c:v>
                </c:pt>
                <c:pt idx="115">
                  <c:v>1.5299999999999998E-2</c:v>
                </c:pt>
                <c:pt idx="116">
                  <c:v>1.5400000000000021E-2</c:v>
                </c:pt>
                <c:pt idx="117">
                  <c:v>1.5500000000000042E-2</c:v>
                </c:pt>
                <c:pt idx="118">
                  <c:v>1.5599999999999998E-2</c:v>
                </c:pt>
                <c:pt idx="119">
                  <c:v>1.5599999999999998E-2</c:v>
                </c:pt>
                <c:pt idx="120">
                  <c:v>1.5599999999999998E-2</c:v>
                </c:pt>
                <c:pt idx="121">
                  <c:v>1.5900000000000001E-2</c:v>
                </c:pt>
                <c:pt idx="122">
                  <c:v>1.6000000000000021E-2</c:v>
                </c:pt>
                <c:pt idx="123">
                  <c:v>1.6100000000000041E-2</c:v>
                </c:pt>
                <c:pt idx="124">
                  <c:v>1.6100000000000041E-2</c:v>
                </c:pt>
                <c:pt idx="125">
                  <c:v>1.6100000000000041E-2</c:v>
                </c:pt>
                <c:pt idx="126">
                  <c:v>1.6199999999999999E-2</c:v>
                </c:pt>
                <c:pt idx="127">
                  <c:v>1.6199999999999999E-2</c:v>
                </c:pt>
                <c:pt idx="128">
                  <c:v>1.6100000000000041E-2</c:v>
                </c:pt>
                <c:pt idx="129">
                  <c:v>1.6100000000000041E-2</c:v>
                </c:pt>
                <c:pt idx="130">
                  <c:v>1.6100000000000041E-2</c:v>
                </c:pt>
                <c:pt idx="131">
                  <c:v>1.6100000000000041E-2</c:v>
                </c:pt>
                <c:pt idx="132">
                  <c:v>1.6000000000000021E-2</c:v>
                </c:pt>
                <c:pt idx="133">
                  <c:v>1.6000000000000021E-2</c:v>
                </c:pt>
                <c:pt idx="134">
                  <c:v>1.5900000000000001E-2</c:v>
                </c:pt>
                <c:pt idx="135">
                  <c:v>1.5599999999999998E-2</c:v>
                </c:pt>
                <c:pt idx="136">
                  <c:v>1.5599999999999998E-2</c:v>
                </c:pt>
                <c:pt idx="137">
                  <c:v>1.5500000000000042E-2</c:v>
                </c:pt>
                <c:pt idx="138">
                  <c:v>1.5400000000000021E-2</c:v>
                </c:pt>
                <c:pt idx="139">
                  <c:v>1.5299999999999998E-2</c:v>
                </c:pt>
                <c:pt idx="140">
                  <c:v>1.5100000000000021E-2</c:v>
                </c:pt>
                <c:pt idx="141">
                  <c:v>1.4900000000000005E-2</c:v>
                </c:pt>
                <c:pt idx="142">
                  <c:v>1.4900000000000005E-2</c:v>
                </c:pt>
                <c:pt idx="143">
                  <c:v>1.4900000000000005E-2</c:v>
                </c:pt>
                <c:pt idx="144">
                  <c:v>1.4900000000000005E-2</c:v>
                </c:pt>
                <c:pt idx="145">
                  <c:v>1.4900000000000005E-2</c:v>
                </c:pt>
                <c:pt idx="146">
                  <c:v>1.4900000000000005E-2</c:v>
                </c:pt>
                <c:pt idx="147">
                  <c:v>1.4900000000000005E-2</c:v>
                </c:pt>
                <c:pt idx="148">
                  <c:v>1.4900000000000005E-2</c:v>
                </c:pt>
                <c:pt idx="149">
                  <c:v>1.4900000000000005E-2</c:v>
                </c:pt>
                <c:pt idx="150">
                  <c:v>1.4900000000000005E-2</c:v>
                </c:pt>
                <c:pt idx="151">
                  <c:v>1.4900000000000005E-2</c:v>
                </c:pt>
                <c:pt idx="152">
                  <c:v>1.4900000000000005E-2</c:v>
                </c:pt>
                <c:pt idx="153">
                  <c:v>1.4900000000000005E-2</c:v>
                </c:pt>
                <c:pt idx="154">
                  <c:v>1.4900000000000005E-2</c:v>
                </c:pt>
                <c:pt idx="155">
                  <c:v>1.4900000000000005E-2</c:v>
                </c:pt>
                <c:pt idx="156">
                  <c:v>1.4999999999999998E-2</c:v>
                </c:pt>
                <c:pt idx="157">
                  <c:v>1.4999999999999998E-2</c:v>
                </c:pt>
                <c:pt idx="158">
                  <c:v>1.5100000000000021E-2</c:v>
                </c:pt>
                <c:pt idx="159">
                  <c:v>1.5100000000000021E-2</c:v>
                </c:pt>
                <c:pt idx="160">
                  <c:v>1.5100000000000021E-2</c:v>
                </c:pt>
                <c:pt idx="161">
                  <c:v>1.5299999999999998E-2</c:v>
                </c:pt>
                <c:pt idx="162">
                  <c:v>1.5299999999999998E-2</c:v>
                </c:pt>
                <c:pt idx="163">
                  <c:v>1.5400000000000021E-2</c:v>
                </c:pt>
                <c:pt idx="164">
                  <c:v>1.5400000000000021E-2</c:v>
                </c:pt>
                <c:pt idx="165">
                  <c:v>1.5500000000000042E-2</c:v>
                </c:pt>
                <c:pt idx="166">
                  <c:v>1.5500000000000042E-2</c:v>
                </c:pt>
                <c:pt idx="167">
                  <c:v>1.5599999999999998E-2</c:v>
                </c:pt>
                <c:pt idx="168">
                  <c:v>1.5699999999999999E-2</c:v>
                </c:pt>
                <c:pt idx="169">
                  <c:v>1.5699999999999999E-2</c:v>
                </c:pt>
                <c:pt idx="170">
                  <c:v>1.5900000000000001E-2</c:v>
                </c:pt>
                <c:pt idx="171">
                  <c:v>1.6000000000000021E-2</c:v>
                </c:pt>
                <c:pt idx="172">
                  <c:v>1.6100000000000041E-2</c:v>
                </c:pt>
                <c:pt idx="173">
                  <c:v>1.6100000000000041E-2</c:v>
                </c:pt>
                <c:pt idx="174">
                  <c:v>1.6100000000000041E-2</c:v>
                </c:pt>
                <c:pt idx="175">
                  <c:v>1.6199999999999999E-2</c:v>
                </c:pt>
                <c:pt idx="176">
                  <c:v>1.6400000000000001E-2</c:v>
                </c:pt>
                <c:pt idx="177">
                  <c:v>1.650000000000006E-2</c:v>
                </c:pt>
                <c:pt idx="178">
                  <c:v>1.650000000000006E-2</c:v>
                </c:pt>
                <c:pt idx="179">
                  <c:v>1.6600000000000066E-2</c:v>
                </c:pt>
                <c:pt idx="180">
                  <c:v>1.6700000000000062E-2</c:v>
                </c:pt>
                <c:pt idx="181">
                  <c:v>1.6799999999999999E-2</c:v>
                </c:pt>
                <c:pt idx="182">
                  <c:v>1.7000000000000001E-2</c:v>
                </c:pt>
                <c:pt idx="183">
                  <c:v>1.7100000000000001E-2</c:v>
                </c:pt>
                <c:pt idx="184">
                  <c:v>1.7299999999999996E-2</c:v>
                </c:pt>
                <c:pt idx="185">
                  <c:v>1.7600000000000001E-2</c:v>
                </c:pt>
                <c:pt idx="186">
                  <c:v>1.77E-2</c:v>
                </c:pt>
                <c:pt idx="187">
                  <c:v>1.7800000000000003E-2</c:v>
                </c:pt>
                <c:pt idx="188">
                  <c:v>1.7800000000000003E-2</c:v>
                </c:pt>
                <c:pt idx="189">
                  <c:v>1.8100000000000043E-2</c:v>
                </c:pt>
                <c:pt idx="190">
                  <c:v>1.8300000000000021E-2</c:v>
                </c:pt>
                <c:pt idx="191">
                  <c:v>1.8300000000000021E-2</c:v>
                </c:pt>
                <c:pt idx="192">
                  <c:v>1.8400000000000041E-2</c:v>
                </c:pt>
                <c:pt idx="193">
                  <c:v>1.8599999999999998E-2</c:v>
                </c:pt>
                <c:pt idx="194">
                  <c:v>1.880000000000006E-2</c:v>
                </c:pt>
                <c:pt idx="195">
                  <c:v>1.8900000000000063E-2</c:v>
                </c:pt>
                <c:pt idx="196">
                  <c:v>1.9000000000000062E-2</c:v>
                </c:pt>
                <c:pt idx="197">
                  <c:v>1.9199999999999998E-2</c:v>
                </c:pt>
                <c:pt idx="198">
                  <c:v>1.9300000000000067E-2</c:v>
                </c:pt>
                <c:pt idx="199">
                  <c:v>1.9500000000000069E-2</c:v>
                </c:pt>
                <c:pt idx="200">
                  <c:v>1.9800000000000081E-2</c:v>
                </c:pt>
                <c:pt idx="201">
                  <c:v>1.9900000000000081E-2</c:v>
                </c:pt>
                <c:pt idx="202">
                  <c:v>2.0000000000000011E-2</c:v>
                </c:pt>
                <c:pt idx="203">
                  <c:v>2.0299999999999999E-2</c:v>
                </c:pt>
                <c:pt idx="204">
                  <c:v>2.0500000000000001E-2</c:v>
                </c:pt>
                <c:pt idx="205">
                  <c:v>2.0799999999999999E-2</c:v>
                </c:pt>
                <c:pt idx="206">
                  <c:v>2.1000000000000012E-2</c:v>
                </c:pt>
                <c:pt idx="207">
                  <c:v>2.1100000000000001E-2</c:v>
                </c:pt>
                <c:pt idx="208">
                  <c:v>2.1200000000000042E-2</c:v>
                </c:pt>
                <c:pt idx="209">
                  <c:v>2.1399999999999999E-2</c:v>
                </c:pt>
                <c:pt idx="210">
                  <c:v>2.1600000000000012E-2</c:v>
                </c:pt>
                <c:pt idx="211">
                  <c:v>2.1900000000000006E-2</c:v>
                </c:pt>
                <c:pt idx="212">
                  <c:v>2.1999999999999999E-2</c:v>
                </c:pt>
                <c:pt idx="213">
                  <c:v>2.2100000000000002E-2</c:v>
                </c:pt>
                <c:pt idx="214">
                  <c:v>2.2300000000000011E-2</c:v>
                </c:pt>
                <c:pt idx="215">
                  <c:v>2.2600000000000012E-2</c:v>
                </c:pt>
                <c:pt idx="216">
                  <c:v>2.2700000000000001E-2</c:v>
                </c:pt>
                <c:pt idx="217">
                  <c:v>2.2900000000000011E-2</c:v>
                </c:pt>
                <c:pt idx="218">
                  <c:v>2.3199999999999988E-2</c:v>
                </c:pt>
                <c:pt idx="219">
                  <c:v>2.3400000000000001E-2</c:v>
                </c:pt>
                <c:pt idx="220">
                  <c:v>2.3599999999999993E-2</c:v>
                </c:pt>
                <c:pt idx="221">
                  <c:v>2.3800000000000002E-2</c:v>
                </c:pt>
                <c:pt idx="222">
                  <c:v>2.4199999999999989E-2</c:v>
                </c:pt>
                <c:pt idx="223">
                  <c:v>2.4299999999999999E-2</c:v>
                </c:pt>
                <c:pt idx="224">
                  <c:v>2.4500000000000001E-2</c:v>
                </c:pt>
                <c:pt idx="225">
                  <c:v>2.4900000000000002E-2</c:v>
                </c:pt>
                <c:pt idx="226">
                  <c:v>2.5000000000000001E-2</c:v>
                </c:pt>
                <c:pt idx="227">
                  <c:v>2.53E-2</c:v>
                </c:pt>
                <c:pt idx="228">
                  <c:v>2.5600000000000012E-2</c:v>
                </c:pt>
                <c:pt idx="229">
                  <c:v>2.5800000000000052E-2</c:v>
                </c:pt>
                <c:pt idx="230">
                  <c:v>2.5999999999999999E-2</c:v>
                </c:pt>
                <c:pt idx="231">
                  <c:v>2.6200000000000011E-2</c:v>
                </c:pt>
                <c:pt idx="232">
                  <c:v>2.6400000000000052E-2</c:v>
                </c:pt>
                <c:pt idx="233">
                  <c:v>2.6599999999999999E-2</c:v>
                </c:pt>
                <c:pt idx="234">
                  <c:v>2.7000000000000086E-2</c:v>
                </c:pt>
                <c:pt idx="235">
                  <c:v>2.7100000000000006E-2</c:v>
                </c:pt>
                <c:pt idx="236">
                  <c:v>2.7300000000000001E-2</c:v>
                </c:pt>
                <c:pt idx="237">
                  <c:v>2.7700000000000002E-2</c:v>
                </c:pt>
                <c:pt idx="238">
                  <c:v>2.7800000000000095E-2</c:v>
                </c:pt>
                <c:pt idx="239">
                  <c:v>2.81E-2</c:v>
                </c:pt>
                <c:pt idx="240">
                  <c:v>2.8400000000000002E-2</c:v>
                </c:pt>
                <c:pt idx="241">
                  <c:v>2.87E-2</c:v>
                </c:pt>
                <c:pt idx="242">
                  <c:v>2.9100000000000001E-2</c:v>
                </c:pt>
                <c:pt idx="243">
                  <c:v>2.93E-2</c:v>
                </c:pt>
                <c:pt idx="244">
                  <c:v>2.9500000000000002E-2</c:v>
                </c:pt>
                <c:pt idx="245">
                  <c:v>2.9800000000000011E-2</c:v>
                </c:pt>
                <c:pt idx="246">
                  <c:v>3.0000000000000002E-2</c:v>
                </c:pt>
                <c:pt idx="247">
                  <c:v>3.0300000000000001E-2</c:v>
                </c:pt>
                <c:pt idx="248">
                  <c:v>3.0500000000000006E-2</c:v>
                </c:pt>
                <c:pt idx="249">
                  <c:v>3.0800000000000011E-2</c:v>
                </c:pt>
                <c:pt idx="250">
                  <c:v>3.1000000000000052E-2</c:v>
                </c:pt>
                <c:pt idx="251">
                  <c:v>3.1300000000000001E-2</c:v>
                </c:pt>
                <c:pt idx="252">
                  <c:v>3.1600000000000052E-2</c:v>
                </c:pt>
                <c:pt idx="253">
                  <c:v>3.2000000000000042E-2</c:v>
                </c:pt>
                <c:pt idx="254">
                  <c:v>3.2199999999999999E-2</c:v>
                </c:pt>
                <c:pt idx="255">
                  <c:v>3.2500000000000001E-2</c:v>
                </c:pt>
                <c:pt idx="256">
                  <c:v>3.2800000000000121E-2</c:v>
                </c:pt>
                <c:pt idx="257">
                  <c:v>3.3099999999999997E-2</c:v>
                </c:pt>
                <c:pt idx="258">
                  <c:v>3.3399999999999999E-2</c:v>
                </c:pt>
                <c:pt idx="259">
                  <c:v>3.3700000000000001E-2</c:v>
                </c:pt>
                <c:pt idx="260">
                  <c:v>3.4099999999999998E-2</c:v>
                </c:pt>
                <c:pt idx="261">
                  <c:v>3.4300000000000004E-2</c:v>
                </c:pt>
                <c:pt idx="262">
                  <c:v>3.4500000000000003E-2</c:v>
                </c:pt>
                <c:pt idx="263">
                  <c:v>3.49E-2</c:v>
                </c:pt>
                <c:pt idx="264">
                  <c:v>3.5200000000000002E-2</c:v>
                </c:pt>
                <c:pt idx="265">
                  <c:v>3.5400000000000001E-2</c:v>
                </c:pt>
                <c:pt idx="266">
                  <c:v>3.5600000000000041E-2</c:v>
                </c:pt>
                <c:pt idx="267">
                  <c:v>3.5999999999999997E-2</c:v>
                </c:pt>
                <c:pt idx="268">
                  <c:v>3.6400000000000016E-2</c:v>
                </c:pt>
                <c:pt idx="269">
                  <c:v>3.6600000000000042E-2</c:v>
                </c:pt>
                <c:pt idx="270">
                  <c:v>3.6999999999999998E-2</c:v>
                </c:pt>
                <c:pt idx="271">
                  <c:v>3.7400000000000128E-2</c:v>
                </c:pt>
                <c:pt idx="272">
                  <c:v>3.7700000000000011E-2</c:v>
                </c:pt>
                <c:pt idx="273">
                  <c:v>3.7999999999999999E-2</c:v>
                </c:pt>
                <c:pt idx="274">
                  <c:v>3.8300000000000001E-2</c:v>
                </c:pt>
                <c:pt idx="275">
                  <c:v>3.8699999999999998E-2</c:v>
                </c:pt>
                <c:pt idx="276">
                  <c:v>3.9100000000000003E-2</c:v>
                </c:pt>
                <c:pt idx="277">
                  <c:v>3.9399999999999998E-2</c:v>
                </c:pt>
                <c:pt idx="278">
                  <c:v>3.9699999999999999E-2</c:v>
                </c:pt>
                <c:pt idx="279">
                  <c:v>3.9900000000000005E-2</c:v>
                </c:pt>
                <c:pt idx="280">
                  <c:v>4.02E-2</c:v>
                </c:pt>
                <c:pt idx="281">
                  <c:v>4.0500000000000001E-2</c:v>
                </c:pt>
                <c:pt idx="282">
                  <c:v>4.0900000000000013E-2</c:v>
                </c:pt>
                <c:pt idx="283">
                  <c:v>4.1099999999999998E-2</c:v>
                </c:pt>
                <c:pt idx="284">
                  <c:v>4.1500000000000002E-2</c:v>
                </c:pt>
                <c:pt idx="285">
                  <c:v>4.19E-2</c:v>
                </c:pt>
                <c:pt idx="286">
                  <c:v>4.2200000000000001E-2</c:v>
                </c:pt>
                <c:pt idx="287">
                  <c:v>4.2500000000000003E-2</c:v>
                </c:pt>
                <c:pt idx="288">
                  <c:v>4.2800000000000032E-2</c:v>
                </c:pt>
                <c:pt idx="289">
                  <c:v>4.3199999999999995E-2</c:v>
                </c:pt>
                <c:pt idx="290">
                  <c:v>4.36E-2</c:v>
                </c:pt>
                <c:pt idx="291">
                  <c:v>4.4100000000000014E-2</c:v>
                </c:pt>
                <c:pt idx="292">
                  <c:v>4.4400000000000113E-2</c:v>
                </c:pt>
                <c:pt idx="293">
                  <c:v>4.470000000000017E-2</c:v>
                </c:pt>
                <c:pt idx="294">
                  <c:v>4.5000000000000012E-2</c:v>
                </c:pt>
                <c:pt idx="295">
                  <c:v>4.5300000000000014E-2</c:v>
                </c:pt>
                <c:pt idx="296">
                  <c:v>4.5699999999999998E-2</c:v>
                </c:pt>
                <c:pt idx="297">
                  <c:v>4.5999999999999999E-2</c:v>
                </c:pt>
                <c:pt idx="298">
                  <c:v>4.6400000000000004E-2</c:v>
                </c:pt>
                <c:pt idx="299">
                  <c:v>4.6800000000000001E-2</c:v>
                </c:pt>
                <c:pt idx="300">
                  <c:v>4.7100000000000003E-2</c:v>
                </c:pt>
                <c:pt idx="301">
                  <c:v>4.7500000000000014E-2</c:v>
                </c:pt>
                <c:pt idx="302">
                  <c:v>4.7900000000000012E-2</c:v>
                </c:pt>
                <c:pt idx="303">
                  <c:v>4.82E-2</c:v>
                </c:pt>
                <c:pt idx="304">
                  <c:v>4.8599999999999997E-2</c:v>
                </c:pt>
                <c:pt idx="305">
                  <c:v>4.9000000000000113E-2</c:v>
                </c:pt>
                <c:pt idx="306">
                  <c:v>4.930000000000017E-2</c:v>
                </c:pt>
                <c:pt idx="307">
                  <c:v>4.9800000000000122E-2</c:v>
                </c:pt>
                <c:pt idx="308">
                  <c:v>5.0299999999999997E-2</c:v>
                </c:pt>
                <c:pt idx="309">
                  <c:v>5.0700000000000023E-2</c:v>
                </c:pt>
                <c:pt idx="310">
                  <c:v>5.0900000000000001E-2</c:v>
                </c:pt>
                <c:pt idx="311">
                  <c:v>5.1299999999999998E-2</c:v>
                </c:pt>
                <c:pt idx="312">
                  <c:v>5.16E-2</c:v>
                </c:pt>
                <c:pt idx="313">
                  <c:v>5.1999999999999998E-2</c:v>
                </c:pt>
                <c:pt idx="314">
                  <c:v>5.2400000000000023E-2</c:v>
                </c:pt>
                <c:pt idx="315">
                  <c:v>5.2700000000000163E-2</c:v>
                </c:pt>
                <c:pt idx="316">
                  <c:v>5.3199999999999997E-2</c:v>
                </c:pt>
                <c:pt idx="317">
                  <c:v>5.3600000000000002E-2</c:v>
                </c:pt>
                <c:pt idx="318">
                  <c:v>5.3999999999999999E-2</c:v>
                </c:pt>
                <c:pt idx="319">
                  <c:v>5.440000000000017E-2</c:v>
                </c:pt>
                <c:pt idx="320">
                  <c:v>5.4800000000000133E-2</c:v>
                </c:pt>
                <c:pt idx="321">
                  <c:v>5.5199999999999999E-2</c:v>
                </c:pt>
                <c:pt idx="322">
                  <c:v>5.5700000000000034E-2</c:v>
                </c:pt>
                <c:pt idx="323">
                  <c:v>5.62E-2</c:v>
                </c:pt>
                <c:pt idx="324">
                  <c:v>5.6599999999999998E-2</c:v>
                </c:pt>
                <c:pt idx="325">
                  <c:v>5.7100000000000012E-2</c:v>
                </c:pt>
                <c:pt idx="326">
                  <c:v>5.7600000000000012E-2</c:v>
                </c:pt>
                <c:pt idx="327">
                  <c:v>5.8000000000000003E-2</c:v>
                </c:pt>
                <c:pt idx="328">
                  <c:v>5.8299999999999998E-2</c:v>
                </c:pt>
                <c:pt idx="329">
                  <c:v>5.8800000000000012E-2</c:v>
                </c:pt>
                <c:pt idx="330">
                  <c:v>5.9300000000000193E-2</c:v>
                </c:pt>
                <c:pt idx="331">
                  <c:v>5.970000000000019E-2</c:v>
                </c:pt>
                <c:pt idx="332">
                  <c:v>6.0200000000000004E-2</c:v>
                </c:pt>
                <c:pt idx="333">
                  <c:v>6.0700000000000122E-2</c:v>
                </c:pt>
                <c:pt idx="334">
                  <c:v>6.1199999999999997E-2</c:v>
                </c:pt>
                <c:pt idx="335">
                  <c:v>6.1600000000000002E-2</c:v>
                </c:pt>
                <c:pt idx="336">
                  <c:v>6.2100000000000023E-2</c:v>
                </c:pt>
                <c:pt idx="337">
                  <c:v>6.2600000000000003E-2</c:v>
                </c:pt>
                <c:pt idx="338">
                  <c:v>6.3200000000000006E-2</c:v>
                </c:pt>
                <c:pt idx="339">
                  <c:v>6.370000000000002E-2</c:v>
                </c:pt>
                <c:pt idx="340">
                  <c:v>6.4199999999999993E-2</c:v>
                </c:pt>
                <c:pt idx="341">
                  <c:v>6.4699999999999994E-2</c:v>
                </c:pt>
                <c:pt idx="342">
                  <c:v>6.5199999999999994E-2</c:v>
                </c:pt>
                <c:pt idx="343">
                  <c:v>6.5699999999999995E-2</c:v>
                </c:pt>
                <c:pt idx="344">
                  <c:v>6.6199999999999995E-2</c:v>
                </c:pt>
                <c:pt idx="345">
                  <c:v>6.6699999999999995E-2</c:v>
                </c:pt>
                <c:pt idx="346">
                  <c:v>6.7100000000000021E-2</c:v>
                </c:pt>
                <c:pt idx="347">
                  <c:v>6.7700000000000024E-2</c:v>
                </c:pt>
                <c:pt idx="348">
                  <c:v>6.8400000000000002E-2</c:v>
                </c:pt>
                <c:pt idx="349">
                  <c:v>6.88E-2</c:v>
                </c:pt>
                <c:pt idx="350">
                  <c:v>6.9300000000000236E-2</c:v>
                </c:pt>
                <c:pt idx="351">
                  <c:v>6.9800000000000112E-2</c:v>
                </c:pt>
                <c:pt idx="352">
                  <c:v>7.0400000000000004E-2</c:v>
                </c:pt>
                <c:pt idx="353">
                  <c:v>7.0999999999999994E-2</c:v>
                </c:pt>
                <c:pt idx="354">
                  <c:v>7.1700000000000014E-2</c:v>
                </c:pt>
                <c:pt idx="355">
                  <c:v>7.2100000000000011E-2</c:v>
                </c:pt>
                <c:pt idx="356">
                  <c:v>7.2600000000000012E-2</c:v>
                </c:pt>
                <c:pt idx="357">
                  <c:v>7.3200000000000001E-2</c:v>
                </c:pt>
                <c:pt idx="358">
                  <c:v>7.3899999999999993E-2</c:v>
                </c:pt>
                <c:pt idx="359">
                  <c:v>7.4300000000000269E-2</c:v>
                </c:pt>
                <c:pt idx="360">
                  <c:v>7.5000000000000011E-2</c:v>
                </c:pt>
                <c:pt idx="361">
                  <c:v>7.5600000000000001E-2</c:v>
                </c:pt>
                <c:pt idx="362">
                  <c:v>7.6200000000000004E-2</c:v>
                </c:pt>
                <c:pt idx="363">
                  <c:v>7.6700000000000004E-2</c:v>
                </c:pt>
                <c:pt idx="364">
                  <c:v>7.7299999999999994E-2</c:v>
                </c:pt>
                <c:pt idx="365">
                  <c:v>7.7900000000000039E-2</c:v>
                </c:pt>
                <c:pt idx="366">
                  <c:v>7.85E-2</c:v>
                </c:pt>
                <c:pt idx="367">
                  <c:v>7.920000000000002E-2</c:v>
                </c:pt>
                <c:pt idx="368">
                  <c:v>7.9800000000000232E-2</c:v>
                </c:pt>
                <c:pt idx="369">
                  <c:v>8.0400000000000041E-2</c:v>
                </c:pt>
                <c:pt idx="370">
                  <c:v>8.1100000000000005E-2</c:v>
                </c:pt>
                <c:pt idx="371">
                  <c:v>8.1700000000000023E-2</c:v>
                </c:pt>
                <c:pt idx="372">
                  <c:v>8.2300000000000012E-2</c:v>
                </c:pt>
                <c:pt idx="373">
                  <c:v>8.2900000000000001E-2</c:v>
                </c:pt>
                <c:pt idx="374">
                  <c:v>8.3500000000000268E-2</c:v>
                </c:pt>
                <c:pt idx="375">
                  <c:v>8.4100000000000022E-2</c:v>
                </c:pt>
                <c:pt idx="376">
                  <c:v>8.4800000000000028E-2</c:v>
                </c:pt>
                <c:pt idx="377">
                  <c:v>8.5600000000000065E-2</c:v>
                </c:pt>
                <c:pt idx="378">
                  <c:v>8.620000000000004E-2</c:v>
                </c:pt>
                <c:pt idx="379">
                  <c:v>8.6800000000000002E-2</c:v>
                </c:pt>
                <c:pt idx="380">
                  <c:v>8.7300000000000003E-2</c:v>
                </c:pt>
                <c:pt idx="381">
                  <c:v>8.8000000000000064E-2</c:v>
                </c:pt>
                <c:pt idx="382">
                  <c:v>8.8700000000000265E-2</c:v>
                </c:pt>
                <c:pt idx="383">
                  <c:v>8.9400000000000021E-2</c:v>
                </c:pt>
                <c:pt idx="384">
                  <c:v>9.0100000000000027E-2</c:v>
                </c:pt>
                <c:pt idx="385">
                  <c:v>9.0700000000000044E-2</c:v>
                </c:pt>
                <c:pt idx="386">
                  <c:v>9.1400000000000009E-2</c:v>
                </c:pt>
                <c:pt idx="387">
                  <c:v>9.2000000000000026E-2</c:v>
                </c:pt>
                <c:pt idx="388">
                  <c:v>9.2800000000000021E-2</c:v>
                </c:pt>
                <c:pt idx="389">
                  <c:v>9.3500000000000402E-2</c:v>
                </c:pt>
                <c:pt idx="390">
                  <c:v>9.4100000000000045E-2</c:v>
                </c:pt>
                <c:pt idx="391">
                  <c:v>9.4800000000000065E-2</c:v>
                </c:pt>
                <c:pt idx="392">
                  <c:v>9.5600000000000046E-2</c:v>
                </c:pt>
                <c:pt idx="393">
                  <c:v>9.6300000000000024E-2</c:v>
                </c:pt>
                <c:pt idx="394">
                  <c:v>9.7000000000000003E-2</c:v>
                </c:pt>
                <c:pt idx="395">
                  <c:v>9.7800000000000026E-2</c:v>
                </c:pt>
                <c:pt idx="396">
                  <c:v>9.8500000000000268E-2</c:v>
                </c:pt>
                <c:pt idx="397">
                  <c:v>9.9100000000000063E-2</c:v>
                </c:pt>
                <c:pt idx="398">
                  <c:v>9.9700000000000066E-2</c:v>
                </c:pt>
                <c:pt idx="399">
                  <c:v>0.10059999999999998</c:v>
                </c:pt>
                <c:pt idx="400">
                  <c:v>0.10120000000000012</c:v>
                </c:pt>
                <c:pt idx="401">
                  <c:v>0.1018</c:v>
                </c:pt>
                <c:pt idx="402">
                  <c:v>0.10249999999999998</c:v>
                </c:pt>
                <c:pt idx="403">
                  <c:v>0.1033</c:v>
                </c:pt>
                <c:pt idx="404">
                  <c:v>0.10400000000000002</c:v>
                </c:pt>
                <c:pt idx="405">
                  <c:v>0.10470000000000022</c:v>
                </c:pt>
                <c:pt idx="406">
                  <c:v>0.10550000000000002</c:v>
                </c:pt>
                <c:pt idx="407">
                  <c:v>0.10620000000000022</c:v>
                </c:pt>
                <c:pt idx="408">
                  <c:v>0.10710000000000022</c:v>
                </c:pt>
                <c:pt idx="409">
                  <c:v>0.10790000000000002</c:v>
                </c:pt>
                <c:pt idx="410">
                  <c:v>0.10860000000000022</c:v>
                </c:pt>
                <c:pt idx="411">
                  <c:v>0.10950000000000019</c:v>
                </c:pt>
                <c:pt idx="412">
                  <c:v>0.11020000000000002</c:v>
                </c:pt>
                <c:pt idx="413">
                  <c:v>0.111</c:v>
                </c:pt>
                <c:pt idx="414">
                  <c:v>0.1118</c:v>
                </c:pt>
                <c:pt idx="415">
                  <c:v>0.1125</c:v>
                </c:pt>
                <c:pt idx="416">
                  <c:v>0.1133</c:v>
                </c:pt>
                <c:pt idx="417">
                  <c:v>0.1143</c:v>
                </c:pt>
                <c:pt idx="418">
                  <c:v>0.11509999999999998</c:v>
                </c:pt>
                <c:pt idx="419">
                  <c:v>0.11600000000000002</c:v>
                </c:pt>
                <c:pt idx="420">
                  <c:v>0.1168</c:v>
                </c:pt>
                <c:pt idx="421">
                  <c:v>0.1178</c:v>
                </c:pt>
                <c:pt idx="422">
                  <c:v>0.11870000000000012</c:v>
                </c:pt>
                <c:pt idx="423">
                  <c:v>0.11950000000000002</c:v>
                </c:pt>
                <c:pt idx="424">
                  <c:v>0.12039999999999998</c:v>
                </c:pt>
                <c:pt idx="425">
                  <c:v>0.12110000000000012</c:v>
                </c:pt>
                <c:pt idx="426">
                  <c:v>0.12189999999999998</c:v>
                </c:pt>
                <c:pt idx="427">
                  <c:v>0.12290000000000002</c:v>
                </c:pt>
                <c:pt idx="428">
                  <c:v>0.12379999999999999</c:v>
                </c:pt>
                <c:pt idx="429">
                  <c:v>0.12460000000000022</c:v>
                </c:pt>
                <c:pt idx="430">
                  <c:v>0.1255</c:v>
                </c:pt>
                <c:pt idx="431">
                  <c:v>0.1265</c:v>
                </c:pt>
                <c:pt idx="432">
                  <c:v>0.12740000000000001</c:v>
                </c:pt>
                <c:pt idx="433">
                  <c:v>0.1283</c:v>
                </c:pt>
                <c:pt idx="434">
                  <c:v>0.1293</c:v>
                </c:pt>
                <c:pt idx="435">
                  <c:v>0.13020000000000001</c:v>
                </c:pt>
                <c:pt idx="436">
                  <c:v>0.13109999999999999</c:v>
                </c:pt>
                <c:pt idx="437">
                  <c:v>0.13200000000000001</c:v>
                </c:pt>
                <c:pt idx="438">
                  <c:v>0.13289999999999999</c:v>
                </c:pt>
                <c:pt idx="439">
                  <c:v>0.13400000000000001</c:v>
                </c:pt>
                <c:pt idx="440">
                  <c:v>0.13500000000000001</c:v>
                </c:pt>
                <c:pt idx="441">
                  <c:v>0.13600000000000001</c:v>
                </c:pt>
                <c:pt idx="442">
                  <c:v>0.13730000000000001</c:v>
                </c:pt>
                <c:pt idx="443">
                  <c:v>0.13880000000000001</c:v>
                </c:pt>
                <c:pt idx="444">
                  <c:v>0.1396</c:v>
                </c:pt>
                <c:pt idx="445">
                  <c:v>0.14030000000000001</c:v>
                </c:pt>
                <c:pt idx="446">
                  <c:v>0.14119999999999999</c:v>
                </c:pt>
                <c:pt idx="447">
                  <c:v>0.14219999999999999</c:v>
                </c:pt>
                <c:pt idx="448">
                  <c:v>0.14330000000000001</c:v>
                </c:pt>
                <c:pt idx="449">
                  <c:v>0.14440000000000044</c:v>
                </c:pt>
                <c:pt idx="450">
                  <c:v>0.1454000000000005</c:v>
                </c:pt>
                <c:pt idx="451">
                  <c:v>0.1464000000000005</c:v>
                </c:pt>
                <c:pt idx="452">
                  <c:v>0.14730000000000001</c:v>
                </c:pt>
                <c:pt idx="453">
                  <c:v>0.14840000000000053</c:v>
                </c:pt>
                <c:pt idx="454">
                  <c:v>0.14950000000000024</c:v>
                </c:pt>
                <c:pt idx="455">
                  <c:v>0.15050000000000024</c:v>
                </c:pt>
                <c:pt idx="456">
                  <c:v>0.15160000000000001</c:v>
                </c:pt>
                <c:pt idx="457">
                  <c:v>0.1527000000000005</c:v>
                </c:pt>
                <c:pt idx="458">
                  <c:v>0.15390000000000056</c:v>
                </c:pt>
                <c:pt idx="459">
                  <c:v>0.15500000000000044</c:v>
                </c:pt>
                <c:pt idx="460">
                  <c:v>0.15610000000000004</c:v>
                </c:pt>
                <c:pt idx="461">
                  <c:v>0.1575000000000005</c:v>
                </c:pt>
                <c:pt idx="462">
                  <c:v>0.15870000000000056</c:v>
                </c:pt>
                <c:pt idx="463">
                  <c:v>0.15980000000000041</c:v>
                </c:pt>
                <c:pt idx="464">
                  <c:v>0.161</c:v>
                </c:pt>
                <c:pt idx="465">
                  <c:v>0.16209999999999999</c:v>
                </c:pt>
                <c:pt idx="466">
                  <c:v>0.1633</c:v>
                </c:pt>
                <c:pt idx="467">
                  <c:v>0.1646</c:v>
                </c:pt>
                <c:pt idx="468">
                  <c:v>0.1658</c:v>
                </c:pt>
                <c:pt idx="469">
                  <c:v>0.16700000000000001</c:v>
                </c:pt>
                <c:pt idx="470">
                  <c:v>0.16819999999999999</c:v>
                </c:pt>
                <c:pt idx="471">
                  <c:v>0.1696</c:v>
                </c:pt>
                <c:pt idx="472">
                  <c:v>0.17090000000000041</c:v>
                </c:pt>
                <c:pt idx="473">
                  <c:v>0.17200000000000001</c:v>
                </c:pt>
                <c:pt idx="474">
                  <c:v>0.17319999999999999</c:v>
                </c:pt>
                <c:pt idx="475">
                  <c:v>0.17460000000000001</c:v>
                </c:pt>
                <c:pt idx="476">
                  <c:v>0.17580000000000001</c:v>
                </c:pt>
                <c:pt idx="477">
                  <c:v>0.17700000000000021</c:v>
                </c:pt>
                <c:pt idx="478">
                  <c:v>0.17850000000000021</c:v>
                </c:pt>
                <c:pt idx="479">
                  <c:v>0.17980000000000004</c:v>
                </c:pt>
                <c:pt idx="480">
                  <c:v>0.18120000000000044</c:v>
                </c:pt>
                <c:pt idx="481">
                  <c:v>0.18250000000000041</c:v>
                </c:pt>
                <c:pt idx="482">
                  <c:v>0.18380000000000021</c:v>
                </c:pt>
                <c:pt idx="483">
                  <c:v>0.1852000000000005</c:v>
                </c:pt>
                <c:pt idx="484">
                  <c:v>0.18660000000000004</c:v>
                </c:pt>
                <c:pt idx="485">
                  <c:v>0.18800000000000044</c:v>
                </c:pt>
                <c:pt idx="486">
                  <c:v>0.18930000000000041</c:v>
                </c:pt>
                <c:pt idx="487">
                  <c:v>0.19070000000000001</c:v>
                </c:pt>
                <c:pt idx="488">
                  <c:v>0.19209999999999999</c:v>
                </c:pt>
                <c:pt idx="489">
                  <c:v>0.19350000000000001</c:v>
                </c:pt>
                <c:pt idx="490">
                  <c:v>0.1948</c:v>
                </c:pt>
                <c:pt idx="491">
                  <c:v>0.1963</c:v>
                </c:pt>
                <c:pt idx="492">
                  <c:v>0.1978</c:v>
                </c:pt>
                <c:pt idx="493">
                  <c:v>0.19919999999999999</c:v>
                </c:pt>
                <c:pt idx="494">
                  <c:v>0.20069999999999999</c:v>
                </c:pt>
                <c:pt idx="495">
                  <c:v>0.2021</c:v>
                </c:pt>
                <c:pt idx="496">
                  <c:v>0.20369999999999999</c:v>
                </c:pt>
                <c:pt idx="497">
                  <c:v>0.20519999999999999</c:v>
                </c:pt>
                <c:pt idx="498">
                  <c:v>0.20680000000000001</c:v>
                </c:pt>
                <c:pt idx="499">
                  <c:v>0.2084000000000005</c:v>
                </c:pt>
                <c:pt idx="500">
                  <c:v>0.20970000000000041</c:v>
                </c:pt>
                <c:pt idx="501">
                  <c:v>0.21120000000000044</c:v>
                </c:pt>
                <c:pt idx="502">
                  <c:v>0.21280000000000004</c:v>
                </c:pt>
                <c:pt idx="503">
                  <c:v>0.21440000000000056</c:v>
                </c:pt>
                <c:pt idx="504">
                  <c:v>0.21580000000000021</c:v>
                </c:pt>
                <c:pt idx="505">
                  <c:v>0.21750000000000044</c:v>
                </c:pt>
                <c:pt idx="506">
                  <c:v>0.21910000000000004</c:v>
                </c:pt>
                <c:pt idx="507">
                  <c:v>0.22070000000000001</c:v>
                </c:pt>
                <c:pt idx="508">
                  <c:v>0.22220000000000001</c:v>
                </c:pt>
                <c:pt idx="509">
                  <c:v>0.22359999999999999</c:v>
                </c:pt>
                <c:pt idx="510">
                  <c:v>0.22509999999999999</c:v>
                </c:pt>
                <c:pt idx="511">
                  <c:v>0.2268</c:v>
                </c:pt>
                <c:pt idx="512">
                  <c:v>0.22850000000000001</c:v>
                </c:pt>
                <c:pt idx="513">
                  <c:v>0.2301</c:v>
                </c:pt>
                <c:pt idx="514">
                  <c:v>0.23169999999999999</c:v>
                </c:pt>
                <c:pt idx="515">
                  <c:v>0.23330000000000001</c:v>
                </c:pt>
                <c:pt idx="516">
                  <c:v>0.23500000000000001</c:v>
                </c:pt>
                <c:pt idx="517">
                  <c:v>0.2366</c:v>
                </c:pt>
                <c:pt idx="518">
                  <c:v>0.23830000000000001</c:v>
                </c:pt>
                <c:pt idx="519">
                  <c:v>0.24000000000000021</c:v>
                </c:pt>
                <c:pt idx="520">
                  <c:v>0.24160000000000001</c:v>
                </c:pt>
                <c:pt idx="521">
                  <c:v>0.24300000000000024</c:v>
                </c:pt>
                <c:pt idx="522">
                  <c:v>0.24480000000000021</c:v>
                </c:pt>
                <c:pt idx="523">
                  <c:v>0.24650000000000041</c:v>
                </c:pt>
                <c:pt idx="524">
                  <c:v>0.2482000000000005</c:v>
                </c:pt>
                <c:pt idx="525">
                  <c:v>0.24990000000000068</c:v>
                </c:pt>
                <c:pt idx="526">
                  <c:v>0.25160000000000005</c:v>
                </c:pt>
                <c:pt idx="527">
                  <c:v>0.25390000000000001</c:v>
                </c:pt>
                <c:pt idx="528">
                  <c:v>0.25629999999999997</c:v>
                </c:pt>
                <c:pt idx="529">
                  <c:v>0.25790000000000002</c:v>
                </c:pt>
                <c:pt idx="530">
                  <c:v>0.25979999999999998</c:v>
                </c:pt>
                <c:pt idx="531">
                  <c:v>0.2616</c:v>
                </c:pt>
                <c:pt idx="532">
                  <c:v>0.26340000000000002</c:v>
                </c:pt>
                <c:pt idx="533">
                  <c:v>0.26529999999999998</c:v>
                </c:pt>
                <c:pt idx="534">
                  <c:v>0.26700000000000002</c:v>
                </c:pt>
                <c:pt idx="535">
                  <c:v>0.26870000000000005</c:v>
                </c:pt>
                <c:pt idx="536">
                  <c:v>0.27060000000000001</c:v>
                </c:pt>
                <c:pt idx="537">
                  <c:v>0.27260000000000001</c:v>
                </c:pt>
                <c:pt idx="538">
                  <c:v>0.27440000000000031</c:v>
                </c:pt>
                <c:pt idx="539">
                  <c:v>0.2762</c:v>
                </c:pt>
                <c:pt idx="540">
                  <c:v>0.2782</c:v>
                </c:pt>
                <c:pt idx="541">
                  <c:v>0.28000000000000008</c:v>
                </c:pt>
                <c:pt idx="542">
                  <c:v>0.28200000000000008</c:v>
                </c:pt>
                <c:pt idx="543">
                  <c:v>0.28380000000000088</c:v>
                </c:pt>
                <c:pt idx="544">
                  <c:v>0.28560000000000002</c:v>
                </c:pt>
                <c:pt idx="545">
                  <c:v>0.28750000000000031</c:v>
                </c:pt>
                <c:pt idx="546">
                  <c:v>0.28960000000000002</c:v>
                </c:pt>
                <c:pt idx="547">
                  <c:v>0.29160000000000008</c:v>
                </c:pt>
                <c:pt idx="548">
                  <c:v>0.29360000000000008</c:v>
                </c:pt>
                <c:pt idx="549">
                  <c:v>0.29540000000000038</c:v>
                </c:pt>
                <c:pt idx="550">
                  <c:v>0.29740000000000094</c:v>
                </c:pt>
                <c:pt idx="551">
                  <c:v>0.29940000000000094</c:v>
                </c:pt>
                <c:pt idx="552">
                  <c:v>0.30150000000000032</c:v>
                </c:pt>
                <c:pt idx="553">
                  <c:v>0.30350000000000038</c:v>
                </c:pt>
                <c:pt idx="554">
                  <c:v>0.30540000000000106</c:v>
                </c:pt>
                <c:pt idx="555">
                  <c:v>0.30740000000000106</c:v>
                </c:pt>
                <c:pt idx="556">
                  <c:v>0.30940000000000106</c:v>
                </c:pt>
                <c:pt idx="557">
                  <c:v>0.31150000000000094</c:v>
                </c:pt>
                <c:pt idx="558">
                  <c:v>0.31350000000000094</c:v>
                </c:pt>
                <c:pt idx="559">
                  <c:v>0.31560000000000032</c:v>
                </c:pt>
                <c:pt idx="560">
                  <c:v>0.31760000000000038</c:v>
                </c:pt>
                <c:pt idx="561">
                  <c:v>0.31970000000000032</c:v>
                </c:pt>
                <c:pt idx="562">
                  <c:v>0.32190000000000124</c:v>
                </c:pt>
                <c:pt idx="563">
                  <c:v>0.32410000000000094</c:v>
                </c:pt>
                <c:pt idx="564">
                  <c:v>0.32640000000000124</c:v>
                </c:pt>
                <c:pt idx="565">
                  <c:v>0.328600000000001</c:v>
                </c:pt>
                <c:pt idx="566">
                  <c:v>0.33090000000000147</c:v>
                </c:pt>
                <c:pt idx="567">
                  <c:v>0.33310000000000106</c:v>
                </c:pt>
                <c:pt idx="568">
                  <c:v>0.33530000000000165</c:v>
                </c:pt>
                <c:pt idx="569">
                  <c:v>0.33760000000000107</c:v>
                </c:pt>
                <c:pt idx="570">
                  <c:v>0.33980000000000166</c:v>
                </c:pt>
                <c:pt idx="571">
                  <c:v>0.34200000000000008</c:v>
                </c:pt>
                <c:pt idx="572">
                  <c:v>0.34420000000000001</c:v>
                </c:pt>
                <c:pt idx="573">
                  <c:v>0.34660000000000002</c:v>
                </c:pt>
                <c:pt idx="574">
                  <c:v>0.34890000000000032</c:v>
                </c:pt>
                <c:pt idx="575">
                  <c:v>0.35130000000000094</c:v>
                </c:pt>
                <c:pt idx="576">
                  <c:v>0.35340000000000032</c:v>
                </c:pt>
                <c:pt idx="577">
                  <c:v>0.35570000000000002</c:v>
                </c:pt>
                <c:pt idx="578">
                  <c:v>0.35800000000000032</c:v>
                </c:pt>
                <c:pt idx="579">
                  <c:v>0.36050000000000032</c:v>
                </c:pt>
                <c:pt idx="580">
                  <c:v>0.36290000000000094</c:v>
                </c:pt>
                <c:pt idx="581">
                  <c:v>0.36520000000000002</c:v>
                </c:pt>
                <c:pt idx="582">
                  <c:v>0.36770000000000008</c:v>
                </c:pt>
                <c:pt idx="583">
                  <c:v>0.37010000000000032</c:v>
                </c:pt>
                <c:pt idx="584">
                  <c:v>0.37260000000000032</c:v>
                </c:pt>
                <c:pt idx="585">
                  <c:v>0.37510000000000032</c:v>
                </c:pt>
                <c:pt idx="586">
                  <c:v>0.37770000000000031</c:v>
                </c:pt>
                <c:pt idx="587">
                  <c:v>0.38010000000000038</c:v>
                </c:pt>
                <c:pt idx="588">
                  <c:v>0.38270000000000032</c:v>
                </c:pt>
                <c:pt idx="589">
                  <c:v>0.38530000000000142</c:v>
                </c:pt>
                <c:pt idx="590">
                  <c:v>0.38760000000000094</c:v>
                </c:pt>
                <c:pt idx="591">
                  <c:v>0.39010000000000095</c:v>
                </c:pt>
                <c:pt idx="592">
                  <c:v>0.39280000000000165</c:v>
                </c:pt>
                <c:pt idx="593">
                  <c:v>0.39530000000000165</c:v>
                </c:pt>
                <c:pt idx="594">
                  <c:v>0.39770000000000094</c:v>
                </c:pt>
                <c:pt idx="595">
                  <c:v>0.40030000000000032</c:v>
                </c:pt>
                <c:pt idx="596">
                  <c:v>0.4027</c:v>
                </c:pt>
                <c:pt idx="597">
                  <c:v>0.40530000000000038</c:v>
                </c:pt>
                <c:pt idx="598">
                  <c:v>0.40800000000000008</c:v>
                </c:pt>
                <c:pt idx="599">
                  <c:v>0.41050000000000031</c:v>
                </c:pt>
                <c:pt idx="600">
                  <c:v>0.41320000000000001</c:v>
                </c:pt>
                <c:pt idx="601">
                  <c:v>0.41590000000000032</c:v>
                </c:pt>
                <c:pt idx="602">
                  <c:v>0.41830000000000106</c:v>
                </c:pt>
                <c:pt idx="603">
                  <c:v>0.42090000000000038</c:v>
                </c:pt>
                <c:pt idx="604">
                  <c:v>0.42360000000000031</c:v>
                </c:pt>
                <c:pt idx="605">
                  <c:v>0.42610000000000031</c:v>
                </c:pt>
                <c:pt idx="606">
                  <c:v>0.42880000000000118</c:v>
                </c:pt>
                <c:pt idx="607">
                  <c:v>0.43140000000000106</c:v>
                </c:pt>
                <c:pt idx="608">
                  <c:v>0.43420000000000031</c:v>
                </c:pt>
                <c:pt idx="609">
                  <c:v>0.43710000000000032</c:v>
                </c:pt>
                <c:pt idx="610">
                  <c:v>0.43970000000000031</c:v>
                </c:pt>
                <c:pt idx="611">
                  <c:v>0.44240000000000002</c:v>
                </c:pt>
                <c:pt idx="612">
                  <c:v>0.4451</c:v>
                </c:pt>
                <c:pt idx="613">
                  <c:v>0.4476</c:v>
                </c:pt>
                <c:pt idx="614">
                  <c:v>0.45029999999999998</c:v>
                </c:pt>
                <c:pt idx="615">
                  <c:v>0.45300000000000001</c:v>
                </c:pt>
                <c:pt idx="616">
                  <c:v>0.45579999999999998</c:v>
                </c:pt>
                <c:pt idx="617">
                  <c:v>0.45890000000000031</c:v>
                </c:pt>
                <c:pt idx="618">
                  <c:v>0.46180000000000032</c:v>
                </c:pt>
                <c:pt idx="619">
                  <c:v>0.46450000000000002</c:v>
                </c:pt>
                <c:pt idx="620">
                  <c:v>0.46730000000000038</c:v>
                </c:pt>
                <c:pt idx="621">
                  <c:v>0.47010000000000002</c:v>
                </c:pt>
                <c:pt idx="622">
                  <c:v>0.47280000000000094</c:v>
                </c:pt>
                <c:pt idx="623">
                  <c:v>0.47550000000000031</c:v>
                </c:pt>
                <c:pt idx="624">
                  <c:v>0.47810000000000002</c:v>
                </c:pt>
                <c:pt idx="625">
                  <c:v>0.48080000000000106</c:v>
                </c:pt>
                <c:pt idx="626">
                  <c:v>0.48350000000000032</c:v>
                </c:pt>
                <c:pt idx="627">
                  <c:v>0.48610000000000031</c:v>
                </c:pt>
                <c:pt idx="628">
                  <c:v>0.48890000000000094</c:v>
                </c:pt>
                <c:pt idx="629">
                  <c:v>0.49180000000000124</c:v>
                </c:pt>
                <c:pt idx="630">
                  <c:v>0.49460000000000032</c:v>
                </c:pt>
                <c:pt idx="631">
                  <c:v>0.49730000000000124</c:v>
                </c:pt>
                <c:pt idx="632">
                  <c:v>0.50009999999999999</c:v>
                </c:pt>
                <c:pt idx="633">
                  <c:v>0.50290000000000001</c:v>
                </c:pt>
                <c:pt idx="634">
                  <c:v>0.50570000000000004</c:v>
                </c:pt>
                <c:pt idx="635">
                  <c:v>0.50870000000000004</c:v>
                </c:pt>
                <c:pt idx="636">
                  <c:v>0.51160000000000005</c:v>
                </c:pt>
                <c:pt idx="637">
                  <c:v>0.51449999999999996</c:v>
                </c:pt>
                <c:pt idx="638">
                  <c:v>0.51729999999999998</c:v>
                </c:pt>
                <c:pt idx="639">
                  <c:v>0.51990000000000003</c:v>
                </c:pt>
                <c:pt idx="640">
                  <c:v>0.52249999999999996</c:v>
                </c:pt>
                <c:pt idx="641">
                  <c:v>0.52539999999999998</c:v>
                </c:pt>
                <c:pt idx="642">
                  <c:v>0.52829999999999999</c:v>
                </c:pt>
                <c:pt idx="643">
                  <c:v>0.53129999999999999</c:v>
                </c:pt>
                <c:pt idx="644">
                  <c:v>0.53390000000000004</c:v>
                </c:pt>
                <c:pt idx="645">
                  <c:v>0.53669999999999995</c:v>
                </c:pt>
                <c:pt idx="646">
                  <c:v>0.53939999999999999</c:v>
                </c:pt>
                <c:pt idx="647">
                  <c:v>0.54220000000000002</c:v>
                </c:pt>
                <c:pt idx="648">
                  <c:v>0.54500000000000004</c:v>
                </c:pt>
                <c:pt idx="649">
                  <c:v>0.54790000000000005</c:v>
                </c:pt>
                <c:pt idx="650">
                  <c:v>0.55070000000000063</c:v>
                </c:pt>
                <c:pt idx="651">
                  <c:v>0.55370000000000064</c:v>
                </c:pt>
                <c:pt idx="652">
                  <c:v>0.55649999999999999</c:v>
                </c:pt>
                <c:pt idx="653">
                  <c:v>0.55920000000000003</c:v>
                </c:pt>
                <c:pt idx="654">
                  <c:v>0.56210000000000004</c:v>
                </c:pt>
                <c:pt idx="655">
                  <c:v>0.56510000000000005</c:v>
                </c:pt>
                <c:pt idx="656">
                  <c:v>0.56790000000000063</c:v>
                </c:pt>
                <c:pt idx="657">
                  <c:v>0.57060000000000188</c:v>
                </c:pt>
                <c:pt idx="658">
                  <c:v>0.57350000000000001</c:v>
                </c:pt>
                <c:pt idx="659">
                  <c:v>0.57630000000000003</c:v>
                </c:pt>
                <c:pt idx="660">
                  <c:v>0.57909999999999995</c:v>
                </c:pt>
                <c:pt idx="661">
                  <c:v>0.58199999999999996</c:v>
                </c:pt>
                <c:pt idx="662">
                  <c:v>0.58479999999999999</c:v>
                </c:pt>
                <c:pt idx="663">
                  <c:v>0.58760000000000001</c:v>
                </c:pt>
                <c:pt idx="664">
                  <c:v>0.59049999999999958</c:v>
                </c:pt>
                <c:pt idx="665">
                  <c:v>0.59309999999999996</c:v>
                </c:pt>
                <c:pt idx="666">
                  <c:v>0.59560000000000002</c:v>
                </c:pt>
                <c:pt idx="667">
                  <c:v>0.59809999999999997</c:v>
                </c:pt>
                <c:pt idx="668">
                  <c:v>0.60100000000000064</c:v>
                </c:pt>
                <c:pt idx="669">
                  <c:v>0.60390000000000188</c:v>
                </c:pt>
                <c:pt idx="670">
                  <c:v>0.60660000000000236</c:v>
                </c:pt>
                <c:pt idx="671">
                  <c:v>0.60940000000000005</c:v>
                </c:pt>
                <c:pt idx="672">
                  <c:v>0.61210000000000064</c:v>
                </c:pt>
                <c:pt idx="673">
                  <c:v>0.61470000000000236</c:v>
                </c:pt>
                <c:pt idx="674">
                  <c:v>0.61730000000000063</c:v>
                </c:pt>
                <c:pt idx="675">
                  <c:v>0.61990000000000212</c:v>
                </c:pt>
                <c:pt idx="676">
                  <c:v>0.62270000000000236</c:v>
                </c:pt>
                <c:pt idx="677">
                  <c:v>0.62540000000000062</c:v>
                </c:pt>
                <c:pt idx="678">
                  <c:v>0.62810000000000188</c:v>
                </c:pt>
                <c:pt idx="679">
                  <c:v>0.6306000000000026</c:v>
                </c:pt>
                <c:pt idx="680">
                  <c:v>0.63320000000000065</c:v>
                </c:pt>
                <c:pt idx="681">
                  <c:v>0.63610000000000189</c:v>
                </c:pt>
                <c:pt idx="682">
                  <c:v>0.63890000000000235</c:v>
                </c:pt>
                <c:pt idx="683">
                  <c:v>0.64159999999999995</c:v>
                </c:pt>
                <c:pt idx="684">
                  <c:v>0.64420000000000188</c:v>
                </c:pt>
                <c:pt idx="685">
                  <c:v>0.64690000000000236</c:v>
                </c:pt>
                <c:pt idx="686">
                  <c:v>0.64970000000000272</c:v>
                </c:pt>
                <c:pt idx="687">
                  <c:v>0.65220000000000211</c:v>
                </c:pt>
                <c:pt idx="688">
                  <c:v>0.6548000000000026</c:v>
                </c:pt>
                <c:pt idx="689">
                  <c:v>0.65750000000000064</c:v>
                </c:pt>
                <c:pt idx="690">
                  <c:v>0.66020000000000212</c:v>
                </c:pt>
                <c:pt idx="691">
                  <c:v>0.66270000000000284</c:v>
                </c:pt>
                <c:pt idx="692">
                  <c:v>0.66550000000000065</c:v>
                </c:pt>
                <c:pt idx="693">
                  <c:v>0.66820000000000213</c:v>
                </c:pt>
                <c:pt idx="694">
                  <c:v>0.67080000000000284</c:v>
                </c:pt>
                <c:pt idx="695">
                  <c:v>0.67350000000000065</c:v>
                </c:pt>
                <c:pt idx="696">
                  <c:v>0.67580000000000284</c:v>
                </c:pt>
                <c:pt idx="697">
                  <c:v>0.67830000000000212</c:v>
                </c:pt>
                <c:pt idx="698">
                  <c:v>0.68089999999999995</c:v>
                </c:pt>
                <c:pt idx="699">
                  <c:v>0.68330000000000002</c:v>
                </c:pt>
                <c:pt idx="700">
                  <c:v>0.68589999999999995</c:v>
                </c:pt>
                <c:pt idx="701">
                  <c:v>0.6885</c:v>
                </c:pt>
                <c:pt idx="702">
                  <c:v>0.69080000000000064</c:v>
                </c:pt>
                <c:pt idx="703">
                  <c:v>0.69370000000000065</c:v>
                </c:pt>
                <c:pt idx="704">
                  <c:v>0.69650000000000001</c:v>
                </c:pt>
                <c:pt idx="705">
                  <c:v>0.69899999999999995</c:v>
                </c:pt>
                <c:pt idx="706">
                  <c:v>0.70140000000000002</c:v>
                </c:pt>
                <c:pt idx="707">
                  <c:v>0.70370000000000188</c:v>
                </c:pt>
                <c:pt idx="708">
                  <c:v>0.70630000000000004</c:v>
                </c:pt>
                <c:pt idx="709">
                  <c:v>0.70860000000000212</c:v>
                </c:pt>
                <c:pt idx="710">
                  <c:v>0.71070000000000189</c:v>
                </c:pt>
                <c:pt idx="711">
                  <c:v>0.71310000000000062</c:v>
                </c:pt>
                <c:pt idx="712">
                  <c:v>0.71550000000000002</c:v>
                </c:pt>
                <c:pt idx="713">
                  <c:v>0.71750000000000003</c:v>
                </c:pt>
                <c:pt idx="714">
                  <c:v>0.71980000000000188</c:v>
                </c:pt>
                <c:pt idx="715">
                  <c:v>0.72200000000000064</c:v>
                </c:pt>
                <c:pt idx="716">
                  <c:v>0.72410000000000063</c:v>
                </c:pt>
                <c:pt idx="717">
                  <c:v>0.72629999999999995</c:v>
                </c:pt>
                <c:pt idx="718">
                  <c:v>0.72840000000000005</c:v>
                </c:pt>
                <c:pt idx="719">
                  <c:v>0.73060000000000236</c:v>
                </c:pt>
                <c:pt idx="720">
                  <c:v>0.73270000000000213</c:v>
                </c:pt>
                <c:pt idx="721">
                  <c:v>0.73450000000000004</c:v>
                </c:pt>
                <c:pt idx="722">
                  <c:v>0.73650000000000004</c:v>
                </c:pt>
                <c:pt idx="723">
                  <c:v>0.73830000000000062</c:v>
                </c:pt>
                <c:pt idx="724">
                  <c:v>0.74039999999999995</c:v>
                </c:pt>
                <c:pt idx="725">
                  <c:v>0.74230000000000063</c:v>
                </c:pt>
                <c:pt idx="726">
                  <c:v>0.74410000000000065</c:v>
                </c:pt>
                <c:pt idx="727">
                  <c:v>0.74570000000000236</c:v>
                </c:pt>
                <c:pt idx="728">
                  <c:v>0.74730000000000063</c:v>
                </c:pt>
                <c:pt idx="729">
                  <c:v>0.74910000000000065</c:v>
                </c:pt>
                <c:pt idx="730">
                  <c:v>0.75070000000000237</c:v>
                </c:pt>
                <c:pt idx="731">
                  <c:v>0.75230000000000063</c:v>
                </c:pt>
                <c:pt idx="732">
                  <c:v>0.75380000000000236</c:v>
                </c:pt>
                <c:pt idx="733">
                  <c:v>0.75540000000000063</c:v>
                </c:pt>
                <c:pt idx="734">
                  <c:v>0.75710000000000188</c:v>
                </c:pt>
                <c:pt idx="735">
                  <c:v>0.75830000000000064</c:v>
                </c:pt>
                <c:pt idx="736">
                  <c:v>0.75980000000000236</c:v>
                </c:pt>
                <c:pt idx="737">
                  <c:v>0.76100000000000212</c:v>
                </c:pt>
                <c:pt idx="738">
                  <c:v>0.76220000000000065</c:v>
                </c:pt>
                <c:pt idx="739">
                  <c:v>0.76370000000000249</c:v>
                </c:pt>
                <c:pt idx="740">
                  <c:v>0.76490000000000236</c:v>
                </c:pt>
                <c:pt idx="741">
                  <c:v>0.76610000000000211</c:v>
                </c:pt>
                <c:pt idx="742">
                  <c:v>0.76730000000000065</c:v>
                </c:pt>
                <c:pt idx="743">
                  <c:v>0.76840000000000064</c:v>
                </c:pt>
                <c:pt idx="744">
                  <c:v>0.76950000000000063</c:v>
                </c:pt>
                <c:pt idx="745">
                  <c:v>0.77059999999999995</c:v>
                </c:pt>
                <c:pt idx="746">
                  <c:v>0.77159999999999995</c:v>
                </c:pt>
                <c:pt idx="747">
                  <c:v>0.77250000000000063</c:v>
                </c:pt>
                <c:pt idx="748">
                  <c:v>0.77310000000000212</c:v>
                </c:pt>
                <c:pt idx="749">
                  <c:v>0.77380000000000249</c:v>
                </c:pt>
                <c:pt idx="750">
                  <c:v>0.77450000000000063</c:v>
                </c:pt>
                <c:pt idx="751">
                  <c:v>0.77510000000000212</c:v>
                </c:pt>
                <c:pt idx="752">
                  <c:v>0.77580000000000249</c:v>
                </c:pt>
                <c:pt idx="753">
                  <c:v>0.77640000000000065</c:v>
                </c:pt>
                <c:pt idx="754">
                  <c:v>0.77700000000000236</c:v>
                </c:pt>
                <c:pt idx="755">
                  <c:v>0.77730000000000188</c:v>
                </c:pt>
                <c:pt idx="756">
                  <c:v>0.77760000000000284</c:v>
                </c:pt>
                <c:pt idx="757">
                  <c:v>0.77800000000000236</c:v>
                </c:pt>
                <c:pt idx="758">
                  <c:v>0.77830000000000188</c:v>
                </c:pt>
                <c:pt idx="759">
                  <c:v>0.77870000000000283</c:v>
                </c:pt>
                <c:pt idx="760">
                  <c:v>0.77890000000000248</c:v>
                </c:pt>
                <c:pt idx="761">
                  <c:v>0.77890000000000248</c:v>
                </c:pt>
                <c:pt idx="762">
                  <c:v>0.7788000000000026</c:v>
                </c:pt>
                <c:pt idx="763">
                  <c:v>0.7788000000000026</c:v>
                </c:pt>
                <c:pt idx="764">
                  <c:v>0.77890000000000248</c:v>
                </c:pt>
                <c:pt idx="765">
                  <c:v>0.77890000000000248</c:v>
                </c:pt>
                <c:pt idx="766">
                  <c:v>0.77870000000000283</c:v>
                </c:pt>
                <c:pt idx="767">
                  <c:v>0.78</c:v>
                </c:pt>
                <c:pt idx="768">
                  <c:v>0.78149999999999997</c:v>
                </c:pt>
                <c:pt idx="769">
                  <c:v>0.78129999999999999</c:v>
                </c:pt>
                <c:pt idx="770">
                  <c:v>0.78090000000000004</c:v>
                </c:pt>
                <c:pt idx="771">
                  <c:v>0.78029999999999999</c:v>
                </c:pt>
                <c:pt idx="772">
                  <c:v>0.7798000000000026</c:v>
                </c:pt>
                <c:pt idx="773">
                  <c:v>0.77940000000000065</c:v>
                </c:pt>
                <c:pt idx="774">
                  <c:v>0.7788000000000026</c:v>
                </c:pt>
                <c:pt idx="775">
                  <c:v>0.77820000000000211</c:v>
                </c:pt>
                <c:pt idx="776">
                  <c:v>0.77750000000000064</c:v>
                </c:pt>
                <c:pt idx="777">
                  <c:v>0.77670000000000283</c:v>
                </c:pt>
                <c:pt idx="778">
                  <c:v>0.77600000000000235</c:v>
                </c:pt>
                <c:pt idx="779">
                  <c:v>0.77510000000000212</c:v>
                </c:pt>
                <c:pt idx="780">
                  <c:v>0.77390000000000236</c:v>
                </c:pt>
                <c:pt idx="781">
                  <c:v>0.77310000000000212</c:v>
                </c:pt>
                <c:pt idx="782">
                  <c:v>0.77210000000000212</c:v>
                </c:pt>
                <c:pt idx="783">
                  <c:v>0.77090000000000236</c:v>
                </c:pt>
                <c:pt idx="784">
                  <c:v>0.76980000000000248</c:v>
                </c:pt>
                <c:pt idx="785">
                  <c:v>0.76840000000000064</c:v>
                </c:pt>
                <c:pt idx="786">
                  <c:v>0.76710000000000211</c:v>
                </c:pt>
                <c:pt idx="787">
                  <c:v>0.76590000000000236</c:v>
                </c:pt>
                <c:pt idx="788">
                  <c:v>0.76450000000000062</c:v>
                </c:pt>
                <c:pt idx="789">
                  <c:v>0.763100000000002</c:v>
                </c:pt>
                <c:pt idx="790">
                  <c:v>0.76170000000000249</c:v>
                </c:pt>
                <c:pt idx="791">
                  <c:v>0.76010000000000189</c:v>
                </c:pt>
                <c:pt idx="792">
                  <c:v>0.75870000000000248</c:v>
                </c:pt>
                <c:pt idx="793">
                  <c:v>0.75720000000000065</c:v>
                </c:pt>
                <c:pt idx="794">
                  <c:v>0.75549999999999995</c:v>
                </c:pt>
                <c:pt idx="795">
                  <c:v>0.75390000000000212</c:v>
                </c:pt>
                <c:pt idx="796">
                  <c:v>0.75220000000000065</c:v>
                </c:pt>
                <c:pt idx="797">
                  <c:v>0.75049999999999994</c:v>
                </c:pt>
                <c:pt idx="798">
                  <c:v>0.74880000000000213</c:v>
                </c:pt>
                <c:pt idx="799">
                  <c:v>0.74710000000000065</c:v>
                </c:pt>
                <c:pt idx="800">
                  <c:v>0.74510000000000065</c:v>
                </c:pt>
                <c:pt idx="801">
                  <c:v>0.74320000000000064</c:v>
                </c:pt>
                <c:pt idx="802">
                  <c:v>0.74150000000000005</c:v>
                </c:pt>
                <c:pt idx="803">
                  <c:v>0.73939999999999995</c:v>
                </c:pt>
                <c:pt idx="804">
                  <c:v>0.73720000000000063</c:v>
                </c:pt>
                <c:pt idx="805">
                  <c:v>0.73510000000000064</c:v>
                </c:pt>
                <c:pt idx="806">
                  <c:v>0.73300000000000065</c:v>
                </c:pt>
                <c:pt idx="807">
                  <c:v>0.73100000000000065</c:v>
                </c:pt>
                <c:pt idx="808">
                  <c:v>0.72890000000000188</c:v>
                </c:pt>
                <c:pt idx="809">
                  <c:v>0.72660000000000236</c:v>
                </c:pt>
                <c:pt idx="810">
                  <c:v>0.72450000000000003</c:v>
                </c:pt>
                <c:pt idx="811">
                  <c:v>0.72230000000000005</c:v>
                </c:pt>
                <c:pt idx="812">
                  <c:v>0.72000000000000064</c:v>
                </c:pt>
                <c:pt idx="813">
                  <c:v>0.71780000000000188</c:v>
                </c:pt>
                <c:pt idx="814">
                  <c:v>0.71570000000000211</c:v>
                </c:pt>
                <c:pt idx="815">
                  <c:v>0.71360000000000212</c:v>
                </c:pt>
                <c:pt idx="816">
                  <c:v>0.71140000000000003</c:v>
                </c:pt>
                <c:pt idx="817">
                  <c:v>0.70909999999999995</c:v>
                </c:pt>
                <c:pt idx="818">
                  <c:v>0.70670000000000188</c:v>
                </c:pt>
                <c:pt idx="819">
                  <c:v>0.70420000000000005</c:v>
                </c:pt>
                <c:pt idx="820">
                  <c:v>0.70200000000000062</c:v>
                </c:pt>
                <c:pt idx="821">
                  <c:v>0.69960000000000189</c:v>
                </c:pt>
                <c:pt idx="822">
                  <c:v>0.69710000000000005</c:v>
                </c:pt>
                <c:pt idx="823">
                  <c:v>0.69480000000000064</c:v>
                </c:pt>
                <c:pt idx="824">
                  <c:v>0.69259999999999999</c:v>
                </c:pt>
                <c:pt idx="825">
                  <c:v>0.69020000000000004</c:v>
                </c:pt>
                <c:pt idx="826">
                  <c:v>0.6875</c:v>
                </c:pt>
                <c:pt idx="827">
                  <c:v>0.68530000000000002</c:v>
                </c:pt>
                <c:pt idx="828">
                  <c:v>0.68300000000000005</c:v>
                </c:pt>
                <c:pt idx="829">
                  <c:v>0.68049999999999999</c:v>
                </c:pt>
                <c:pt idx="830">
                  <c:v>0.67820000000000236</c:v>
                </c:pt>
                <c:pt idx="831">
                  <c:v>0.67580000000000284</c:v>
                </c:pt>
                <c:pt idx="832">
                  <c:v>0.67330000000000212</c:v>
                </c:pt>
                <c:pt idx="833">
                  <c:v>0.67070000000000285</c:v>
                </c:pt>
                <c:pt idx="834">
                  <c:v>0.66800000000000248</c:v>
                </c:pt>
                <c:pt idx="835">
                  <c:v>0.66550000000000065</c:v>
                </c:pt>
                <c:pt idx="836">
                  <c:v>0.66320000000000212</c:v>
                </c:pt>
                <c:pt idx="837">
                  <c:v>0.66080000000000261</c:v>
                </c:pt>
                <c:pt idx="838">
                  <c:v>0.65830000000000188</c:v>
                </c:pt>
                <c:pt idx="839">
                  <c:v>0.65590000000000248</c:v>
                </c:pt>
                <c:pt idx="840">
                  <c:v>0.65340000000000065</c:v>
                </c:pt>
                <c:pt idx="841">
                  <c:v>0.65100000000000235</c:v>
                </c:pt>
                <c:pt idx="842">
                  <c:v>0.64840000000000064</c:v>
                </c:pt>
                <c:pt idx="843">
                  <c:v>0.64590000000000236</c:v>
                </c:pt>
                <c:pt idx="844">
                  <c:v>0.64330000000000065</c:v>
                </c:pt>
                <c:pt idx="845">
                  <c:v>0.64059999999999995</c:v>
                </c:pt>
                <c:pt idx="846">
                  <c:v>0.63780000000000237</c:v>
                </c:pt>
                <c:pt idx="847">
                  <c:v>0.63510000000000189</c:v>
                </c:pt>
                <c:pt idx="848">
                  <c:v>0.63280000000000236</c:v>
                </c:pt>
                <c:pt idx="849">
                  <c:v>0.63020000000000065</c:v>
                </c:pt>
                <c:pt idx="850">
                  <c:v>0.62720000000000065</c:v>
                </c:pt>
                <c:pt idx="851">
                  <c:v>0.62440000000000062</c:v>
                </c:pt>
                <c:pt idx="852">
                  <c:v>0.62170000000000236</c:v>
                </c:pt>
                <c:pt idx="853">
                  <c:v>0.61850000000000005</c:v>
                </c:pt>
                <c:pt idx="854">
                  <c:v>0.61520000000000064</c:v>
                </c:pt>
                <c:pt idx="855">
                  <c:v>0.61240000000000061</c:v>
                </c:pt>
                <c:pt idx="856">
                  <c:v>0.60970000000000213</c:v>
                </c:pt>
                <c:pt idx="857">
                  <c:v>0.60680000000000212</c:v>
                </c:pt>
                <c:pt idx="858">
                  <c:v>0.60390000000000188</c:v>
                </c:pt>
                <c:pt idx="859">
                  <c:v>0.60060000000000235</c:v>
                </c:pt>
                <c:pt idx="860">
                  <c:v>0.59689999999999999</c:v>
                </c:pt>
                <c:pt idx="861">
                  <c:v>0.59339999999999959</c:v>
                </c:pt>
                <c:pt idx="862">
                  <c:v>0.58979999999999999</c:v>
                </c:pt>
                <c:pt idx="863">
                  <c:v>0.5861999999999995</c:v>
                </c:pt>
                <c:pt idx="864">
                  <c:v>0.58260000000000001</c:v>
                </c:pt>
                <c:pt idx="865">
                  <c:v>0.57900000000000063</c:v>
                </c:pt>
                <c:pt idx="866">
                  <c:v>0.57520000000000004</c:v>
                </c:pt>
                <c:pt idx="867">
                  <c:v>0.57120000000000004</c:v>
                </c:pt>
                <c:pt idx="868">
                  <c:v>0.56730000000000003</c:v>
                </c:pt>
                <c:pt idx="869">
                  <c:v>0.56359999999999999</c:v>
                </c:pt>
                <c:pt idx="870">
                  <c:v>0.56240000000000001</c:v>
                </c:pt>
                <c:pt idx="871">
                  <c:v>0.56130000000000002</c:v>
                </c:pt>
                <c:pt idx="872">
                  <c:v>0.55759999999999998</c:v>
                </c:pt>
                <c:pt idx="873">
                  <c:v>0.55320000000000003</c:v>
                </c:pt>
                <c:pt idx="874">
                  <c:v>0.54930000000000001</c:v>
                </c:pt>
                <c:pt idx="875">
                  <c:v>0.54520000000000002</c:v>
                </c:pt>
                <c:pt idx="876">
                  <c:v>0.54059999999999997</c:v>
                </c:pt>
                <c:pt idx="877">
                  <c:v>0.5363</c:v>
                </c:pt>
                <c:pt idx="878">
                  <c:v>0.53190000000000004</c:v>
                </c:pt>
                <c:pt idx="879">
                  <c:v>0.52759999999999996</c:v>
                </c:pt>
                <c:pt idx="880">
                  <c:v>0.52359999999999951</c:v>
                </c:pt>
                <c:pt idx="881">
                  <c:v>0.51919999999999999</c:v>
                </c:pt>
                <c:pt idx="882">
                  <c:v>0.51390000000000002</c:v>
                </c:pt>
                <c:pt idx="883">
                  <c:v>0.50929999999999997</c:v>
                </c:pt>
                <c:pt idx="884">
                  <c:v>0.505</c:v>
                </c:pt>
                <c:pt idx="885">
                  <c:v>0.50070000000000003</c:v>
                </c:pt>
                <c:pt idx="886">
                  <c:v>0.49580000000000124</c:v>
                </c:pt>
                <c:pt idx="887">
                  <c:v>0.49080000000000112</c:v>
                </c:pt>
                <c:pt idx="888">
                  <c:v>0.48600000000000032</c:v>
                </c:pt>
                <c:pt idx="889">
                  <c:v>0.48070000000000002</c:v>
                </c:pt>
                <c:pt idx="890">
                  <c:v>0.47570000000000001</c:v>
                </c:pt>
                <c:pt idx="891">
                  <c:v>0.47080000000000038</c:v>
                </c:pt>
                <c:pt idx="892">
                  <c:v>0.4657</c:v>
                </c:pt>
                <c:pt idx="893">
                  <c:v>0.46080000000000032</c:v>
                </c:pt>
                <c:pt idx="894">
                  <c:v>0.45590000000000008</c:v>
                </c:pt>
                <c:pt idx="895">
                  <c:v>0.45070000000000005</c:v>
                </c:pt>
                <c:pt idx="896">
                  <c:v>0.4456</c:v>
                </c:pt>
                <c:pt idx="897">
                  <c:v>0.44069999999999998</c:v>
                </c:pt>
                <c:pt idx="898">
                  <c:v>0.43540000000000106</c:v>
                </c:pt>
                <c:pt idx="899">
                  <c:v>0.42990000000000106</c:v>
                </c:pt>
                <c:pt idx="900">
                  <c:v>0.42490000000000094</c:v>
                </c:pt>
                <c:pt idx="901">
                  <c:v>0.41990000000000038</c:v>
                </c:pt>
                <c:pt idx="902">
                  <c:v>0.41500000000000031</c:v>
                </c:pt>
                <c:pt idx="903">
                  <c:v>0.41000000000000031</c:v>
                </c:pt>
                <c:pt idx="904">
                  <c:v>0.40480000000000038</c:v>
                </c:pt>
                <c:pt idx="905">
                  <c:v>0.39940000000000142</c:v>
                </c:pt>
                <c:pt idx="906">
                  <c:v>0.39440000000000142</c:v>
                </c:pt>
                <c:pt idx="907">
                  <c:v>0.38930000000000142</c:v>
                </c:pt>
                <c:pt idx="908">
                  <c:v>0.38400000000000106</c:v>
                </c:pt>
                <c:pt idx="909">
                  <c:v>0.37890000000000118</c:v>
                </c:pt>
                <c:pt idx="910">
                  <c:v>0.37430000000000124</c:v>
                </c:pt>
                <c:pt idx="911">
                  <c:v>0.36960000000000032</c:v>
                </c:pt>
                <c:pt idx="912">
                  <c:v>0.36490000000000095</c:v>
                </c:pt>
                <c:pt idx="913">
                  <c:v>0.36050000000000032</c:v>
                </c:pt>
                <c:pt idx="914">
                  <c:v>0.35580000000000106</c:v>
                </c:pt>
                <c:pt idx="915">
                  <c:v>0.35110000000000002</c:v>
                </c:pt>
                <c:pt idx="916">
                  <c:v>0.34670000000000001</c:v>
                </c:pt>
                <c:pt idx="917">
                  <c:v>0.34240000000000032</c:v>
                </c:pt>
                <c:pt idx="918">
                  <c:v>0.33800000000000124</c:v>
                </c:pt>
                <c:pt idx="919">
                  <c:v>0.33410000000000106</c:v>
                </c:pt>
                <c:pt idx="920">
                  <c:v>0.33040000000000147</c:v>
                </c:pt>
                <c:pt idx="921">
                  <c:v>0.32690000000000125</c:v>
                </c:pt>
                <c:pt idx="922">
                  <c:v>0.32350000000000106</c:v>
                </c:pt>
                <c:pt idx="923">
                  <c:v>0.31990000000000124</c:v>
                </c:pt>
                <c:pt idx="924">
                  <c:v>0.31650000000000106</c:v>
                </c:pt>
                <c:pt idx="925">
                  <c:v>0.31350000000000094</c:v>
                </c:pt>
                <c:pt idx="926">
                  <c:v>0.31030000000000124</c:v>
                </c:pt>
                <c:pt idx="927">
                  <c:v>0.30730000000000124</c:v>
                </c:pt>
                <c:pt idx="928">
                  <c:v>0.30430000000000124</c:v>
                </c:pt>
                <c:pt idx="929">
                  <c:v>0.30130000000000107</c:v>
                </c:pt>
                <c:pt idx="930">
                  <c:v>0.29860000000000031</c:v>
                </c:pt>
                <c:pt idx="931">
                  <c:v>0.29610000000000031</c:v>
                </c:pt>
                <c:pt idx="932">
                  <c:v>0.29410000000000008</c:v>
                </c:pt>
                <c:pt idx="933">
                  <c:v>0.29200000000000031</c:v>
                </c:pt>
                <c:pt idx="934">
                  <c:v>0.28990000000000032</c:v>
                </c:pt>
                <c:pt idx="935">
                  <c:v>0.28810000000000002</c:v>
                </c:pt>
                <c:pt idx="936">
                  <c:v>0.28630000000000094</c:v>
                </c:pt>
                <c:pt idx="937">
                  <c:v>0.28450000000000031</c:v>
                </c:pt>
                <c:pt idx="938">
                  <c:v>0.28300000000000008</c:v>
                </c:pt>
                <c:pt idx="939">
                  <c:v>0.28170000000000001</c:v>
                </c:pt>
                <c:pt idx="940">
                  <c:v>0.28090000000000032</c:v>
                </c:pt>
                <c:pt idx="941">
                  <c:v>0.28000000000000008</c:v>
                </c:pt>
                <c:pt idx="942">
                  <c:v>0.27940000000000031</c:v>
                </c:pt>
                <c:pt idx="943">
                  <c:v>0.27880000000000038</c:v>
                </c:pt>
                <c:pt idx="944">
                  <c:v>0.27830000000000032</c:v>
                </c:pt>
                <c:pt idx="945">
                  <c:v>0.2782</c:v>
                </c:pt>
                <c:pt idx="946">
                  <c:v>0.27830000000000032</c:v>
                </c:pt>
                <c:pt idx="947">
                  <c:v>0.27860000000000001</c:v>
                </c:pt>
                <c:pt idx="948">
                  <c:v>0.27910000000000001</c:v>
                </c:pt>
                <c:pt idx="949">
                  <c:v>0.27950000000000008</c:v>
                </c:pt>
                <c:pt idx="950">
                  <c:v>0.28030000000000038</c:v>
                </c:pt>
                <c:pt idx="951">
                  <c:v>0.28130000000000038</c:v>
                </c:pt>
                <c:pt idx="952">
                  <c:v>0.28230000000000038</c:v>
                </c:pt>
                <c:pt idx="953">
                  <c:v>0.28340000000000032</c:v>
                </c:pt>
                <c:pt idx="954">
                  <c:v>0.28490000000000032</c:v>
                </c:pt>
                <c:pt idx="955">
                  <c:v>0.28640000000000032</c:v>
                </c:pt>
                <c:pt idx="956">
                  <c:v>0.28810000000000002</c:v>
                </c:pt>
                <c:pt idx="957">
                  <c:v>0.28990000000000032</c:v>
                </c:pt>
                <c:pt idx="958">
                  <c:v>0.29170000000000001</c:v>
                </c:pt>
                <c:pt idx="959">
                  <c:v>0.29380000000000106</c:v>
                </c:pt>
                <c:pt idx="960">
                  <c:v>0.29610000000000031</c:v>
                </c:pt>
                <c:pt idx="961">
                  <c:v>0.29870000000000002</c:v>
                </c:pt>
                <c:pt idx="962">
                  <c:v>0.30160000000000031</c:v>
                </c:pt>
                <c:pt idx="963">
                  <c:v>0.30430000000000124</c:v>
                </c:pt>
                <c:pt idx="964">
                  <c:v>0.30680000000000124</c:v>
                </c:pt>
                <c:pt idx="965">
                  <c:v>0.30970000000000031</c:v>
                </c:pt>
                <c:pt idx="966">
                  <c:v>0.31270000000000031</c:v>
                </c:pt>
                <c:pt idx="967">
                  <c:v>0.31540000000000107</c:v>
                </c:pt>
                <c:pt idx="968">
                  <c:v>0.31850000000000106</c:v>
                </c:pt>
                <c:pt idx="969">
                  <c:v>0.32190000000000124</c:v>
                </c:pt>
                <c:pt idx="970">
                  <c:v>0.32530000000000142</c:v>
                </c:pt>
                <c:pt idx="971">
                  <c:v>0.32870000000000038</c:v>
                </c:pt>
                <c:pt idx="972">
                  <c:v>0.33220000000000038</c:v>
                </c:pt>
                <c:pt idx="973">
                  <c:v>0.33590000000000142</c:v>
                </c:pt>
                <c:pt idx="974">
                  <c:v>0.33960000000000107</c:v>
                </c:pt>
                <c:pt idx="975">
                  <c:v>0.34360000000000002</c:v>
                </c:pt>
                <c:pt idx="976">
                  <c:v>0.34790000000000032</c:v>
                </c:pt>
                <c:pt idx="977">
                  <c:v>0.35170000000000001</c:v>
                </c:pt>
                <c:pt idx="978">
                  <c:v>0.35560000000000008</c:v>
                </c:pt>
                <c:pt idx="979">
                  <c:v>0.35970000000000002</c:v>
                </c:pt>
                <c:pt idx="980">
                  <c:v>0.36400000000000032</c:v>
                </c:pt>
                <c:pt idx="981">
                  <c:v>0.36850000000000038</c:v>
                </c:pt>
                <c:pt idx="982">
                  <c:v>0.37290000000000106</c:v>
                </c:pt>
                <c:pt idx="983">
                  <c:v>0.37730000000000125</c:v>
                </c:pt>
                <c:pt idx="984">
                  <c:v>0.38180000000000142</c:v>
                </c:pt>
                <c:pt idx="985">
                  <c:v>0.38660000000000094</c:v>
                </c:pt>
                <c:pt idx="986">
                  <c:v>0.39160000000000106</c:v>
                </c:pt>
                <c:pt idx="987">
                  <c:v>0.39640000000000142</c:v>
                </c:pt>
                <c:pt idx="988">
                  <c:v>0.40210000000000001</c:v>
                </c:pt>
                <c:pt idx="989">
                  <c:v>0.40770000000000001</c:v>
                </c:pt>
                <c:pt idx="990">
                  <c:v>0.41250000000000031</c:v>
                </c:pt>
                <c:pt idx="991">
                  <c:v>0.41760000000000008</c:v>
                </c:pt>
                <c:pt idx="992">
                  <c:v>0.42270000000000002</c:v>
                </c:pt>
                <c:pt idx="993">
                  <c:v>0.42790000000000095</c:v>
                </c:pt>
                <c:pt idx="994">
                  <c:v>0.43300000000000038</c:v>
                </c:pt>
                <c:pt idx="995">
                  <c:v>0.43790000000000107</c:v>
                </c:pt>
                <c:pt idx="996">
                  <c:v>0.44290000000000002</c:v>
                </c:pt>
                <c:pt idx="997">
                  <c:v>0.44800000000000001</c:v>
                </c:pt>
                <c:pt idx="998">
                  <c:v>0.45279999999999998</c:v>
                </c:pt>
                <c:pt idx="999">
                  <c:v>0.45740000000000008</c:v>
                </c:pt>
                <c:pt idx="1000">
                  <c:v>0.4597</c:v>
                </c:pt>
              </c:numCache>
            </c:numRef>
          </c:yVal>
          <c:smooth val="1"/>
        </c:ser>
        <c:ser>
          <c:idx val="1"/>
          <c:order val="1"/>
          <c:tx>
            <c:strRef>
              <c:f>Sheet10!$AF$2</c:f>
              <c:strCache>
                <c:ptCount val="1"/>
                <c:pt idx="0">
                  <c:v>96 hours</c:v>
                </c:pt>
              </c:strCache>
            </c:strRef>
          </c:tx>
          <c:marker>
            <c:symbol val="none"/>
          </c:marker>
          <c:xVal>
            <c:numRef>
              <c:f>Sheet10!$AD$3:$AD$1003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Sheet10!$AF$3:$AF$1003</c:f>
              <c:numCache>
                <c:formatCode>General</c:formatCode>
                <c:ptCount val="1001"/>
                <c:pt idx="0">
                  <c:v>2.0000000000000052E-4</c:v>
                </c:pt>
                <c:pt idx="1">
                  <c:v>2.0000000000000052E-4</c:v>
                </c:pt>
                <c:pt idx="2">
                  <c:v>4.0000000000000034E-4</c:v>
                </c:pt>
                <c:pt idx="3">
                  <c:v>1.1000000000000044E-3</c:v>
                </c:pt>
                <c:pt idx="4">
                  <c:v>1.800000000000006E-3</c:v>
                </c:pt>
                <c:pt idx="5">
                  <c:v>2.0000000000000052E-3</c:v>
                </c:pt>
                <c:pt idx="6">
                  <c:v>2.2000000000000079E-3</c:v>
                </c:pt>
                <c:pt idx="7">
                  <c:v>2.3000000000000052E-3</c:v>
                </c:pt>
                <c:pt idx="8">
                  <c:v>2.3999999999999998E-3</c:v>
                </c:pt>
                <c:pt idx="9">
                  <c:v>2.3999999999999998E-3</c:v>
                </c:pt>
                <c:pt idx="10">
                  <c:v>2.5999999999999999E-3</c:v>
                </c:pt>
                <c:pt idx="11">
                  <c:v>2.7000000000000088E-3</c:v>
                </c:pt>
                <c:pt idx="12">
                  <c:v>2.8999999999999998E-3</c:v>
                </c:pt>
                <c:pt idx="13">
                  <c:v>3.2000000000000123E-3</c:v>
                </c:pt>
                <c:pt idx="14">
                  <c:v>3.2000000000000123E-3</c:v>
                </c:pt>
                <c:pt idx="15">
                  <c:v>3.3000000000000052E-3</c:v>
                </c:pt>
                <c:pt idx="16">
                  <c:v>3.4000000000000094E-3</c:v>
                </c:pt>
                <c:pt idx="17">
                  <c:v>3.7000000000000153E-3</c:v>
                </c:pt>
                <c:pt idx="18">
                  <c:v>3.9000000000000094E-3</c:v>
                </c:pt>
                <c:pt idx="19">
                  <c:v>3.9000000000000094E-3</c:v>
                </c:pt>
                <c:pt idx="20">
                  <c:v>4.0000000000000114E-3</c:v>
                </c:pt>
                <c:pt idx="21">
                  <c:v>4.1999999999999997E-3</c:v>
                </c:pt>
                <c:pt idx="22">
                  <c:v>4.4000000000000124E-3</c:v>
                </c:pt>
                <c:pt idx="23">
                  <c:v>4.5000000000000014E-3</c:v>
                </c:pt>
                <c:pt idx="24">
                  <c:v>4.6000000000000034E-3</c:v>
                </c:pt>
                <c:pt idx="25">
                  <c:v>4.8000000000000004E-3</c:v>
                </c:pt>
                <c:pt idx="26">
                  <c:v>4.8000000000000004E-3</c:v>
                </c:pt>
                <c:pt idx="27">
                  <c:v>4.9000000000000189E-3</c:v>
                </c:pt>
                <c:pt idx="28">
                  <c:v>5.1000000000000004E-3</c:v>
                </c:pt>
                <c:pt idx="29">
                  <c:v>5.1999999999999998E-3</c:v>
                </c:pt>
                <c:pt idx="30">
                  <c:v>5.1999999999999998E-3</c:v>
                </c:pt>
                <c:pt idx="31">
                  <c:v>5.4000000000000124E-3</c:v>
                </c:pt>
                <c:pt idx="32">
                  <c:v>5.5000000000000014E-3</c:v>
                </c:pt>
                <c:pt idx="33">
                  <c:v>5.6000000000000034E-3</c:v>
                </c:pt>
                <c:pt idx="34">
                  <c:v>5.9000000000000198E-3</c:v>
                </c:pt>
                <c:pt idx="35">
                  <c:v>6.0000000000000114E-3</c:v>
                </c:pt>
                <c:pt idx="36">
                  <c:v>6.1000000000000004E-3</c:v>
                </c:pt>
                <c:pt idx="37">
                  <c:v>6.2000000000000189E-3</c:v>
                </c:pt>
                <c:pt idx="38">
                  <c:v>6.3000000000000113E-3</c:v>
                </c:pt>
                <c:pt idx="39">
                  <c:v>6.6000000000000034E-3</c:v>
                </c:pt>
                <c:pt idx="40">
                  <c:v>6.7000000000000193E-3</c:v>
                </c:pt>
                <c:pt idx="41">
                  <c:v>6.800000000000017E-3</c:v>
                </c:pt>
                <c:pt idx="42">
                  <c:v>7.0000000000000114E-3</c:v>
                </c:pt>
                <c:pt idx="43">
                  <c:v>7.2000000000000189E-3</c:v>
                </c:pt>
                <c:pt idx="44">
                  <c:v>7.3000000000000113E-3</c:v>
                </c:pt>
                <c:pt idx="45">
                  <c:v>7.4000000000000281E-3</c:v>
                </c:pt>
                <c:pt idx="46">
                  <c:v>7.6000000000000104E-3</c:v>
                </c:pt>
                <c:pt idx="47">
                  <c:v>7.6000000000000104E-3</c:v>
                </c:pt>
                <c:pt idx="48">
                  <c:v>7.7000000000000237E-3</c:v>
                </c:pt>
                <c:pt idx="49">
                  <c:v>7.9000000000000303E-3</c:v>
                </c:pt>
                <c:pt idx="50">
                  <c:v>8.1000000000000048E-3</c:v>
                </c:pt>
                <c:pt idx="51">
                  <c:v>8.1000000000000048E-3</c:v>
                </c:pt>
                <c:pt idx="52">
                  <c:v>8.2000000000000007E-3</c:v>
                </c:pt>
                <c:pt idx="53">
                  <c:v>8.3000000000000226E-3</c:v>
                </c:pt>
                <c:pt idx="54">
                  <c:v>8.3000000000000226E-3</c:v>
                </c:pt>
                <c:pt idx="55">
                  <c:v>8.4000000000000047E-3</c:v>
                </c:pt>
                <c:pt idx="56">
                  <c:v>8.7000000000000046E-3</c:v>
                </c:pt>
                <c:pt idx="57">
                  <c:v>8.8000000000000248E-3</c:v>
                </c:pt>
                <c:pt idx="58">
                  <c:v>8.9000000000000207E-3</c:v>
                </c:pt>
                <c:pt idx="59">
                  <c:v>9.0000000000000028E-3</c:v>
                </c:pt>
                <c:pt idx="60">
                  <c:v>9.2000000000000068E-3</c:v>
                </c:pt>
                <c:pt idx="61">
                  <c:v>9.4000000000000247E-3</c:v>
                </c:pt>
                <c:pt idx="62">
                  <c:v>9.5000000000000067E-3</c:v>
                </c:pt>
                <c:pt idx="63">
                  <c:v>9.6000000000000026E-3</c:v>
                </c:pt>
                <c:pt idx="64">
                  <c:v>9.8000000000000413E-3</c:v>
                </c:pt>
                <c:pt idx="65">
                  <c:v>9.9000000000000268E-3</c:v>
                </c:pt>
                <c:pt idx="66">
                  <c:v>1.0000000000000005E-2</c:v>
                </c:pt>
                <c:pt idx="67">
                  <c:v>1.0100000000000001E-2</c:v>
                </c:pt>
                <c:pt idx="68">
                  <c:v>1.0300000000000005E-2</c:v>
                </c:pt>
                <c:pt idx="69">
                  <c:v>1.0400000000000001E-2</c:v>
                </c:pt>
                <c:pt idx="70">
                  <c:v>1.0500000000000021E-2</c:v>
                </c:pt>
                <c:pt idx="71">
                  <c:v>1.0500000000000021E-2</c:v>
                </c:pt>
                <c:pt idx="72">
                  <c:v>1.0600000000000021E-2</c:v>
                </c:pt>
                <c:pt idx="73">
                  <c:v>1.0900000000000003E-2</c:v>
                </c:pt>
                <c:pt idx="74">
                  <c:v>1.0999999999999998E-2</c:v>
                </c:pt>
                <c:pt idx="75">
                  <c:v>1.0999999999999998E-2</c:v>
                </c:pt>
                <c:pt idx="76">
                  <c:v>1.0999999999999998E-2</c:v>
                </c:pt>
                <c:pt idx="77">
                  <c:v>1.1100000000000042E-2</c:v>
                </c:pt>
                <c:pt idx="78">
                  <c:v>1.1200000000000042E-2</c:v>
                </c:pt>
                <c:pt idx="79">
                  <c:v>1.1400000000000049E-2</c:v>
                </c:pt>
                <c:pt idx="80">
                  <c:v>1.1599999999999996E-2</c:v>
                </c:pt>
                <c:pt idx="81">
                  <c:v>1.1700000000000052E-2</c:v>
                </c:pt>
                <c:pt idx="82">
                  <c:v>1.1800000000000054E-2</c:v>
                </c:pt>
                <c:pt idx="83">
                  <c:v>1.2E-2</c:v>
                </c:pt>
                <c:pt idx="84">
                  <c:v>1.2100000000000001E-2</c:v>
                </c:pt>
                <c:pt idx="85">
                  <c:v>1.2300000000000005E-2</c:v>
                </c:pt>
                <c:pt idx="86">
                  <c:v>1.2500000000000001E-2</c:v>
                </c:pt>
                <c:pt idx="87">
                  <c:v>1.2600000000000005E-2</c:v>
                </c:pt>
                <c:pt idx="88">
                  <c:v>1.2699999999999998E-2</c:v>
                </c:pt>
                <c:pt idx="89">
                  <c:v>1.2800000000000021E-2</c:v>
                </c:pt>
                <c:pt idx="90">
                  <c:v>1.2800000000000021E-2</c:v>
                </c:pt>
                <c:pt idx="91">
                  <c:v>1.3100000000000021E-2</c:v>
                </c:pt>
                <c:pt idx="92">
                  <c:v>1.3200000000000042E-2</c:v>
                </c:pt>
                <c:pt idx="93">
                  <c:v>1.3299999999999998E-2</c:v>
                </c:pt>
                <c:pt idx="94">
                  <c:v>1.3299999999999998E-2</c:v>
                </c:pt>
                <c:pt idx="95">
                  <c:v>1.3400000000000044E-2</c:v>
                </c:pt>
                <c:pt idx="96">
                  <c:v>1.3400000000000044E-2</c:v>
                </c:pt>
                <c:pt idx="97">
                  <c:v>1.3500000000000045E-2</c:v>
                </c:pt>
                <c:pt idx="98">
                  <c:v>1.3700000000000049E-2</c:v>
                </c:pt>
                <c:pt idx="99">
                  <c:v>1.3899999999999999E-2</c:v>
                </c:pt>
                <c:pt idx="100">
                  <c:v>1.4E-2</c:v>
                </c:pt>
                <c:pt idx="101">
                  <c:v>1.4200000000000001E-2</c:v>
                </c:pt>
                <c:pt idx="102">
                  <c:v>1.4400000000000001E-2</c:v>
                </c:pt>
                <c:pt idx="103">
                  <c:v>1.4500000000000001E-2</c:v>
                </c:pt>
                <c:pt idx="104">
                  <c:v>1.4600000000000005E-2</c:v>
                </c:pt>
                <c:pt idx="105">
                  <c:v>1.4800000000000001E-2</c:v>
                </c:pt>
                <c:pt idx="106">
                  <c:v>1.4900000000000005E-2</c:v>
                </c:pt>
                <c:pt idx="107">
                  <c:v>1.5100000000000021E-2</c:v>
                </c:pt>
                <c:pt idx="108">
                  <c:v>1.5299999999999998E-2</c:v>
                </c:pt>
                <c:pt idx="109">
                  <c:v>1.5400000000000021E-2</c:v>
                </c:pt>
                <c:pt idx="110">
                  <c:v>1.5400000000000021E-2</c:v>
                </c:pt>
                <c:pt idx="111">
                  <c:v>1.5500000000000042E-2</c:v>
                </c:pt>
                <c:pt idx="112">
                  <c:v>1.5699999999999999E-2</c:v>
                </c:pt>
                <c:pt idx="113">
                  <c:v>1.6000000000000021E-2</c:v>
                </c:pt>
                <c:pt idx="114">
                  <c:v>1.6000000000000021E-2</c:v>
                </c:pt>
                <c:pt idx="115">
                  <c:v>1.6100000000000041E-2</c:v>
                </c:pt>
                <c:pt idx="116">
                  <c:v>1.6199999999999999E-2</c:v>
                </c:pt>
                <c:pt idx="117">
                  <c:v>1.6199999999999999E-2</c:v>
                </c:pt>
                <c:pt idx="118">
                  <c:v>1.6400000000000001E-2</c:v>
                </c:pt>
                <c:pt idx="119">
                  <c:v>1.650000000000006E-2</c:v>
                </c:pt>
                <c:pt idx="120">
                  <c:v>1.6600000000000066E-2</c:v>
                </c:pt>
                <c:pt idx="121">
                  <c:v>1.6700000000000062E-2</c:v>
                </c:pt>
                <c:pt idx="122">
                  <c:v>1.6799999999999999E-2</c:v>
                </c:pt>
                <c:pt idx="123">
                  <c:v>1.7000000000000001E-2</c:v>
                </c:pt>
                <c:pt idx="124">
                  <c:v>1.7000000000000001E-2</c:v>
                </c:pt>
                <c:pt idx="125">
                  <c:v>1.7000000000000001E-2</c:v>
                </c:pt>
                <c:pt idx="126">
                  <c:v>1.7100000000000001E-2</c:v>
                </c:pt>
                <c:pt idx="127">
                  <c:v>1.72E-2</c:v>
                </c:pt>
                <c:pt idx="128">
                  <c:v>1.72E-2</c:v>
                </c:pt>
                <c:pt idx="129">
                  <c:v>1.72E-2</c:v>
                </c:pt>
                <c:pt idx="130">
                  <c:v>1.72E-2</c:v>
                </c:pt>
                <c:pt idx="131">
                  <c:v>1.7100000000000001E-2</c:v>
                </c:pt>
                <c:pt idx="132">
                  <c:v>1.7100000000000001E-2</c:v>
                </c:pt>
                <c:pt idx="133">
                  <c:v>1.7000000000000001E-2</c:v>
                </c:pt>
                <c:pt idx="134">
                  <c:v>1.7000000000000001E-2</c:v>
                </c:pt>
                <c:pt idx="135">
                  <c:v>1.6799999999999999E-2</c:v>
                </c:pt>
                <c:pt idx="136">
                  <c:v>1.6799999999999999E-2</c:v>
                </c:pt>
                <c:pt idx="137">
                  <c:v>1.6600000000000066E-2</c:v>
                </c:pt>
                <c:pt idx="138">
                  <c:v>1.650000000000006E-2</c:v>
                </c:pt>
                <c:pt idx="139">
                  <c:v>1.6400000000000001E-2</c:v>
                </c:pt>
                <c:pt idx="140">
                  <c:v>1.6199999999999999E-2</c:v>
                </c:pt>
                <c:pt idx="141">
                  <c:v>1.6199999999999999E-2</c:v>
                </c:pt>
                <c:pt idx="142">
                  <c:v>1.6100000000000041E-2</c:v>
                </c:pt>
                <c:pt idx="143">
                  <c:v>1.6100000000000041E-2</c:v>
                </c:pt>
                <c:pt idx="144">
                  <c:v>1.6100000000000041E-2</c:v>
                </c:pt>
                <c:pt idx="145">
                  <c:v>1.6100000000000041E-2</c:v>
                </c:pt>
                <c:pt idx="146">
                  <c:v>1.6100000000000041E-2</c:v>
                </c:pt>
                <c:pt idx="147">
                  <c:v>1.6100000000000041E-2</c:v>
                </c:pt>
                <c:pt idx="148">
                  <c:v>1.6100000000000041E-2</c:v>
                </c:pt>
                <c:pt idx="149">
                  <c:v>1.6100000000000041E-2</c:v>
                </c:pt>
                <c:pt idx="150">
                  <c:v>1.6100000000000041E-2</c:v>
                </c:pt>
                <c:pt idx="151">
                  <c:v>1.6199999999999999E-2</c:v>
                </c:pt>
                <c:pt idx="152">
                  <c:v>1.6199999999999999E-2</c:v>
                </c:pt>
                <c:pt idx="153">
                  <c:v>1.6199999999999999E-2</c:v>
                </c:pt>
                <c:pt idx="154">
                  <c:v>1.6199999999999999E-2</c:v>
                </c:pt>
                <c:pt idx="155">
                  <c:v>1.6400000000000001E-2</c:v>
                </c:pt>
                <c:pt idx="156">
                  <c:v>1.6400000000000001E-2</c:v>
                </c:pt>
                <c:pt idx="157">
                  <c:v>1.6400000000000001E-2</c:v>
                </c:pt>
                <c:pt idx="158">
                  <c:v>1.650000000000006E-2</c:v>
                </c:pt>
                <c:pt idx="159">
                  <c:v>1.650000000000006E-2</c:v>
                </c:pt>
                <c:pt idx="160">
                  <c:v>1.6600000000000066E-2</c:v>
                </c:pt>
                <c:pt idx="161">
                  <c:v>1.6700000000000062E-2</c:v>
                </c:pt>
                <c:pt idx="162">
                  <c:v>1.6700000000000062E-2</c:v>
                </c:pt>
                <c:pt idx="163">
                  <c:v>1.6799999999999999E-2</c:v>
                </c:pt>
                <c:pt idx="164">
                  <c:v>1.6799999999999999E-2</c:v>
                </c:pt>
                <c:pt idx="165">
                  <c:v>1.7000000000000001E-2</c:v>
                </c:pt>
                <c:pt idx="166">
                  <c:v>1.7100000000000001E-2</c:v>
                </c:pt>
                <c:pt idx="167">
                  <c:v>1.72E-2</c:v>
                </c:pt>
                <c:pt idx="168">
                  <c:v>1.7299999999999996E-2</c:v>
                </c:pt>
                <c:pt idx="169">
                  <c:v>1.7500000000000005E-2</c:v>
                </c:pt>
                <c:pt idx="170">
                  <c:v>1.7600000000000001E-2</c:v>
                </c:pt>
                <c:pt idx="171">
                  <c:v>1.77E-2</c:v>
                </c:pt>
                <c:pt idx="172">
                  <c:v>1.7800000000000003E-2</c:v>
                </c:pt>
                <c:pt idx="173">
                  <c:v>1.7800000000000003E-2</c:v>
                </c:pt>
                <c:pt idx="174">
                  <c:v>1.7899999999999999E-2</c:v>
                </c:pt>
                <c:pt idx="175">
                  <c:v>1.8100000000000043E-2</c:v>
                </c:pt>
                <c:pt idx="176">
                  <c:v>1.820000000000006E-2</c:v>
                </c:pt>
                <c:pt idx="177">
                  <c:v>1.820000000000006E-2</c:v>
                </c:pt>
                <c:pt idx="178">
                  <c:v>1.8300000000000021E-2</c:v>
                </c:pt>
                <c:pt idx="179">
                  <c:v>1.8400000000000041E-2</c:v>
                </c:pt>
                <c:pt idx="180">
                  <c:v>1.8599999999999998E-2</c:v>
                </c:pt>
                <c:pt idx="181">
                  <c:v>1.870000000000006E-2</c:v>
                </c:pt>
                <c:pt idx="182">
                  <c:v>1.8900000000000063E-2</c:v>
                </c:pt>
                <c:pt idx="183">
                  <c:v>1.9000000000000062E-2</c:v>
                </c:pt>
                <c:pt idx="184">
                  <c:v>1.9300000000000067E-2</c:v>
                </c:pt>
                <c:pt idx="185">
                  <c:v>1.9400000000000073E-2</c:v>
                </c:pt>
                <c:pt idx="186">
                  <c:v>1.9500000000000069E-2</c:v>
                </c:pt>
                <c:pt idx="187">
                  <c:v>1.9800000000000081E-2</c:v>
                </c:pt>
                <c:pt idx="188">
                  <c:v>1.9900000000000081E-2</c:v>
                </c:pt>
                <c:pt idx="189">
                  <c:v>2.0000000000000011E-2</c:v>
                </c:pt>
                <c:pt idx="190">
                  <c:v>2.0299999999999999E-2</c:v>
                </c:pt>
                <c:pt idx="191">
                  <c:v>2.0400000000000001E-2</c:v>
                </c:pt>
                <c:pt idx="192">
                  <c:v>2.0500000000000001E-2</c:v>
                </c:pt>
                <c:pt idx="193">
                  <c:v>2.0600000000000011E-2</c:v>
                </c:pt>
                <c:pt idx="194">
                  <c:v>2.0799999999999999E-2</c:v>
                </c:pt>
                <c:pt idx="195">
                  <c:v>2.1000000000000012E-2</c:v>
                </c:pt>
                <c:pt idx="196">
                  <c:v>2.1100000000000001E-2</c:v>
                </c:pt>
                <c:pt idx="197">
                  <c:v>2.1200000000000042E-2</c:v>
                </c:pt>
                <c:pt idx="198">
                  <c:v>2.1500000000000002E-2</c:v>
                </c:pt>
                <c:pt idx="199">
                  <c:v>2.1700000000000001E-2</c:v>
                </c:pt>
                <c:pt idx="200">
                  <c:v>2.1900000000000006E-2</c:v>
                </c:pt>
                <c:pt idx="201">
                  <c:v>2.2100000000000002E-2</c:v>
                </c:pt>
                <c:pt idx="202">
                  <c:v>2.2300000000000011E-2</c:v>
                </c:pt>
                <c:pt idx="203">
                  <c:v>2.2600000000000012E-2</c:v>
                </c:pt>
                <c:pt idx="204">
                  <c:v>2.2800000000000094E-2</c:v>
                </c:pt>
                <c:pt idx="205">
                  <c:v>2.3099999999999999E-2</c:v>
                </c:pt>
                <c:pt idx="206">
                  <c:v>2.3299999999999998E-2</c:v>
                </c:pt>
                <c:pt idx="207">
                  <c:v>2.3400000000000001E-2</c:v>
                </c:pt>
                <c:pt idx="208">
                  <c:v>2.3699999999999999E-2</c:v>
                </c:pt>
                <c:pt idx="209">
                  <c:v>2.3900000000000001E-2</c:v>
                </c:pt>
                <c:pt idx="210">
                  <c:v>2.4E-2</c:v>
                </c:pt>
                <c:pt idx="211">
                  <c:v>2.4299999999999999E-2</c:v>
                </c:pt>
                <c:pt idx="212">
                  <c:v>2.4500000000000001E-2</c:v>
                </c:pt>
                <c:pt idx="213">
                  <c:v>2.47E-2</c:v>
                </c:pt>
                <c:pt idx="214">
                  <c:v>2.4900000000000002E-2</c:v>
                </c:pt>
                <c:pt idx="215">
                  <c:v>2.5000000000000001E-2</c:v>
                </c:pt>
                <c:pt idx="216">
                  <c:v>2.53E-2</c:v>
                </c:pt>
                <c:pt idx="217">
                  <c:v>2.5500000000000002E-2</c:v>
                </c:pt>
                <c:pt idx="218">
                  <c:v>2.5800000000000052E-2</c:v>
                </c:pt>
                <c:pt idx="219">
                  <c:v>2.5999999999999999E-2</c:v>
                </c:pt>
                <c:pt idx="220">
                  <c:v>2.6400000000000052E-2</c:v>
                </c:pt>
                <c:pt idx="221">
                  <c:v>2.6599999999999999E-2</c:v>
                </c:pt>
                <c:pt idx="222">
                  <c:v>2.7000000000000086E-2</c:v>
                </c:pt>
                <c:pt idx="223">
                  <c:v>2.7200000000000012E-2</c:v>
                </c:pt>
                <c:pt idx="224">
                  <c:v>2.7500000000000011E-2</c:v>
                </c:pt>
                <c:pt idx="225">
                  <c:v>2.7700000000000002E-2</c:v>
                </c:pt>
                <c:pt idx="226">
                  <c:v>2.8000000000000001E-2</c:v>
                </c:pt>
                <c:pt idx="227">
                  <c:v>2.8199999999999989E-2</c:v>
                </c:pt>
                <c:pt idx="228">
                  <c:v>2.8400000000000002E-2</c:v>
                </c:pt>
                <c:pt idx="229">
                  <c:v>2.8799999999999999E-2</c:v>
                </c:pt>
                <c:pt idx="230">
                  <c:v>2.9100000000000001E-2</c:v>
                </c:pt>
                <c:pt idx="231">
                  <c:v>2.9200000000000011E-2</c:v>
                </c:pt>
                <c:pt idx="232">
                  <c:v>2.9399999999999999E-2</c:v>
                </c:pt>
                <c:pt idx="233">
                  <c:v>2.9800000000000011E-2</c:v>
                </c:pt>
                <c:pt idx="234">
                  <c:v>3.0000000000000002E-2</c:v>
                </c:pt>
                <c:pt idx="235">
                  <c:v>3.0300000000000001E-2</c:v>
                </c:pt>
                <c:pt idx="236">
                  <c:v>3.0500000000000006E-2</c:v>
                </c:pt>
                <c:pt idx="237">
                  <c:v>3.0800000000000011E-2</c:v>
                </c:pt>
                <c:pt idx="238">
                  <c:v>3.1100000000000006E-2</c:v>
                </c:pt>
                <c:pt idx="239">
                  <c:v>3.15E-2</c:v>
                </c:pt>
                <c:pt idx="240">
                  <c:v>3.1700000000000006E-2</c:v>
                </c:pt>
                <c:pt idx="241">
                  <c:v>3.210000000000001E-2</c:v>
                </c:pt>
                <c:pt idx="242">
                  <c:v>3.2500000000000001E-2</c:v>
                </c:pt>
                <c:pt idx="243">
                  <c:v>3.2700000000000014E-2</c:v>
                </c:pt>
                <c:pt idx="244">
                  <c:v>3.3000000000000002E-2</c:v>
                </c:pt>
                <c:pt idx="245">
                  <c:v>3.3300000000000003E-2</c:v>
                </c:pt>
                <c:pt idx="246">
                  <c:v>3.3599999999999998E-2</c:v>
                </c:pt>
                <c:pt idx="247">
                  <c:v>3.3799999999999997E-2</c:v>
                </c:pt>
                <c:pt idx="248">
                  <c:v>3.4200000000000001E-2</c:v>
                </c:pt>
                <c:pt idx="249">
                  <c:v>3.44E-2</c:v>
                </c:pt>
                <c:pt idx="250">
                  <c:v>3.4700000000000002E-2</c:v>
                </c:pt>
                <c:pt idx="251">
                  <c:v>3.500000000000001E-2</c:v>
                </c:pt>
                <c:pt idx="252">
                  <c:v>3.5300000000000005E-2</c:v>
                </c:pt>
                <c:pt idx="253">
                  <c:v>3.5600000000000041E-2</c:v>
                </c:pt>
                <c:pt idx="254">
                  <c:v>3.5999999999999997E-2</c:v>
                </c:pt>
                <c:pt idx="255">
                  <c:v>3.6400000000000016E-2</c:v>
                </c:pt>
                <c:pt idx="256">
                  <c:v>3.670000000000001E-2</c:v>
                </c:pt>
                <c:pt idx="257">
                  <c:v>3.7100000000000001E-2</c:v>
                </c:pt>
                <c:pt idx="258">
                  <c:v>3.7500000000000006E-2</c:v>
                </c:pt>
                <c:pt idx="259">
                  <c:v>3.7800000000000125E-2</c:v>
                </c:pt>
                <c:pt idx="260">
                  <c:v>3.8199999999999998E-2</c:v>
                </c:pt>
                <c:pt idx="261">
                  <c:v>3.8600000000000002E-2</c:v>
                </c:pt>
                <c:pt idx="262">
                  <c:v>3.8800000000000001E-2</c:v>
                </c:pt>
                <c:pt idx="263">
                  <c:v>3.9199999999999999E-2</c:v>
                </c:pt>
                <c:pt idx="264">
                  <c:v>3.9399999999999998E-2</c:v>
                </c:pt>
                <c:pt idx="265">
                  <c:v>3.9699999999999999E-2</c:v>
                </c:pt>
                <c:pt idx="266">
                  <c:v>4.0000000000000022E-2</c:v>
                </c:pt>
                <c:pt idx="267">
                  <c:v>4.0400000000000012E-2</c:v>
                </c:pt>
                <c:pt idx="268">
                  <c:v>4.0800000000000003E-2</c:v>
                </c:pt>
                <c:pt idx="269">
                  <c:v>4.1099999999999998E-2</c:v>
                </c:pt>
                <c:pt idx="270">
                  <c:v>4.1500000000000002E-2</c:v>
                </c:pt>
                <c:pt idx="271">
                  <c:v>4.2000000000000023E-2</c:v>
                </c:pt>
                <c:pt idx="272">
                  <c:v>4.2500000000000003E-2</c:v>
                </c:pt>
                <c:pt idx="273">
                  <c:v>4.2800000000000032E-2</c:v>
                </c:pt>
                <c:pt idx="274">
                  <c:v>4.3199999999999995E-2</c:v>
                </c:pt>
                <c:pt idx="275">
                  <c:v>4.36E-2</c:v>
                </c:pt>
                <c:pt idx="276">
                  <c:v>4.3900000000000002E-2</c:v>
                </c:pt>
                <c:pt idx="277">
                  <c:v>4.4299999999999999E-2</c:v>
                </c:pt>
                <c:pt idx="278">
                  <c:v>4.4600000000000022E-2</c:v>
                </c:pt>
                <c:pt idx="279">
                  <c:v>4.4900000000000023E-2</c:v>
                </c:pt>
                <c:pt idx="280">
                  <c:v>4.5300000000000014E-2</c:v>
                </c:pt>
                <c:pt idx="281">
                  <c:v>4.5699999999999998E-2</c:v>
                </c:pt>
                <c:pt idx="282">
                  <c:v>4.5999999999999999E-2</c:v>
                </c:pt>
                <c:pt idx="283">
                  <c:v>4.6400000000000004E-2</c:v>
                </c:pt>
                <c:pt idx="284">
                  <c:v>4.6899999999999997E-2</c:v>
                </c:pt>
                <c:pt idx="285">
                  <c:v>4.7200000000000013E-2</c:v>
                </c:pt>
                <c:pt idx="286">
                  <c:v>4.7600000000000003E-2</c:v>
                </c:pt>
                <c:pt idx="287">
                  <c:v>4.8000000000000001E-2</c:v>
                </c:pt>
                <c:pt idx="288">
                  <c:v>4.8300000000000003E-2</c:v>
                </c:pt>
                <c:pt idx="289">
                  <c:v>4.9000000000000113E-2</c:v>
                </c:pt>
                <c:pt idx="290">
                  <c:v>4.930000000000017E-2</c:v>
                </c:pt>
                <c:pt idx="291">
                  <c:v>4.9700000000000133E-2</c:v>
                </c:pt>
                <c:pt idx="292">
                  <c:v>0.05</c:v>
                </c:pt>
                <c:pt idx="293">
                  <c:v>5.0500000000000003E-2</c:v>
                </c:pt>
                <c:pt idx="294">
                  <c:v>5.0900000000000001E-2</c:v>
                </c:pt>
                <c:pt idx="295">
                  <c:v>5.1299999999999998E-2</c:v>
                </c:pt>
                <c:pt idx="296">
                  <c:v>5.16E-2</c:v>
                </c:pt>
                <c:pt idx="297">
                  <c:v>5.1999999999999998E-2</c:v>
                </c:pt>
                <c:pt idx="298">
                  <c:v>5.2500000000000012E-2</c:v>
                </c:pt>
                <c:pt idx="299">
                  <c:v>5.2900000000000023E-2</c:v>
                </c:pt>
                <c:pt idx="300">
                  <c:v>5.3300000000000014E-2</c:v>
                </c:pt>
                <c:pt idx="301">
                  <c:v>5.3699999999999998E-2</c:v>
                </c:pt>
                <c:pt idx="302">
                  <c:v>5.4200000000000012E-2</c:v>
                </c:pt>
                <c:pt idx="303">
                  <c:v>5.4700000000000193E-2</c:v>
                </c:pt>
                <c:pt idx="304">
                  <c:v>5.5100000000000003E-2</c:v>
                </c:pt>
                <c:pt idx="305">
                  <c:v>5.5500000000000022E-2</c:v>
                </c:pt>
                <c:pt idx="306">
                  <c:v>5.5900000000000012E-2</c:v>
                </c:pt>
                <c:pt idx="307">
                  <c:v>5.6400000000000013E-2</c:v>
                </c:pt>
                <c:pt idx="308">
                  <c:v>5.7000000000000023E-2</c:v>
                </c:pt>
                <c:pt idx="309">
                  <c:v>5.7500000000000023E-2</c:v>
                </c:pt>
                <c:pt idx="310">
                  <c:v>5.7900000000000014E-2</c:v>
                </c:pt>
                <c:pt idx="311">
                  <c:v>5.8299999999999998E-2</c:v>
                </c:pt>
                <c:pt idx="312">
                  <c:v>5.8700000000000023E-2</c:v>
                </c:pt>
                <c:pt idx="313">
                  <c:v>5.9100000000000014E-2</c:v>
                </c:pt>
                <c:pt idx="314">
                  <c:v>5.9600000000000014E-2</c:v>
                </c:pt>
                <c:pt idx="315">
                  <c:v>6.0100000000000021E-2</c:v>
                </c:pt>
                <c:pt idx="316">
                  <c:v>6.0500000000000012E-2</c:v>
                </c:pt>
                <c:pt idx="317">
                  <c:v>6.0900000000000003E-2</c:v>
                </c:pt>
                <c:pt idx="318">
                  <c:v>6.1400000000000003E-2</c:v>
                </c:pt>
                <c:pt idx="319">
                  <c:v>6.2000000000000034E-2</c:v>
                </c:pt>
                <c:pt idx="320">
                  <c:v>6.2600000000000003E-2</c:v>
                </c:pt>
                <c:pt idx="321">
                  <c:v>6.3E-2</c:v>
                </c:pt>
                <c:pt idx="322">
                  <c:v>6.3500000000000001E-2</c:v>
                </c:pt>
                <c:pt idx="323">
                  <c:v>6.4100000000000004E-2</c:v>
                </c:pt>
                <c:pt idx="324">
                  <c:v>6.4699999999999994E-2</c:v>
                </c:pt>
                <c:pt idx="325">
                  <c:v>6.5299999999999997E-2</c:v>
                </c:pt>
                <c:pt idx="326">
                  <c:v>6.5800000000000011E-2</c:v>
                </c:pt>
                <c:pt idx="327">
                  <c:v>6.6199999999999995E-2</c:v>
                </c:pt>
                <c:pt idx="328">
                  <c:v>6.6699999999999995E-2</c:v>
                </c:pt>
                <c:pt idx="329">
                  <c:v>6.7299999999999999E-2</c:v>
                </c:pt>
                <c:pt idx="330">
                  <c:v>6.7900000000000002E-2</c:v>
                </c:pt>
                <c:pt idx="331">
                  <c:v>6.8400000000000002E-2</c:v>
                </c:pt>
                <c:pt idx="332">
                  <c:v>6.9000000000000034E-2</c:v>
                </c:pt>
                <c:pt idx="333">
                  <c:v>6.9500000000000034E-2</c:v>
                </c:pt>
                <c:pt idx="334">
                  <c:v>6.9900000000000004E-2</c:v>
                </c:pt>
                <c:pt idx="335">
                  <c:v>7.0699999999999999E-2</c:v>
                </c:pt>
                <c:pt idx="336">
                  <c:v>7.1300000000000002E-2</c:v>
                </c:pt>
                <c:pt idx="337">
                  <c:v>7.1900000000000006E-2</c:v>
                </c:pt>
                <c:pt idx="338">
                  <c:v>7.2500000000000023E-2</c:v>
                </c:pt>
                <c:pt idx="339">
                  <c:v>7.3000000000000009E-2</c:v>
                </c:pt>
                <c:pt idx="340">
                  <c:v>7.3599999999999999E-2</c:v>
                </c:pt>
                <c:pt idx="341">
                  <c:v>7.4200000000000002E-2</c:v>
                </c:pt>
                <c:pt idx="342">
                  <c:v>7.5000000000000011E-2</c:v>
                </c:pt>
                <c:pt idx="343">
                  <c:v>7.5600000000000001E-2</c:v>
                </c:pt>
                <c:pt idx="344">
                  <c:v>7.5999999999999998E-2</c:v>
                </c:pt>
                <c:pt idx="345">
                  <c:v>7.6499999999999999E-2</c:v>
                </c:pt>
                <c:pt idx="346">
                  <c:v>7.7299999999999994E-2</c:v>
                </c:pt>
                <c:pt idx="347">
                  <c:v>7.7900000000000039E-2</c:v>
                </c:pt>
                <c:pt idx="348">
                  <c:v>7.8600000000000003E-2</c:v>
                </c:pt>
                <c:pt idx="349">
                  <c:v>7.920000000000002E-2</c:v>
                </c:pt>
                <c:pt idx="350">
                  <c:v>7.9800000000000232E-2</c:v>
                </c:pt>
                <c:pt idx="351">
                  <c:v>8.0600000000000047E-2</c:v>
                </c:pt>
                <c:pt idx="352">
                  <c:v>8.14E-2</c:v>
                </c:pt>
                <c:pt idx="353">
                  <c:v>8.2000000000000003E-2</c:v>
                </c:pt>
                <c:pt idx="354">
                  <c:v>8.2600000000000007E-2</c:v>
                </c:pt>
                <c:pt idx="355">
                  <c:v>8.3300000000000041E-2</c:v>
                </c:pt>
                <c:pt idx="356">
                  <c:v>8.3900000000000044E-2</c:v>
                </c:pt>
                <c:pt idx="357">
                  <c:v>8.4500000000000228E-2</c:v>
                </c:pt>
                <c:pt idx="358">
                  <c:v>8.5200000000000026E-2</c:v>
                </c:pt>
                <c:pt idx="359">
                  <c:v>8.5900000000000004E-2</c:v>
                </c:pt>
                <c:pt idx="360">
                  <c:v>8.6700000000000041E-2</c:v>
                </c:pt>
                <c:pt idx="361">
                  <c:v>8.7300000000000003E-2</c:v>
                </c:pt>
                <c:pt idx="362">
                  <c:v>8.8000000000000064E-2</c:v>
                </c:pt>
                <c:pt idx="363">
                  <c:v>8.8700000000000265E-2</c:v>
                </c:pt>
                <c:pt idx="364">
                  <c:v>8.9500000000000246E-2</c:v>
                </c:pt>
                <c:pt idx="365">
                  <c:v>9.0200000000000002E-2</c:v>
                </c:pt>
                <c:pt idx="366">
                  <c:v>9.0900000000000022E-2</c:v>
                </c:pt>
                <c:pt idx="367">
                  <c:v>9.1700000000000004E-2</c:v>
                </c:pt>
                <c:pt idx="368">
                  <c:v>9.2500000000000027E-2</c:v>
                </c:pt>
                <c:pt idx="369">
                  <c:v>9.3100000000000224E-2</c:v>
                </c:pt>
                <c:pt idx="370">
                  <c:v>9.3800000000000244E-2</c:v>
                </c:pt>
                <c:pt idx="371">
                  <c:v>9.4600000000000226E-2</c:v>
                </c:pt>
                <c:pt idx="372">
                  <c:v>9.5500000000000265E-2</c:v>
                </c:pt>
                <c:pt idx="373">
                  <c:v>9.6300000000000024E-2</c:v>
                </c:pt>
                <c:pt idx="374">
                  <c:v>9.7000000000000003E-2</c:v>
                </c:pt>
                <c:pt idx="375">
                  <c:v>9.7900000000000001E-2</c:v>
                </c:pt>
                <c:pt idx="376">
                  <c:v>9.8600000000000382E-2</c:v>
                </c:pt>
                <c:pt idx="377">
                  <c:v>9.9400000000000002E-2</c:v>
                </c:pt>
                <c:pt idx="378">
                  <c:v>0.10020000000000009</c:v>
                </c:pt>
                <c:pt idx="379">
                  <c:v>0.10100000000000002</c:v>
                </c:pt>
                <c:pt idx="380">
                  <c:v>0.1018</c:v>
                </c:pt>
                <c:pt idx="381">
                  <c:v>0.10249999999999998</c:v>
                </c:pt>
                <c:pt idx="382">
                  <c:v>0.10340000000000002</c:v>
                </c:pt>
                <c:pt idx="383">
                  <c:v>0.10420000000000022</c:v>
                </c:pt>
                <c:pt idx="384">
                  <c:v>0.10500000000000002</c:v>
                </c:pt>
                <c:pt idx="385">
                  <c:v>0.10580000000000002</c:v>
                </c:pt>
                <c:pt idx="386">
                  <c:v>0.10660000000000019</c:v>
                </c:pt>
                <c:pt idx="387">
                  <c:v>0.10730000000000002</c:v>
                </c:pt>
                <c:pt idx="388">
                  <c:v>0.10820000000000025</c:v>
                </c:pt>
                <c:pt idx="389">
                  <c:v>0.10900000000000012</c:v>
                </c:pt>
                <c:pt idx="390">
                  <c:v>0.11</c:v>
                </c:pt>
                <c:pt idx="391">
                  <c:v>0.11070000000000002</c:v>
                </c:pt>
                <c:pt idx="392">
                  <c:v>0.1116</c:v>
                </c:pt>
                <c:pt idx="393">
                  <c:v>0.1124</c:v>
                </c:pt>
                <c:pt idx="394">
                  <c:v>0.1133</c:v>
                </c:pt>
                <c:pt idx="395">
                  <c:v>0.1143</c:v>
                </c:pt>
                <c:pt idx="396">
                  <c:v>0.11509999999999998</c:v>
                </c:pt>
                <c:pt idx="397">
                  <c:v>0.11600000000000002</c:v>
                </c:pt>
                <c:pt idx="398">
                  <c:v>0.1168</c:v>
                </c:pt>
                <c:pt idx="399">
                  <c:v>0.11760000000000002</c:v>
                </c:pt>
                <c:pt idx="400">
                  <c:v>0.11849999999999998</c:v>
                </c:pt>
                <c:pt idx="401">
                  <c:v>0.11940000000000002</c:v>
                </c:pt>
                <c:pt idx="402">
                  <c:v>0.12020000000000022</c:v>
                </c:pt>
                <c:pt idx="403">
                  <c:v>0.12100000000000002</c:v>
                </c:pt>
                <c:pt idx="404">
                  <c:v>0.12189999999999998</c:v>
                </c:pt>
                <c:pt idx="405">
                  <c:v>0.12290000000000002</c:v>
                </c:pt>
                <c:pt idx="406">
                  <c:v>0.12379999999999999</c:v>
                </c:pt>
                <c:pt idx="407">
                  <c:v>0.12460000000000022</c:v>
                </c:pt>
                <c:pt idx="408">
                  <c:v>0.12559999999999999</c:v>
                </c:pt>
                <c:pt idx="409">
                  <c:v>0.12670000000000001</c:v>
                </c:pt>
                <c:pt idx="410">
                  <c:v>0.12759999999999999</c:v>
                </c:pt>
                <c:pt idx="411">
                  <c:v>0.1285</c:v>
                </c:pt>
                <c:pt idx="412">
                  <c:v>0.1295</c:v>
                </c:pt>
                <c:pt idx="413">
                  <c:v>0.1305</c:v>
                </c:pt>
                <c:pt idx="414">
                  <c:v>0.13150000000000001</c:v>
                </c:pt>
                <c:pt idx="415">
                  <c:v>0.13239999999999999</c:v>
                </c:pt>
                <c:pt idx="416">
                  <c:v>0.13339999999999999</c:v>
                </c:pt>
                <c:pt idx="417">
                  <c:v>0.13450000000000001</c:v>
                </c:pt>
                <c:pt idx="418">
                  <c:v>0.1356</c:v>
                </c:pt>
                <c:pt idx="419">
                  <c:v>0.13669999999999999</c:v>
                </c:pt>
                <c:pt idx="420">
                  <c:v>0.13780000000000001</c:v>
                </c:pt>
                <c:pt idx="421">
                  <c:v>0.13880000000000001</c:v>
                </c:pt>
                <c:pt idx="422">
                  <c:v>0.13980000000000001</c:v>
                </c:pt>
                <c:pt idx="423">
                  <c:v>0.14090000000000041</c:v>
                </c:pt>
                <c:pt idx="424">
                  <c:v>0.14200000000000004</c:v>
                </c:pt>
                <c:pt idx="425">
                  <c:v>0.14290000000000044</c:v>
                </c:pt>
                <c:pt idx="426">
                  <c:v>0.14390000000000044</c:v>
                </c:pt>
                <c:pt idx="427">
                  <c:v>0.14500000000000021</c:v>
                </c:pt>
                <c:pt idx="428">
                  <c:v>0.14610000000000001</c:v>
                </c:pt>
                <c:pt idx="429">
                  <c:v>0.14710000000000001</c:v>
                </c:pt>
                <c:pt idx="430">
                  <c:v>0.14820000000000041</c:v>
                </c:pt>
                <c:pt idx="431">
                  <c:v>0.14930000000000004</c:v>
                </c:pt>
                <c:pt idx="432">
                  <c:v>0.15030000000000004</c:v>
                </c:pt>
                <c:pt idx="433">
                  <c:v>0.15140000000000056</c:v>
                </c:pt>
                <c:pt idx="434">
                  <c:v>0.15260000000000001</c:v>
                </c:pt>
                <c:pt idx="435">
                  <c:v>0.1537000000000005</c:v>
                </c:pt>
                <c:pt idx="436">
                  <c:v>0.15480000000000024</c:v>
                </c:pt>
                <c:pt idx="437">
                  <c:v>0.15590000000000068</c:v>
                </c:pt>
                <c:pt idx="438">
                  <c:v>0.15700000000000044</c:v>
                </c:pt>
                <c:pt idx="439">
                  <c:v>0.15820000000000056</c:v>
                </c:pt>
                <c:pt idx="440">
                  <c:v>0.15940000000000062</c:v>
                </c:pt>
                <c:pt idx="441">
                  <c:v>0.1605</c:v>
                </c:pt>
                <c:pt idx="442">
                  <c:v>0.16209999999999999</c:v>
                </c:pt>
                <c:pt idx="443">
                  <c:v>0.1638</c:v>
                </c:pt>
                <c:pt idx="444">
                  <c:v>0.16489999999999999</c:v>
                </c:pt>
                <c:pt idx="445">
                  <c:v>0.1656</c:v>
                </c:pt>
                <c:pt idx="446">
                  <c:v>0.16669999999999999</c:v>
                </c:pt>
                <c:pt idx="447">
                  <c:v>0.1681</c:v>
                </c:pt>
                <c:pt idx="448">
                  <c:v>0.16930000000000001</c:v>
                </c:pt>
                <c:pt idx="449">
                  <c:v>0.17050000000000001</c:v>
                </c:pt>
                <c:pt idx="450">
                  <c:v>0.17190000000000041</c:v>
                </c:pt>
                <c:pt idx="451">
                  <c:v>0.1731</c:v>
                </c:pt>
                <c:pt idx="452">
                  <c:v>0.17440000000000044</c:v>
                </c:pt>
                <c:pt idx="453">
                  <c:v>0.17570000000000024</c:v>
                </c:pt>
                <c:pt idx="454">
                  <c:v>0.1769000000000005</c:v>
                </c:pt>
                <c:pt idx="455">
                  <c:v>0.17820000000000041</c:v>
                </c:pt>
                <c:pt idx="456">
                  <c:v>0.17960000000000001</c:v>
                </c:pt>
                <c:pt idx="457">
                  <c:v>0.18090000000000056</c:v>
                </c:pt>
                <c:pt idx="458">
                  <c:v>0.18240000000000056</c:v>
                </c:pt>
                <c:pt idx="459">
                  <c:v>0.1837000000000005</c:v>
                </c:pt>
                <c:pt idx="460">
                  <c:v>0.18510000000000001</c:v>
                </c:pt>
                <c:pt idx="461">
                  <c:v>0.18660000000000004</c:v>
                </c:pt>
                <c:pt idx="462">
                  <c:v>0.18810000000000004</c:v>
                </c:pt>
                <c:pt idx="463">
                  <c:v>0.1895000000000005</c:v>
                </c:pt>
                <c:pt idx="464">
                  <c:v>0.1908</c:v>
                </c:pt>
                <c:pt idx="465">
                  <c:v>0.19209999999999999</c:v>
                </c:pt>
                <c:pt idx="466">
                  <c:v>0.19359999999999999</c:v>
                </c:pt>
                <c:pt idx="467">
                  <c:v>0.19489999999999999</c:v>
                </c:pt>
                <c:pt idx="468">
                  <c:v>0.19639999999999999</c:v>
                </c:pt>
                <c:pt idx="469">
                  <c:v>0.19789999999999999</c:v>
                </c:pt>
                <c:pt idx="470">
                  <c:v>0.19950000000000001</c:v>
                </c:pt>
                <c:pt idx="471">
                  <c:v>0.20100000000000001</c:v>
                </c:pt>
                <c:pt idx="472">
                  <c:v>0.20240000000000041</c:v>
                </c:pt>
                <c:pt idx="473">
                  <c:v>0.20369999999999999</c:v>
                </c:pt>
                <c:pt idx="474">
                  <c:v>0.20519999999999999</c:v>
                </c:pt>
                <c:pt idx="475">
                  <c:v>0.20680000000000001</c:v>
                </c:pt>
                <c:pt idx="476">
                  <c:v>0.2084000000000005</c:v>
                </c:pt>
                <c:pt idx="477">
                  <c:v>0.20980000000000001</c:v>
                </c:pt>
                <c:pt idx="478">
                  <c:v>0.21140000000000056</c:v>
                </c:pt>
                <c:pt idx="479">
                  <c:v>0.21310000000000001</c:v>
                </c:pt>
                <c:pt idx="480">
                  <c:v>0.2147000000000005</c:v>
                </c:pt>
                <c:pt idx="481">
                  <c:v>0.2162000000000005</c:v>
                </c:pt>
                <c:pt idx="482">
                  <c:v>0.21780000000000024</c:v>
                </c:pt>
                <c:pt idx="483">
                  <c:v>0.21940000000000068</c:v>
                </c:pt>
                <c:pt idx="484">
                  <c:v>0.2208</c:v>
                </c:pt>
                <c:pt idx="485">
                  <c:v>0.2225</c:v>
                </c:pt>
                <c:pt idx="486">
                  <c:v>0.22420000000000001</c:v>
                </c:pt>
                <c:pt idx="487">
                  <c:v>0.2258</c:v>
                </c:pt>
                <c:pt idx="488">
                  <c:v>0.22750000000000001</c:v>
                </c:pt>
                <c:pt idx="489">
                  <c:v>0.2291</c:v>
                </c:pt>
                <c:pt idx="490">
                  <c:v>0.23080000000000001</c:v>
                </c:pt>
                <c:pt idx="491">
                  <c:v>0.23240000000000041</c:v>
                </c:pt>
                <c:pt idx="492">
                  <c:v>0.2341</c:v>
                </c:pt>
                <c:pt idx="493">
                  <c:v>0.23600000000000004</c:v>
                </c:pt>
                <c:pt idx="494">
                  <c:v>0.23780000000000001</c:v>
                </c:pt>
                <c:pt idx="495">
                  <c:v>0.23960000000000001</c:v>
                </c:pt>
                <c:pt idx="496">
                  <c:v>0.24130000000000001</c:v>
                </c:pt>
                <c:pt idx="497">
                  <c:v>0.24300000000000024</c:v>
                </c:pt>
                <c:pt idx="498">
                  <c:v>0.24480000000000021</c:v>
                </c:pt>
                <c:pt idx="499">
                  <c:v>0.24660000000000001</c:v>
                </c:pt>
                <c:pt idx="500">
                  <c:v>0.2482000000000005</c:v>
                </c:pt>
                <c:pt idx="501">
                  <c:v>0.24990000000000068</c:v>
                </c:pt>
                <c:pt idx="502">
                  <c:v>0.25169999999999998</c:v>
                </c:pt>
                <c:pt idx="503">
                  <c:v>0.25330000000000008</c:v>
                </c:pt>
                <c:pt idx="504">
                  <c:v>0.25510000000000005</c:v>
                </c:pt>
                <c:pt idx="505">
                  <c:v>0.25700000000000001</c:v>
                </c:pt>
                <c:pt idx="506">
                  <c:v>0.25879999999999997</c:v>
                </c:pt>
                <c:pt idx="507">
                  <c:v>0.26050000000000001</c:v>
                </c:pt>
                <c:pt idx="508">
                  <c:v>0.26220000000000004</c:v>
                </c:pt>
                <c:pt idx="509">
                  <c:v>0.26390000000000002</c:v>
                </c:pt>
                <c:pt idx="510">
                  <c:v>0.2656</c:v>
                </c:pt>
                <c:pt idx="511">
                  <c:v>0.2676</c:v>
                </c:pt>
                <c:pt idx="512">
                  <c:v>0.26940000000000008</c:v>
                </c:pt>
                <c:pt idx="513">
                  <c:v>0.27140000000000031</c:v>
                </c:pt>
                <c:pt idx="514">
                  <c:v>0.2732</c:v>
                </c:pt>
                <c:pt idx="515">
                  <c:v>0.27490000000000031</c:v>
                </c:pt>
                <c:pt idx="516">
                  <c:v>0.2767</c:v>
                </c:pt>
                <c:pt idx="517">
                  <c:v>0.2787</c:v>
                </c:pt>
                <c:pt idx="518">
                  <c:v>0.28080000000000038</c:v>
                </c:pt>
                <c:pt idx="519">
                  <c:v>0.28260000000000002</c:v>
                </c:pt>
                <c:pt idx="520">
                  <c:v>0.28430000000000094</c:v>
                </c:pt>
                <c:pt idx="521">
                  <c:v>0.28630000000000094</c:v>
                </c:pt>
                <c:pt idx="522">
                  <c:v>0.28810000000000002</c:v>
                </c:pt>
                <c:pt idx="523">
                  <c:v>0.28990000000000032</c:v>
                </c:pt>
                <c:pt idx="524">
                  <c:v>0.29190000000000038</c:v>
                </c:pt>
                <c:pt idx="525">
                  <c:v>0.29390000000000038</c:v>
                </c:pt>
                <c:pt idx="526">
                  <c:v>0.29580000000000106</c:v>
                </c:pt>
                <c:pt idx="527">
                  <c:v>0.29850000000000032</c:v>
                </c:pt>
                <c:pt idx="528">
                  <c:v>0.30130000000000107</c:v>
                </c:pt>
                <c:pt idx="529">
                  <c:v>0.30310000000000031</c:v>
                </c:pt>
                <c:pt idx="530">
                  <c:v>0.30520000000000008</c:v>
                </c:pt>
                <c:pt idx="531">
                  <c:v>0.30730000000000124</c:v>
                </c:pt>
                <c:pt idx="532">
                  <c:v>0.30920000000000031</c:v>
                </c:pt>
                <c:pt idx="533">
                  <c:v>0.31100000000000094</c:v>
                </c:pt>
                <c:pt idx="534">
                  <c:v>0.31320000000000031</c:v>
                </c:pt>
                <c:pt idx="535">
                  <c:v>0.31530000000000125</c:v>
                </c:pt>
                <c:pt idx="536">
                  <c:v>0.31750000000000106</c:v>
                </c:pt>
                <c:pt idx="537">
                  <c:v>0.31970000000000032</c:v>
                </c:pt>
                <c:pt idx="538">
                  <c:v>0.32180000000000142</c:v>
                </c:pt>
                <c:pt idx="539">
                  <c:v>0.32400000000000106</c:v>
                </c:pt>
                <c:pt idx="540">
                  <c:v>0.32590000000000124</c:v>
                </c:pt>
                <c:pt idx="541">
                  <c:v>0.32810000000000095</c:v>
                </c:pt>
                <c:pt idx="542">
                  <c:v>0.33030000000000165</c:v>
                </c:pt>
                <c:pt idx="543">
                  <c:v>0.33250000000000124</c:v>
                </c:pt>
                <c:pt idx="544">
                  <c:v>0.33460000000000106</c:v>
                </c:pt>
                <c:pt idx="545">
                  <c:v>0.33670000000000094</c:v>
                </c:pt>
                <c:pt idx="546">
                  <c:v>0.33890000000000142</c:v>
                </c:pt>
                <c:pt idx="547">
                  <c:v>0.34130000000000038</c:v>
                </c:pt>
                <c:pt idx="548">
                  <c:v>0.34350000000000008</c:v>
                </c:pt>
                <c:pt idx="549">
                  <c:v>0.34560000000000002</c:v>
                </c:pt>
                <c:pt idx="550">
                  <c:v>0.34780000000000094</c:v>
                </c:pt>
                <c:pt idx="551">
                  <c:v>0.35010000000000002</c:v>
                </c:pt>
                <c:pt idx="552">
                  <c:v>0.35230000000000095</c:v>
                </c:pt>
                <c:pt idx="553">
                  <c:v>0.35440000000000038</c:v>
                </c:pt>
                <c:pt idx="554">
                  <c:v>0.35660000000000008</c:v>
                </c:pt>
                <c:pt idx="555">
                  <c:v>0.35890000000000088</c:v>
                </c:pt>
                <c:pt idx="556">
                  <c:v>0.36130000000000106</c:v>
                </c:pt>
                <c:pt idx="557">
                  <c:v>0.36380000000000107</c:v>
                </c:pt>
                <c:pt idx="558">
                  <c:v>0.36600000000000038</c:v>
                </c:pt>
                <c:pt idx="559">
                  <c:v>0.36840000000000106</c:v>
                </c:pt>
                <c:pt idx="560">
                  <c:v>0.37080000000000124</c:v>
                </c:pt>
                <c:pt idx="561">
                  <c:v>0.37320000000000031</c:v>
                </c:pt>
                <c:pt idx="562">
                  <c:v>0.37560000000000032</c:v>
                </c:pt>
                <c:pt idx="563">
                  <c:v>0.37810000000000032</c:v>
                </c:pt>
                <c:pt idx="564">
                  <c:v>0.38060000000000038</c:v>
                </c:pt>
                <c:pt idx="565">
                  <c:v>0.38310000000000038</c:v>
                </c:pt>
                <c:pt idx="566">
                  <c:v>0.38560000000000094</c:v>
                </c:pt>
                <c:pt idx="567">
                  <c:v>0.38820000000000032</c:v>
                </c:pt>
                <c:pt idx="568">
                  <c:v>0.39060000000000095</c:v>
                </c:pt>
                <c:pt idx="569">
                  <c:v>0.39310000000000106</c:v>
                </c:pt>
                <c:pt idx="570">
                  <c:v>0.39540000000000142</c:v>
                </c:pt>
                <c:pt idx="571">
                  <c:v>0.39780000000000165</c:v>
                </c:pt>
                <c:pt idx="572">
                  <c:v>0.40050000000000002</c:v>
                </c:pt>
                <c:pt idx="573">
                  <c:v>0.40310000000000001</c:v>
                </c:pt>
                <c:pt idx="574">
                  <c:v>0.40550000000000008</c:v>
                </c:pt>
                <c:pt idx="575">
                  <c:v>0.40800000000000008</c:v>
                </c:pt>
                <c:pt idx="576">
                  <c:v>0.41050000000000031</c:v>
                </c:pt>
                <c:pt idx="577">
                  <c:v>0.41300000000000031</c:v>
                </c:pt>
                <c:pt idx="578">
                  <c:v>0.41580000000000095</c:v>
                </c:pt>
                <c:pt idx="579">
                  <c:v>0.41860000000000008</c:v>
                </c:pt>
                <c:pt idx="580">
                  <c:v>0.42130000000000106</c:v>
                </c:pt>
                <c:pt idx="581">
                  <c:v>0.42400000000000032</c:v>
                </c:pt>
                <c:pt idx="582">
                  <c:v>0.42660000000000031</c:v>
                </c:pt>
                <c:pt idx="583">
                  <c:v>0.42920000000000008</c:v>
                </c:pt>
                <c:pt idx="584">
                  <c:v>0.43190000000000106</c:v>
                </c:pt>
                <c:pt idx="585">
                  <c:v>0.43470000000000031</c:v>
                </c:pt>
                <c:pt idx="586">
                  <c:v>0.43740000000000107</c:v>
                </c:pt>
                <c:pt idx="587">
                  <c:v>0.44030000000000002</c:v>
                </c:pt>
                <c:pt idx="588">
                  <c:v>0.44310000000000005</c:v>
                </c:pt>
                <c:pt idx="589">
                  <c:v>0.44570000000000004</c:v>
                </c:pt>
                <c:pt idx="590">
                  <c:v>0.44840000000000002</c:v>
                </c:pt>
                <c:pt idx="591">
                  <c:v>0.45100000000000001</c:v>
                </c:pt>
                <c:pt idx="592">
                  <c:v>0.45370000000000005</c:v>
                </c:pt>
                <c:pt idx="593">
                  <c:v>0.45629999999999998</c:v>
                </c:pt>
                <c:pt idx="594">
                  <c:v>0.45910000000000001</c:v>
                </c:pt>
                <c:pt idx="595">
                  <c:v>0.46190000000000031</c:v>
                </c:pt>
                <c:pt idx="596">
                  <c:v>0.46460000000000001</c:v>
                </c:pt>
                <c:pt idx="597">
                  <c:v>0.46740000000000032</c:v>
                </c:pt>
                <c:pt idx="598">
                  <c:v>0.47030000000000038</c:v>
                </c:pt>
                <c:pt idx="599">
                  <c:v>0.47330000000000094</c:v>
                </c:pt>
                <c:pt idx="600">
                  <c:v>0.47620000000000001</c:v>
                </c:pt>
                <c:pt idx="601">
                  <c:v>0.47900000000000031</c:v>
                </c:pt>
                <c:pt idx="602">
                  <c:v>0.48170000000000002</c:v>
                </c:pt>
                <c:pt idx="603">
                  <c:v>0.48440000000000094</c:v>
                </c:pt>
                <c:pt idx="604">
                  <c:v>0.48730000000000107</c:v>
                </c:pt>
                <c:pt idx="605">
                  <c:v>0.49010000000000031</c:v>
                </c:pt>
                <c:pt idx="606">
                  <c:v>0.49300000000000038</c:v>
                </c:pt>
                <c:pt idx="607">
                  <c:v>0.49600000000000088</c:v>
                </c:pt>
                <c:pt idx="608">
                  <c:v>0.49900000000000094</c:v>
                </c:pt>
                <c:pt idx="609">
                  <c:v>0.502</c:v>
                </c:pt>
                <c:pt idx="610">
                  <c:v>0.50460000000000005</c:v>
                </c:pt>
                <c:pt idx="611">
                  <c:v>0.50760000000000005</c:v>
                </c:pt>
                <c:pt idx="612">
                  <c:v>0.51039999999999996</c:v>
                </c:pt>
                <c:pt idx="613">
                  <c:v>0.51339999999999997</c:v>
                </c:pt>
                <c:pt idx="614">
                  <c:v>0.51639999999999997</c:v>
                </c:pt>
                <c:pt idx="615">
                  <c:v>0.51929999999999998</c:v>
                </c:pt>
                <c:pt idx="616">
                  <c:v>0.5222</c:v>
                </c:pt>
                <c:pt idx="617">
                  <c:v>0.52510000000000001</c:v>
                </c:pt>
                <c:pt idx="618">
                  <c:v>0.5282</c:v>
                </c:pt>
                <c:pt idx="619">
                  <c:v>0.53110000000000002</c:v>
                </c:pt>
                <c:pt idx="620">
                  <c:v>0.53410000000000002</c:v>
                </c:pt>
                <c:pt idx="621">
                  <c:v>0.53700000000000003</c:v>
                </c:pt>
                <c:pt idx="622">
                  <c:v>0.53990000000000005</c:v>
                </c:pt>
                <c:pt idx="623">
                  <c:v>0.54270000000000063</c:v>
                </c:pt>
                <c:pt idx="624">
                  <c:v>0.54570000000000063</c:v>
                </c:pt>
                <c:pt idx="625">
                  <c:v>0.54849999999999999</c:v>
                </c:pt>
                <c:pt idx="626">
                  <c:v>0.55130000000000001</c:v>
                </c:pt>
                <c:pt idx="627">
                  <c:v>0.55410000000000004</c:v>
                </c:pt>
                <c:pt idx="628">
                  <c:v>0.55700000000000005</c:v>
                </c:pt>
                <c:pt idx="629">
                  <c:v>0.56010000000000004</c:v>
                </c:pt>
                <c:pt idx="630">
                  <c:v>0.56310000000000004</c:v>
                </c:pt>
                <c:pt idx="631">
                  <c:v>0.56590000000000062</c:v>
                </c:pt>
                <c:pt idx="632">
                  <c:v>0.56899999999999995</c:v>
                </c:pt>
                <c:pt idx="633">
                  <c:v>0.57190000000000063</c:v>
                </c:pt>
                <c:pt idx="634">
                  <c:v>0.57470000000000065</c:v>
                </c:pt>
                <c:pt idx="635">
                  <c:v>0.57790000000000064</c:v>
                </c:pt>
                <c:pt idx="636">
                  <c:v>0.58089999999999997</c:v>
                </c:pt>
                <c:pt idx="637">
                  <c:v>0.5837</c:v>
                </c:pt>
                <c:pt idx="638">
                  <c:v>0.5867</c:v>
                </c:pt>
                <c:pt idx="639">
                  <c:v>0.58960000000000001</c:v>
                </c:pt>
                <c:pt idx="640">
                  <c:v>0.59249999999999958</c:v>
                </c:pt>
                <c:pt idx="641">
                  <c:v>0.59560000000000002</c:v>
                </c:pt>
                <c:pt idx="642">
                  <c:v>0.59860000000000002</c:v>
                </c:pt>
                <c:pt idx="643">
                  <c:v>0.60160000000000236</c:v>
                </c:pt>
                <c:pt idx="644">
                  <c:v>0.60420000000000063</c:v>
                </c:pt>
                <c:pt idx="645">
                  <c:v>0.60680000000000212</c:v>
                </c:pt>
                <c:pt idx="646">
                  <c:v>0.60990000000000189</c:v>
                </c:pt>
                <c:pt idx="647">
                  <c:v>0.612900000000002</c:v>
                </c:pt>
                <c:pt idx="648">
                  <c:v>0.61600000000000188</c:v>
                </c:pt>
                <c:pt idx="649">
                  <c:v>0.61890000000000212</c:v>
                </c:pt>
                <c:pt idx="650">
                  <c:v>0.62180000000000213</c:v>
                </c:pt>
                <c:pt idx="651">
                  <c:v>0.62480000000000224</c:v>
                </c:pt>
                <c:pt idx="652">
                  <c:v>0.62770000000000248</c:v>
                </c:pt>
                <c:pt idx="653">
                  <c:v>0.63049999999999995</c:v>
                </c:pt>
                <c:pt idx="654">
                  <c:v>0.63340000000000063</c:v>
                </c:pt>
                <c:pt idx="655">
                  <c:v>0.63660000000000261</c:v>
                </c:pt>
                <c:pt idx="656">
                  <c:v>0.63950000000000062</c:v>
                </c:pt>
                <c:pt idx="657">
                  <c:v>0.64220000000000188</c:v>
                </c:pt>
                <c:pt idx="658">
                  <c:v>0.64530000000000065</c:v>
                </c:pt>
                <c:pt idx="659">
                  <c:v>0.64830000000000065</c:v>
                </c:pt>
                <c:pt idx="660">
                  <c:v>0.65110000000000212</c:v>
                </c:pt>
                <c:pt idx="661">
                  <c:v>0.65410000000000212</c:v>
                </c:pt>
                <c:pt idx="662">
                  <c:v>0.65720000000000212</c:v>
                </c:pt>
                <c:pt idx="663">
                  <c:v>0.66030000000000189</c:v>
                </c:pt>
                <c:pt idx="664">
                  <c:v>0.66310000000000235</c:v>
                </c:pt>
                <c:pt idx="665">
                  <c:v>0.6659000000000026</c:v>
                </c:pt>
                <c:pt idx="666">
                  <c:v>0.66870000000000285</c:v>
                </c:pt>
                <c:pt idx="667">
                  <c:v>0.67130000000000212</c:v>
                </c:pt>
                <c:pt idx="668">
                  <c:v>0.67420000000000213</c:v>
                </c:pt>
                <c:pt idx="669">
                  <c:v>0.67710000000000248</c:v>
                </c:pt>
                <c:pt idx="670">
                  <c:v>0.67990000000000284</c:v>
                </c:pt>
                <c:pt idx="671">
                  <c:v>0.68289999999999995</c:v>
                </c:pt>
                <c:pt idx="672">
                  <c:v>0.6855</c:v>
                </c:pt>
                <c:pt idx="673">
                  <c:v>0.68820000000000003</c:v>
                </c:pt>
                <c:pt idx="674">
                  <c:v>0.69099999999999995</c:v>
                </c:pt>
                <c:pt idx="675">
                  <c:v>0.69399999999999995</c:v>
                </c:pt>
                <c:pt idx="676">
                  <c:v>0.69670000000000065</c:v>
                </c:pt>
                <c:pt idx="677">
                  <c:v>0.69950000000000001</c:v>
                </c:pt>
                <c:pt idx="678">
                  <c:v>0.70209999999999995</c:v>
                </c:pt>
                <c:pt idx="679">
                  <c:v>0.70460000000000211</c:v>
                </c:pt>
                <c:pt idx="680">
                  <c:v>0.70730000000000004</c:v>
                </c:pt>
                <c:pt idx="681">
                  <c:v>0.71020000000000005</c:v>
                </c:pt>
                <c:pt idx="682">
                  <c:v>0.71300000000000063</c:v>
                </c:pt>
                <c:pt idx="683">
                  <c:v>0.71560000000000212</c:v>
                </c:pt>
                <c:pt idx="684">
                  <c:v>0.71840000000000004</c:v>
                </c:pt>
                <c:pt idx="685">
                  <c:v>0.72090000000000065</c:v>
                </c:pt>
                <c:pt idx="686">
                  <c:v>0.72340000000000004</c:v>
                </c:pt>
                <c:pt idx="687">
                  <c:v>0.72620000000000062</c:v>
                </c:pt>
                <c:pt idx="688">
                  <c:v>0.72890000000000188</c:v>
                </c:pt>
                <c:pt idx="689">
                  <c:v>0.73140000000000005</c:v>
                </c:pt>
                <c:pt idx="690">
                  <c:v>0.73400000000000065</c:v>
                </c:pt>
                <c:pt idx="691">
                  <c:v>0.73660000000000236</c:v>
                </c:pt>
                <c:pt idx="692">
                  <c:v>0.73930000000000062</c:v>
                </c:pt>
                <c:pt idx="693">
                  <c:v>0.74170000000000236</c:v>
                </c:pt>
                <c:pt idx="694">
                  <c:v>0.74400000000000188</c:v>
                </c:pt>
                <c:pt idx="695">
                  <c:v>0.74650000000000005</c:v>
                </c:pt>
                <c:pt idx="696">
                  <c:v>0.74880000000000213</c:v>
                </c:pt>
                <c:pt idx="697">
                  <c:v>0.75130000000000063</c:v>
                </c:pt>
                <c:pt idx="698">
                  <c:v>0.75370000000000248</c:v>
                </c:pt>
                <c:pt idx="699">
                  <c:v>0.75610000000000188</c:v>
                </c:pt>
                <c:pt idx="700">
                  <c:v>0.75870000000000248</c:v>
                </c:pt>
                <c:pt idx="701">
                  <c:v>0.76090000000000213</c:v>
                </c:pt>
                <c:pt idx="702">
                  <c:v>0.76270000000000249</c:v>
                </c:pt>
                <c:pt idx="703">
                  <c:v>0.76550000000000062</c:v>
                </c:pt>
                <c:pt idx="704">
                  <c:v>0.76840000000000064</c:v>
                </c:pt>
                <c:pt idx="705">
                  <c:v>0.77059999999999995</c:v>
                </c:pt>
                <c:pt idx="706">
                  <c:v>0.77280000000000248</c:v>
                </c:pt>
                <c:pt idx="707">
                  <c:v>0.77510000000000212</c:v>
                </c:pt>
                <c:pt idx="708">
                  <c:v>0.77720000000000211</c:v>
                </c:pt>
                <c:pt idx="709">
                  <c:v>0.77930000000000188</c:v>
                </c:pt>
                <c:pt idx="710">
                  <c:v>0.78139999999999998</c:v>
                </c:pt>
                <c:pt idx="711">
                  <c:v>0.78339999999999999</c:v>
                </c:pt>
                <c:pt idx="712">
                  <c:v>0.78559999999999997</c:v>
                </c:pt>
                <c:pt idx="713">
                  <c:v>0.78749999999999998</c:v>
                </c:pt>
                <c:pt idx="714">
                  <c:v>0.78939999999999999</c:v>
                </c:pt>
                <c:pt idx="715">
                  <c:v>0.79139999999999999</c:v>
                </c:pt>
                <c:pt idx="716">
                  <c:v>0.79300000000000004</c:v>
                </c:pt>
                <c:pt idx="717">
                  <c:v>0.79470000000000063</c:v>
                </c:pt>
                <c:pt idx="718">
                  <c:v>0.79649999999999999</c:v>
                </c:pt>
                <c:pt idx="719">
                  <c:v>0.79849999999999999</c:v>
                </c:pt>
                <c:pt idx="720">
                  <c:v>0.80020000000000002</c:v>
                </c:pt>
                <c:pt idx="721">
                  <c:v>0.80180000000000062</c:v>
                </c:pt>
                <c:pt idx="722">
                  <c:v>0.80330000000000001</c:v>
                </c:pt>
                <c:pt idx="723">
                  <c:v>0.80480000000000063</c:v>
                </c:pt>
                <c:pt idx="724">
                  <c:v>0.80640000000000001</c:v>
                </c:pt>
                <c:pt idx="725">
                  <c:v>0.80800000000000005</c:v>
                </c:pt>
                <c:pt idx="726">
                  <c:v>0.80930000000000002</c:v>
                </c:pt>
                <c:pt idx="727">
                  <c:v>0.81070000000000064</c:v>
                </c:pt>
                <c:pt idx="728">
                  <c:v>0.81200000000000061</c:v>
                </c:pt>
                <c:pt idx="729">
                  <c:v>0.8135</c:v>
                </c:pt>
                <c:pt idx="730">
                  <c:v>0.81470000000000065</c:v>
                </c:pt>
                <c:pt idx="731">
                  <c:v>0.81580000000000064</c:v>
                </c:pt>
                <c:pt idx="732">
                  <c:v>0.81690000000000063</c:v>
                </c:pt>
                <c:pt idx="733">
                  <c:v>0.81820000000000004</c:v>
                </c:pt>
                <c:pt idx="734">
                  <c:v>0.81910000000000005</c:v>
                </c:pt>
                <c:pt idx="735">
                  <c:v>0.82010000000000005</c:v>
                </c:pt>
                <c:pt idx="736">
                  <c:v>0.82130000000000003</c:v>
                </c:pt>
                <c:pt idx="737">
                  <c:v>0.82230000000000003</c:v>
                </c:pt>
                <c:pt idx="738">
                  <c:v>0.82299999999999995</c:v>
                </c:pt>
                <c:pt idx="739">
                  <c:v>0.82390000000000063</c:v>
                </c:pt>
                <c:pt idx="740">
                  <c:v>0.82470000000000065</c:v>
                </c:pt>
                <c:pt idx="741">
                  <c:v>0.82540000000000002</c:v>
                </c:pt>
                <c:pt idx="742">
                  <c:v>0.82630000000000003</c:v>
                </c:pt>
                <c:pt idx="743">
                  <c:v>0.82700000000000062</c:v>
                </c:pt>
                <c:pt idx="744">
                  <c:v>0.82750000000000001</c:v>
                </c:pt>
                <c:pt idx="745">
                  <c:v>0.82809999999999995</c:v>
                </c:pt>
                <c:pt idx="746">
                  <c:v>0.82850000000000001</c:v>
                </c:pt>
                <c:pt idx="747">
                  <c:v>0.82870000000000188</c:v>
                </c:pt>
                <c:pt idx="748">
                  <c:v>0.82909999999999995</c:v>
                </c:pt>
                <c:pt idx="749">
                  <c:v>0.82950000000000002</c:v>
                </c:pt>
                <c:pt idx="750">
                  <c:v>0.82980000000000065</c:v>
                </c:pt>
                <c:pt idx="751">
                  <c:v>0.83020000000000005</c:v>
                </c:pt>
                <c:pt idx="752">
                  <c:v>0.83040000000000003</c:v>
                </c:pt>
                <c:pt idx="753">
                  <c:v>0.83040000000000003</c:v>
                </c:pt>
                <c:pt idx="754">
                  <c:v>0.83040000000000003</c:v>
                </c:pt>
                <c:pt idx="755">
                  <c:v>0.83040000000000003</c:v>
                </c:pt>
                <c:pt idx="756">
                  <c:v>0.83040000000000003</c:v>
                </c:pt>
                <c:pt idx="757">
                  <c:v>0.83040000000000003</c:v>
                </c:pt>
                <c:pt idx="758">
                  <c:v>0.83020000000000005</c:v>
                </c:pt>
                <c:pt idx="759">
                  <c:v>0.82980000000000065</c:v>
                </c:pt>
                <c:pt idx="760">
                  <c:v>0.82980000000000065</c:v>
                </c:pt>
                <c:pt idx="761">
                  <c:v>0.82980000000000065</c:v>
                </c:pt>
                <c:pt idx="762">
                  <c:v>0.82930000000000004</c:v>
                </c:pt>
                <c:pt idx="763">
                  <c:v>0.82870000000000188</c:v>
                </c:pt>
                <c:pt idx="764">
                  <c:v>0.82820000000000005</c:v>
                </c:pt>
                <c:pt idx="765">
                  <c:v>0.82790000000000064</c:v>
                </c:pt>
                <c:pt idx="766">
                  <c:v>0.82750000000000001</c:v>
                </c:pt>
                <c:pt idx="767">
                  <c:v>0.82840000000000003</c:v>
                </c:pt>
                <c:pt idx="768">
                  <c:v>0.82930000000000004</c:v>
                </c:pt>
                <c:pt idx="769">
                  <c:v>0.82900000000000063</c:v>
                </c:pt>
                <c:pt idx="770">
                  <c:v>0.82840000000000003</c:v>
                </c:pt>
                <c:pt idx="771">
                  <c:v>0.82750000000000001</c:v>
                </c:pt>
                <c:pt idx="772">
                  <c:v>0.82680000000000065</c:v>
                </c:pt>
                <c:pt idx="773">
                  <c:v>0.82590000000000063</c:v>
                </c:pt>
                <c:pt idx="774">
                  <c:v>0.82509999999999994</c:v>
                </c:pt>
                <c:pt idx="775">
                  <c:v>0.82410000000000005</c:v>
                </c:pt>
                <c:pt idx="776">
                  <c:v>0.82290000000000063</c:v>
                </c:pt>
                <c:pt idx="777">
                  <c:v>0.82170000000000065</c:v>
                </c:pt>
                <c:pt idx="778">
                  <c:v>0.82080000000000064</c:v>
                </c:pt>
                <c:pt idx="779">
                  <c:v>0.81980000000000064</c:v>
                </c:pt>
                <c:pt idx="780">
                  <c:v>0.81850000000000001</c:v>
                </c:pt>
                <c:pt idx="781">
                  <c:v>0.81730000000000003</c:v>
                </c:pt>
                <c:pt idx="782">
                  <c:v>0.81590000000000062</c:v>
                </c:pt>
                <c:pt idx="783">
                  <c:v>0.81470000000000065</c:v>
                </c:pt>
                <c:pt idx="784">
                  <c:v>0.81340000000000001</c:v>
                </c:pt>
                <c:pt idx="785">
                  <c:v>0.8115</c:v>
                </c:pt>
                <c:pt idx="786">
                  <c:v>0.80989999999999995</c:v>
                </c:pt>
                <c:pt idx="787">
                  <c:v>0.80880000000000063</c:v>
                </c:pt>
                <c:pt idx="788">
                  <c:v>0.8075</c:v>
                </c:pt>
                <c:pt idx="789">
                  <c:v>0.80580000000000063</c:v>
                </c:pt>
                <c:pt idx="790">
                  <c:v>0.80420000000000003</c:v>
                </c:pt>
                <c:pt idx="791">
                  <c:v>0.80249999999999999</c:v>
                </c:pt>
                <c:pt idx="792">
                  <c:v>0.80049999999999999</c:v>
                </c:pt>
                <c:pt idx="793">
                  <c:v>0.79879999999999995</c:v>
                </c:pt>
                <c:pt idx="794">
                  <c:v>0.79720000000000002</c:v>
                </c:pt>
                <c:pt idx="795">
                  <c:v>0.79549999999999998</c:v>
                </c:pt>
                <c:pt idx="796">
                  <c:v>0.79359999999999997</c:v>
                </c:pt>
                <c:pt idx="797">
                  <c:v>0.79159999999999997</c:v>
                </c:pt>
                <c:pt idx="798">
                  <c:v>0.78979999999999995</c:v>
                </c:pt>
                <c:pt idx="799">
                  <c:v>0.78779999999999994</c:v>
                </c:pt>
                <c:pt idx="800">
                  <c:v>0.78590000000000004</c:v>
                </c:pt>
                <c:pt idx="801">
                  <c:v>0.78420000000000001</c:v>
                </c:pt>
                <c:pt idx="802">
                  <c:v>0.7823</c:v>
                </c:pt>
                <c:pt idx="803">
                  <c:v>0.78029999999999999</c:v>
                </c:pt>
                <c:pt idx="804">
                  <c:v>0.77800000000000236</c:v>
                </c:pt>
                <c:pt idx="805">
                  <c:v>0.77590000000000237</c:v>
                </c:pt>
                <c:pt idx="806">
                  <c:v>0.77370000000000261</c:v>
                </c:pt>
                <c:pt idx="807">
                  <c:v>0.77159999999999995</c:v>
                </c:pt>
                <c:pt idx="808">
                  <c:v>0.76950000000000063</c:v>
                </c:pt>
                <c:pt idx="809">
                  <c:v>0.76720000000000188</c:v>
                </c:pt>
                <c:pt idx="810">
                  <c:v>0.76490000000000236</c:v>
                </c:pt>
                <c:pt idx="811">
                  <c:v>0.76259999999999994</c:v>
                </c:pt>
                <c:pt idx="812">
                  <c:v>0.76000000000000212</c:v>
                </c:pt>
                <c:pt idx="813">
                  <c:v>0.75780000000000236</c:v>
                </c:pt>
                <c:pt idx="814">
                  <c:v>0.7556000000000026</c:v>
                </c:pt>
                <c:pt idx="815">
                  <c:v>0.75340000000000062</c:v>
                </c:pt>
                <c:pt idx="816">
                  <c:v>0.75130000000000063</c:v>
                </c:pt>
                <c:pt idx="817">
                  <c:v>0.74890000000000212</c:v>
                </c:pt>
                <c:pt idx="818">
                  <c:v>0.74650000000000005</c:v>
                </c:pt>
                <c:pt idx="819">
                  <c:v>0.74400000000000188</c:v>
                </c:pt>
                <c:pt idx="820">
                  <c:v>0.74160000000000248</c:v>
                </c:pt>
                <c:pt idx="821">
                  <c:v>0.73910000000000065</c:v>
                </c:pt>
                <c:pt idx="822">
                  <c:v>0.73680000000000212</c:v>
                </c:pt>
                <c:pt idx="823">
                  <c:v>0.73440000000000005</c:v>
                </c:pt>
                <c:pt idx="824">
                  <c:v>0.73180000000000212</c:v>
                </c:pt>
                <c:pt idx="825">
                  <c:v>0.72960000000000236</c:v>
                </c:pt>
                <c:pt idx="826">
                  <c:v>0.72710000000000063</c:v>
                </c:pt>
                <c:pt idx="827">
                  <c:v>0.72419999999999995</c:v>
                </c:pt>
                <c:pt idx="828">
                  <c:v>0.72170000000000212</c:v>
                </c:pt>
                <c:pt idx="829">
                  <c:v>0.71919999999999995</c:v>
                </c:pt>
                <c:pt idx="830">
                  <c:v>0.71680000000000188</c:v>
                </c:pt>
                <c:pt idx="831">
                  <c:v>0.71410000000000062</c:v>
                </c:pt>
                <c:pt idx="832">
                  <c:v>0.71140000000000003</c:v>
                </c:pt>
                <c:pt idx="833">
                  <c:v>0.70870000000000188</c:v>
                </c:pt>
                <c:pt idx="834">
                  <c:v>0.70609999999999995</c:v>
                </c:pt>
                <c:pt idx="835">
                  <c:v>0.70350000000000001</c:v>
                </c:pt>
                <c:pt idx="836">
                  <c:v>0.70090000000000063</c:v>
                </c:pt>
                <c:pt idx="837">
                  <c:v>0.69820000000000004</c:v>
                </c:pt>
                <c:pt idx="838">
                  <c:v>0.69540000000000002</c:v>
                </c:pt>
                <c:pt idx="839">
                  <c:v>0.69270000000000065</c:v>
                </c:pt>
                <c:pt idx="840">
                  <c:v>0.69020000000000004</c:v>
                </c:pt>
                <c:pt idx="841">
                  <c:v>0.68730000000000002</c:v>
                </c:pt>
                <c:pt idx="842">
                  <c:v>0.68440000000000001</c:v>
                </c:pt>
                <c:pt idx="843">
                  <c:v>0.68180000000000063</c:v>
                </c:pt>
                <c:pt idx="844">
                  <c:v>0.6790000000000026</c:v>
                </c:pt>
                <c:pt idx="845">
                  <c:v>0.67630000000000212</c:v>
                </c:pt>
                <c:pt idx="846">
                  <c:v>0.67360000000000331</c:v>
                </c:pt>
                <c:pt idx="847">
                  <c:v>0.67070000000000285</c:v>
                </c:pt>
                <c:pt idx="848">
                  <c:v>0.66780000000000284</c:v>
                </c:pt>
                <c:pt idx="849">
                  <c:v>0.6646000000000033</c:v>
                </c:pt>
                <c:pt idx="850">
                  <c:v>0.66140000000000065</c:v>
                </c:pt>
                <c:pt idx="851">
                  <c:v>0.65830000000000188</c:v>
                </c:pt>
                <c:pt idx="852">
                  <c:v>0.65530000000000188</c:v>
                </c:pt>
                <c:pt idx="853">
                  <c:v>0.65210000000000212</c:v>
                </c:pt>
                <c:pt idx="854">
                  <c:v>0.64900000000000213</c:v>
                </c:pt>
                <c:pt idx="855">
                  <c:v>0.64590000000000236</c:v>
                </c:pt>
                <c:pt idx="856">
                  <c:v>0.64250000000000063</c:v>
                </c:pt>
                <c:pt idx="857">
                  <c:v>0.63890000000000235</c:v>
                </c:pt>
                <c:pt idx="858">
                  <c:v>0.63549999999999995</c:v>
                </c:pt>
                <c:pt idx="859">
                  <c:v>0.63220000000000065</c:v>
                </c:pt>
                <c:pt idx="860">
                  <c:v>0.62849999999999995</c:v>
                </c:pt>
                <c:pt idx="861">
                  <c:v>0.62490000000000212</c:v>
                </c:pt>
                <c:pt idx="862">
                  <c:v>0.62130000000000063</c:v>
                </c:pt>
                <c:pt idx="863">
                  <c:v>0.61730000000000063</c:v>
                </c:pt>
                <c:pt idx="864">
                  <c:v>0.61320000000000063</c:v>
                </c:pt>
                <c:pt idx="865">
                  <c:v>0.60929999999999995</c:v>
                </c:pt>
                <c:pt idx="866">
                  <c:v>0.60529999999999995</c:v>
                </c:pt>
                <c:pt idx="867">
                  <c:v>0.60140000000000005</c:v>
                </c:pt>
                <c:pt idx="868">
                  <c:v>0.59699999999999998</c:v>
                </c:pt>
                <c:pt idx="869">
                  <c:v>0.59279999999999999</c:v>
                </c:pt>
                <c:pt idx="870">
                  <c:v>0.59160000000000001</c:v>
                </c:pt>
                <c:pt idx="871">
                  <c:v>0.59079999999999999</c:v>
                </c:pt>
                <c:pt idx="872">
                  <c:v>0.58729999999999949</c:v>
                </c:pt>
                <c:pt idx="873">
                  <c:v>0.58329999999999949</c:v>
                </c:pt>
                <c:pt idx="874">
                  <c:v>0.57920000000000005</c:v>
                </c:pt>
                <c:pt idx="875">
                  <c:v>0.57530000000000003</c:v>
                </c:pt>
                <c:pt idx="876">
                  <c:v>0.57120000000000004</c:v>
                </c:pt>
                <c:pt idx="877">
                  <c:v>0.5665</c:v>
                </c:pt>
                <c:pt idx="878">
                  <c:v>0.56180000000000063</c:v>
                </c:pt>
                <c:pt idx="879">
                  <c:v>0.55640000000000001</c:v>
                </c:pt>
                <c:pt idx="880">
                  <c:v>0.55200000000000005</c:v>
                </c:pt>
                <c:pt idx="881">
                  <c:v>0.54749999999999999</c:v>
                </c:pt>
                <c:pt idx="882">
                  <c:v>0.54300000000000004</c:v>
                </c:pt>
                <c:pt idx="883">
                  <c:v>0.53820000000000001</c:v>
                </c:pt>
                <c:pt idx="884">
                  <c:v>0.53310000000000002</c:v>
                </c:pt>
                <c:pt idx="885">
                  <c:v>0.52880000000000005</c:v>
                </c:pt>
                <c:pt idx="886">
                  <c:v>0.52400000000000002</c:v>
                </c:pt>
                <c:pt idx="887">
                  <c:v>0.51900000000000002</c:v>
                </c:pt>
                <c:pt idx="888">
                  <c:v>0.51390000000000002</c:v>
                </c:pt>
                <c:pt idx="889">
                  <c:v>0.50890000000000002</c:v>
                </c:pt>
                <c:pt idx="890">
                  <c:v>0.50429999999999997</c:v>
                </c:pt>
                <c:pt idx="891">
                  <c:v>0.49960000000000032</c:v>
                </c:pt>
                <c:pt idx="892">
                  <c:v>0.49480000000000124</c:v>
                </c:pt>
                <c:pt idx="893">
                  <c:v>0.48990000000000095</c:v>
                </c:pt>
                <c:pt idx="894">
                  <c:v>0.48500000000000032</c:v>
                </c:pt>
                <c:pt idx="895">
                  <c:v>0.48010000000000008</c:v>
                </c:pt>
                <c:pt idx="896">
                  <c:v>0.47500000000000031</c:v>
                </c:pt>
                <c:pt idx="897">
                  <c:v>0.47000000000000008</c:v>
                </c:pt>
                <c:pt idx="898">
                  <c:v>0.46510000000000001</c:v>
                </c:pt>
                <c:pt idx="899">
                  <c:v>0.46040000000000031</c:v>
                </c:pt>
                <c:pt idx="900">
                  <c:v>0.45590000000000008</c:v>
                </c:pt>
                <c:pt idx="901">
                  <c:v>0.45120000000000005</c:v>
                </c:pt>
                <c:pt idx="902">
                  <c:v>0.44670000000000004</c:v>
                </c:pt>
                <c:pt idx="903">
                  <c:v>0.44210000000000005</c:v>
                </c:pt>
                <c:pt idx="904">
                  <c:v>0.43740000000000107</c:v>
                </c:pt>
                <c:pt idx="905">
                  <c:v>0.43250000000000038</c:v>
                </c:pt>
                <c:pt idx="906">
                  <c:v>0.42790000000000095</c:v>
                </c:pt>
                <c:pt idx="907">
                  <c:v>0.42320000000000002</c:v>
                </c:pt>
                <c:pt idx="908">
                  <c:v>0.41860000000000008</c:v>
                </c:pt>
                <c:pt idx="909">
                  <c:v>0.41430000000000095</c:v>
                </c:pt>
                <c:pt idx="910">
                  <c:v>0.41030000000000094</c:v>
                </c:pt>
                <c:pt idx="911">
                  <c:v>0.40600000000000008</c:v>
                </c:pt>
                <c:pt idx="912">
                  <c:v>0.40190000000000031</c:v>
                </c:pt>
                <c:pt idx="913">
                  <c:v>0.39810000000000106</c:v>
                </c:pt>
                <c:pt idx="914">
                  <c:v>0.39420000000000038</c:v>
                </c:pt>
                <c:pt idx="915">
                  <c:v>0.38980000000000142</c:v>
                </c:pt>
                <c:pt idx="916">
                  <c:v>0.38570000000000032</c:v>
                </c:pt>
                <c:pt idx="917">
                  <c:v>0.38210000000000038</c:v>
                </c:pt>
                <c:pt idx="918">
                  <c:v>0.37840000000000112</c:v>
                </c:pt>
                <c:pt idx="919">
                  <c:v>0.37510000000000032</c:v>
                </c:pt>
                <c:pt idx="920">
                  <c:v>0.37170000000000031</c:v>
                </c:pt>
                <c:pt idx="921">
                  <c:v>0.36830000000000124</c:v>
                </c:pt>
                <c:pt idx="922">
                  <c:v>0.36510000000000031</c:v>
                </c:pt>
                <c:pt idx="923">
                  <c:v>0.36210000000000031</c:v>
                </c:pt>
                <c:pt idx="924">
                  <c:v>0.35910000000000031</c:v>
                </c:pt>
                <c:pt idx="925">
                  <c:v>0.35630000000000106</c:v>
                </c:pt>
                <c:pt idx="926">
                  <c:v>0.35330000000000095</c:v>
                </c:pt>
                <c:pt idx="927">
                  <c:v>0.35060000000000002</c:v>
                </c:pt>
                <c:pt idx="928">
                  <c:v>0.34800000000000031</c:v>
                </c:pt>
                <c:pt idx="929">
                  <c:v>0.34550000000000008</c:v>
                </c:pt>
                <c:pt idx="930">
                  <c:v>0.34330000000000038</c:v>
                </c:pt>
                <c:pt idx="931">
                  <c:v>0.34090000000000031</c:v>
                </c:pt>
                <c:pt idx="932">
                  <c:v>0.33900000000000124</c:v>
                </c:pt>
                <c:pt idx="933">
                  <c:v>0.33720000000000094</c:v>
                </c:pt>
                <c:pt idx="934">
                  <c:v>0.33520000000000094</c:v>
                </c:pt>
                <c:pt idx="935">
                  <c:v>0.33360000000000106</c:v>
                </c:pt>
                <c:pt idx="936">
                  <c:v>0.33190000000000142</c:v>
                </c:pt>
                <c:pt idx="937">
                  <c:v>0.33020000000000038</c:v>
                </c:pt>
                <c:pt idx="938">
                  <c:v>0.32870000000000038</c:v>
                </c:pt>
                <c:pt idx="939">
                  <c:v>0.32750000000000107</c:v>
                </c:pt>
                <c:pt idx="940">
                  <c:v>0.32650000000000107</c:v>
                </c:pt>
                <c:pt idx="941">
                  <c:v>0.32570000000000032</c:v>
                </c:pt>
                <c:pt idx="942">
                  <c:v>0.32500000000000107</c:v>
                </c:pt>
                <c:pt idx="943">
                  <c:v>0.32410000000000094</c:v>
                </c:pt>
                <c:pt idx="944">
                  <c:v>0.32370000000000032</c:v>
                </c:pt>
                <c:pt idx="945">
                  <c:v>0.32370000000000032</c:v>
                </c:pt>
                <c:pt idx="946">
                  <c:v>0.32370000000000032</c:v>
                </c:pt>
                <c:pt idx="947">
                  <c:v>0.32400000000000106</c:v>
                </c:pt>
                <c:pt idx="948">
                  <c:v>0.32420000000000032</c:v>
                </c:pt>
                <c:pt idx="949">
                  <c:v>0.32450000000000107</c:v>
                </c:pt>
                <c:pt idx="950">
                  <c:v>0.32500000000000107</c:v>
                </c:pt>
                <c:pt idx="951">
                  <c:v>0.32590000000000124</c:v>
                </c:pt>
                <c:pt idx="952">
                  <c:v>0.32690000000000125</c:v>
                </c:pt>
                <c:pt idx="953">
                  <c:v>0.32790000000000125</c:v>
                </c:pt>
                <c:pt idx="954">
                  <c:v>0.32930000000000154</c:v>
                </c:pt>
                <c:pt idx="955">
                  <c:v>0.33090000000000147</c:v>
                </c:pt>
                <c:pt idx="956">
                  <c:v>0.33240000000000142</c:v>
                </c:pt>
                <c:pt idx="957">
                  <c:v>0.33420000000000094</c:v>
                </c:pt>
                <c:pt idx="958">
                  <c:v>0.33610000000000106</c:v>
                </c:pt>
                <c:pt idx="959">
                  <c:v>0.33790000000000142</c:v>
                </c:pt>
                <c:pt idx="960">
                  <c:v>0.34050000000000002</c:v>
                </c:pt>
                <c:pt idx="961">
                  <c:v>0.34280000000000038</c:v>
                </c:pt>
                <c:pt idx="962">
                  <c:v>0.34510000000000002</c:v>
                </c:pt>
                <c:pt idx="963">
                  <c:v>0.34780000000000094</c:v>
                </c:pt>
                <c:pt idx="964">
                  <c:v>0.35060000000000002</c:v>
                </c:pt>
                <c:pt idx="965">
                  <c:v>0.35350000000000031</c:v>
                </c:pt>
                <c:pt idx="966">
                  <c:v>0.35620000000000002</c:v>
                </c:pt>
                <c:pt idx="967">
                  <c:v>0.35940000000000094</c:v>
                </c:pt>
                <c:pt idx="968">
                  <c:v>0.36250000000000032</c:v>
                </c:pt>
                <c:pt idx="969">
                  <c:v>0.36560000000000031</c:v>
                </c:pt>
                <c:pt idx="970">
                  <c:v>0.36900000000000038</c:v>
                </c:pt>
                <c:pt idx="971">
                  <c:v>0.37260000000000032</c:v>
                </c:pt>
                <c:pt idx="972">
                  <c:v>0.37600000000000094</c:v>
                </c:pt>
                <c:pt idx="973">
                  <c:v>0.37980000000000147</c:v>
                </c:pt>
                <c:pt idx="974">
                  <c:v>0.38350000000000106</c:v>
                </c:pt>
                <c:pt idx="975">
                  <c:v>0.38760000000000094</c:v>
                </c:pt>
                <c:pt idx="976">
                  <c:v>0.39170000000000038</c:v>
                </c:pt>
                <c:pt idx="977">
                  <c:v>0.39560000000000106</c:v>
                </c:pt>
                <c:pt idx="978">
                  <c:v>0.39970000000000094</c:v>
                </c:pt>
                <c:pt idx="979">
                  <c:v>0.40410000000000001</c:v>
                </c:pt>
                <c:pt idx="980">
                  <c:v>0.40840000000000032</c:v>
                </c:pt>
                <c:pt idx="981">
                  <c:v>0.41300000000000031</c:v>
                </c:pt>
                <c:pt idx="982">
                  <c:v>0.41740000000000038</c:v>
                </c:pt>
                <c:pt idx="983">
                  <c:v>0.42190000000000094</c:v>
                </c:pt>
                <c:pt idx="984">
                  <c:v>0.42700000000000032</c:v>
                </c:pt>
                <c:pt idx="985">
                  <c:v>0.43200000000000038</c:v>
                </c:pt>
                <c:pt idx="986">
                  <c:v>0.43680000000000124</c:v>
                </c:pt>
                <c:pt idx="987">
                  <c:v>0.44169999999999998</c:v>
                </c:pt>
                <c:pt idx="988">
                  <c:v>0.44800000000000001</c:v>
                </c:pt>
                <c:pt idx="989">
                  <c:v>0.4541</c:v>
                </c:pt>
                <c:pt idx="990">
                  <c:v>0.45910000000000001</c:v>
                </c:pt>
                <c:pt idx="991">
                  <c:v>0.46450000000000002</c:v>
                </c:pt>
                <c:pt idx="992">
                  <c:v>0.46980000000000038</c:v>
                </c:pt>
                <c:pt idx="993">
                  <c:v>0.47520000000000001</c:v>
                </c:pt>
                <c:pt idx="994">
                  <c:v>0.48050000000000032</c:v>
                </c:pt>
                <c:pt idx="995">
                  <c:v>0.48580000000000106</c:v>
                </c:pt>
                <c:pt idx="996">
                  <c:v>0.49120000000000008</c:v>
                </c:pt>
                <c:pt idx="997">
                  <c:v>0.49650000000000094</c:v>
                </c:pt>
                <c:pt idx="998">
                  <c:v>0.50170000000000003</c:v>
                </c:pt>
                <c:pt idx="999">
                  <c:v>0.50700000000000001</c:v>
                </c:pt>
                <c:pt idx="1000">
                  <c:v>0.50960000000000005</c:v>
                </c:pt>
              </c:numCache>
            </c:numRef>
          </c:yVal>
          <c:smooth val="1"/>
        </c:ser>
        <c:ser>
          <c:idx val="2"/>
          <c:order val="2"/>
          <c:tx>
            <c:strRef>
              <c:f>Sheet10!$AG$2</c:f>
              <c:strCache>
                <c:ptCount val="1"/>
                <c:pt idx="0">
                  <c:v>144 hours</c:v>
                </c:pt>
              </c:strCache>
            </c:strRef>
          </c:tx>
          <c:marker>
            <c:symbol val="none"/>
          </c:marker>
          <c:xVal>
            <c:numRef>
              <c:f>Sheet10!$AD$3:$AD$1003</c:f>
              <c:numCache>
                <c:formatCode>General</c:formatCode>
                <c:ptCount val="1001"/>
                <c:pt idx="0">
                  <c:v>800</c:v>
                </c:pt>
                <c:pt idx="1">
                  <c:v>799.5</c:v>
                </c:pt>
                <c:pt idx="2">
                  <c:v>799</c:v>
                </c:pt>
                <c:pt idx="3">
                  <c:v>798.5</c:v>
                </c:pt>
                <c:pt idx="4">
                  <c:v>798</c:v>
                </c:pt>
                <c:pt idx="5">
                  <c:v>797.5</c:v>
                </c:pt>
                <c:pt idx="6">
                  <c:v>797</c:v>
                </c:pt>
                <c:pt idx="7">
                  <c:v>796.5</c:v>
                </c:pt>
                <c:pt idx="8">
                  <c:v>796</c:v>
                </c:pt>
                <c:pt idx="9">
                  <c:v>795.5</c:v>
                </c:pt>
                <c:pt idx="10">
                  <c:v>795</c:v>
                </c:pt>
                <c:pt idx="11">
                  <c:v>794.5</c:v>
                </c:pt>
                <c:pt idx="12">
                  <c:v>794</c:v>
                </c:pt>
                <c:pt idx="13">
                  <c:v>793.5</c:v>
                </c:pt>
                <c:pt idx="14">
                  <c:v>793</c:v>
                </c:pt>
                <c:pt idx="15">
                  <c:v>792.5</c:v>
                </c:pt>
                <c:pt idx="16">
                  <c:v>792</c:v>
                </c:pt>
                <c:pt idx="17">
                  <c:v>791.5</c:v>
                </c:pt>
                <c:pt idx="18">
                  <c:v>791</c:v>
                </c:pt>
                <c:pt idx="19">
                  <c:v>790.5</c:v>
                </c:pt>
                <c:pt idx="20">
                  <c:v>790</c:v>
                </c:pt>
                <c:pt idx="21">
                  <c:v>789.5</c:v>
                </c:pt>
                <c:pt idx="22">
                  <c:v>789</c:v>
                </c:pt>
                <c:pt idx="23">
                  <c:v>788.5</c:v>
                </c:pt>
                <c:pt idx="24">
                  <c:v>788</c:v>
                </c:pt>
                <c:pt idx="25">
                  <c:v>787.5</c:v>
                </c:pt>
                <c:pt idx="26">
                  <c:v>787</c:v>
                </c:pt>
                <c:pt idx="27">
                  <c:v>786.5</c:v>
                </c:pt>
                <c:pt idx="28">
                  <c:v>786</c:v>
                </c:pt>
                <c:pt idx="29">
                  <c:v>785.5</c:v>
                </c:pt>
                <c:pt idx="30">
                  <c:v>785</c:v>
                </c:pt>
                <c:pt idx="31">
                  <c:v>784.5</c:v>
                </c:pt>
                <c:pt idx="32">
                  <c:v>784</c:v>
                </c:pt>
                <c:pt idx="33">
                  <c:v>783.5</c:v>
                </c:pt>
                <c:pt idx="34">
                  <c:v>783</c:v>
                </c:pt>
                <c:pt idx="35">
                  <c:v>782.5</c:v>
                </c:pt>
                <c:pt idx="36">
                  <c:v>782</c:v>
                </c:pt>
                <c:pt idx="37">
                  <c:v>781.5</c:v>
                </c:pt>
                <c:pt idx="38">
                  <c:v>781</c:v>
                </c:pt>
                <c:pt idx="39">
                  <c:v>780.5</c:v>
                </c:pt>
                <c:pt idx="40">
                  <c:v>780</c:v>
                </c:pt>
                <c:pt idx="41">
                  <c:v>779.5</c:v>
                </c:pt>
                <c:pt idx="42">
                  <c:v>779</c:v>
                </c:pt>
                <c:pt idx="43">
                  <c:v>778.5</c:v>
                </c:pt>
                <c:pt idx="44">
                  <c:v>778</c:v>
                </c:pt>
                <c:pt idx="45">
                  <c:v>777.5</c:v>
                </c:pt>
                <c:pt idx="46">
                  <c:v>777</c:v>
                </c:pt>
                <c:pt idx="47">
                  <c:v>776.5</c:v>
                </c:pt>
                <c:pt idx="48">
                  <c:v>776</c:v>
                </c:pt>
                <c:pt idx="49">
                  <c:v>775.5</c:v>
                </c:pt>
                <c:pt idx="50">
                  <c:v>775</c:v>
                </c:pt>
                <c:pt idx="51">
                  <c:v>774.5</c:v>
                </c:pt>
                <c:pt idx="52">
                  <c:v>774</c:v>
                </c:pt>
                <c:pt idx="53">
                  <c:v>773.5</c:v>
                </c:pt>
                <c:pt idx="54">
                  <c:v>773</c:v>
                </c:pt>
                <c:pt idx="55">
                  <c:v>772.5</c:v>
                </c:pt>
                <c:pt idx="56">
                  <c:v>772</c:v>
                </c:pt>
                <c:pt idx="57">
                  <c:v>771.5</c:v>
                </c:pt>
                <c:pt idx="58">
                  <c:v>771</c:v>
                </c:pt>
                <c:pt idx="59">
                  <c:v>770.5</c:v>
                </c:pt>
                <c:pt idx="60">
                  <c:v>770</c:v>
                </c:pt>
                <c:pt idx="61">
                  <c:v>769.5</c:v>
                </c:pt>
                <c:pt idx="62">
                  <c:v>769</c:v>
                </c:pt>
                <c:pt idx="63">
                  <c:v>768.5</c:v>
                </c:pt>
                <c:pt idx="64">
                  <c:v>768</c:v>
                </c:pt>
                <c:pt idx="65">
                  <c:v>767.5</c:v>
                </c:pt>
                <c:pt idx="66">
                  <c:v>767</c:v>
                </c:pt>
                <c:pt idx="67">
                  <c:v>766.5</c:v>
                </c:pt>
                <c:pt idx="68">
                  <c:v>766</c:v>
                </c:pt>
                <c:pt idx="69">
                  <c:v>765.5</c:v>
                </c:pt>
                <c:pt idx="70">
                  <c:v>765</c:v>
                </c:pt>
                <c:pt idx="71">
                  <c:v>764.5</c:v>
                </c:pt>
                <c:pt idx="72">
                  <c:v>764</c:v>
                </c:pt>
                <c:pt idx="73">
                  <c:v>763.5</c:v>
                </c:pt>
                <c:pt idx="74">
                  <c:v>763</c:v>
                </c:pt>
                <c:pt idx="75">
                  <c:v>762.5</c:v>
                </c:pt>
                <c:pt idx="76">
                  <c:v>762</c:v>
                </c:pt>
                <c:pt idx="77">
                  <c:v>761.5</c:v>
                </c:pt>
                <c:pt idx="78">
                  <c:v>761</c:v>
                </c:pt>
                <c:pt idx="79">
                  <c:v>760.5</c:v>
                </c:pt>
                <c:pt idx="80">
                  <c:v>760</c:v>
                </c:pt>
                <c:pt idx="81">
                  <c:v>759.5</c:v>
                </c:pt>
                <c:pt idx="82">
                  <c:v>759</c:v>
                </c:pt>
                <c:pt idx="83">
                  <c:v>758.5</c:v>
                </c:pt>
                <c:pt idx="84">
                  <c:v>758</c:v>
                </c:pt>
                <c:pt idx="85">
                  <c:v>757.5</c:v>
                </c:pt>
                <c:pt idx="86">
                  <c:v>757</c:v>
                </c:pt>
                <c:pt idx="87">
                  <c:v>756.5</c:v>
                </c:pt>
                <c:pt idx="88">
                  <c:v>756</c:v>
                </c:pt>
                <c:pt idx="89">
                  <c:v>755.5</c:v>
                </c:pt>
                <c:pt idx="90">
                  <c:v>755</c:v>
                </c:pt>
                <c:pt idx="91">
                  <c:v>754.5</c:v>
                </c:pt>
                <c:pt idx="92">
                  <c:v>754</c:v>
                </c:pt>
                <c:pt idx="93">
                  <c:v>753.5</c:v>
                </c:pt>
                <c:pt idx="94">
                  <c:v>753</c:v>
                </c:pt>
                <c:pt idx="95">
                  <c:v>752.5</c:v>
                </c:pt>
                <c:pt idx="96">
                  <c:v>752</c:v>
                </c:pt>
                <c:pt idx="97">
                  <c:v>751.5</c:v>
                </c:pt>
                <c:pt idx="98">
                  <c:v>751</c:v>
                </c:pt>
                <c:pt idx="99">
                  <c:v>750.5</c:v>
                </c:pt>
                <c:pt idx="100">
                  <c:v>750</c:v>
                </c:pt>
                <c:pt idx="101">
                  <c:v>749.5</c:v>
                </c:pt>
                <c:pt idx="102">
                  <c:v>749</c:v>
                </c:pt>
                <c:pt idx="103">
                  <c:v>748.5</c:v>
                </c:pt>
                <c:pt idx="104">
                  <c:v>748</c:v>
                </c:pt>
                <c:pt idx="105">
                  <c:v>747.5</c:v>
                </c:pt>
                <c:pt idx="106">
                  <c:v>747</c:v>
                </c:pt>
                <c:pt idx="107">
                  <c:v>746.5</c:v>
                </c:pt>
                <c:pt idx="108">
                  <c:v>746</c:v>
                </c:pt>
                <c:pt idx="109">
                  <c:v>745.5</c:v>
                </c:pt>
                <c:pt idx="110">
                  <c:v>745</c:v>
                </c:pt>
                <c:pt idx="111">
                  <c:v>744.5</c:v>
                </c:pt>
                <c:pt idx="112">
                  <c:v>744</c:v>
                </c:pt>
                <c:pt idx="113">
                  <c:v>743.5</c:v>
                </c:pt>
                <c:pt idx="114">
                  <c:v>743</c:v>
                </c:pt>
                <c:pt idx="115">
                  <c:v>742.5</c:v>
                </c:pt>
                <c:pt idx="116">
                  <c:v>742</c:v>
                </c:pt>
                <c:pt idx="117">
                  <c:v>741.5</c:v>
                </c:pt>
                <c:pt idx="118">
                  <c:v>741</c:v>
                </c:pt>
                <c:pt idx="119">
                  <c:v>740.5</c:v>
                </c:pt>
                <c:pt idx="120">
                  <c:v>740</c:v>
                </c:pt>
                <c:pt idx="121">
                  <c:v>739.5</c:v>
                </c:pt>
                <c:pt idx="122">
                  <c:v>739</c:v>
                </c:pt>
                <c:pt idx="123">
                  <c:v>738.5</c:v>
                </c:pt>
                <c:pt idx="124">
                  <c:v>738</c:v>
                </c:pt>
                <c:pt idx="125">
                  <c:v>737.5</c:v>
                </c:pt>
                <c:pt idx="126">
                  <c:v>737</c:v>
                </c:pt>
                <c:pt idx="127">
                  <c:v>736.5</c:v>
                </c:pt>
                <c:pt idx="128">
                  <c:v>736</c:v>
                </c:pt>
                <c:pt idx="129">
                  <c:v>735.5</c:v>
                </c:pt>
                <c:pt idx="130">
                  <c:v>735</c:v>
                </c:pt>
                <c:pt idx="131">
                  <c:v>734.5</c:v>
                </c:pt>
                <c:pt idx="132">
                  <c:v>734</c:v>
                </c:pt>
                <c:pt idx="133">
                  <c:v>733.5</c:v>
                </c:pt>
                <c:pt idx="134">
                  <c:v>733</c:v>
                </c:pt>
                <c:pt idx="135">
                  <c:v>732.5</c:v>
                </c:pt>
                <c:pt idx="136">
                  <c:v>732</c:v>
                </c:pt>
                <c:pt idx="137">
                  <c:v>731.5</c:v>
                </c:pt>
                <c:pt idx="138">
                  <c:v>731</c:v>
                </c:pt>
                <c:pt idx="139">
                  <c:v>730.5</c:v>
                </c:pt>
                <c:pt idx="140">
                  <c:v>730</c:v>
                </c:pt>
                <c:pt idx="141">
                  <c:v>729.5</c:v>
                </c:pt>
                <c:pt idx="142">
                  <c:v>729</c:v>
                </c:pt>
                <c:pt idx="143">
                  <c:v>728.5</c:v>
                </c:pt>
                <c:pt idx="144">
                  <c:v>728</c:v>
                </c:pt>
                <c:pt idx="145">
                  <c:v>727.5</c:v>
                </c:pt>
                <c:pt idx="146">
                  <c:v>727</c:v>
                </c:pt>
                <c:pt idx="147">
                  <c:v>726.5</c:v>
                </c:pt>
                <c:pt idx="148">
                  <c:v>726</c:v>
                </c:pt>
                <c:pt idx="149">
                  <c:v>725.5</c:v>
                </c:pt>
                <c:pt idx="150">
                  <c:v>725</c:v>
                </c:pt>
                <c:pt idx="151">
                  <c:v>724.5</c:v>
                </c:pt>
                <c:pt idx="152">
                  <c:v>724</c:v>
                </c:pt>
                <c:pt idx="153">
                  <c:v>723.5</c:v>
                </c:pt>
                <c:pt idx="154">
                  <c:v>723</c:v>
                </c:pt>
                <c:pt idx="155">
                  <c:v>722.5</c:v>
                </c:pt>
                <c:pt idx="156">
                  <c:v>722</c:v>
                </c:pt>
                <c:pt idx="157">
                  <c:v>721.5</c:v>
                </c:pt>
                <c:pt idx="158">
                  <c:v>721</c:v>
                </c:pt>
                <c:pt idx="159">
                  <c:v>720.5</c:v>
                </c:pt>
                <c:pt idx="160">
                  <c:v>720</c:v>
                </c:pt>
                <c:pt idx="161">
                  <c:v>719.5</c:v>
                </c:pt>
                <c:pt idx="162">
                  <c:v>719</c:v>
                </c:pt>
                <c:pt idx="163">
                  <c:v>718.5</c:v>
                </c:pt>
                <c:pt idx="164">
                  <c:v>718</c:v>
                </c:pt>
                <c:pt idx="165">
                  <c:v>717.5</c:v>
                </c:pt>
                <c:pt idx="166">
                  <c:v>717</c:v>
                </c:pt>
                <c:pt idx="167">
                  <c:v>716.5</c:v>
                </c:pt>
                <c:pt idx="168">
                  <c:v>716</c:v>
                </c:pt>
                <c:pt idx="169">
                  <c:v>715.5</c:v>
                </c:pt>
                <c:pt idx="170">
                  <c:v>715</c:v>
                </c:pt>
                <c:pt idx="171">
                  <c:v>714.5</c:v>
                </c:pt>
                <c:pt idx="172">
                  <c:v>714</c:v>
                </c:pt>
                <c:pt idx="173">
                  <c:v>713.5</c:v>
                </c:pt>
                <c:pt idx="174">
                  <c:v>713</c:v>
                </c:pt>
                <c:pt idx="175">
                  <c:v>712.5</c:v>
                </c:pt>
                <c:pt idx="176">
                  <c:v>712</c:v>
                </c:pt>
                <c:pt idx="177">
                  <c:v>711.5</c:v>
                </c:pt>
                <c:pt idx="178">
                  <c:v>711</c:v>
                </c:pt>
                <c:pt idx="179">
                  <c:v>710.5</c:v>
                </c:pt>
                <c:pt idx="180">
                  <c:v>710</c:v>
                </c:pt>
                <c:pt idx="181">
                  <c:v>709.5</c:v>
                </c:pt>
                <c:pt idx="182">
                  <c:v>709</c:v>
                </c:pt>
                <c:pt idx="183">
                  <c:v>708.5</c:v>
                </c:pt>
                <c:pt idx="184">
                  <c:v>708</c:v>
                </c:pt>
                <c:pt idx="185">
                  <c:v>707.5</c:v>
                </c:pt>
                <c:pt idx="186">
                  <c:v>707</c:v>
                </c:pt>
                <c:pt idx="187">
                  <c:v>706.5</c:v>
                </c:pt>
                <c:pt idx="188">
                  <c:v>706</c:v>
                </c:pt>
                <c:pt idx="189">
                  <c:v>705.5</c:v>
                </c:pt>
                <c:pt idx="190">
                  <c:v>705</c:v>
                </c:pt>
                <c:pt idx="191">
                  <c:v>704.5</c:v>
                </c:pt>
                <c:pt idx="192">
                  <c:v>704</c:v>
                </c:pt>
                <c:pt idx="193">
                  <c:v>703.5</c:v>
                </c:pt>
                <c:pt idx="194">
                  <c:v>703</c:v>
                </c:pt>
                <c:pt idx="195">
                  <c:v>702.5</c:v>
                </c:pt>
                <c:pt idx="196">
                  <c:v>702</c:v>
                </c:pt>
                <c:pt idx="197">
                  <c:v>701.5</c:v>
                </c:pt>
                <c:pt idx="198">
                  <c:v>701</c:v>
                </c:pt>
                <c:pt idx="199">
                  <c:v>700.5</c:v>
                </c:pt>
                <c:pt idx="200">
                  <c:v>700</c:v>
                </c:pt>
                <c:pt idx="201">
                  <c:v>699.5</c:v>
                </c:pt>
                <c:pt idx="202">
                  <c:v>699</c:v>
                </c:pt>
                <c:pt idx="203">
                  <c:v>698.5</c:v>
                </c:pt>
                <c:pt idx="204">
                  <c:v>698</c:v>
                </c:pt>
                <c:pt idx="205">
                  <c:v>697.5</c:v>
                </c:pt>
                <c:pt idx="206">
                  <c:v>697</c:v>
                </c:pt>
                <c:pt idx="207">
                  <c:v>696.5</c:v>
                </c:pt>
                <c:pt idx="208">
                  <c:v>696</c:v>
                </c:pt>
                <c:pt idx="209">
                  <c:v>695.5</c:v>
                </c:pt>
                <c:pt idx="210">
                  <c:v>695</c:v>
                </c:pt>
                <c:pt idx="211">
                  <c:v>694.5</c:v>
                </c:pt>
                <c:pt idx="212">
                  <c:v>694</c:v>
                </c:pt>
                <c:pt idx="213">
                  <c:v>693.5</c:v>
                </c:pt>
                <c:pt idx="214">
                  <c:v>693</c:v>
                </c:pt>
                <c:pt idx="215">
                  <c:v>692.5</c:v>
                </c:pt>
                <c:pt idx="216">
                  <c:v>692</c:v>
                </c:pt>
                <c:pt idx="217">
                  <c:v>691.5</c:v>
                </c:pt>
                <c:pt idx="218">
                  <c:v>691</c:v>
                </c:pt>
                <c:pt idx="219">
                  <c:v>690.5</c:v>
                </c:pt>
                <c:pt idx="220">
                  <c:v>690</c:v>
                </c:pt>
                <c:pt idx="221">
                  <c:v>689.5</c:v>
                </c:pt>
                <c:pt idx="222">
                  <c:v>689</c:v>
                </c:pt>
                <c:pt idx="223">
                  <c:v>688.5</c:v>
                </c:pt>
                <c:pt idx="224">
                  <c:v>688</c:v>
                </c:pt>
                <c:pt idx="225">
                  <c:v>687.5</c:v>
                </c:pt>
                <c:pt idx="226">
                  <c:v>687</c:v>
                </c:pt>
                <c:pt idx="227">
                  <c:v>686.5</c:v>
                </c:pt>
                <c:pt idx="228">
                  <c:v>686</c:v>
                </c:pt>
                <c:pt idx="229">
                  <c:v>685.5</c:v>
                </c:pt>
                <c:pt idx="230">
                  <c:v>685</c:v>
                </c:pt>
                <c:pt idx="231">
                  <c:v>684.5</c:v>
                </c:pt>
                <c:pt idx="232">
                  <c:v>684</c:v>
                </c:pt>
                <c:pt idx="233">
                  <c:v>683.5</c:v>
                </c:pt>
                <c:pt idx="234">
                  <c:v>683</c:v>
                </c:pt>
                <c:pt idx="235">
                  <c:v>682.5</c:v>
                </c:pt>
                <c:pt idx="236">
                  <c:v>682</c:v>
                </c:pt>
                <c:pt idx="237">
                  <c:v>681.5</c:v>
                </c:pt>
                <c:pt idx="238">
                  <c:v>681</c:v>
                </c:pt>
                <c:pt idx="239">
                  <c:v>680.5</c:v>
                </c:pt>
                <c:pt idx="240">
                  <c:v>680</c:v>
                </c:pt>
                <c:pt idx="241">
                  <c:v>679.5</c:v>
                </c:pt>
                <c:pt idx="242">
                  <c:v>679</c:v>
                </c:pt>
                <c:pt idx="243">
                  <c:v>678.5</c:v>
                </c:pt>
                <c:pt idx="244">
                  <c:v>678</c:v>
                </c:pt>
                <c:pt idx="245">
                  <c:v>677.5</c:v>
                </c:pt>
                <c:pt idx="246">
                  <c:v>677</c:v>
                </c:pt>
                <c:pt idx="247">
                  <c:v>676.5</c:v>
                </c:pt>
                <c:pt idx="248">
                  <c:v>676</c:v>
                </c:pt>
                <c:pt idx="249">
                  <c:v>675.5</c:v>
                </c:pt>
                <c:pt idx="250">
                  <c:v>675</c:v>
                </c:pt>
                <c:pt idx="251">
                  <c:v>674.5</c:v>
                </c:pt>
                <c:pt idx="252">
                  <c:v>674</c:v>
                </c:pt>
                <c:pt idx="253">
                  <c:v>673.5</c:v>
                </c:pt>
                <c:pt idx="254">
                  <c:v>673</c:v>
                </c:pt>
                <c:pt idx="255">
                  <c:v>672.5</c:v>
                </c:pt>
                <c:pt idx="256">
                  <c:v>672</c:v>
                </c:pt>
                <c:pt idx="257">
                  <c:v>671.5</c:v>
                </c:pt>
                <c:pt idx="258">
                  <c:v>671</c:v>
                </c:pt>
                <c:pt idx="259">
                  <c:v>670.5</c:v>
                </c:pt>
                <c:pt idx="260">
                  <c:v>670</c:v>
                </c:pt>
                <c:pt idx="261">
                  <c:v>669.5</c:v>
                </c:pt>
                <c:pt idx="262">
                  <c:v>669</c:v>
                </c:pt>
                <c:pt idx="263">
                  <c:v>668.5</c:v>
                </c:pt>
                <c:pt idx="264">
                  <c:v>668</c:v>
                </c:pt>
                <c:pt idx="265">
                  <c:v>667.5</c:v>
                </c:pt>
                <c:pt idx="266">
                  <c:v>667</c:v>
                </c:pt>
                <c:pt idx="267">
                  <c:v>666.5</c:v>
                </c:pt>
                <c:pt idx="268">
                  <c:v>666</c:v>
                </c:pt>
                <c:pt idx="269">
                  <c:v>665.5</c:v>
                </c:pt>
                <c:pt idx="270">
                  <c:v>665</c:v>
                </c:pt>
                <c:pt idx="271">
                  <c:v>664.5</c:v>
                </c:pt>
                <c:pt idx="272">
                  <c:v>664</c:v>
                </c:pt>
                <c:pt idx="273">
                  <c:v>663.5</c:v>
                </c:pt>
                <c:pt idx="274">
                  <c:v>663</c:v>
                </c:pt>
                <c:pt idx="275">
                  <c:v>662.5</c:v>
                </c:pt>
                <c:pt idx="276">
                  <c:v>662</c:v>
                </c:pt>
                <c:pt idx="277">
                  <c:v>661.5</c:v>
                </c:pt>
                <c:pt idx="278">
                  <c:v>661</c:v>
                </c:pt>
                <c:pt idx="279">
                  <c:v>660.5</c:v>
                </c:pt>
                <c:pt idx="280">
                  <c:v>660</c:v>
                </c:pt>
                <c:pt idx="281">
                  <c:v>659.5</c:v>
                </c:pt>
                <c:pt idx="282">
                  <c:v>659</c:v>
                </c:pt>
                <c:pt idx="283">
                  <c:v>658.5</c:v>
                </c:pt>
                <c:pt idx="284">
                  <c:v>658</c:v>
                </c:pt>
                <c:pt idx="285">
                  <c:v>657.5</c:v>
                </c:pt>
                <c:pt idx="286">
                  <c:v>657</c:v>
                </c:pt>
                <c:pt idx="287">
                  <c:v>656.5</c:v>
                </c:pt>
                <c:pt idx="288">
                  <c:v>656</c:v>
                </c:pt>
                <c:pt idx="289">
                  <c:v>655.5</c:v>
                </c:pt>
                <c:pt idx="290">
                  <c:v>655</c:v>
                </c:pt>
                <c:pt idx="291">
                  <c:v>654.5</c:v>
                </c:pt>
                <c:pt idx="292">
                  <c:v>654</c:v>
                </c:pt>
                <c:pt idx="293">
                  <c:v>653.5</c:v>
                </c:pt>
                <c:pt idx="294">
                  <c:v>653</c:v>
                </c:pt>
                <c:pt idx="295">
                  <c:v>652.5</c:v>
                </c:pt>
                <c:pt idx="296">
                  <c:v>652</c:v>
                </c:pt>
                <c:pt idx="297">
                  <c:v>651.5</c:v>
                </c:pt>
                <c:pt idx="298">
                  <c:v>651</c:v>
                </c:pt>
                <c:pt idx="299">
                  <c:v>650.5</c:v>
                </c:pt>
                <c:pt idx="300">
                  <c:v>650</c:v>
                </c:pt>
                <c:pt idx="301">
                  <c:v>649.5</c:v>
                </c:pt>
                <c:pt idx="302">
                  <c:v>649</c:v>
                </c:pt>
                <c:pt idx="303">
                  <c:v>648.5</c:v>
                </c:pt>
                <c:pt idx="304">
                  <c:v>648</c:v>
                </c:pt>
                <c:pt idx="305">
                  <c:v>647.5</c:v>
                </c:pt>
                <c:pt idx="306">
                  <c:v>647</c:v>
                </c:pt>
                <c:pt idx="307">
                  <c:v>646.5</c:v>
                </c:pt>
                <c:pt idx="308">
                  <c:v>646</c:v>
                </c:pt>
                <c:pt idx="309">
                  <c:v>645.5</c:v>
                </c:pt>
                <c:pt idx="310">
                  <c:v>645</c:v>
                </c:pt>
                <c:pt idx="311">
                  <c:v>644.5</c:v>
                </c:pt>
                <c:pt idx="312">
                  <c:v>644</c:v>
                </c:pt>
                <c:pt idx="313">
                  <c:v>643.5</c:v>
                </c:pt>
                <c:pt idx="314">
                  <c:v>643</c:v>
                </c:pt>
                <c:pt idx="315">
                  <c:v>642.5</c:v>
                </c:pt>
                <c:pt idx="316">
                  <c:v>642</c:v>
                </c:pt>
                <c:pt idx="317">
                  <c:v>641.5</c:v>
                </c:pt>
                <c:pt idx="318">
                  <c:v>641</c:v>
                </c:pt>
                <c:pt idx="319">
                  <c:v>640.5</c:v>
                </c:pt>
                <c:pt idx="320">
                  <c:v>640</c:v>
                </c:pt>
                <c:pt idx="321">
                  <c:v>639.5</c:v>
                </c:pt>
                <c:pt idx="322">
                  <c:v>639</c:v>
                </c:pt>
                <c:pt idx="323">
                  <c:v>638.5</c:v>
                </c:pt>
                <c:pt idx="324">
                  <c:v>638</c:v>
                </c:pt>
                <c:pt idx="325">
                  <c:v>637.5</c:v>
                </c:pt>
                <c:pt idx="326">
                  <c:v>637</c:v>
                </c:pt>
                <c:pt idx="327">
                  <c:v>636.5</c:v>
                </c:pt>
                <c:pt idx="328">
                  <c:v>636</c:v>
                </c:pt>
                <c:pt idx="329">
                  <c:v>635.5</c:v>
                </c:pt>
                <c:pt idx="330">
                  <c:v>635</c:v>
                </c:pt>
                <c:pt idx="331">
                  <c:v>634.5</c:v>
                </c:pt>
                <c:pt idx="332">
                  <c:v>634</c:v>
                </c:pt>
                <c:pt idx="333">
                  <c:v>633.5</c:v>
                </c:pt>
                <c:pt idx="334">
                  <c:v>633</c:v>
                </c:pt>
                <c:pt idx="335">
                  <c:v>632.5</c:v>
                </c:pt>
                <c:pt idx="336">
                  <c:v>632</c:v>
                </c:pt>
                <c:pt idx="337">
                  <c:v>631.5</c:v>
                </c:pt>
                <c:pt idx="338">
                  <c:v>631</c:v>
                </c:pt>
                <c:pt idx="339">
                  <c:v>630.5</c:v>
                </c:pt>
                <c:pt idx="340">
                  <c:v>630</c:v>
                </c:pt>
                <c:pt idx="341">
                  <c:v>629.5</c:v>
                </c:pt>
                <c:pt idx="342">
                  <c:v>629</c:v>
                </c:pt>
                <c:pt idx="343">
                  <c:v>628.5</c:v>
                </c:pt>
                <c:pt idx="344">
                  <c:v>628</c:v>
                </c:pt>
                <c:pt idx="345">
                  <c:v>627.5</c:v>
                </c:pt>
                <c:pt idx="346">
                  <c:v>627</c:v>
                </c:pt>
                <c:pt idx="347">
                  <c:v>626.5</c:v>
                </c:pt>
                <c:pt idx="348">
                  <c:v>626</c:v>
                </c:pt>
                <c:pt idx="349">
                  <c:v>625.5</c:v>
                </c:pt>
                <c:pt idx="350">
                  <c:v>625</c:v>
                </c:pt>
                <c:pt idx="351">
                  <c:v>624.5</c:v>
                </c:pt>
                <c:pt idx="352">
                  <c:v>624</c:v>
                </c:pt>
                <c:pt idx="353">
                  <c:v>623.5</c:v>
                </c:pt>
                <c:pt idx="354">
                  <c:v>623</c:v>
                </c:pt>
                <c:pt idx="355">
                  <c:v>622.5</c:v>
                </c:pt>
                <c:pt idx="356">
                  <c:v>622</c:v>
                </c:pt>
                <c:pt idx="357">
                  <c:v>621.5</c:v>
                </c:pt>
                <c:pt idx="358">
                  <c:v>621</c:v>
                </c:pt>
                <c:pt idx="359">
                  <c:v>620.5</c:v>
                </c:pt>
                <c:pt idx="360">
                  <c:v>620</c:v>
                </c:pt>
                <c:pt idx="361">
                  <c:v>619.5</c:v>
                </c:pt>
                <c:pt idx="362">
                  <c:v>619</c:v>
                </c:pt>
                <c:pt idx="363">
                  <c:v>618.5</c:v>
                </c:pt>
                <c:pt idx="364">
                  <c:v>618</c:v>
                </c:pt>
                <c:pt idx="365">
                  <c:v>617.5</c:v>
                </c:pt>
                <c:pt idx="366">
                  <c:v>617</c:v>
                </c:pt>
                <c:pt idx="367">
                  <c:v>616.5</c:v>
                </c:pt>
                <c:pt idx="368">
                  <c:v>616</c:v>
                </c:pt>
                <c:pt idx="369">
                  <c:v>615.5</c:v>
                </c:pt>
                <c:pt idx="370">
                  <c:v>615</c:v>
                </c:pt>
                <c:pt idx="371">
                  <c:v>614.5</c:v>
                </c:pt>
                <c:pt idx="372">
                  <c:v>614</c:v>
                </c:pt>
                <c:pt idx="373">
                  <c:v>613.5</c:v>
                </c:pt>
                <c:pt idx="374">
                  <c:v>613</c:v>
                </c:pt>
                <c:pt idx="375">
                  <c:v>612.5</c:v>
                </c:pt>
                <c:pt idx="376">
                  <c:v>612</c:v>
                </c:pt>
                <c:pt idx="377">
                  <c:v>611.5</c:v>
                </c:pt>
                <c:pt idx="378">
                  <c:v>611</c:v>
                </c:pt>
                <c:pt idx="379">
                  <c:v>610.5</c:v>
                </c:pt>
                <c:pt idx="380">
                  <c:v>610</c:v>
                </c:pt>
                <c:pt idx="381">
                  <c:v>609.5</c:v>
                </c:pt>
                <c:pt idx="382">
                  <c:v>609</c:v>
                </c:pt>
                <c:pt idx="383">
                  <c:v>608.5</c:v>
                </c:pt>
                <c:pt idx="384">
                  <c:v>608</c:v>
                </c:pt>
                <c:pt idx="385">
                  <c:v>607.5</c:v>
                </c:pt>
                <c:pt idx="386">
                  <c:v>607</c:v>
                </c:pt>
                <c:pt idx="387">
                  <c:v>606.5</c:v>
                </c:pt>
                <c:pt idx="388">
                  <c:v>606</c:v>
                </c:pt>
                <c:pt idx="389">
                  <c:v>605.5</c:v>
                </c:pt>
                <c:pt idx="390">
                  <c:v>605</c:v>
                </c:pt>
                <c:pt idx="391">
                  <c:v>604.5</c:v>
                </c:pt>
                <c:pt idx="392">
                  <c:v>604</c:v>
                </c:pt>
                <c:pt idx="393">
                  <c:v>603.5</c:v>
                </c:pt>
                <c:pt idx="394">
                  <c:v>603</c:v>
                </c:pt>
                <c:pt idx="395">
                  <c:v>602.5</c:v>
                </c:pt>
                <c:pt idx="396">
                  <c:v>602</c:v>
                </c:pt>
                <c:pt idx="397">
                  <c:v>601.5</c:v>
                </c:pt>
                <c:pt idx="398">
                  <c:v>601</c:v>
                </c:pt>
                <c:pt idx="399">
                  <c:v>600.5</c:v>
                </c:pt>
                <c:pt idx="400">
                  <c:v>600</c:v>
                </c:pt>
                <c:pt idx="401">
                  <c:v>599.5</c:v>
                </c:pt>
                <c:pt idx="402">
                  <c:v>599</c:v>
                </c:pt>
                <c:pt idx="403">
                  <c:v>598.5</c:v>
                </c:pt>
                <c:pt idx="404">
                  <c:v>598</c:v>
                </c:pt>
                <c:pt idx="405">
                  <c:v>597.5</c:v>
                </c:pt>
                <c:pt idx="406">
                  <c:v>597</c:v>
                </c:pt>
                <c:pt idx="407">
                  <c:v>596.5</c:v>
                </c:pt>
                <c:pt idx="408">
                  <c:v>596</c:v>
                </c:pt>
                <c:pt idx="409">
                  <c:v>595.5</c:v>
                </c:pt>
                <c:pt idx="410">
                  <c:v>595</c:v>
                </c:pt>
                <c:pt idx="411">
                  <c:v>594.5</c:v>
                </c:pt>
                <c:pt idx="412">
                  <c:v>594</c:v>
                </c:pt>
                <c:pt idx="413">
                  <c:v>593.5</c:v>
                </c:pt>
                <c:pt idx="414">
                  <c:v>593</c:v>
                </c:pt>
                <c:pt idx="415">
                  <c:v>592.5</c:v>
                </c:pt>
                <c:pt idx="416">
                  <c:v>592</c:v>
                </c:pt>
                <c:pt idx="417">
                  <c:v>591.5</c:v>
                </c:pt>
                <c:pt idx="418">
                  <c:v>591</c:v>
                </c:pt>
                <c:pt idx="419">
                  <c:v>590.5</c:v>
                </c:pt>
                <c:pt idx="420">
                  <c:v>590</c:v>
                </c:pt>
                <c:pt idx="421">
                  <c:v>589.5</c:v>
                </c:pt>
                <c:pt idx="422">
                  <c:v>589</c:v>
                </c:pt>
                <c:pt idx="423">
                  <c:v>588.5</c:v>
                </c:pt>
                <c:pt idx="424">
                  <c:v>588</c:v>
                </c:pt>
                <c:pt idx="425">
                  <c:v>587.5</c:v>
                </c:pt>
                <c:pt idx="426">
                  <c:v>587</c:v>
                </c:pt>
                <c:pt idx="427">
                  <c:v>586.5</c:v>
                </c:pt>
                <c:pt idx="428">
                  <c:v>586</c:v>
                </c:pt>
                <c:pt idx="429">
                  <c:v>585.5</c:v>
                </c:pt>
                <c:pt idx="430">
                  <c:v>585</c:v>
                </c:pt>
                <c:pt idx="431">
                  <c:v>584.5</c:v>
                </c:pt>
                <c:pt idx="432">
                  <c:v>584</c:v>
                </c:pt>
                <c:pt idx="433">
                  <c:v>583.5</c:v>
                </c:pt>
                <c:pt idx="434">
                  <c:v>583</c:v>
                </c:pt>
                <c:pt idx="435">
                  <c:v>582.5</c:v>
                </c:pt>
                <c:pt idx="436">
                  <c:v>582</c:v>
                </c:pt>
                <c:pt idx="437">
                  <c:v>581.5</c:v>
                </c:pt>
                <c:pt idx="438">
                  <c:v>581</c:v>
                </c:pt>
                <c:pt idx="439">
                  <c:v>580.5</c:v>
                </c:pt>
                <c:pt idx="440">
                  <c:v>580</c:v>
                </c:pt>
                <c:pt idx="441">
                  <c:v>579.5</c:v>
                </c:pt>
                <c:pt idx="442">
                  <c:v>579</c:v>
                </c:pt>
                <c:pt idx="443">
                  <c:v>578.5</c:v>
                </c:pt>
                <c:pt idx="444">
                  <c:v>578</c:v>
                </c:pt>
                <c:pt idx="445">
                  <c:v>577.5</c:v>
                </c:pt>
                <c:pt idx="446">
                  <c:v>577</c:v>
                </c:pt>
                <c:pt idx="447">
                  <c:v>576.5</c:v>
                </c:pt>
                <c:pt idx="448">
                  <c:v>576</c:v>
                </c:pt>
                <c:pt idx="449">
                  <c:v>575.5</c:v>
                </c:pt>
                <c:pt idx="450">
                  <c:v>575</c:v>
                </c:pt>
                <c:pt idx="451">
                  <c:v>574.5</c:v>
                </c:pt>
                <c:pt idx="452">
                  <c:v>574</c:v>
                </c:pt>
                <c:pt idx="453">
                  <c:v>573.5</c:v>
                </c:pt>
                <c:pt idx="454">
                  <c:v>573</c:v>
                </c:pt>
                <c:pt idx="455">
                  <c:v>572.5</c:v>
                </c:pt>
                <c:pt idx="456">
                  <c:v>572</c:v>
                </c:pt>
                <c:pt idx="457">
                  <c:v>571.5</c:v>
                </c:pt>
                <c:pt idx="458">
                  <c:v>571</c:v>
                </c:pt>
                <c:pt idx="459">
                  <c:v>570.5</c:v>
                </c:pt>
                <c:pt idx="460">
                  <c:v>570</c:v>
                </c:pt>
                <c:pt idx="461">
                  <c:v>569.5</c:v>
                </c:pt>
                <c:pt idx="462">
                  <c:v>569</c:v>
                </c:pt>
                <c:pt idx="463">
                  <c:v>568.5</c:v>
                </c:pt>
                <c:pt idx="464">
                  <c:v>568</c:v>
                </c:pt>
                <c:pt idx="465">
                  <c:v>567.5</c:v>
                </c:pt>
                <c:pt idx="466">
                  <c:v>567</c:v>
                </c:pt>
                <c:pt idx="467">
                  <c:v>566.5</c:v>
                </c:pt>
                <c:pt idx="468">
                  <c:v>566</c:v>
                </c:pt>
                <c:pt idx="469">
                  <c:v>565.5</c:v>
                </c:pt>
                <c:pt idx="470">
                  <c:v>565</c:v>
                </c:pt>
                <c:pt idx="471">
                  <c:v>564.5</c:v>
                </c:pt>
                <c:pt idx="472">
                  <c:v>564</c:v>
                </c:pt>
                <c:pt idx="473">
                  <c:v>563.5</c:v>
                </c:pt>
                <c:pt idx="474">
                  <c:v>563</c:v>
                </c:pt>
                <c:pt idx="475">
                  <c:v>562.5</c:v>
                </c:pt>
                <c:pt idx="476">
                  <c:v>562</c:v>
                </c:pt>
                <c:pt idx="477">
                  <c:v>561.5</c:v>
                </c:pt>
                <c:pt idx="478">
                  <c:v>561</c:v>
                </c:pt>
                <c:pt idx="479">
                  <c:v>560.5</c:v>
                </c:pt>
                <c:pt idx="480">
                  <c:v>560</c:v>
                </c:pt>
                <c:pt idx="481">
                  <c:v>559.5</c:v>
                </c:pt>
                <c:pt idx="482">
                  <c:v>559</c:v>
                </c:pt>
                <c:pt idx="483">
                  <c:v>558.5</c:v>
                </c:pt>
                <c:pt idx="484">
                  <c:v>558</c:v>
                </c:pt>
                <c:pt idx="485">
                  <c:v>557.5</c:v>
                </c:pt>
                <c:pt idx="486">
                  <c:v>557</c:v>
                </c:pt>
                <c:pt idx="487">
                  <c:v>556.5</c:v>
                </c:pt>
                <c:pt idx="488">
                  <c:v>556</c:v>
                </c:pt>
                <c:pt idx="489">
                  <c:v>555.5</c:v>
                </c:pt>
                <c:pt idx="490">
                  <c:v>555</c:v>
                </c:pt>
                <c:pt idx="491">
                  <c:v>554.5</c:v>
                </c:pt>
                <c:pt idx="492">
                  <c:v>554</c:v>
                </c:pt>
                <c:pt idx="493">
                  <c:v>553.5</c:v>
                </c:pt>
                <c:pt idx="494">
                  <c:v>553</c:v>
                </c:pt>
                <c:pt idx="495">
                  <c:v>552.5</c:v>
                </c:pt>
                <c:pt idx="496">
                  <c:v>552</c:v>
                </c:pt>
                <c:pt idx="497">
                  <c:v>551.5</c:v>
                </c:pt>
                <c:pt idx="498">
                  <c:v>551</c:v>
                </c:pt>
                <c:pt idx="499">
                  <c:v>550.5</c:v>
                </c:pt>
                <c:pt idx="500">
                  <c:v>550</c:v>
                </c:pt>
                <c:pt idx="501">
                  <c:v>549.5</c:v>
                </c:pt>
                <c:pt idx="502">
                  <c:v>549</c:v>
                </c:pt>
                <c:pt idx="503">
                  <c:v>548.5</c:v>
                </c:pt>
                <c:pt idx="504">
                  <c:v>548</c:v>
                </c:pt>
                <c:pt idx="505">
                  <c:v>547.5</c:v>
                </c:pt>
                <c:pt idx="506">
                  <c:v>547</c:v>
                </c:pt>
                <c:pt idx="507">
                  <c:v>546.5</c:v>
                </c:pt>
                <c:pt idx="508">
                  <c:v>546</c:v>
                </c:pt>
                <c:pt idx="509">
                  <c:v>545.5</c:v>
                </c:pt>
                <c:pt idx="510">
                  <c:v>545</c:v>
                </c:pt>
                <c:pt idx="511">
                  <c:v>544.5</c:v>
                </c:pt>
                <c:pt idx="512">
                  <c:v>544</c:v>
                </c:pt>
                <c:pt idx="513">
                  <c:v>543.5</c:v>
                </c:pt>
                <c:pt idx="514">
                  <c:v>543</c:v>
                </c:pt>
                <c:pt idx="515">
                  <c:v>542.5</c:v>
                </c:pt>
                <c:pt idx="516">
                  <c:v>542</c:v>
                </c:pt>
                <c:pt idx="517">
                  <c:v>541.5</c:v>
                </c:pt>
                <c:pt idx="518">
                  <c:v>541</c:v>
                </c:pt>
                <c:pt idx="519">
                  <c:v>540.5</c:v>
                </c:pt>
                <c:pt idx="520">
                  <c:v>540</c:v>
                </c:pt>
                <c:pt idx="521">
                  <c:v>539.5</c:v>
                </c:pt>
                <c:pt idx="522">
                  <c:v>539</c:v>
                </c:pt>
                <c:pt idx="523">
                  <c:v>538.5</c:v>
                </c:pt>
                <c:pt idx="524">
                  <c:v>538</c:v>
                </c:pt>
                <c:pt idx="525">
                  <c:v>537.5</c:v>
                </c:pt>
                <c:pt idx="526">
                  <c:v>537</c:v>
                </c:pt>
                <c:pt idx="527">
                  <c:v>536.5</c:v>
                </c:pt>
                <c:pt idx="528">
                  <c:v>536</c:v>
                </c:pt>
                <c:pt idx="529">
                  <c:v>535.5</c:v>
                </c:pt>
                <c:pt idx="530">
                  <c:v>535</c:v>
                </c:pt>
                <c:pt idx="531">
                  <c:v>534.5</c:v>
                </c:pt>
                <c:pt idx="532">
                  <c:v>534</c:v>
                </c:pt>
                <c:pt idx="533">
                  <c:v>533.5</c:v>
                </c:pt>
                <c:pt idx="534">
                  <c:v>533</c:v>
                </c:pt>
                <c:pt idx="535">
                  <c:v>532.5</c:v>
                </c:pt>
                <c:pt idx="536">
                  <c:v>532</c:v>
                </c:pt>
                <c:pt idx="537">
                  <c:v>531.5</c:v>
                </c:pt>
                <c:pt idx="538">
                  <c:v>531</c:v>
                </c:pt>
                <c:pt idx="539">
                  <c:v>530.5</c:v>
                </c:pt>
                <c:pt idx="540">
                  <c:v>530</c:v>
                </c:pt>
                <c:pt idx="541">
                  <c:v>529.5</c:v>
                </c:pt>
                <c:pt idx="542">
                  <c:v>529</c:v>
                </c:pt>
                <c:pt idx="543">
                  <c:v>528.5</c:v>
                </c:pt>
                <c:pt idx="544">
                  <c:v>528</c:v>
                </c:pt>
                <c:pt idx="545">
                  <c:v>527.5</c:v>
                </c:pt>
                <c:pt idx="546">
                  <c:v>527</c:v>
                </c:pt>
                <c:pt idx="547">
                  <c:v>526.5</c:v>
                </c:pt>
                <c:pt idx="548">
                  <c:v>526</c:v>
                </c:pt>
                <c:pt idx="549">
                  <c:v>525.5</c:v>
                </c:pt>
                <c:pt idx="550">
                  <c:v>525</c:v>
                </c:pt>
                <c:pt idx="551">
                  <c:v>524.5</c:v>
                </c:pt>
                <c:pt idx="552">
                  <c:v>524</c:v>
                </c:pt>
                <c:pt idx="553">
                  <c:v>523.5</c:v>
                </c:pt>
                <c:pt idx="554">
                  <c:v>523</c:v>
                </c:pt>
                <c:pt idx="555">
                  <c:v>522.5</c:v>
                </c:pt>
                <c:pt idx="556">
                  <c:v>522</c:v>
                </c:pt>
                <c:pt idx="557">
                  <c:v>521.5</c:v>
                </c:pt>
                <c:pt idx="558">
                  <c:v>521</c:v>
                </c:pt>
                <c:pt idx="559">
                  <c:v>520.5</c:v>
                </c:pt>
                <c:pt idx="560">
                  <c:v>520</c:v>
                </c:pt>
                <c:pt idx="561">
                  <c:v>519.5</c:v>
                </c:pt>
                <c:pt idx="562">
                  <c:v>519</c:v>
                </c:pt>
                <c:pt idx="563">
                  <c:v>518.5</c:v>
                </c:pt>
                <c:pt idx="564">
                  <c:v>518</c:v>
                </c:pt>
                <c:pt idx="565">
                  <c:v>517.5</c:v>
                </c:pt>
                <c:pt idx="566">
                  <c:v>517</c:v>
                </c:pt>
                <c:pt idx="567">
                  <c:v>516.5</c:v>
                </c:pt>
                <c:pt idx="568">
                  <c:v>516</c:v>
                </c:pt>
                <c:pt idx="569">
                  <c:v>515.5</c:v>
                </c:pt>
                <c:pt idx="570">
                  <c:v>515</c:v>
                </c:pt>
                <c:pt idx="571">
                  <c:v>514.5</c:v>
                </c:pt>
                <c:pt idx="572">
                  <c:v>514</c:v>
                </c:pt>
                <c:pt idx="573">
                  <c:v>513.5</c:v>
                </c:pt>
                <c:pt idx="574">
                  <c:v>513</c:v>
                </c:pt>
                <c:pt idx="575">
                  <c:v>512.5</c:v>
                </c:pt>
                <c:pt idx="576">
                  <c:v>512</c:v>
                </c:pt>
                <c:pt idx="577">
                  <c:v>511.5</c:v>
                </c:pt>
                <c:pt idx="578">
                  <c:v>511</c:v>
                </c:pt>
                <c:pt idx="579">
                  <c:v>510.5</c:v>
                </c:pt>
                <c:pt idx="580">
                  <c:v>510</c:v>
                </c:pt>
                <c:pt idx="581">
                  <c:v>509.5</c:v>
                </c:pt>
                <c:pt idx="582">
                  <c:v>509</c:v>
                </c:pt>
                <c:pt idx="583">
                  <c:v>508.5</c:v>
                </c:pt>
                <c:pt idx="584">
                  <c:v>508</c:v>
                </c:pt>
                <c:pt idx="585">
                  <c:v>507.5</c:v>
                </c:pt>
                <c:pt idx="586">
                  <c:v>507</c:v>
                </c:pt>
                <c:pt idx="587">
                  <c:v>506.5</c:v>
                </c:pt>
                <c:pt idx="588">
                  <c:v>506</c:v>
                </c:pt>
                <c:pt idx="589">
                  <c:v>505.5</c:v>
                </c:pt>
                <c:pt idx="590">
                  <c:v>505</c:v>
                </c:pt>
                <c:pt idx="591">
                  <c:v>504.5</c:v>
                </c:pt>
                <c:pt idx="592">
                  <c:v>504</c:v>
                </c:pt>
                <c:pt idx="593">
                  <c:v>503.5</c:v>
                </c:pt>
                <c:pt idx="594">
                  <c:v>503</c:v>
                </c:pt>
                <c:pt idx="595">
                  <c:v>502.5</c:v>
                </c:pt>
                <c:pt idx="596">
                  <c:v>502</c:v>
                </c:pt>
                <c:pt idx="597">
                  <c:v>501.5</c:v>
                </c:pt>
                <c:pt idx="598">
                  <c:v>501</c:v>
                </c:pt>
                <c:pt idx="599">
                  <c:v>500.5</c:v>
                </c:pt>
                <c:pt idx="600">
                  <c:v>500</c:v>
                </c:pt>
                <c:pt idx="601">
                  <c:v>499.5</c:v>
                </c:pt>
                <c:pt idx="602">
                  <c:v>499</c:v>
                </c:pt>
                <c:pt idx="603">
                  <c:v>498.5</c:v>
                </c:pt>
                <c:pt idx="604">
                  <c:v>498</c:v>
                </c:pt>
                <c:pt idx="605">
                  <c:v>497.5</c:v>
                </c:pt>
                <c:pt idx="606">
                  <c:v>497</c:v>
                </c:pt>
                <c:pt idx="607">
                  <c:v>496.5</c:v>
                </c:pt>
                <c:pt idx="608">
                  <c:v>496</c:v>
                </c:pt>
                <c:pt idx="609">
                  <c:v>495.5</c:v>
                </c:pt>
                <c:pt idx="610">
                  <c:v>495</c:v>
                </c:pt>
                <c:pt idx="611">
                  <c:v>494.5</c:v>
                </c:pt>
                <c:pt idx="612">
                  <c:v>494</c:v>
                </c:pt>
                <c:pt idx="613">
                  <c:v>493.5</c:v>
                </c:pt>
                <c:pt idx="614">
                  <c:v>493</c:v>
                </c:pt>
                <c:pt idx="615">
                  <c:v>492.5</c:v>
                </c:pt>
                <c:pt idx="616">
                  <c:v>492</c:v>
                </c:pt>
                <c:pt idx="617">
                  <c:v>491.5</c:v>
                </c:pt>
                <c:pt idx="618">
                  <c:v>491</c:v>
                </c:pt>
                <c:pt idx="619">
                  <c:v>490.5</c:v>
                </c:pt>
                <c:pt idx="620">
                  <c:v>490</c:v>
                </c:pt>
                <c:pt idx="621">
                  <c:v>489.5</c:v>
                </c:pt>
                <c:pt idx="622">
                  <c:v>489</c:v>
                </c:pt>
                <c:pt idx="623">
                  <c:v>488.5</c:v>
                </c:pt>
                <c:pt idx="624">
                  <c:v>488</c:v>
                </c:pt>
                <c:pt idx="625">
                  <c:v>487.5</c:v>
                </c:pt>
                <c:pt idx="626">
                  <c:v>487</c:v>
                </c:pt>
                <c:pt idx="627">
                  <c:v>486.5</c:v>
                </c:pt>
                <c:pt idx="628">
                  <c:v>486</c:v>
                </c:pt>
                <c:pt idx="629">
                  <c:v>485.5</c:v>
                </c:pt>
                <c:pt idx="630">
                  <c:v>485</c:v>
                </c:pt>
                <c:pt idx="631">
                  <c:v>484.5</c:v>
                </c:pt>
                <c:pt idx="632">
                  <c:v>484</c:v>
                </c:pt>
                <c:pt idx="633">
                  <c:v>483.5</c:v>
                </c:pt>
                <c:pt idx="634">
                  <c:v>483</c:v>
                </c:pt>
                <c:pt idx="635">
                  <c:v>482.5</c:v>
                </c:pt>
                <c:pt idx="636">
                  <c:v>482</c:v>
                </c:pt>
                <c:pt idx="637">
                  <c:v>481.5</c:v>
                </c:pt>
                <c:pt idx="638">
                  <c:v>481</c:v>
                </c:pt>
                <c:pt idx="639">
                  <c:v>480.5</c:v>
                </c:pt>
                <c:pt idx="640">
                  <c:v>480</c:v>
                </c:pt>
                <c:pt idx="641">
                  <c:v>479.5</c:v>
                </c:pt>
                <c:pt idx="642">
                  <c:v>479</c:v>
                </c:pt>
                <c:pt idx="643">
                  <c:v>478.5</c:v>
                </c:pt>
                <c:pt idx="644">
                  <c:v>478</c:v>
                </c:pt>
                <c:pt idx="645">
                  <c:v>477.5</c:v>
                </c:pt>
                <c:pt idx="646">
                  <c:v>477</c:v>
                </c:pt>
                <c:pt idx="647">
                  <c:v>476.5</c:v>
                </c:pt>
                <c:pt idx="648">
                  <c:v>476</c:v>
                </c:pt>
                <c:pt idx="649">
                  <c:v>475.5</c:v>
                </c:pt>
                <c:pt idx="650">
                  <c:v>475</c:v>
                </c:pt>
                <c:pt idx="651">
                  <c:v>474.5</c:v>
                </c:pt>
                <c:pt idx="652">
                  <c:v>474</c:v>
                </c:pt>
                <c:pt idx="653">
                  <c:v>473.5</c:v>
                </c:pt>
                <c:pt idx="654">
                  <c:v>473</c:v>
                </c:pt>
                <c:pt idx="655">
                  <c:v>472.5</c:v>
                </c:pt>
                <c:pt idx="656">
                  <c:v>472</c:v>
                </c:pt>
                <c:pt idx="657">
                  <c:v>471.5</c:v>
                </c:pt>
                <c:pt idx="658">
                  <c:v>471</c:v>
                </c:pt>
                <c:pt idx="659">
                  <c:v>470.5</c:v>
                </c:pt>
                <c:pt idx="660">
                  <c:v>470</c:v>
                </c:pt>
                <c:pt idx="661">
                  <c:v>469.5</c:v>
                </c:pt>
                <c:pt idx="662">
                  <c:v>469</c:v>
                </c:pt>
                <c:pt idx="663">
                  <c:v>468.5</c:v>
                </c:pt>
                <c:pt idx="664">
                  <c:v>468</c:v>
                </c:pt>
                <c:pt idx="665">
                  <c:v>467.5</c:v>
                </c:pt>
                <c:pt idx="666">
                  <c:v>467</c:v>
                </c:pt>
                <c:pt idx="667">
                  <c:v>466.5</c:v>
                </c:pt>
                <c:pt idx="668">
                  <c:v>466</c:v>
                </c:pt>
                <c:pt idx="669">
                  <c:v>465.5</c:v>
                </c:pt>
                <c:pt idx="670">
                  <c:v>465</c:v>
                </c:pt>
                <c:pt idx="671">
                  <c:v>464.5</c:v>
                </c:pt>
                <c:pt idx="672">
                  <c:v>464</c:v>
                </c:pt>
                <c:pt idx="673">
                  <c:v>463.5</c:v>
                </c:pt>
                <c:pt idx="674">
                  <c:v>463</c:v>
                </c:pt>
                <c:pt idx="675">
                  <c:v>462.5</c:v>
                </c:pt>
                <c:pt idx="676">
                  <c:v>462</c:v>
                </c:pt>
                <c:pt idx="677">
                  <c:v>461.5</c:v>
                </c:pt>
                <c:pt idx="678">
                  <c:v>461</c:v>
                </c:pt>
                <c:pt idx="679">
                  <c:v>460.5</c:v>
                </c:pt>
                <c:pt idx="680">
                  <c:v>460</c:v>
                </c:pt>
                <c:pt idx="681">
                  <c:v>459.5</c:v>
                </c:pt>
                <c:pt idx="682">
                  <c:v>459</c:v>
                </c:pt>
                <c:pt idx="683">
                  <c:v>458.5</c:v>
                </c:pt>
                <c:pt idx="684">
                  <c:v>458</c:v>
                </c:pt>
                <c:pt idx="685">
                  <c:v>457.5</c:v>
                </c:pt>
                <c:pt idx="686">
                  <c:v>457</c:v>
                </c:pt>
                <c:pt idx="687">
                  <c:v>456.5</c:v>
                </c:pt>
                <c:pt idx="688">
                  <c:v>456</c:v>
                </c:pt>
                <c:pt idx="689">
                  <c:v>455.5</c:v>
                </c:pt>
                <c:pt idx="690">
                  <c:v>455</c:v>
                </c:pt>
                <c:pt idx="691">
                  <c:v>454.5</c:v>
                </c:pt>
                <c:pt idx="692">
                  <c:v>454</c:v>
                </c:pt>
                <c:pt idx="693">
                  <c:v>453.5</c:v>
                </c:pt>
                <c:pt idx="694">
                  <c:v>453</c:v>
                </c:pt>
                <c:pt idx="695">
                  <c:v>452.5</c:v>
                </c:pt>
                <c:pt idx="696">
                  <c:v>452</c:v>
                </c:pt>
                <c:pt idx="697">
                  <c:v>451.5</c:v>
                </c:pt>
                <c:pt idx="698">
                  <c:v>451</c:v>
                </c:pt>
                <c:pt idx="699">
                  <c:v>450.5</c:v>
                </c:pt>
                <c:pt idx="700">
                  <c:v>450</c:v>
                </c:pt>
                <c:pt idx="701">
                  <c:v>449.5</c:v>
                </c:pt>
                <c:pt idx="702">
                  <c:v>449</c:v>
                </c:pt>
                <c:pt idx="703">
                  <c:v>448.5</c:v>
                </c:pt>
                <c:pt idx="704">
                  <c:v>448</c:v>
                </c:pt>
                <c:pt idx="705">
                  <c:v>447.5</c:v>
                </c:pt>
                <c:pt idx="706">
                  <c:v>447</c:v>
                </c:pt>
                <c:pt idx="707">
                  <c:v>446.5</c:v>
                </c:pt>
                <c:pt idx="708">
                  <c:v>446</c:v>
                </c:pt>
                <c:pt idx="709">
                  <c:v>445.5</c:v>
                </c:pt>
                <c:pt idx="710">
                  <c:v>445</c:v>
                </c:pt>
                <c:pt idx="711">
                  <c:v>444.5</c:v>
                </c:pt>
                <c:pt idx="712">
                  <c:v>444</c:v>
                </c:pt>
                <c:pt idx="713">
                  <c:v>443.5</c:v>
                </c:pt>
                <c:pt idx="714">
                  <c:v>443</c:v>
                </c:pt>
                <c:pt idx="715">
                  <c:v>442.5</c:v>
                </c:pt>
                <c:pt idx="716">
                  <c:v>442</c:v>
                </c:pt>
                <c:pt idx="717">
                  <c:v>441.5</c:v>
                </c:pt>
                <c:pt idx="718">
                  <c:v>441</c:v>
                </c:pt>
                <c:pt idx="719">
                  <c:v>440.5</c:v>
                </c:pt>
                <c:pt idx="720">
                  <c:v>440</c:v>
                </c:pt>
                <c:pt idx="721">
                  <c:v>439.5</c:v>
                </c:pt>
                <c:pt idx="722">
                  <c:v>439</c:v>
                </c:pt>
                <c:pt idx="723">
                  <c:v>438.5</c:v>
                </c:pt>
                <c:pt idx="724">
                  <c:v>438</c:v>
                </c:pt>
                <c:pt idx="725">
                  <c:v>437.5</c:v>
                </c:pt>
                <c:pt idx="726">
                  <c:v>437</c:v>
                </c:pt>
                <c:pt idx="727">
                  <c:v>436.5</c:v>
                </c:pt>
                <c:pt idx="728">
                  <c:v>436</c:v>
                </c:pt>
                <c:pt idx="729">
                  <c:v>435.5</c:v>
                </c:pt>
                <c:pt idx="730">
                  <c:v>435</c:v>
                </c:pt>
                <c:pt idx="731">
                  <c:v>434.5</c:v>
                </c:pt>
                <c:pt idx="732">
                  <c:v>434</c:v>
                </c:pt>
                <c:pt idx="733">
                  <c:v>433.5</c:v>
                </c:pt>
                <c:pt idx="734">
                  <c:v>433</c:v>
                </c:pt>
                <c:pt idx="735">
                  <c:v>432.5</c:v>
                </c:pt>
                <c:pt idx="736">
                  <c:v>432</c:v>
                </c:pt>
                <c:pt idx="737">
                  <c:v>431.5</c:v>
                </c:pt>
                <c:pt idx="738">
                  <c:v>431</c:v>
                </c:pt>
                <c:pt idx="739">
                  <c:v>430.5</c:v>
                </c:pt>
                <c:pt idx="740">
                  <c:v>430</c:v>
                </c:pt>
                <c:pt idx="741">
                  <c:v>429.5</c:v>
                </c:pt>
                <c:pt idx="742">
                  <c:v>429</c:v>
                </c:pt>
                <c:pt idx="743">
                  <c:v>428.5</c:v>
                </c:pt>
                <c:pt idx="744">
                  <c:v>428</c:v>
                </c:pt>
                <c:pt idx="745">
                  <c:v>427.5</c:v>
                </c:pt>
                <c:pt idx="746">
                  <c:v>427</c:v>
                </c:pt>
                <c:pt idx="747">
                  <c:v>426.5</c:v>
                </c:pt>
                <c:pt idx="748">
                  <c:v>426</c:v>
                </c:pt>
                <c:pt idx="749">
                  <c:v>425.5</c:v>
                </c:pt>
                <c:pt idx="750">
                  <c:v>425</c:v>
                </c:pt>
                <c:pt idx="751">
                  <c:v>424.5</c:v>
                </c:pt>
                <c:pt idx="752">
                  <c:v>424</c:v>
                </c:pt>
                <c:pt idx="753">
                  <c:v>423.5</c:v>
                </c:pt>
                <c:pt idx="754">
                  <c:v>423</c:v>
                </c:pt>
                <c:pt idx="755">
                  <c:v>422.5</c:v>
                </c:pt>
                <c:pt idx="756">
                  <c:v>422</c:v>
                </c:pt>
                <c:pt idx="757">
                  <c:v>421.5</c:v>
                </c:pt>
                <c:pt idx="758">
                  <c:v>421</c:v>
                </c:pt>
                <c:pt idx="759">
                  <c:v>420.5</c:v>
                </c:pt>
                <c:pt idx="760">
                  <c:v>420</c:v>
                </c:pt>
                <c:pt idx="761">
                  <c:v>419.5</c:v>
                </c:pt>
                <c:pt idx="762">
                  <c:v>419</c:v>
                </c:pt>
                <c:pt idx="763">
                  <c:v>418.5</c:v>
                </c:pt>
                <c:pt idx="764">
                  <c:v>418</c:v>
                </c:pt>
                <c:pt idx="765">
                  <c:v>417.5</c:v>
                </c:pt>
                <c:pt idx="766">
                  <c:v>417</c:v>
                </c:pt>
                <c:pt idx="767">
                  <c:v>416.5</c:v>
                </c:pt>
                <c:pt idx="768">
                  <c:v>416</c:v>
                </c:pt>
                <c:pt idx="769">
                  <c:v>415.5</c:v>
                </c:pt>
                <c:pt idx="770">
                  <c:v>415</c:v>
                </c:pt>
                <c:pt idx="771">
                  <c:v>414.5</c:v>
                </c:pt>
                <c:pt idx="772">
                  <c:v>414</c:v>
                </c:pt>
                <c:pt idx="773">
                  <c:v>413.5</c:v>
                </c:pt>
                <c:pt idx="774">
                  <c:v>413</c:v>
                </c:pt>
                <c:pt idx="775">
                  <c:v>412.5</c:v>
                </c:pt>
                <c:pt idx="776">
                  <c:v>412</c:v>
                </c:pt>
                <c:pt idx="777">
                  <c:v>411.5</c:v>
                </c:pt>
                <c:pt idx="778">
                  <c:v>411</c:v>
                </c:pt>
                <c:pt idx="779">
                  <c:v>410.5</c:v>
                </c:pt>
                <c:pt idx="780">
                  <c:v>410</c:v>
                </c:pt>
                <c:pt idx="781">
                  <c:v>409.5</c:v>
                </c:pt>
                <c:pt idx="782">
                  <c:v>409</c:v>
                </c:pt>
                <c:pt idx="783">
                  <c:v>408.5</c:v>
                </c:pt>
                <c:pt idx="784">
                  <c:v>408</c:v>
                </c:pt>
                <c:pt idx="785">
                  <c:v>407.5</c:v>
                </c:pt>
                <c:pt idx="786">
                  <c:v>407</c:v>
                </c:pt>
                <c:pt idx="787">
                  <c:v>406.5</c:v>
                </c:pt>
                <c:pt idx="788">
                  <c:v>406</c:v>
                </c:pt>
                <c:pt idx="789">
                  <c:v>405.5</c:v>
                </c:pt>
                <c:pt idx="790">
                  <c:v>405</c:v>
                </c:pt>
                <c:pt idx="791">
                  <c:v>404.5</c:v>
                </c:pt>
                <c:pt idx="792">
                  <c:v>404</c:v>
                </c:pt>
                <c:pt idx="793">
                  <c:v>403.5</c:v>
                </c:pt>
                <c:pt idx="794">
                  <c:v>403</c:v>
                </c:pt>
                <c:pt idx="795">
                  <c:v>402.5</c:v>
                </c:pt>
                <c:pt idx="796">
                  <c:v>402</c:v>
                </c:pt>
                <c:pt idx="797">
                  <c:v>401.5</c:v>
                </c:pt>
                <c:pt idx="798">
                  <c:v>401</c:v>
                </c:pt>
                <c:pt idx="799">
                  <c:v>400.5</c:v>
                </c:pt>
                <c:pt idx="800">
                  <c:v>400</c:v>
                </c:pt>
                <c:pt idx="801">
                  <c:v>399.5</c:v>
                </c:pt>
                <c:pt idx="802">
                  <c:v>399</c:v>
                </c:pt>
                <c:pt idx="803">
                  <c:v>398.5</c:v>
                </c:pt>
                <c:pt idx="804">
                  <c:v>398</c:v>
                </c:pt>
                <c:pt idx="805">
                  <c:v>397.5</c:v>
                </c:pt>
                <c:pt idx="806">
                  <c:v>397</c:v>
                </c:pt>
                <c:pt idx="807">
                  <c:v>396.5</c:v>
                </c:pt>
                <c:pt idx="808">
                  <c:v>396</c:v>
                </c:pt>
                <c:pt idx="809">
                  <c:v>395.5</c:v>
                </c:pt>
                <c:pt idx="810">
                  <c:v>395</c:v>
                </c:pt>
                <c:pt idx="811">
                  <c:v>394.5</c:v>
                </c:pt>
                <c:pt idx="812">
                  <c:v>394</c:v>
                </c:pt>
                <c:pt idx="813">
                  <c:v>393.5</c:v>
                </c:pt>
                <c:pt idx="814">
                  <c:v>393</c:v>
                </c:pt>
                <c:pt idx="815">
                  <c:v>392.5</c:v>
                </c:pt>
                <c:pt idx="816">
                  <c:v>392</c:v>
                </c:pt>
                <c:pt idx="817">
                  <c:v>391.5</c:v>
                </c:pt>
                <c:pt idx="818">
                  <c:v>391</c:v>
                </c:pt>
                <c:pt idx="819">
                  <c:v>390.5</c:v>
                </c:pt>
                <c:pt idx="820">
                  <c:v>390</c:v>
                </c:pt>
                <c:pt idx="821">
                  <c:v>389.5</c:v>
                </c:pt>
                <c:pt idx="822">
                  <c:v>389</c:v>
                </c:pt>
                <c:pt idx="823">
                  <c:v>388.5</c:v>
                </c:pt>
                <c:pt idx="824">
                  <c:v>388</c:v>
                </c:pt>
                <c:pt idx="825">
                  <c:v>387.5</c:v>
                </c:pt>
                <c:pt idx="826">
                  <c:v>387</c:v>
                </c:pt>
                <c:pt idx="827">
                  <c:v>386.5</c:v>
                </c:pt>
                <c:pt idx="828">
                  <c:v>386</c:v>
                </c:pt>
                <c:pt idx="829">
                  <c:v>385.5</c:v>
                </c:pt>
                <c:pt idx="830">
                  <c:v>385</c:v>
                </c:pt>
                <c:pt idx="831">
                  <c:v>384.5</c:v>
                </c:pt>
                <c:pt idx="832">
                  <c:v>384</c:v>
                </c:pt>
                <c:pt idx="833">
                  <c:v>383.5</c:v>
                </c:pt>
                <c:pt idx="834">
                  <c:v>383</c:v>
                </c:pt>
                <c:pt idx="835">
                  <c:v>382.5</c:v>
                </c:pt>
                <c:pt idx="836">
                  <c:v>382</c:v>
                </c:pt>
                <c:pt idx="837">
                  <c:v>381.5</c:v>
                </c:pt>
                <c:pt idx="838">
                  <c:v>381</c:v>
                </c:pt>
                <c:pt idx="839">
                  <c:v>380.5</c:v>
                </c:pt>
                <c:pt idx="840">
                  <c:v>380</c:v>
                </c:pt>
                <c:pt idx="841">
                  <c:v>379.5</c:v>
                </c:pt>
                <c:pt idx="842">
                  <c:v>379</c:v>
                </c:pt>
                <c:pt idx="843">
                  <c:v>378.5</c:v>
                </c:pt>
                <c:pt idx="844">
                  <c:v>378</c:v>
                </c:pt>
                <c:pt idx="845">
                  <c:v>377.5</c:v>
                </c:pt>
                <c:pt idx="846">
                  <c:v>377</c:v>
                </c:pt>
                <c:pt idx="847">
                  <c:v>376.5</c:v>
                </c:pt>
                <c:pt idx="848">
                  <c:v>376</c:v>
                </c:pt>
                <c:pt idx="849">
                  <c:v>375.5</c:v>
                </c:pt>
                <c:pt idx="850">
                  <c:v>375</c:v>
                </c:pt>
                <c:pt idx="851">
                  <c:v>374.5</c:v>
                </c:pt>
                <c:pt idx="852">
                  <c:v>374</c:v>
                </c:pt>
                <c:pt idx="853">
                  <c:v>373.5</c:v>
                </c:pt>
                <c:pt idx="854">
                  <c:v>373</c:v>
                </c:pt>
                <c:pt idx="855">
                  <c:v>372.5</c:v>
                </c:pt>
                <c:pt idx="856">
                  <c:v>372</c:v>
                </c:pt>
                <c:pt idx="857">
                  <c:v>371.5</c:v>
                </c:pt>
                <c:pt idx="858">
                  <c:v>371</c:v>
                </c:pt>
                <c:pt idx="859">
                  <c:v>370.5</c:v>
                </c:pt>
                <c:pt idx="860">
                  <c:v>370</c:v>
                </c:pt>
                <c:pt idx="861">
                  <c:v>369.5</c:v>
                </c:pt>
                <c:pt idx="862">
                  <c:v>369</c:v>
                </c:pt>
                <c:pt idx="863">
                  <c:v>368.5</c:v>
                </c:pt>
                <c:pt idx="864">
                  <c:v>368</c:v>
                </c:pt>
                <c:pt idx="865">
                  <c:v>367.5</c:v>
                </c:pt>
                <c:pt idx="866">
                  <c:v>367</c:v>
                </c:pt>
                <c:pt idx="867">
                  <c:v>366.5</c:v>
                </c:pt>
                <c:pt idx="868">
                  <c:v>366</c:v>
                </c:pt>
                <c:pt idx="869">
                  <c:v>365.5</c:v>
                </c:pt>
                <c:pt idx="870">
                  <c:v>365</c:v>
                </c:pt>
                <c:pt idx="871">
                  <c:v>364.5</c:v>
                </c:pt>
                <c:pt idx="872">
                  <c:v>364</c:v>
                </c:pt>
                <c:pt idx="873">
                  <c:v>363.5</c:v>
                </c:pt>
                <c:pt idx="874">
                  <c:v>363</c:v>
                </c:pt>
                <c:pt idx="875">
                  <c:v>362.5</c:v>
                </c:pt>
                <c:pt idx="876">
                  <c:v>362</c:v>
                </c:pt>
                <c:pt idx="877">
                  <c:v>361.5</c:v>
                </c:pt>
                <c:pt idx="878">
                  <c:v>361</c:v>
                </c:pt>
                <c:pt idx="879">
                  <c:v>360.5</c:v>
                </c:pt>
                <c:pt idx="880">
                  <c:v>360</c:v>
                </c:pt>
                <c:pt idx="881">
                  <c:v>359.5</c:v>
                </c:pt>
                <c:pt idx="882">
                  <c:v>359</c:v>
                </c:pt>
                <c:pt idx="883">
                  <c:v>358.5</c:v>
                </c:pt>
                <c:pt idx="884">
                  <c:v>358</c:v>
                </c:pt>
                <c:pt idx="885">
                  <c:v>357.5</c:v>
                </c:pt>
                <c:pt idx="886">
                  <c:v>357</c:v>
                </c:pt>
                <c:pt idx="887">
                  <c:v>356.5</c:v>
                </c:pt>
                <c:pt idx="888">
                  <c:v>356</c:v>
                </c:pt>
                <c:pt idx="889">
                  <c:v>355.5</c:v>
                </c:pt>
                <c:pt idx="890">
                  <c:v>355</c:v>
                </c:pt>
                <c:pt idx="891">
                  <c:v>354.5</c:v>
                </c:pt>
                <c:pt idx="892">
                  <c:v>354</c:v>
                </c:pt>
                <c:pt idx="893">
                  <c:v>353.5</c:v>
                </c:pt>
                <c:pt idx="894">
                  <c:v>353</c:v>
                </c:pt>
                <c:pt idx="895">
                  <c:v>352.5</c:v>
                </c:pt>
                <c:pt idx="896">
                  <c:v>352</c:v>
                </c:pt>
                <c:pt idx="897">
                  <c:v>351.5</c:v>
                </c:pt>
                <c:pt idx="898">
                  <c:v>351</c:v>
                </c:pt>
                <c:pt idx="899">
                  <c:v>350.5</c:v>
                </c:pt>
                <c:pt idx="900">
                  <c:v>350</c:v>
                </c:pt>
                <c:pt idx="901">
                  <c:v>349.5</c:v>
                </c:pt>
                <c:pt idx="902">
                  <c:v>349</c:v>
                </c:pt>
                <c:pt idx="903">
                  <c:v>348.5</c:v>
                </c:pt>
                <c:pt idx="904">
                  <c:v>348</c:v>
                </c:pt>
                <c:pt idx="905">
                  <c:v>347.5</c:v>
                </c:pt>
                <c:pt idx="906">
                  <c:v>347</c:v>
                </c:pt>
                <c:pt idx="907">
                  <c:v>346.5</c:v>
                </c:pt>
                <c:pt idx="908">
                  <c:v>346</c:v>
                </c:pt>
                <c:pt idx="909">
                  <c:v>345.5</c:v>
                </c:pt>
                <c:pt idx="910">
                  <c:v>345</c:v>
                </c:pt>
                <c:pt idx="911">
                  <c:v>344.5</c:v>
                </c:pt>
                <c:pt idx="912">
                  <c:v>344</c:v>
                </c:pt>
                <c:pt idx="913">
                  <c:v>343.5</c:v>
                </c:pt>
                <c:pt idx="914">
                  <c:v>343</c:v>
                </c:pt>
                <c:pt idx="915">
                  <c:v>342.5</c:v>
                </c:pt>
                <c:pt idx="916">
                  <c:v>342</c:v>
                </c:pt>
                <c:pt idx="917">
                  <c:v>341.5</c:v>
                </c:pt>
                <c:pt idx="918">
                  <c:v>341</c:v>
                </c:pt>
                <c:pt idx="919">
                  <c:v>340.5</c:v>
                </c:pt>
                <c:pt idx="920">
                  <c:v>340</c:v>
                </c:pt>
                <c:pt idx="921">
                  <c:v>339.5</c:v>
                </c:pt>
                <c:pt idx="922">
                  <c:v>339</c:v>
                </c:pt>
                <c:pt idx="923">
                  <c:v>338.5</c:v>
                </c:pt>
                <c:pt idx="924">
                  <c:v>338</c:v>
                </c:pt>
                <c:pt idx="925">
                  <c:v>337.5</c:v>
                </c:pt>
                <c:pt idx="926">
                  <c:v>337</c:v>
                </c:pt>
                <c:pt idx="927">
                  <c:v>336.5</c:v>
                </c:pt>
                <c:pt idx="928">
                  <c:v>336</c:v>
                </c:pt>
                <c:pt idx="929">
                  <c:v>335.5</c:v>
                </c:pt>
                <c:pt idx="930">
                  <c:v>335</c:v>
                </c:pt>
                <c:pt idx="931">
                  <c:v>334.5</c:v>
                </c:pt>
                <c:pt idx="932">
                  <c:v>334</c:v>
                </c:pt>
                <c:pt idx="933">
                  <c:v>333.5</c:v>
                </c:pt>
                <c:pt idx="934">
                  <c:v>333</c:v>
                </c:pt>
                <c:pt idx="935">
                  <c:v>332.5</c:v>
                </c:pt>
                <c:pt idx="936">
                  <c:v>332</c:v>
                </c:pt>
                <c:pt idx="937">
                  <c:v>331.5</c:v>
                </c:pt>
                <c:pt idx="938">
                  <c:v>331</c:v>
                </c:pt>
                <c:pt idx="939">
                  <c:v>330.5</c:v>
                </c:pt>
                <c:pt idx="940">
                  <c:v>330</c:v>
                </c:pt>
                <c:pt idx="941">
                  <c:v>329.5</c:v>
                </c:pt>
                <c:pt idx="942">
                  <c:v>329</c:v>
                </c:pt>
                <c:pt idx="943">
                  <c:v>328.5</c:v>
                </c:pt>
                <c:pt idx="944">
                  <c:v>328</c:v>
                </c:pt>
                <c:pt idx="945">
                  <c:v>327.5</c:v>
                </c:pt>
                <c:pt idx="946">
                  <c:v>327</c:v>
                </c:pt>
                <c:pt idx="947">
                  <c:v>326.5</c:v>
                </c:pt>
                <c:pt idx="948">
                  <c:v>326</c:v>
                </c:pt>
                <c:pt idx="949">
                  <c:v>325.5</c:v>
                </c:pt>
                <c:pt idx="950">
                  <c:v>325</c:v>
                </c:pt>
                <c:pt idx="951">
                  <c:v>324.5</c:v>
                </c:pt>
                <c:pt idx="952">
                  <c:v>324</c:v>
                </c:pt>
                <c:pt idx="953">
                  <c:v>323.5</c:v>
                </c:pt>
                <c:pt idx="954">
                  <c:v>323</c:v>
                </c:pt>
                <c:pt idx="955">
                  <c:v>322.5</c:v>
                </c:pt>
                <c:pt idx="956">
                  <c:v>322</c:v>
                </c:pt>
                <c:pt idx="957">
                  <c:v>321.5</c:v>
                </c:pt>
                <c:pt idx="958">
                  <c:v>321</c:v>
                </c:pt>
                <c:pt idx="959">
                  <c:v>320.5</c:v>
                </c:pt>
                <c:pt idx="960">
                  <c:v>320</c:v>
                </c:pt>
                <c:pt idx="961">
                  <c:v>319.5</c:v>
                </c:pt>
                <c:pt idx="962">
                  <c:v>319</c:v>
                </c:pt>
                <c:pt idx="963">
                  <c:v>318.5</c:v>
                </c:pt>
                <c:pt idx="964">
                  <c:v>318</c:v>
                </c:pt>
                <c:pt idx="965">
                  <c:v>317.5</c:v>
                </c:pt>
                <c:pt idx="966">
                  <c:v>317</c:v>
                </c:pt>
                <c:pt idx="967">
                  <c:v>316.5</c:v>
                </c:pt>
                <c:pt idx="968">
                  <c:v>316</c:v>
                </c:pt>
                <c:pt idx="969">
                  <c:v>315.5</c:v>
                </c:pt>
                <c:pt idx="970">
                  <c:v>315</c:v>
                </c:pt>
                <c:pt idx="971">
                  <c:v>314.5</c:v>
                </c:pt>
                <c:pt idx="972">
                  <c:v>314</c:v>
                </c:pt>
                <c:pt idx="973">
                  <c:v>313.5</c:v>
                </c:pt>
                <c:pt idx="974">
                  <c:v>313</c:v>
                </c:pt>
                <c:pt idx="975">
                  <c:v>312.5</c:v>
                </c:pt>
                <c:pt idx="976">
                  <c:v>312</c:v>
                </c:pt>
                <c:pt idx="977">
                  <c:v>311.5</c:v>
                </c:pt>
                <c:pt idx="978">
                  <c:v>311</c:v>
                </c:pt>
                <c:pt idx="979">
                  <c:v>310.5</c:v>
                </c:pt>
                <c:pt idx="980">
                  <c:v>310</c:v>
                </c:pt>
                <c:pt idx="981">
                  <c:v>309.5</c:v>
                </c:pt>
                <c:pt idx="982">
                  <c:v>309</c:v>
                </c:pt>
                <c:pt idx="983">
                  <c:v>308.5</c:v>
                </c:pt>
                <c:pt idx="984">
                  <c:v>308</c:v>
                </c:pt>
                <c:pt idx="985">
                  <c:v>307.5</c:v>
                </c:pt>
                <c:pt idx="986">
                  <c:v>307</c:v>
                </c:pt>
                <c:pt idx="987">
                  <c:v>306.5</c:v>
                </c:pt>
                <c:pt idx="988">
                  <c:v>306</c:v>
                </c:pt>
                <c:pt idx="989">
                  <c:v>305.5</c:v>
                </c:pt>
                <c:pt idx="990">
                  <c:v>305</c:v>
                </c:pt>
                <c:pt idx="991">
                  <c:v>304.5</c:v>
                </c:pt>
                <c:pt idx="992">
                  <c:v>304</c:v>
                </c:pt>
                <c:pt idx="993">
                  <c:v>303.5</c:v>
                </c:pt>
                <c:pt idx="994">
                  <c:v>303</c:v>
                </c:pt>
                <c:pt idx="995">
                  <c:v>302.5</c:v>
                </c:pt>
                <c:pt idx="996">
                  <c:v>302</c:v>
                </c:pt>
                <c:pt idx="997">
                  <c:v>301.5</c:v>
                </c:pt>
                <c:pt idx="998">
                  <c:v>301</c:v>
                </c:pt>
                <c:pt idx="999">
                  <c:v>300.5</c:v>
                </c:pt>
                <c:pt idx="1000">
                  <c:v>300</c:v>
                </c:pt>
              </c:numCache>
            </c:numRef>
          </c:xVal>
          <c:yVal>
            <c:numRef>
              <c:f>Sheet10!$AG$3:$AG$1003</c:f>
              <c:numCache>
                <c:formatCode>General</c:formatCode>
                <c:ptCount val="1001"/>
                <c:pt idx="0">
                  <c:v>2.0000000000000052E-4</c:v>
                </c:pt>
                <c:pt idx="1">
                  <c:v>5.0000000000000034E-4</c:v>
                </c:pt>
                <c:pt idx="2">
                  <c:v>7.0000000000000249E-4</c:v>
                </c:pt>
                <c:pt idx="3">
                  <c:v>1.6000000000000064E-3</c:v>
                </c:pt>
                <c:pt idx="4">
                  <c:v>2.3000000000000052E-3</c:v>
                </c:pt>
                <c:pt idx="5">
                  <c:v>2.3999999999999998E-3</c:v>
                </c:pt>
                <c:pt idx="6">
                  <c:v>2.5999999999999999E-3</c:v>
                </c:pt>
                <c:pt idx="7">
                  <c:v>2.7000000000000088E-3</c:v>
                </c:pt>
                <c:pt idx="8">
                  <c:v>2.8999999999999998E-3</c:v>
                </c:pt>
                <c:pt idx="9">
                  <c:v>3.2000000000000123E-3</c:v>
                </c:pt>
                <c:pt idx="10">
                  <c:v>3.3000000000000052E-3</c:v>
                </c:pt>
                <c:pt idx="11">
                  <c:v>3.5000000000000096E-3</c:v>
                </c:pt>
                <c:pt idx="12">
                  <c:v>3.8000000000000052E-3</c:v>
                </c:pt>
                <c:pt idx="13">
                  <c:v>4.0000000000000114E-3</c:v>
                </c:pt>
                <c:pt idx="14">
                  <c:v>4.1999999999999997E-3</c:v>
                </c:pt>
                <c:pt idx="15">
                  <c:v>4.4000000000000124E-3</c:v>
                </c:pt>
                <c:pt idx="16">
                  <c:v>4.6000000000000034E-3</c:v>
                </c:pt>
                <c:pt idx="17">
                  <c:v>4.8000000000000004E-3</c:v>
                </c:pt>
                <c:pt idx="18">
                  <c:v>5.0000000000000114E-3</c:v>
                </c:pt>
                <c:pt idx="19">
                  <c:v>5.4000000000000124E-3</c:v>
                </c:pt>
                <c:pt idx="20">
                  <c:v>5.5000000000000014E-3</c:v>
                </c:pt>
                <c:pt idx="21">
                  <c:v>5.6000000000000034E-3</c:v>
                </c:pt>
                <c:pt idx="22">
                  <c:v>5.9000000000000198E-3</c:v>
                </c:pt>
                <c:pt idx="23">
                  <c:v>6.0000000000000114E-3</c:v>
                </c:pt>
                <c:pt idx="24">
                  <c:v>6.2000000000000189E-3</c:v>
                </c:pt>
                <c:pt idx="25">
                  <c:v>6.3000000000000113E-3</c:v>
                </c:pt>
                <c:pt idx="26">
                  <c:v>6.6000000000000034E-3</c:v>
                </c:pt>
                <c:pt idx="27">
                  <c:v>6.800000000000017E-3</c:v>
                </c:pt>
                <c:pt idx="28">
                  <c:v>7.0000000000000114E-3</c:v>
                </c:pt>
                <c:pt idx="29">
                  <c:v>7.2000000000000189E-3</c:v>
                </c:pt>
                <c:pt idx="30">
                  <c:v>7.3000000000000113E-3</c:v>
                </c:pt>
                <c:pt idx="31">
                  <c:v>7.6000000000000104E-3</c:v>
                </c:pt>
                <c:pt idx="32">
                  <c:v>7.800000000000017E-3</c:v>
                </c:pt>
                <c:pt idx="33">
                  <c:v>8.1000000000000048E-3</c:v>
                </c:pt>
                <c:pt idx="34">
                  <c:v>8.2000000000000007E-3</c:v>
                </c:pt>
                <c:pt idx="35">
                  <c:v>8.4000000000000047E-3</c:v>
                </c:pt>
                <c:pt idx="36">
                  <c:v>8.7000000000000046E-3</c:v>
                </c:pt>
                <c:pt idx="37">
                  <c:v>8.9000000000000207E-3</c:v>
                </c:pt>
                <c:pt idx="38">
                  <c:v>9.2000000000000068E-3</c:v>
                </c:pt>
                <c:pt idx="39">
                  <c:v>9.4000000000000247E-3</c:v>
                </c:pt>
                <c:pt idx="40">
                  <c:v>9.6000000000000026E-3</c:v>
                </c:pt>
                <c:pt idx="41">
                  <c:v>9.8000000000000413E-3</c:v>
                </c:pt>
                <c:pt idx="42">
                  <c:v>1.0000000000000005E-2</c:v>
                </c:pt>
                <c:pt idx="43">
                  <c:v>1.0300000000000005E-2</c:v>
                </c:pt>
                <c:pt idx="44">
                  <c:v>1.0500000000000021E-2</c:v>
                </c:pt>
                <c:pt idx="45">
                  <c:v>1.0600000000000021E-2</c:v>
                </c:pt>
                <c:pt idx="46">
                  <c:v>1.0900000000000003E-2</c:v>
                </c:pt>
                <c:pt idx="47">
                  <c:v>1.0999999999999998E-2</c:v>
                </c:pt>
                <c:pt idx="48">
                  <c:v>1.1100000000000042E-2</c:v>
                </c:pt>
                <c:pt idx="49">
                  <c:v>1.1400000000000049E-2</c:v>
                </c:pt>
                <c:pt idx="50">
                  <c:v>1.1599999999999996E-2</c:v>
                </c:pt>
                <c:pt idx="51">
                  <c:v>1.1700000000000052E-2</c:v>
                </c:pt>
                <c:pt idx="52">
                  <c:v>1.2E-2</c:v>
                </c:pt>
                <c:pt idx="53">
                  <c:v>1.2100000000000001E-2</c:v>
                </c:pt>
                <c:pt idx="54">
                  <c:v>1.2300000000000005E-2</c:v>
                </c:pt>
                <c:pt idx="55">
                  <c:v>1.2600000000000005E-2</c:v>
                </c:pt>
                <c:pt idx="56">
                  <c:v>1.2800000000000021E-2</c:v>
                </c:pt>
                <c:pt idx="57">
                  <c:v>1.2900000000000003E-2</c:v>
                </c:pt>
                <c:pt idx="58">
                  <c:v>1.3200000000000042E-2</c:v>
                </c:pt>
                <c:pt idx="59">
                  <c:v>1.3400000000000044E-2</c:v>
                </c:pt>
                <c:pt idx="60">
                  <c:v>1.3700000000000049E-2</c:v>
                </c:pt>
                <c:pt idx="61">
                  <c:v>1.3899999999999999E-2</c:v>
                </c:pt>
                <c:pt idx="62">
                  <c:v>1.4200000000000001E-2</c:v>
                </c:pt>
                <c:pt idx="63">
                  <c:v>1.4400000000000001E-2</c:v>
                </c:pt>
                <c:pt idx="64">
                  <c:v>1.4600000000000005E-2</c:v>
                </c:pt>
                <c:pt idx="65">
                  <c:v>1.4900000000000005E-2</c:v>
                </c:pt>
                <c:pt idx="66">
                  <c:v>1.4999999999999998E-2</c:v>
                </c:pt>
                <c:pt idx="67">
                  <c:v>1.5299999999999998E-2</c:v>
                </c:pt>
                <c:pt idx="68">
                  <c:v>1.5400000000000021E-2</c:v>
                </c:pt>
                <c:pt idx="69">
                  <c:v>1.5599999999999998E-2</c:v>
                </c:pt>
                <c:pt idx="70">
                  <c:v>1.5900000000000001E-2</c:v>
                </c:pt>
                <c:pt idx="71">
                  <c:v>1.6000000000000021E-2</c:v>
                </c:pt>
                <c:pt idx="72">
                  <c:v>1.6100000000000041E-2</c:v>
                </c:pt>
                <c:pt idx="73">
                  <c:v>1.6400000000000001E-2</c:v>
                </c:pt>
                <c:pt idx="74">
                  <c:v>1.6600000000000066E-2</c:v>
                </c:pt>
                <c:pt idx="75">
                  <c:v>1.6700000000000062E-2</c:v>
                </c:pt>
                <c:pt idx="76">
                  <c:v>1.6799999999999999E-2</c:v>
                </c:pt>
                <c:pt idx="77">
                  <c:v>1.7100000000000001E-2</c:v>
                </c:pt>
                <c:pt idx="78">
                  <c:v>1.7299999999999996E-2</c:v>
                </c:pt>
                <c:pt idx="79">
                  <c:v>1.77E-2</c:v>
                </c:pt>
                <c:pt idx="80">
                  <c:v>1.7800000000000003E-2</c:v>
                </c:pt>
                <c:pt idx="81">
                  <c:v>1.8100000000000043E-2</c:v>
                </c:pt>
                <c:pt idx="82">
                  <c:v>1.8300000000000021E-2</c:v>
                </c:pt>
                <c:pt idx="83">
                  <c:v>1.8400000000000041E-2</c:v>
                </c:pt>
                <c:pt idx="84">
                  <c:v>1.870000000000006E-2</c:v>
                </c:pt>
                <c:pt idx="85">
                  <c:v>1.8900000000000063E-2</c:v>
                </c:pt>
                <c:pt idx="86">
                  <c:v>1.9199999999999998E-2</c:v>
                </c:pt>
                <c:pt idx="87">
                  <c:v>1.9300000000000067E-2</c:v>
                </c:pt>
                <c:pt idx="88">
                  <c:v>1.9699999999999999E-2</c:v>
                </c:pt>
                <c:pt idx="89">
                  <c:v>1.9900000000000081E-2</c:v>
                </c:pt>
                <c:pt idx="90">
                  <c:v>2.0000000000000011E-2</c:v>
                </c:pt>
                <c:pt idx="91">
                  <c:v>2.0299999999999999E-2</c:v>
                </c:pt>
                <c:pt idx="92">
                  <c:v>2.0500000000000001E-2</c:v>
                </c:pt>
                <c:pt idx="93">
                  <c:v>2.0600000000000011E-2</c:v>
                </c:pt>
                <c:pt idx="94">
                  <c:v>2.0799999999999999E-2</c:v>
                </c:pt>
                <c:pt idx="95">
                  <c:v>2.1000000000000012E-2</c:v>
                </c:pt>
                <c:pt idx="96">
                  <c:v>2.1200000000000042E-2</c:v>
                </c:pt>
                <c:pt idx="97">
                  <c:v>2.1399999999999999E-2</c:v>
                </c:pt>
                <c:pt idx="98">
                  <c:v>2.1600000000000012E-2</c:v>
                </c:pt>
                <c:pt idx="99">
                  <c:v>2.1900000000000006E-2</c:v>
                </c:pt>
                <c:pt idx="100">
                  <c:v>2.2100000000000002E-2</c:v>
                </c:pt>
                <c:pt idx="101">
                  <c:v>2.2300000000000011E-2</c:v>
                </c:pt>
                <c:pt idx="102">
                  <c:v>2.2700000000000001E-2</c:v>
                </c:pt>
                <c:pt idx="103">
                  <c:v>2.2900000000000011E-2</c:v>
                </c:pt>
                <c:pt idx="104">
                  <c:v>2.3299999999999998E-2</c:v>
                </c:pt>
                <c:pt idx="105">
                  <c:v>2.3599999999999993E-2</c:v>
                </c:pt>
                <c:pt idx="106">
                  <c:v>2.3800000000000002E-2</c:v>
                </c:pt>
                <c:pt idx="107">
                  <c:v>2.4E-2</c:v>
                </c:pt>
                <c:pt idx="108">
                  <c:v>2.4299999999999999E-2</c:v>
                </c:pt>
                <c:pt idx="109">
                  <c:v>2.4500000000000001E-2</c:v>
                </c:pt>
                <c:pt idx="110">
                  <c:v>2.47E-2</c:v>
                </c:pt>
                <c:pt idx="111">
                  <c:v>2.4900000000000002E-2</c:v>
                </c:pt>
                <c:pt idx="112">
                  <c:v>2.5000000000000001E-2</c:v>
                </c:pt>
                <c:pt idx="113">
                  <c:v>2.53E-2</c:v>
                </c:pt>
                <c:pt idx="114">
                  <c:v>2.5600000000000012E-2</c:v>
                </c:pt>
                <c:pt idx="115">
                  <c:v>2.5800000000000052E-2</c:v>
                </c:pt>
                <c:pt idx="116">
                  <c:v>2.5999999999999999E-2</c:v>
                </c:pt>
                <c:pt idx="117">
                  <c:v>2.6400000000000052E-2</c:v>
                </c:pt>
                <c:pt idx="118">
                  <c:v>2.6500000000000006E-2</c:v>
                </c:pt>
                <c:pt idx="119">
                  <c:v>2.6700000000000002E-2</c:v>
                </c:pt>
                <c:pt idx="120">
                  <c:v>2.7000000000000086E-2</c:v>
                </c:pt>
                <c:pt idx="121">
                  <c:v>2.7100000000000006E-2</c:v>
                </c:pt>
                <c:pt idx="122">
                  <c:v>2.7300000000000001E-2</c:v>
                </c:pt>
                <c:pt idx="123">
                  <c:v>2.7600000000000093E-2</c:v>
                </c:pt>
                <c:pt idx="124">
                  <c:v>2.7700000000000002E-2</c:v>
                </c:pt>
                <c:pt idx="125">
                  <c:v>2.7800000000000095E-2</c:v>
                </c:pt>
                <c:pt idx="126">
                  <c:v>2.81E-2</c:v>
                </c:pt>
                <c:pt idx="127">
                  <c:v>2.8299999999999999E-2</c:v>
                </c:pt>
                <c:pt idx="128">
                  <c:v>2.8299999999999999E-2</c:v>
                </c:pt>
                <c:pt idx="129">
                  <c:v>2.8400000000000002E-2</c:v>
                </c:pt>
                <c:pt idx="130">
                  <c:v>2.86E-2</c:v>
                </c:pt>
                <c:pt idx="131">
                  <c:v>2.87E-2</c:v>
                </c:pt>
                <c:pt idx="132">
                  <c:v>2.87E-2</c:v>
                </c:pt>
                <c:pt idx="133">
                  <c:v>2.87E-2</c:v>
                </c:pt>
                <c:pt idx="134">
                  <c:v>2.8799999999999999E-2</c:v>
                </c:pt>
                <c:pt idx="135">
                  <c:v>2.8899999999999999E-2</c:v>
                </c:pt>
                <c:pt idx="136">
                  <c:v>2.8899999999999999E-2</c:v>
                </c:pt>
                <c:pt idx="137">
                  <c:v>2.8899999999999999E-2</c:v>
                </c:pt>
                <c:pt idx="138">
                  <c:v>2.9100000000000001E-2</c:v>
                </c:pt>
                <c:pt idx="139">
                  <c:v>2.9100000000000001E-2</c:v>
                </c:pt>
                <c:pt idx="140">
                  <c:v>2.9100000000000001E-2</c:v>
                </c:pt>
                <c:pt idx="141">
                  <c:v>2.9100000000000001E-2</c:v>
                </c:pt>
                <c:pt idx="142">
                  <c:v>2.9100000000000001E-2</c:v>
                </c:pt>
                <c:pt idx="143">
                  <c:v>2.9200000000000011E-2</c:v>
                </c:pt>
                <c:pt idx="144">
                  <c:v>2.9200000000000011E-2</c:v>
                </c:pt>
                <c:pt idx="145">
                  <c:v>2.93E-2</c:v>
                </c:pt>
                <c:pt idx="146">
                  <c:v>2.9500000000000002E-2</c:v>
                </c:pt>
                <c:pt idx="147">
                  <c:v>2.9700000000000001E-2</c:v>
                </c:pt>
                <c:pt idx="148">
                  <c:v>2.9800000000000011E-2</c:v>
                </c:pt>
                <c:pt idx="149">
                  <c:v>2.9899999999999999E-2</c:v>
                </c:pt>
                <c:pt idx="150">
                  <c:v>3.0000000000000002E-2</c:v>
                </c:pt>
                <c:pt idx="151">
                  <c:v>3.0300000000000001E-2</c:v>
                </c:pt>
                <c:pt idx="152">
                  <c:v>3.0500000000000006E-2</c:v>
                </c:pt>
                <c:pt idx="153">
                  <c:v>3.0599999999999999E-2</c:v>
                </c:pt>
                <c:pt idx="154">
                  <c:v>3.0800000000000011E-2</c:v>
                </c:pt>
                <c:pt idx="155">
                  <c:v>3.1000000000000052E-2</c:v>
                </c:pt>
                <c:pt idx="156">
                  <c:v>3.1300000000000001E-2</c:v>
                </c:pt>
                <c:pt idx="157">
                  <c:v>3.1399999999999997E-2</c:v>
                </c:pt>
                <c:pt idx="158">
                  <c:v>3.1399999999999997E-2</c:v>
                </c:pt>
                <c:pt idx="159">
                  <c:v>3.15E-2</c:v>
                </c:pt>
                <c:pt idx="160">
                  <c:v>3.1700000000000006E-2</c:v>
                </c:pt>
                <c:pt idx="161">
                  <c:v>3.2000000000000042E-2</c:v>
                </c:pt>
                <c:pt idx="162">
                  <c:v>3.2199999999999999E-2</c:v>
                </c:pt>
                <c:pt idx="163">
                  <c:v>3.2500000000000001E-2</c:v>
                </c:pt>
                <c:pt idx="164">
                  <c:v>3.2700000000000014E-2</c:v>
                </c:pt>
                <c:pt idx="165">
                  <c:v>3.3000000000000002E-2</c:v>
                </c:pt>
                <c:pt idx="166">
                  <c:v>3.32E-2</c:v>
                </c:pt>
                <c:pt idx="167">
                  <c:v>3.3399999999999999E-2</c:v>
                </c:pt>
                <c:pt idx="168">
                  <c:v>3.3700000000000001E-2</c:v>
                </c:pt>
                <c:pt idx="169">
                  <c:v>3.39E-2</c:v>
                </c:pt>
                <c:pt idx="170">
                  <c:v>3.4200000000000001E-2</c:v>
                </c:pt>
                <c:pt idx="171">
                  <c:v>3.44E-2</c:v>
                </c:pt>
                <c:pt idx="172">
                  <c:v>3.4700000000000002E-2</c:v>
                </c:pt>
                <c:pt idx="173">
                  <c:v>3.500000000000001E-2</c:v>
                </c:pt>
                <c:pt idx="174">
                  <c:v>3.5200000000000002E-2</c:v>
                </c:pt>
                <c:pt idx="175">
                  <c:v>3.5400000000000001E-2</c:v>
                </c:pt>
                <c:pt idx="176">
                  <c:v>3.5600000000000041E-2</c:v>
                </c:pt>
                <c:pt idx="177">
                  <c:v>3.5900000000000001E-2</c:v>
                </c:pt>
                <c:pt idx="178">
                  <c:v>3.6300000000000006E-2</c:v>
                </c:pt>
                <c:pt idx="179">
                  <c:v>3.6400000000000016E-2</c:v>
                </c:pt>
                <c:pt idx="180">
                  <c:v>3.6600000000000042E-2</c:v>
                </c:pt>
                <c:pt idx="181">
                  <c:v>3.6999999999999998E-2</c:v>
                </c:pt>
                <c:pt idx="182">
                  <c:v>3.7400000000000128E-2</c:v>
                </c:pt>
                <c:pt idx="183">
                  <c:v>3.7700000000000011E-2</c:v>
                </c:pt>
                <c:pt idx="184">
                  <c:v>3.8100000000000002E-2</c:v>
                </c:pt>
                <c:pt idx="185">
                  <c:v>3.85E-2</c:v>
                </c:pt>
                <c:pt idx="186">
                  <c:v>3.8699999999999998E-2</c:v>
                </c:pt>
                <c:pt idx="187">
                  <c:v>3.8900000000000004E-2</c:v>
                </c:pt>
                <c:pt idx="188">
                  <c:v>3.9300000000000002E-2</c:v>
                </c:pt>
                <c:pt idx="189">
                  <c:v>3.9699999999999999E-2</c:v>
                </c:pt>
                <c:pt idx="190">
                  <c:v>4.0000000000000022E-2</c:v>
                </c:pt>
                <c:pt idx="191">
                  <c:v>4.0300000000000023E-2</c:v>
                </c:pt>
                <c:pt idx="192">
                  <c:v>4.0599999999999997E-2</c:v>
                </c:pt>
                <c:pt idx="193">
                  <c:v>4.1000000000000002E-2</c:v>
                </c:pt>
                <c:pt idx="194">
                  <c:v>4.1300000000000003E-2</c:v>
                </c:pt>
                <c:pt idx="195">
                  <c:v>4.1500000000000002E-2</c:v>
                </c:pt>
                <c:pt idx="196">
                  <c:v>4.19E-2</c:v>
                </c:pt>
                <c:pt idx="197">
                  <c:v>4.2200000000000001E-2</c:v>
                </c:pt>
                <c:pt idx="198">
                  <c:v>4.2600000000000013E-2</c:v>
                </c:pt>
                <c:pt idx="199">
                  <c:v>4.3000000000000003E-2</c:v>
                </c:pt>
                <c:pt idx="200">
                  <c:v>4.3199999999999995E-2</c:v>
                </c:pt>
                <c:pt idx="201">
                  <c:v>4.36E-2</c:v>
                </c:pt>
                <c:pt idx="202">
                  <c:v>4.4100000000000014E-2</c:v>
                </c:pt>
                <c:pt idx="203">
                  <c:v>4.4600000000000022E-2</c:v>
                </c:pt>
                <c:pt idx="204">
                  <c:v>4.4900000000000023E-2</c:v>
                </c:pt>
                <c:pt idx="205">
                  <c:v>4.5400000000000003E-2</c:v>
                </c:pt>
                <c:pt idx="206">
                  <c:v>4.5800000000000014E-2</c:v>
                </c:pt>
                <c:pt idx="207">
                  <c:v>4.6100000000000002E-2</c:v>
                </c:pt>
                <c:pt idx="208">
                  <c:v>4.65E-2</c:v>
                </c:pt>
                <c:pt idx="209">
                  <c:v>4.7000000000000014E-2</c:v>
                </c:pt>
                <c:pt idx="210">
                  <c:v>4.7400000000000032E-2</c:v>
                </c:pt>
                <c:pt idx="211">
                  <c:v>4.7699999999999999E-2</c:v>
                </c:pt>
                <c:pt idx="212">
                  <c:v>4.82E-2</c:v>
                </c:pt>
                <c:pt idx="213">
                  <c:v>4.8599999999999997E-2</c:v>
                </c:pt>
                <c:pt idx="214">
                  <c:v>4.9000000000000113E-2</c:v>
                </c:pt>
                <c:pt idx="215">
                  <c:v>4.930000000000017E-2</c:v>
                </c:pt>
                <c:pt idx="216">
                  <c:v>4.9700000000000133E-2</c:v>
                </c:pt>
                <c:pt idx="217">
                  <c:v>0.05</c:v>
                </c:pt>
                <c:pt idx="218">
                  <c:v>5.0500000000000003E-2</c:v>
                </c:pt>
                <c:pt idx="219">
                  <c:v>5.1000000000000004E-2</c:v>
                </c:pt>
                <c:pt idx="220">
                  <c:v>5.1400000000000001E-2</c:v>
                </c:pt>
                <c:pt idx="221">
                  <c:v>5.1900000000000002E-2</c:v>
                </c:pt>
                <c:pt idx="222">
                  <c:v>5.2500000000000012E-2</c:v>
                </c:pt>
                <c:pt idx="223">
                  <c:v>5.3000000000000012E-2</c:v>
                </c:pt>
                <c:pt idx="224">
                  <c:v>5.3499999999999999E-2</c:v>
                </c:pt>
                <c:pt idx="225">
                  <c:v>5.3800000000000014E-2</c:v>
                </c:pt>
                <c:pt idx="226">
                  <c:v>5.4200000000000012E-2</c:v>
                </c:pt>
                <c:pt idx="227">
                  <c:v>5.4800000000000133E-2</c:v>
                </c:pt>
                <c:pt idx="228">
                  <c:v>5.5199999999999999E-2</c:v>
                </c:pt>
                <c:pt idx="229">
                  <c:v>5.5700000000000034E-2</c:v>
                </c:pt>
                <c:pt idx="230">
                  <c:v>5.62E-2</c:v>
                </c:pt>
                <c:pt idx="231">
                  <c:v>5.6500000000000002E-2</c:v>
                </c:pt>
                <c:pt idx="232">
                  <c:v>5.7000000000000023E-2</c:v>
                </c:pt>
                <c:pt idx="233">
                  <c:v>5.7500000000000023E-2</c:v>
                </c:pt>
                <c:pt idx="234">
                  <c:v>5.8000000000000003E-2</c:v>
                </c:pt>
                <c:pt idx="235">
                  <c:v>5.8500000000000003E-2</c:v>
                </c:pt>
                <c:pt idx="236">
                  <c:v>5.9000000000000163E-2</c:v>
                </c:pt>
                <c:pt idx="237">
                  <c:v>5.9400000000000133E-2</c:v>
                </c:pt>
                <c:pt idx="238">
                  <c:v>5.9900000000000113E-2</c:v>
                </c:pt>
                <c:pt idx="239">
                  <c:v>6.0400000000000023E-2</c:v>
                </c:pt>
                <c:pt idx="240">
                  <c:v>6.1199999999999997E-2</c:v>
                </c:pt>
                <c:pt idx="241">
                  <c:v>6.1600000000000002E-2</c:v>
                </c:pt>
                <c:pt idx="242">
                  <c:v>6.2100000000000023E-2</c:v>
                </c:pt>
                <c:pt idx="243">
                  <c:v>6.2600000000000003E-2</c:v>
                </c:pt>
                <c:pt idx="244">
                  <c:v>6.3100000000000003E-2</c:v>
                </c:pt>
                <c:pt idx="245">
                  <c:v>6.370000000000002E-2</c:v>
                </c:pt>
                <c:pt idx="246">
                  <c:v>6.4300000000000232E-2</c:v>
                </c:pt>
                <c:pt idx="247">
                  <c:v>6.4800000000000024E-2</c:v>
                </c:pt>
                <c:pt idx="248">
                  <c:v>6.5199999999999994E-2</c:v>
                </c:pt>
                <c:pt idx="249">
                  <c:v>6.5699999999999995E-2</c:v>
                </c:pt>
                <c:pt idx="250">
                  <c:v>6.6199999999999995E-2</c:v>
                </c:pt>
                <c:pt idx="251">
                  <c:v>6.6699999999999995E-2</c:v>
                </c:pt>
                <c:pt idx="252">
                  <c:v>6.7100000000000021E-2</c:v>
                </c:pt>
                <c:pt idx="253">
                  <c:v>6.7700000000000024E-2</c:v>
                </c:pt>
                <c:pt idx="254">
                  <c:v>6.8400000000000002E-2</c:v>
                </c:pt>
                <c:pt idx="255">
                  <c:v>6.9000000000000034E-2</c:v>
                </c:pt>
                <c:pt idx="256">
                  <c:v>6.9700000000000123E-2</c:v>
                </c:pt>
                <c:pt idx="257">
                  <c:v>7.0199999999999999E-2</c:v>
                </c:pt>
                <c:pt idx="258">
                  <c:v>7.0800000000000002E-2</c:v>
                </c:pt>
                <c:pt idx="259">
                  <c:v>7.1400000000000019E-2</c:v>
                </c:pt>
                <c:pt idx="260">
                  <c:v>7.1999999999999995E-2</c:v>
                </c:pt>
                <c:pt idx="261">
                  <c:v>7.2500000000000023E-2</c:v>
                </c:pt>
                <c:pt idx="262">
                  <c:v>7.3099999999999998E-2</c:v>
                </c:pt>
                <c:pt idx="263">
                  <c:v>7.3599999999999999E-2</c:v>
                </c:pt>
                <c:pt idx="264">
                  <c:v>7.4200000000000002E-2</c:v>
                </c:pt>
                <c:pt idx="265">
                  <c:v>7.4800000000000033E-2</c:v>
                </c:pt>
                <c:pt idx="266">
                  <c:v>7.5400000000000023E-2</c:v>
                </c:pt>
                <c:pt idx="267">
                  <c:v>7.5999999999999998E-2</c:v>
                </c:pt>
                <c:pt idx="268">
                  <c:v>7.6499999999999999E-2</c:v>
                </c:pt>
                <c:pt idx="269">
                  <c:v>7.7100000000000002E-2</c:v>
                </c:pt>
                <c:pt idx="270">
                  <c:v>7.7900000000000039E-2</c:v>
                </c:pt>
                <c:pt idx="271">
                  <c:v>7.85E-2</c:v>
                </c:pt>
                <c:pt idx="272">
                  <c:v>7.9100000000000004E-2</c:v>
                </c:pt>
                <c:pt idx="273">
                  <c:v>7.9699999999999993E-2</c:v>
                </c:pt>
                <c:pt idx="274">
                  <c:v>8.0400000000000041E-2</c:v>
                </c:pt>
                <c:pt idx="275">
                  <c:v>8.1100000000000005E-2</c:v>
                </c:pt>
                <c:pt idx="276">
                  <c:v>8.1700000000000023E-2</c:v>
                </c:pt>
                <c:pt idx="277">
                  <c:v>8.2300000000000012E-2</c:v>
                </c:pt>
                <c:pt idx="278">
                  <c:v>8.2900000000000001E-2</c:v>
                </c:pt>
                <c:pt idx="279">
                  <c:v>8.3500000000000268E-2</c:v>
                </c:pt>
                <c:pt idx="280">
                  <c:v>8.4000000000000047E-2</c:v>
                </c:pt>
                <c:pt idx="281">
                  <c:v>8.4600000000000244E-2</c:v>
                </c:pt>
                <c:pt idx="282">
                  <c:v>8.5200000000000026E-2</c:v>
                </c:pt>
                <c:pt idx="283">
                  <c:v>8.5900000000000004E-2</c:v>
                </c:pt>
                <c:pt idx="284">
                  <c:v>8.6500000000000007E-2</c:v>
                </c:pt>
                <c:pt idx="285">
                  <c:v>8.7300000000000003E-2</c:v>
                </c:pt>
                <c:pt idx="286">
                  <c:v>8.7900000000000006E-2</c:v>
                </c:pt>
                <c:pt idx="287">
                  <c:v>8.8500000000000412E-2</c:v>
                </c:pt>
                <c:pt idx="288">
                  <c:v>8.9200000000000043E-2</c:v>
                </c:pt>
                <c:pt idx="289">
                  <c:v>9.0000000000000024E-2</c:v>
                </c:pt>
                <c:pt idx="290">
                  <c:v>9.0600000000000028E-2</c:v>
                </c:pt>
                <c:pt idx="291">
                  <c:v>9.1300000000000006E-2</c:v>
                </c:pt>
                <c:pt idx="292">
                  <c:v>9.2000000000000026E-2</c:v>
                </c:pt>
                <c:pt idx="293">
                  <c:v>9.2800000000000021E-2</c:v>
                </c:pt>
                <c:pt idx="294">
                  <c:v>9.3300000000000063E-2</c:v>
                </c:pt>
                <c:pt idx="295">
                  <c:v>9.3900000000000067E-2</c:v>
                </c:pt>
                <c:pt idx="296">
                  <c:v>9.4500000000000264E-2</c:v>
                </c:pt>
                <c:pt idx="297">
                  <c:v>9.5200000000000007E-2</c:v>
                </c:pt>
                <c:pt idx="298">
                  <c:v>9.5900000000000041E-2</c:v>
                </c:pt>
                <c:pt idx="299">
                  <c:v>9.6700000000000022E-2</c:v>
                </c:pt>
                <c:pt idx="300">
                  <c:v>9.74E-2</c:v>
                </c:pt>
                <c:pt idx="301">
                  <c:v>9.8000000000000226E-2</c:v>
                </c:pt>
                <c:pt idx="302">
                  <c:v>9.8800000000000068E-2</c:v>
                </c:pt>
                <c:pt idx="303">
                  <c:v>9.9400000000000002E-2</c:v>
                </c:pt>
                <c:pt idx="304">
                  <c:v>0.10009999999999998</c:v>
                </c:pt>
                <c:pt idx="305">
                  <c:v>0.10100000000000002</c:v>
                </c:pt>
                <c:pt idx="306">
                  <c:v>0.10170000000000012</c:v>
                </c:pt>
                <c:pt idx="307">
                  <c:v>0.1024</c:v>
                </c:pt>
                <c:pt idx="308">
                  <c:v>0.10310000000000002</c:v>
                </c:pt>
                <c:pt idx="309">
                  <c:v>0.10390000000000002</c:v>
                </c:pt>
                <c:pt idx="310">
                  <c:v>0.10460000000000012</c:v>
                </c:pt>
                <c:pt idx="311">
                  <c:v>0.1053</c:v>
                </c:pt>
                <c:pt idx="312">
                  <c:v>0.10610000000000012</c:v>
                </c:pt>
                <c:pt idx="313">
                  <c:v>0.10670000000000024</c:v>
                </c:pt>
                <c:pt idx="314">
                  <c:v>0.10740000000000002</c:v>
                </c:pt>
                <c:pt idx="315">
                  <c:v>0.10820000000000025</c:v>
                </c:pt>
                <c:pt idx="316">
                  <c:v>0.10900000000000012</c:v>
                </c:pt>
                <c:pt idx="317">
                  <c:v>0.10970000000000028</c:v>
                </c:pt>
                <c:pt idx="318">
                  <c:v>0.1105</c:v>
                </c:pt>
                <c:pt idx="319">
                  <c:v>0.1113</c:v>
                </c:pt>
                <c:pt idx="320">
                  <c:v>0.11219999999999998</c:v>
                </c:pt>
                <c:pt idx="321">
                  <c:v>0.1129</c:v>
                </c:pt>
                <c:pt idx="322">
                  <c:v>0.1138</c:v>
                </c:pt>
                <c:pt idx="323">
                  <c:v>0.11459999999999998</c:v>
                </c:pt>
                <c:pt idx="324">
                  <c:v>0.1154</c:v>
                </c:pt>
                <c:pt idx="325">
                  <c:v>0.1163</c:v>
                </c:pt>
                <c:pt idx="326">
                  <c:v>0.11720000000000012</c:v>
                </c:pt>
                <c:pt idx="327">
                  <c:v>0.1179</c:v>
                </c:pt>
                <c:pt idx="328">
                  <c:v>0.1188</c:v>
                </c:pt>
                <c:pt idx="329">
                  <c:v>0.11950000000000002</c:v>
                </c:pt>
                <c:pt idx="330">
                  <c:v>0.12039999999999998</c:v>
                </c:pt>
                <c:pt idx="331">
                  <c:v>0.12120000000000022</c:v>
                </c:pt>
                <c:pt idx="332">
                  <c:v>0.12210000000000019</c:v>
                </c:pt>
                <c:pt idx="333">
                  <c:v>0.12290000000000002</c:v>
                </c:pt>
                <c:pt idx="334">
                  <c:v>0.12379999999999999</c:v>
                </c:pt>
                <c:pt idx="335">
                  <c:v>0.12479999999999999</c:v>
                </c:pt>
                <c:pt idx="336">
                  <c:v>0.12559999999999999</c:v>
                </c:pt>
                <c:pt idx="337">
                  <c:v>0.1265</c:v>
                </c:pt>
                <c:pt idx="338">
                  <c:v>0.1273</c:v>
                </c:pt>
                <c:pt idx="339">
                  <c:v>0.1283</c:v>
                </c:pt>
                <c:pt idx="340">
                  <c:v>0.1293</c:v>
                </c:pt>
                <c:pt idx="341">
                  <c:v>0.13020000000000001</c:v>
                </c:pt>
                <c:pt idx="342">
                  <c:v>0.13109999999999999</c:v>
                </c:pt>
                <c:pt idx="343">
                  <c:v>0.13200000000000001</c:v>
                </c:pt>
                <c:pt idx="344">
                  <c:v>0.1328</c:v>
                </c:pt>
                <c:pt idx="345">
                  <c:v>0.13389999999999999</c:v>
                </c:pt>
                <c:pt idx="346">
                  <c:v>0.1348</c:v>
                </c:pt>
                <c:pt idx="347">
                  <c:v>0.13569999999999999</c:v>
                </c:pt>
                <c:pt idx="348">
                  <c:v>0.13669999999999999</c:v>
                </c:pt>
                <c:pt idx="349">
                  <c:v>0.13769999999999999</c:v>
                </c:pt>
                <c:pt idx="350">
                  <c:v>0.13850000000000001</c:v>
                </c:pt>
                <c:pt idx="351">
                  <c:v>0.13940000000000041</c:v>
                </c:pt>
                <c:pt idx="352">
                  <c:v>0.14050000000000001</c:v>
                </c:pt>
                <c:pt idx="353">
                  <c:v>0.1416</c:v>
                </c:pt>
                <c:pt idx="354">
                  <c:v>0.1426</c:v>
                </c:pt>
                <c:pt idx="355">
                  <c:v>0.14340000000000044</c:v>
                </c:pt>
                <c:pt idx="356">
                  <c:v>0.14440000000000044</c:v>
                </c:pt>
                <c:pt idx="357">
                  <c:v>0.1454000000000005</c:v>
                </c:pt>
                <c:pt idx="358">
                  <c:v>0.14650000000000021</c:v>
                </c:pt>
                <c:pt idx="359">
                  <c:v>0.14750000000000021</c:v>
                </c:pt>
                <c:pt idx="360">
                  <c:v>0.14840000000000053</c:v>
                </c:pt>
                <c:pt idx="361">
                  <c:v>0.14950000000000024</c:v>
                </c:pt>
                <c:pt idx="362">
                  <c:v>0.15050000000000024</c:v>
                </c:pt>
                <c:pt idx="363">
                  <c:v>0.15140000000000056</c:v>
                </c:pt>
                <c:pt idx="364">
                  <c:v>0.15250000000000041</c:v>
                </c:pt>
                <c:pt idx="365">
                  <c:v>0.15340000000000056</c:v>
                </c:pt>
                <c:pt idx="366">
                  <c:v>0.15440000000000056</c:v>
                </c:pt>
                <c:pt idx="367">
                  <c:v>0.15550000000000044</c:v>
                </c:pt>
                <c:pt idx="368">
                  <c:v>0.15660000000000004</c:v>
                </c:pt>
                <c:pt idx="369">
                  <c:v>0.15770000000000056</c:v>
                </c:pt>
                <c:pt idx="370">
                  <c:v>0.15880000000000041</c:v>
                </c:pt>
                <c:pt idx="371">
                  <c:v>0.15980000000000041</c:v>
                </c:pt>
                <c:pt idx="372">
                  <c:v>0.16089999999999999</c:v>
                </c:pt>
                <c:pt idx="373">
                  <c:v>0.16200000000000001</c:v>
                </c:pt>
                <c:pt idx="374">
                  <c:v>0.16309999999999999</c:v>
                </c:pt>
                <c:pt idx="375">
                  <c:v>0.1643</c:v>
                </c:pt>
                <c:pt idx="376">
                  <c:v>0.16539999999999999</c:v>
                </c:pt>
                <c:pt idx="377">
                  <c:v>0.1666</c:v>
                </c:pt>
                <c:pt idx="378">
                  <c:v>0.16769999999999999</c:v>
                </c:pt>
                <c:pt idx="379">
                  <c:v>0.16869999999999999</c:v>
                </c:pt>
                <c:pt idx="380">
                  <c:v>0.16980000000000001</c:v>
                </c:pt>
                <c:pt idx="381">
                  <c:v>0.17100000000000001</c:v>
                </c:pt>
                <c:pt idx="382">
                  <c:v>0.1721</c:v>
                </c:pt>
                <c:pt idx="383">
                  <c:v>0.1731</c:v>
                </c:pt>
                <c:pt idx="384">
                  <c:v>0.17419999999999999</c:v>
                </c:pt>
                <c:pt idx="385">
                  <c:v>0.17540000000000044</c:v>
                </c:pt>
                <c:pt idx="386">
                  <c:v>0.17650000000000021</c:v>
                </c:pt>
                <c:pt idx="387">
                  <c:v>0.17760000000000001</c:v>
                </c:pt>
                <c:pt idx="388">
                  <c:v>0.17880000000000001</c:v>
                </c:pt>
                <c:pt idx="389">
                  <c:v>0.17990000000000056</c:v>
                </c:pt>
                <c:pt idx="390">
                  <c:v>0.18120000000000044</c:v>
                </c:pt>
                <c:pt idx="391">
                  <c:v>0.18230000000000021</c:v>
                </c:pt>
                <c:pt idx="392">
                  <c:v>0.18330000000000021</c:v>
                </c:pt>
                <c:pt idx="393">
                  <c:v>0.1847000000000005</c:v>
                </c:pt>
                <c:pt idx="394">
                  <c:v>0.18580000000000021</c:v>
                </c:pt>
                <c:pt idx="395">
                  <c:v>0.18700000000000044</c:v>
                </c:pt>
                <c:pt idx="396">
                  <c:v>0.18820000000000056</c:v>
                </c:pt>
                <c:pt idx="397">
                  <c:v>0.18930000000000041</c:v>
                </c:pt>
                <c:pt idx="398">
                  <c:v>0.19059999999999999</c:v>
                </c:pt>
                <c:pt idx="399">
                  <c:v>0.1918</c:v>
                </c:pt>
                <c:pt idx="400">
                  <c:v>0.19289999999999999</c:v>
                </c:pt>
                <c:pt idx="401">
                  <c:v>0.19409999999999999</c:v>
                </c:pt>
                <c:pt idx="402">
                  <c:v>0.19520000000000001</c:v>
                </c:pt>
                <c:pt idx="403">
                  <c:v>0.1963</c:v>
                </c:pt>
                <c:pt idx="404">
                  <c:v>0.19750000000000001</c:v>
                </c:pt>
                <c:pt idx="405">
                  <c:v>0.19869999999999999</c:v>
                </c:pt>
                <c:pt idx="406">
                  <c:v>0.19980000000000001</c:v>
                </c:pt>
                <c:pt idx="407">
                  <c:v>0.20119999999999999</c:v>
                </c:pt>
                <c:pt idx="408">
                  <c:v>0.20250000000000001</c:v>
                </c:pt>
                <c:pt idx="409">
                  <c:v>0.20369999999999999</c:v>
                </c:pt>
                <c:pt idx="410">
                  <c:v>0.20500000000000004</c:v>
                </c:pt>
                <c:pt idx="411">
                  <c:v>0.20619999999999999</c:v>
                </c:pt>
                <c:pt idx="412">
                  <c:v>0.20750000000000021</c:v>
                </c:pt>
                <c:pt idx="413">
                  <c:v>0.20870000000000041</c:v>
                </c:pt>
                <c:pt idx="414">
                  <c:v>0.21000000000000021</c:v>
                </c:pt>
                <c:pt idx="415">
                  <c:v>0.21130000000000004</c:v>
                </c:pt>
                <c:pt idx="416">
                  <c:v>0.21250000000000024</c:v>
                </c:pt>
                <c:pt idx="417">
                  <c:v>0.21390000000000056</c:v>
                </c:pt>
                <c:pt idx="418">
                  <c:v>0.21530000000000021</c:v>
                </c:pt>
                <c:pt idx="419">
                  <c:v>0.21680000000000021</c:v>
                </c:pt>
                <c:pt idx="420">
                  <c:v>0.21810000000000004</c:v>
                </c:pt>
                <c:pt idx="421">
                  <c:v>0.21940000000000068</c:v>
                </c:pt>
                <c:pt idx="422">
                  <c:v>0.22070000000000001</c:v>
                </c:pt>
                <c:pt idx="423">
                  <c:v>0.22220000000000001</c:v>
                </c:pt>
                <c:pt idx="424">
                  <c:v>0.2235</c:v>
                </c:pt>
                <c:pt idx="425">
                  <c:v>0.22470000000000001</c:v>
                </c:pt>
                <c:pt idx="426">
                  <c:v>0.2261</c:v>
                </c:pt>
                <c:pt idx="427">
                  <c:v>0.22750000000000001</c:v>
                </c:pt>
                <c:pt idx="428">
                  <c:v>0.22889999999999999</c:v>
                </c:pt>
                <c:pt idx="429">
                  <c:v>0.2301</c:v>
                </c:pt>
                <c:pt idx="430">
                  <c:v>0.2316</c:v>
                </c:pt>
                <c:pt idx="431">
                  <c:v>0.23290000000000041</c:v>
                </c:pt>
                <c:pt idx="432">
                  <c:v>0.23440000000000041</c:v>
                </c:pt>
                <c:pt idx="433">
                  <c:v>0.23580000000000001</c:v>
                </c:pt>
                <c:pt idx="434">
                  <c:v>0.23730000000000001</c:v>
                </c:pt>
                <c:pt idx="435">
                  <c:v>0.23860000000000001</c:v>
                </c:pt>
                <c:pt idx="436">
                  <c:v>0.24010000000000001</c:v>
                </c:pt>
                <c:pt idx="437">
                  <c:v>0.24160000000000001</c:v>
                </c:pt>
                <c:pt idx="438">
                  <c:v>0.24300000000000024</c:v>
                </c:pt>
                <c:pt idx="439">
                  <c:v>0.24450000000000024</c:v>
                </c:pt>
                <c:pt idx="440">
                  <c:v>0.24600000000000041</c:v>
                </c:pt>
                <c:pt idx="441">
                  <c:v>0.24740000000000056</c:v>
                </c:pt>
                <c:pt idx="442">
                  <c:v>0.24910000000000004</c:v>
                </c:pt>
                <c:pt idx="443">
                  <c:v>0.25110000000000005</c:v>
                </c:pt>
                <c:pt idx="444">
                  <c:v>0.25260000000000005</c:v>
                </c:pt>
                <c:pt idx="445">
                  <c:v>0.2535</c:v>
                </c:pt>
                <c:pt idx="446">
                  <c:v>0.255</c:v>
                </c:pt>
                <c:pt idx="447">
                  <c:v>0.25660000000000005</c:v>
                </c:pt>
                <c:pt idx="448">
                  <c:v>0.25820000000000004</c:v>
                </c:pt>
                <c:pt idx="449">
                  <c:v>0.2596</c:v>
                </c:pt>
                <c:pt idx="450">
                  <c:v>0.2611</c:v>
                </c:pt>
                <c:pt idx="451">
                  <c:v>0.2626</c:v>
                </c:pt>
                <c:pt idx="452">
                  <c:v>0.26420000000000005</c:v>
                </c:pt>
                <c:pt idx="453">
                  <c:v>0.26570000000000005</c:v>
                </c:pt>
                <c:pt idx="454">
                  <c:v>0.26729999999999998</c:v>
                </c:pt>
                <c:pt idx="455">
                  <c:v>0.26890000000000008</c:v>
                </c:pt>
                <c:pt idx="456">
                  <c:v>0.27040000000000008</c:v>
                </c:pt>
                <c:pt idx="457">
                  <c:v>0.27200000000000002</c:v>
                </c:pt>
                <c:pt idx="458">
                  <c:v>0.2737</c:v>
                </c:pt>
                <c:pt idx="459">
                  <c:v>0.27540000000000031</c:v>
                </c:pt>
                <c:pt idx="460">
                  <c:v>0.27700000000000002</c:v>
                </c:pt>
                <c:pt idx="461">
                  <c:v>0.27880000000000038</c:v>
                </c:pt>
                <c:pt idx="462">
                  <c:v>0.28050000000000008</c:v>
                </c:pt>
                <c:pt idx="463">
                  <c:v>0.28210000000000002</c:v>
                </c:pt>
                <c:pt idx="464">
                  <c:v>0.28380000000000088</c:v>
                </c:pt>
                <c:pt idx="465">
                  <c:v>0.28540000000000032</c:v>
                </c:pt>
                <c:pt idx="466">
                  <c:v>0.28720000000000001</c:v>
                </c:pt>
                <c:pt idx="467">
                  <c:v>0.28890000000000032</c:v>
                </c:pt>
                <c:pt idx="468">
                  <c:v>0.29060000000000002</c:v>
                </c:pt>
                <c:pt idx="469">
                  <c:v>0.29240000000000038</c:v>
                </c:pt>
                <c:pt idx="470">
                  <c:v>0.29390000000000038</c:v>
                </c:pt>
                <c:pt idx="471">
                  <c:v>0.29570000000000002</c:v>
                </c:pt>
                <c:pt idx="472">
                  <c:v>0.29750000000000032</c:v>
                </c:pt>
                <c:pt idx="473">
                  <c:v>0.29910000000000031</c:v>
                </c:pt>
                <c:pt idx="474">
                  <c:v>0.30090000000000094</c:v>
                </c:pt>
                <c:pt idx="475">
                  <c:v>0.30270000000000002</c:v>
                </c:pt>
                <c:pt idx="476">
                  <c:v>0.30440000000000106</c:v>
                </c:pt>
                <c:pt idx="477">
                  <c:v>0.30620000000000008</c:v>
                </c:pt>
                <c:pt idx="478">
                  <c:v>0.30810000000000032</c:v>
                </c:pt>
                <c:pt idx="479">
                  <c:v>0.30980000000000124</c:v>
                </c:pt>
                <c:pt idx="480">
                  <c:v>0.31150000000000094</c:v>
                </c:pt>
                <c:pt idx="481">
                  <c:v>0.31340000000000107</c:v>
                </c:pt>
                <c:pt idx="482">
                  <c:v>0.31510000000000032</c:v>
                </c:pt>
                <c:pt idx="483">
                  <c:v>0.31700000000000106</c:v>
                </c:pt>
                <c:pt idx="484">
                  <c:v>0.31880000000000142</c:v>
                </c:pt>
                <c:pt idx="485">
                  <c:v>0.32070000000000032</c:v>
                </c:pt>
                <c:pt idx="486">
                  <c:v>0.32250000000000106</c:v>
                </c:pt>
                <c:pt idx="487">
                  <c:v>0.32430000000000142</c:v>
                </c:pt>
                <c:pt idx="488">
                  <c:v>0.32620000000000032</c:v>
                </c:pt>
                <c:pt idx="489">
                  <c:v>0.32810000000000095</c:v>
                </c:pt>
                <c:pt idx="490">
                  <c:v>0.33010000000000106</c:v>
                </c:pt>
                <c:pt idx="491">
                  <c:v>0.33190000000000142</c:v>
                </c:pt>
                <c:pt idx="492">
                  <c:v>0.33400000000000124</c:v>
                </c:pt>
                <c:pt idx="493">
                  <c:v>0.33580000000000165</c:v>
                </c:pt>
                <c:pt idx="494">
                  <c:v>0.33790000000000142</c:v>
                </c:pt>
                <c:pt idx="495">
                  <c:v>0.34</c:v>
                </c:pt>
                <c:pt idx="496">
                  <c:v>0.34200000000000008</c:v>
                </c:pt>
                <c:pt idx="497">
                  <c:v>0.34410000000000002</c:v>
                </c:pt>
                <c:pt idx="498">
                  <c:v>0.34610000000000002</c:v>
                </c:pt>
                <c:pt idx="499">
                  <c:v>0.34800000000000031</c:v>
                </c:pt>
                <c:pt idx="500">
                  <c:v>0.35000000000000031</c:v>
                </c:pt>
                <c:pt idx="501">
                  <c:v>0.35190000000000032</c:v>
                </c:pt>
                <c:pt idx="502">
                  <c:v>0.35390000000000038</c:v>
                </c:pt>
                <c:pt idx="503">
                  <c:v>0.35580000000000106</c:v>
                </c:pt>
                <c:pt idx="504">
                  <c:v>0.35790000000000038</c:v>
                </c:pt>
                <c:pt idx="505">
                  <c:v>0.36010000000000031</c:v>
                </c:pt>
                <c:pt idx="506">
                  <c:v>0.36220000000000002</c:v>
                </c:pt>
                <c:pt idx="507">
                  <c:v>0.36400000000000032</c:v>
                </c:pt>
                <c:pt idx="508">
                  <c:v>0.36600000000000038</c:v>
                </c:pt>
                <c:pt idx="509">
                  <c:v>0.36790000000000106</c:v>
                </c:pt>
                <c:pt idx="510">
                  <c:v>0.37000000000000038</c:v>
                </c:pt>
                <c:pt idx="511">
                  <c:v>0.37220000000000031</c:v>
                </c:pt>
                <c:pt idx="512">
                  <c:v>0.37440000000000107</c:v>
                </c:pt>
                <c:pt idx="513">
                  <c:v>0.37650000000000095</c:v>
                </c:pt>
                <c:pt idx="514">
                  <c:v>0.37840000000000112</c:v>
                </c:pt>
                <c:pt idx="515">
                  <c:v>0.38050000000000106</c:v>
                </c:pt>
                <c:pt idx="516">
                  <c:v>0.38260000000000038</c:v>
                </c:pt>
                <c:pt idx="517">
                  <c:v>0.38460000000000094</c:v>
                </c:pt>
                <c:pt idx="518">
                  <c:v>0.38680000000000142</c:v>
                </c:pt>
                <c:pt idx="519">
                  <c:v>0.38890000000000124</c:v>
                </c:pt>
                <c:pt idx="520">
                  <c:v>0.391100000000001</c:v>
                </c:pt>
                <c:pt idx="521">
                  <c:v>0.39320000000000038</c:v>
                </c:pt>
                <c:pt idx="522">
                  <c:v>0.39510000000000106</c:v>
                </c:pt>
                <c:pt idx="523">
                  <c:v>0.39730000000000165</c:v>
                </c:pt>
                <c:pt idx="524">
                  <c:v>0.39950000000000124</c:v>
                </c:pt>
                <c:pt idx="525">
                  <c:v>0.4017</c:v>
                </c:pt>
                <c:pt idx="526">
                  <c:v>0.40380000000000038</c:v>
                </c:pt>
                <c:pt idx="527">
                  <c:v>0.40720000000000001</c:v>
                </c:pt>
                <c:pt idx="528">
                  <c:v>0.41060000000000002</c:v>
                </c:pt>
                <c:pt idx="529">
                  <c:v>0.41270000000000001</c:v>
                </c:pt>
                <c:pt idx="530">
                  <c:v>0.41500000000000031</c:v>
                </c:pt>
                <c:pt idx="531">
                  <c:v>0.41750000000000032</c:v>
                </c:pt>
                <c:pt idx="532">
                  <c:v>0.41970000000000002</c:v>
                </c:pt>
                <c:pt idx="533">
                  <c:v>0.42200000000000032</c:v>
                </c:pt>
                <c:pt idx="534">
                  <c:v>0.42420000000000002</c:v>
                </c:pt>
                <c:pt idx="535">
                  <c:v>0.42650000000000032</c:v>
                </c:pt>
                <c:pt idx="536">
                  <c:v>0.42900000000000038</c:v>
                </c:pt>
                <c:pt idx="537">
                  <c:v>0.43140000000000106</c:v>
                </c:pt>
                <c:pt idx="538">
                  <c:v>0.43380000000000124</c:v>
                </c:pt>
                <c:pt idx="539">
                  <c:v>0.43630000000000124</c:v>
                </c:pt>
                <c:pt idx="540">
                  <c:v>0.43860000000000032</c:v>
                </c:pt>
                <c:pt idx="541">
                  <c:v>0.441</c:v>
                </c:pt>
                <c:pt idx="542">
                  <c:v>0.44350000000000001</c:v>
                </c:pt>
                <c:pt idx="543">
                  <c:v>0.44579999999999997</c:v>
                </c:pt>
                <c:pt idx="544">
                  <c:v>0.44800000000000001</c:v>
                </c:pt>
                <c:pt idx="545">
                  <c:v>0.45020000000000004</c:v>
                </c:pt>
                <c:pt idx="546">
                  <c:v>0.4526</c:v>
                </c:pt>
                <c:pt idx="547">
                  <c:v>0.45520000000000005</c:v>
                </c:pt>
                <c:pt idx="548">
                  <c:v>0.45740000000000008</c:v>
                </c:pt>
                <c:pt idx="549">
                  <c:v>0.45980000000000032</c:v>
                </c:pt>
                <c:pt idx="550">
                  <c:v>0.46240000000000031</c:v>
                </c:pt>
                <c:pt idx="551">
                  <c:v>0.46480000000000032</c:v>
                </c:pt>
                <c:pt idx="552">
                  <c:v>0.46730000000000038</c:v>
                </c:pt>
                <c:pt idx="553">
                  <c:v>0.46970000000000001</c:v>
                </c:pt>
                <c:pt idx="554">
                  <c:v>0.47230000000000094</c:v>
                </c:pt>
                <c:pt idx="555">
                  <c:v>0.47470000000000001</c:v>
                </c:pt>
                <c:pt idx="556">
                  <c:v>0.47740000000000032</c:v>
                </c:pt>
                <c:pt idx="557">
                  <c:v>0.48010000000000008</c:v>
                </c:pt>
                <c:pt idx="558">
                  <c:v>0.48250000000000032</c:v>
                </c:pt>
                <c:pt idx="559">
                  <c:v>0.48500000000000032</c:v>
                </c:pt>
                <c:pt idx="560">
                  <c:v>0.48750000000000032</c:v>
                </c:pt>
                <c:pt idx="561">
                  <c:v>0.49020000000000002</c:v>
                </c:pt>
                <c:pt idx="562">
                  <c:v>0.49290000000000106</c:v>
                </c:pt>
                <c:pt idx="563">
                  <c:v>0.49560000000000032</c:v>
                </c:pt>
                <c:pt idx="564">
                  <c:v>0.49830000000000124</c:v>
                </c:pt>
                <c:pt idx="565">
                  <c:v>0.50090000000000001</c:v>
                </c:pt>
                <c:pt idx="566">
                  <c:v>0.50370000000000004</c:v>
                </c:pt>
                <c:pt idx="567">
                  <c:v>0.50649999999999951</c:v>
                </c:pt>
                <c:pt idx="568">
                  <c:v>0.50900000000000001</c:v>
                </c:pt>
                <c:pt idx="569">
                  <c:v>0.51160000000000005</c:v>
                </c:pt>
                <c:pt idx="570">
                  <c:v>0.51439999999999997</c:v>
                </c:pt>
                <c:pt idx="571">
                  <c:v>0.51700000000000002</c:v>
                </c:pt>
                <c:pt idx="572">
                  <c:v>0.51970000000000005</c:v>
                </c:pt>
                <c:pt idx="573">
                  <c:v>0.52259999999999951</c:v>
                </c:pt>
                <c:pt idx="574">
                  <c:v>0.52529999999999999</c:v>
                </c:pt>
                <c:pt idx="575">
                  <c:v>0.52780000000000005</c:v>
                </c:pt>
                <c:pt idx="576">
                  <c:v>0.53039999999999998</c:v>
                </c:pt>
                <c:pt idx="577">
                  <c:v>0.53310000000000002</c:v>
                </c:pt>
                <c:pt idx="578">
                  <c:v>0.53600000000000003</c:v>
                </c:pt>
                <c:pt idx="579">
                  <c:v>0.53890000000000005</c:v>
                </c:pt>
                <c:pt idx="580">
                  <c:v>0.54170000000000063</c:v>
                </c:pt>
                <c:pt idx="581">
                  <c:v>0.54459999999999997</c:v>
                </c:pt>
                <c:pt idx="582">
                  <c:v>0.54720000000000002</c:v>
                </c:pt>
                <c:pt idx="583">
                  <c:v>0.55000000000000004</c:v>
                </c:pt>
                <c:pt idx="584">
                  <c:v>0.55289999999999995</c:v>
                </c:pt>
                <c:pt idx="585">
                  <c:v>0.55570000000000064</c:v>
                </c:pt>
                <c:pt idx="586">
                  <c:v>0.55859999999999999</c:v>
                </c:pt>
                <c:pt idx="587">
                  <c:v>0.56159999999999999</c:v>
                </c:pt>
                <c:pt idx="588">
                  <c:v>0.56459999999999999</c:v>
                </c:pt>
                <c:pt idx="589">
                  <c:v>0.56740000000000002</c:v>
                </c:pt>
                <c:pt idx="590">
                  <c:v>0.57010000000000005</c:v>
                </c:pt>
                <c:pt idx="591">
                  <c:v>0.57290000000000063</c:v>
                </c:pt>
                <c:pt idx="592">
                  <c:v>0.57580000000000064</c:v>
                </c:pt>
                <c:pt idx="593">
                  <c:v>0.57860000000000211</c:v>
                </c:pt>
                <c:pt idx="594">
                  <c:v>0.58139999999999958</c:v>
                </c:pt>
                <c:pt idx="595">
                  <c:v>0.5841999999999995</c:v>
                </c:pt>
                <c:pt idx="596">
                  <c:v>0.58699999999999997</c:v>
                </c:pt>
                <c:pt idx="597">
                  <c:v>0.59</c:v>
                </c:pt>
                <c:pt idx="598">
                  <c:v>0.59289999999999998</c:v>
                </c:pt>
                <c:pt idx="599">
                  <c:v>0.5958</c:v>
                </c:pt>
                <c:pt idx="600">
                  <c:v>0.59889999999999999</c:v>
                </c:pt>
                <c:pt idx="601">
                  <c:v>0.60180000000000211</c:v>
                </c:pt>
                <c:pt idx="602">
                  <c:v>0.60470000000000212</c:v>
                </c:pt>
                <c:pt idx="603">
                  <c:v>0.60750000000000004</c:v>
                </c:pt>
                <c:pt idx="604">
                  <c:v>0.61050000000000004</c:v>
                </c:pt>
                <c:pt idx="605">
                  <c:v>0.61350000000000005</c:v>
                </c:pt>
                <c:pt idx="606">
                  <c:v>0.61650000000000005</c:v>
                </c:pt>
                <c:pt idx="607">
                  <c:v>0.61950000000000005</c:v>
                </c:pt>
                <c:pt idx="608">
                  <c:v>0.62270000000000236</c:v>
                </c:pt>
                <c:pt idx="609">
                  <c:v>0.62570000000000237</c:v>
                </c:pt>
                <c:pt idx="610">
                  <c:v>0.62870000000000248</c:v>
                </c:pt>
                <c:pt idx="611">
                  <c:v>0.63170000000000248</c:v>
                </c:pt>
                <c:pt idx="612">
                  <c:v>0.63480000000000236</c:v>
                </c:pt>
                <c:pt idx="613">
                  <c:v>0.63770000000000249</c:v>
                </c:pt>
                <c:pt idx="614">
                  <c:v>0.64059999999999995</c:v>
                </c:pt>
                <c:pt idx="615">
                  <c:v>0.6437000000000026</c:v>
                </c:pt>
                <c:pt idx="616">
                  <c:v>0.64690000000000236</c:v>
                </c:pt>
                <c:pt idx="617">
                  <c:v>0.65010000000000212</c:v>
                </c:pt>
                <c:pt idx="618">
                  <c:v>0.65320000000000211</c:v>
                </c:pt>
                <c:pt idx="619">
                  <c:v>0.65630000000000188</c:v>
                </c:pt>
                <c:pt idx="620">
                  <c:v>0.65940000000000065</c:v>
                </c:pt>
                <c:pt idx="621">
                  <c:v>0.66250000000000064</c:v>
                </c:pt>
                <c:pt idx="622">
                  <c:v>0.66530000000000211</c:v>
                </c:pt>
                <c:pt idx="623">
                  <c:v>0.66820000000000213</c:v>
                </c:pt>
                <c:pt idx="624">
                  <c:v>0.67140000000000188</c:v>
                </c:pt>
                <c:pt idx="625">
                  <c:v>0.67440000000000189</c:v>
                </c:pt>
                <c:pt idx="626">
                  <c:v>0.67740000000000211</c:v>
                </c:pt>
                <c:pt idx="627">
                  <c:v>0.68030000000000002</c:v>
                </c:pt>
                <c:pt idx="628">
                  <c:v>0.6835</c:v>
                </c:pt>
                <c:pt idx="629">
                  <c:v>0.68659999999999999</c:v>
                </c:pt>
                <c:pt idx="630">
                  <c:v>0.68980000000000063</c:v>
                </c:pt>
                <c:pt idx="631">
                  <c:v>0.69299999999999995</c:v>
                </c:pt>
                <c:pt idx="632">
                  <c:v>0.69590000000000063</c:v>
                </c:pt>
                <c:pt idx="633">
                  <c:v>0.69910000000000005</c:v>
                </c:pt>
                <c:pt idx="634">
                  <c:v>0.70209999999999995</c:v>
                </c:pt>
                <c:pt idx="635">
                  <c:v>0.70520000000000005</c:v>
                </c:pt>
                <c:pt idx="636">
                  <c:v>0.70860000000000212</c:v>
                </c:pt>
                <c:pt idx="637">
                  <c:v>0.71180000000000065</c:v>
                </c:pt>
                <c:pt idx="638">
                  <c:v>0.71480000000000188</c:v>
                </c:pt>
                <c:pt idx="639">
                  <c:v>0.71800000000000064</c:v>
                </c:pt>
                <c:pt idx="640">
                  <c:v>0.72090000000000065</c:v>
                </c:pt>
                <c:pt idx="641">
                  <c:v>0.72419999999999995</c:v>
                </c:pt>
                <c:pt idx="642">
                  <c:v>0.72750000000000004</c:v>
                </c:pt>
                <c:pt idx="643">
                  <c:v>0.73070000000000213</c:v>
                </c:pt>
                <c:pt idx="644">
                  <c:v>0.73380000000000212</c:v>
                </c:pt>
                <c:pt idx="645">
                  <c:v>0.73690000000000189</c:v>
                </c:pt>
                <c:pt idx="646">
                  <c:v>0.73990000000000211</c:v>
                </c:pt>
                <c:pt idx="647">
                  <c:v>0.74280000000000213</c:v>
                </c:pt>
                <c:pt idx="648">
                  <c:v>0.74600000000000188</c:v>
                </c:pt>
                <c:pt idx="649">
                  <c:v>0.74930000000000063</c:v>
                </c:pt>
                <c:pt idx="650">
                  <c:v>0.75230000000000063</c:v>
                </c:pt>
                <c:pt idx="651">
                  <c:v>0.75540000000000063</c:v>
                </c:pt>
                <c:pt idx="652">
                  <c:v>0.75849999999999995</c:v>
                </c:pt>
                <c:pt idx="653">
                  <c:v>0.76180000000000236</c:v>
                </c:pt>
                <c:pt idx="654">
                  <c:v>0.76490000000000236</c:v>
                </c:pt>
                <c:pt idx="655">
                  <c:v>0.76790000000000236</c:v>
                </c:pt>
                <c:pt idx="656">
                  <c:v>0.77110000000000212</c:v>
                </c:pt>
                <c:pt idx="657">
                  <c:v>0.77400000000000213</c:v>
                </c:pt>
                <c:pt idx="658">
                  <c:v>0.77670000000000283</c:v>
                </c:pt>
                <c:pt idx="659">
                  <c:v>0.77990000000000248</c:v>
                </c:pt>
                <c:pt idx="660">
                  <c:v>0.7833</c:v>
                </c:pt>
                <c:pt idx="661">
                  <c:v>0.78649999999999998</c:v>
                </c:pt>
                <c:pt idx="662">
                  <c:v>0.78970000000000062</c:v>
                </c:pt>
                <c:pt idx="663">
                  <c:v>0.79270000000000063</c:v>
                </c:pt>
                <c:pt idx="664">
                  <c:v>0.79570000000000063</c:v>
                </c:pt>
                <c:pt idx="665">
                  <c:v>0.79870000000000063</c:v>
                </c:pt>
                <c:pt idx="666">
                  <c:v>0.80159999999999998</c:v>
                </c:pt>
                <c:pt idx="667">
                  <c:v>0.80470000000000064</c:v>
                </c:pt>
                <c:pt idx="668">
                  <c:v>0.80759999999999998</c:v>
                </c:pt>
                <c:pt idx="669">
                  <c:v>0.81040000000000001</c:v>
                </c:pt>
                <c:pt idx="670">
                  <c:v>0.81310000000000004</c:v>
                </c:pt>
                <c:pt idx="671">
                  <c:v>0.81599999999999995</c:v>
                </c:pt>
                <c:pt idx="672">
                  <c:v>0.81910000000000005</c:v>
                </c:pt>
                <c:pt idx="673">
                  <c:v>0.82199999999999995</c:v>
                </c:pt>
                <c:pt idx="674">
                  <c:v>0.82520000000000004</c:v>
                </c:pt>
                <c:pt idx="675">
                  <c:v>0.82809999999999995</c:v>
                </c:pt>
                <c:pt idx="676">
                  <c:v>0.83070000000000188</c:v>
                </c:pt>
                <c:pt idx="677">
                  <c:v>0.83350000000000002</c:v>
                </c:pt>
                <c:pt idx="678">
                  <c:v>0.83620000000000005</c:v>
                </c:pt>
                <c:pt idx="679">
                  <c:v>0.83910000000000062</c:v>
                </c:pt>
                <c:pt idx="680">
                  <c:v>0.84200000000000064</c:v>
                </c:pt>
                <c:pt idx="681">
                  <c:v>0.84519999999999995</c:v>
                </c:pt>
                <c:pt idx="682">
                  <c:v>0.84800000000000064</c:v>
                </c:pt>
                <c:pt idx="683">
                  <c:v>0.85060000000000235</c:v>
                </c:pt>
                <c:pt idx="684">
                  <c:v>0.85350000000000004</c:v>
                </c:pt>
                <c:pt idx="685">
                  <c:v>0.85629999999999995</c:v>
                </c:pt>
                <c:pt idx="686">
                  <c:v>0.85890000000000188</c:v>
                </c:pt>
                <c:pt idx="687">
                  <c:v>0.86160000000000236</c:v>
                </c:pt>
                <c:pt idx="688">
                  <c:v>0.86450000000000005</c:v>
                </c:pt>
                <c:pt idx="689">
                  <c:v>0.86730000000000063</c:v>
                </c:pt>
                <c:pt idx="690">
                  <c:v>0.87000000000000188</c:v>
                </c:pt>
                <c:pt idx="691">
                  <c:v>0.87260000000000248</c:v>
                </c:pt>
                <c:pt idx="692">
                  <c:v>0.87510000000000165</c:v>
                </c:pt>
                <c:pt idx="693">
                  <c:v>0.87770000000000248</c:v>
                </c:pt>
                <c:pt idx="694">
                  <c:v>0.88039999999999996</c:v>
                </c:pt>
                <c:pt idx="695">
                  <c:v>0.8831</c:v>
                </c:pt>
                <c:pt idx="696">
                  <c:v>0.88549999999999951</c:v>
                </c:pt>
                <c:pt idx="697">
                  <c:v>0.88780000000000003</c:v>
                </c:pt>
                <c:pt idx="698">
                  <c:v>0.89049999999999996</c:v>
                </c:pt>
                <c:pt idx="699">
                  <c:v>0.8931</c:v>
                </c:pt>
                <c:pt idx="700">
                  <c:v>0.89549999999999996</c:v>
                </c:pt>
                <c:pt idx="701">
                  <c:v>0.89759999999999951</c:v>
                </c:pt>
                <c:pt idx="702">
                  <c:v>0.89970000000000061</c:v>
                </c:pt>
                <c:pt idx="703">
                  <c:v>0.90300000000000002</c:v>
                </c:pt>
                <c:pt idx="704">
                  <c:v>0.90590000000000004</c:v>
                </c:pt>
                <c:pt idx="705">
                  <c:v>0.90810000000000002</c:v>
                </c:pt>
                <c:pt idx="706">
                  <c:v>0.91039999999999999</c:v>
                </c:pt>
                <c:pt idx="707">
                  <c:v>0.91270000000000062</c:v>
                </c:pt>
                <c:pt idx="708">
                  <c:v>0.91479999999999995</c:v>
                </c:pt>
                <c:pt idx="709">
                  <c:v>0.91700000000000004</c:v>
                </c:pt>
                <c:pt idx="710">
                  <c:v>0.91890000000000005</c:v>
                </c:pt>
                <c:pt idx="711">
                  <c:v>0.92100000000000004</c:v>
                </c:pt>
                <c:pt idx="712">
                  <c:v>0.92320000000000002</c:v>
                </c:pt>
                <c:pt idx="713">
                  <c:v>0.92549999999999999</c:v>
                </c:pt>
                <c:pt idx="714">
                  <c:v>0.92770000000000064</c:v>
                </c:pt>
                <c:pt idx="715">
                  <c:v>0.92959999999999998</c:v>
                </c:pt>
                <c:pt idx="716">
                  <c:v>0.93159999999999998</c:v>
                </c:pt>
                <c:pt idx="717">
                  <c:v>0.93359999999999999</c:v>
                </c:pt>
                <c:pt idx="718">
                  <c:v>0.93530000000000002</c:v>
                </c:pt>
                <c:pt idx="719">
                  <c:v>0.93710000000000004</c:v>
                </c:pt>
                <c:pt idx="720">
                  <c:v>0.93870000000000064</c:v>
                </c:pt>
                <c:pt idx="721">
                  <c:v>0.94059999999999999</c:v>
                </c:pt>
                <c:pt idx="722">
                  <c:v>0.94240000000000002</c:v>
                </c:pt>
                <c:pt idx="723">
                  <c:v>0.94410000000000005</c:v>
                </c:pt>
                <c:pt idx="724">
                  <c:v>0.94570000000000065</c:v>
                </c:pt>
                <c:pt idx="725">
                  <c:v>0.94730000000000003</c:v>
                </c:pt>
                <c:pt idx="726">
                  <c:v>0.94899999999999995</c:v>
                </c:pt>
                <c:pt idx="727">
                  <c:v>0.95030000000000003</c:v>
                </c:pt>
                <c:pt idx="728">
                  <c:v>0.95200000000000062</c:v>
                </c:pt>
                <c:pt idx="729">
                  <c:v>0.95370000000000188</c:v>
                </c:pt>
                <c:pt idx="730">
                  <c:v>0.95480000000000065</c:v>
                </c:pt>
                <c:pt idx="731">
                  <c:v>0.95580000000000065</c:v>
                </c:pt>
                <c:pt idx="732">
                  <c:v>0.95720000000000005</c:v>
                </c:pt>
                <c:pt idx="733">
                  <c:v>0.95830000000000004</c:v>
                </c:pt>
                <c:pt idx="734">
                  <c:v>0.95920000000000005</c:v>
                </c:pt>
                <c:pt idx="735">
                  <c:v>0.96070000000000189</c:v>
                </c:pt>
                <c:pt idx="736">
                  <c:v>0.96190000000000064</c:v>
                </c:pt>
                <c:pt idx="737">
                  <c:v>0.96260000000000212</c:v>
                </c:pt>
                <c:pt idx="738">
                  <c:v>0.96350000000000002</c:v>
                </c:pt>
                <c:pt idx="739">
                  <c:v>0.96450000000000002</c:v>
                </c:pt>
                <c:pt idx="740">
                  <c:v>0.96560000000000212</c:v>
                </c:pt>
                <c:pt idx="741">
                  <c:v>0.96640000000000004</c:v>
                </c:pt>
                <c:pt idx="742">
                  <c:v>0.96740000000000004</c:v>
                </c:pt>
                <c:pt idx="743">
                  <c:v>0.96830000000000005</c:v>
                </c:pt>
                <c:pt idx="744">
                  <c:v>0.96880000000000188</c:v>
                </c:pt>
                <c:pt idx="745">
                  <c:v>0.96919999999999995</c:v>
                </c:pt>
                <c:pt idx="746">
                  <c:v>0.96970000000000212</c:v>
                </c:pt>
                <c:pt idx="747">
                  <c:v>0.97010000000000063</c:v>
                </c:pt>
                <c:pt idx="748">
                  <c:v>0.97019999999999995</c:v>
                </c:pt>
                <c:pt idx="749">
                  <c:v>0.97050000000000003</c:v>
                </c:pt>
                <c:pt idx="750">
                  <c:v>0.97090000000000065</c:v>
                </c:pt>
                <c:pt idx="751">
                  <c:v>0.97160000000000213</c:v>
                </c:pt>
                <c:pt idx="752">
                  <c:v>0.97160000000000213</c:v>
                </c:pt>
                <c:pt idx="753">
                  <c:v>0.97119999999999995</c:v>
                </c:pt>
                <c:pt idx="754">
                  <c:v>0.97090000000000065</c:v>
                </c:pt>
                <c:pt idx="755">
                  <c:v>0.97090000000000065</c:v>
                </c:pt>
                <c:pt idx="756">
                  <c:v>0.97090000000000065</c:v>
                </c:pt>
                <c:pt idx="757">
                  <c:v>0.97090000000000065</c:v>
                </c:pt>
                <c:pt idx="758">
                  <c:v>0.97090000000000065</c:v>
                </c:pt>
                <c:pt idx="759">
                  <c:v>0.97070000000000212</c:v>
                </c:pt>
                <c:pt idx="760">
                  <c:v>0.97019999999999995</c:v>
                </c:pt>
                <c:pt idx="761">
                  <c:v>0.96970000000000212</c:v>
                </c:pt>
                <c:pt idx="762">
                  <c:v>0.96900000000000064</c:v>
                </c:pt>
                <c:pt idx="763">
                  <c:v>0.96830000000000005</c:v>
                </c:pt>
                <c:pt idx="764">
                  <c:v>0.96780000000000188</c:v>
                </c:pt>
                <c:pt idx="765">
                  <c:v>0.96680000000000188</c:v>
                </c:pt>
                <c:pt idx="766">
                  <c:v>0.96570000000000211</c:v>
                </c:pt>
                <c:pt idx="767">
                  <c:v>0.96719999999999995</c:v>
                </c:pt>
                <c:pt idx="768">
                  <c:v>0.96880000000000188</c:v>
                </c:pt>
                <c:pt idx="769">
                  <c:v>0.96800000000000064</c:v>
                </c:pt>
                <c:pt idx="770">
                  <c:v>0.96700000000000064</c:v>
                </c:pt>
                <c:pt idx="771">
                  <c:v>0.96590000000000065</c:v>
                </c:pt>
                <c:pt idx="772">
                  <c:v>0.96470000000000211</c:v>
                </c:pt>
                <c:pt idx="773">
                  <c:v>0.96350000000000002</c:v>
                </c:pt>
                <c:pt idx="774">
                  <c:v>0.96240000000000003</c:v>
                </c:pt>
                <c:pt idx="775">
                  <c:v>0.96090000000000064</c:v>
                </c:pt>
                <c:pt idx="776">
                  <c:v>0.95920000000000005</c:v>
                </c:pt>
                <c:pt idx="777">
                  <c:v>0.95750000000000002</c:v>
                </c:pt>
                <c:pt idx="778">
                  <c:v>0.95650000000000002</c:v>
                </c:pt>
                <c:pt idx="779">
                  <c:v>0.95540000000000003</c:v>
                </c:pt>
                <c:pt idx="780">
                  <c:v>0.95350000000000001</c:v>
                </c:pt>
                <c:pt idx="781">
                  <c:v>0.95150000000000001</c:v>
                </c:pt>
                <c:pt idx="782">
                  <c:v>0.94950000000000001</c:v>
                </c:pt>
                <c:pt idx="783">
                  <c:v>0.94750000000000001</c:v>
                </c:pt>
                <c:pt idx="784">
                  <c:v>0.94570000000000065</c:v>
                </c:pt>
                <c:pt idx="785">
                  <c:v>0.94359999999999999</c:v>
                </c:pt>
                <c:pt idx="786">
                  <c:v>0.94180000000000064</c:v>
                </c:pt>
                <c:pt idx="787">
                  <c:v>0.9395</c:v>
                </c:pt>
                <c:pt idx="788">
                  <c:v>0.93759999999999999</c:v>
                </c:pt>
                <c:pt idx="789">
                  <c:v>0.93600000000000005</c:v>
                </c:pt>
                <c:pt idx="790">
                  <c:v>0.93380000000000063</c:v>
                </c:pt>
                <c:pt idx="791">
                  <c:v>0.93130000000000002</c:v>
                </c:pt>
                <c:pt idx="792">
                  <c:v>0.92830000000000001</c:v>
                </c:pt>
                <c:pt idx="793">
                  <c:v>0.92589999999999995</c:v>
                </c:pt>
                <c:pt idx="794">
                  <c:v>0.92370000000000063</c:v>
                </c:pt>
                <c:pt idx="795">
                  <c:v>0.92130000000000001</c:v>
                </c:pt>
                <c:pt idx="796">
                  <c:v>0.91920000000000002</c:v>
                </c:pt>
                <c:pt idx="797">
                  <c:v>0.91690000000000005</c:v>
                </c:pt>
                <c:pt idx="798">
                  <c:v>0.91420000000000001</c:v>
                </c:pt>
                <c:pt idx="799">
                  <c:v>0.91159999999999997</c:v>
                </c:pt>
                <c:pt idx="800">
                  <c:v>0.90910000000000002</c:v>
                </c:pt>
                <c:pt idx="801">
                  <c:v>0.90659999999999996</c:v>
                </c:pt>
                <c:pt idx="802">
                  <c:v>0.90410000000000001</c:v>
                </c:pt>
                <c:pt idx="803">
                  <c:v>0.9012</c:v>
                </c:pt>
                <c:pt idx="804">
                  <c:v>0.89859999999999951</c:v>
                </c:pt>
                <c:pt idx="805">
                  <c:v>0.89580000000000004</c:v>
                </c:pt>
                <c:pt idx="806">
                  <c:v>0.89290000000000003</c:v>
                </c:pt>
                <c:pt idx="807">
                  <c:v>0.89029999999999998</c:v>
                </c:pt>
                <c:pt idx="808">
                  <c:v>0.88749999999999996</c:v>
                </c:pt>
                <c:pt idx="809">
                  <c:v>0.88419999999999999</c:v>
                </c:pt>
                <c:pt idx="810">
                  <c:v>0.88090000000000002</c:v>
                </c:pt>
                <c:pt idx="811">
                  <c:v>0.87810000000000188</c:v>
                </c:pt>
                <c:pt idx="812">
                  <c:v>0.87490000000000212</c:v>
                </c:pt>
                <c:pt idx="813">
                  <c:v>0.87220000000000064</c:v>
                </c:pt>
                <c:pt idx="814">
                  <c:v>0.86960000000000248</c:v>
                </c:pt>
                <c:pt idx="815">
                  <c:v>0.86660000000000248</c:v>
                </c:pt>
                <c:pt idx="816">
                  <c:v>0.86300000000000165</c:v>
                </c:pt>
                <c:pt idx="817">
                  <c:v>0.85970000000000213</c:v>
                </c:pt>
                <c:pt idx="818">
                  <c:v>0.85710000000000064</c:v>
                </c:pt>
                <c:pt idx="819">
                  <c:v>0.85400000000000065</c:v>
                </c:pt>
                <c:pt idx="820">
                  <c:v>0.85070000000000212</c:v>
                </c:pt>
                <c:pt idx="821">
                  <c:v>0.84780000000000189</c:v>
                </c:pt>
                <c:pt idx="822">
                  <c:v>0.84460000000000213</c:v>
                </c:pt>
                <c:pt idx="823">
                  <c:v>0.84110000000000062</c:v>
                </c:pt>
                <c:pt idx="824">
                  <c:v>0.83790000000000064</c:v>
                </c:pt>
                <c:pt idx="825">
                  <c:v>0.83480000000000065</c:v>
                </c:pt>
                <c:pt idx="826">
                  <c:v>0.83150000000000002</c:v>
                </c:pt>
                <c:pt idx="827">
                  <c:v>0.82820000000000005</c:v>
                </c:pt>
                <c:pt idx="828">
                  <c:v>0.82509999999999994</c:v>
                </c:pt>
                <c:pt idx="829">
                  <c:v>0.82150000000000001</c:v>
                </c:pt>
                <c:pt idx="830">
                  <c:v>0.81840000000000002</c:v>
                </c:pt>
                <c:pt idx="831">
                  <c:v>0.81510000000000005</c:v>
                </c:pt>
                <c:pt idx="832">
                  <c:v>0.81159999999999999</c:v>
                </c:pt>
                <c:pt idx="833">
                  <c:v>0.80810000000000004</c:v>
                </c:pt>
                <c:pt idx="834">
                  <c:v>0.80470000000000064</c:v>
                </c:pt>
                <c:pt idx="835">
                  <c:v>0.8014</c:v>
                </c:pt>
                <c:pt idx="836">
                  <c:v>0.79790000000000005</c:v>
                </c:pt>
                <c:pt idx="837">
                  <c:v>0.7944</c:v>
                </c:pt>
                <c:pt idx="838">
                  <c:v>0.79110000000000003</c:v>
                </c:pt>
                <c:pt idx="839">
                  <c:v>0.78810000000000002</c:v>
                </c:pt>
                <c:pt idx="840">
                  <c:v>0.78449999999999998</c:v>
                </c:pt>
                <c:pt idx="841">
                  <c:v>0.78080000000000005</c:v>
                </c:pt>
                <c:pt idx="842">
                  <c:v>0.77750000000000064</c:v>
                </c:pt>
                <c:pt idx="843">
                  <c:v>0.77420000000000189</c:v>
                </c:pt>
                <c:pt idx="844">
                  <c:v>0.77050000000000063</c:v>
                </c:pt>
                <c:pt idx="845">
                  <c:v>0.76710000000000211</c:v>
                </c:pt>
                <c:pt idx="846">
                  <c:v>0.76350000000000062</c:v>
                </c:pt>
                <c:pt idx="847">
                  <c:v>0.75990000000000213</c:v>
                </c:pt>
                <c:pt idx="848">
                  <c:v>0.75670000000000248</c:v>
                </c:pt>
                <c:pt idx="849">
                  <c:v>0.75290000000000212</c:v>
                </c:pt>
                <c:pt idx="850">
                  <c:v>0.74910000000000065</c:v>
                </c:pt>
                <c:pt idx="851">
                  <c:v>0.74520000000000064</c:v>
                </c:pt>
                <c:pt idx="852">
                  <c:v>0.74150000000000005</c:v>
                </c:pt>
                <c:pt idx="853">
                  <c:v>0.73750000000000004</c:v>
                </c:pt>
                <c:pt idx="854">
                  <c:v>0.73360000000000236</c:v>
                </c:pt>
                <c:pt idx="855">
                  <c:v>0.73010000000000064</c:v>
                </c:pt>
                <c:pt idx="856">
                  <c:v>0.72580000000000211</c:v>
                </c:pt>
                <c:pt idx="857">
                  <c:v>0.72170000000000212</c:v>
                </c:pt>
                <c:pt idx="858">
                  <c:v>0.71770000000000211</c:v>
                </c:pt>
                <c:pt idx="859">
                  <c:v>0.71330000000000005</c:v>
                </c:pt>
                <c:pt idx="860">
                  <c:v>0.70890000000000064</c:v>
                </c:pt>
                <c:pt idx="861">
                  <c:v>0.70460000000000211</c:v>
                </c:pt>
                <c:pt idx="862">
                  <c:v>0.70009999999999994</c:v>
                </c:pt>
                <c:pt idx="863">
                  <c:v>0.69510000000000005</c:v>
                </c:pt>
                <c:pt idx="864">
                  <c:v>0.69030000000000002</c:v>
                </c:pt>
                <c:pt idx="865">
                  <c:v>0.6855</c:v>
                </c:pt>
                <c:pt idx="866">
                  <c:v>0.68100000000000005</c:v>
                </c:pt>
                <c:pt idx="867">
                  <c:v>0.67610000000000237</c:v>
                </c:pt>
                <c:pt idx="868">
                  <c:v>0.67130000000000212</c:v>
                </c:pt>
                <c:pt idx="869">
                  <c:v>0.66610000000000236</c:v>
                </c:pt>
                <c:pt idx="870">
                  <c:v>0.66540000000000188</c:v>
                </c:pt>
                <c:pt idx="871">
                  <c:v>0.66470000000000284</c:v>
                </c:pt>
                <c:pt idx="872">
                  <c:v>0.65950000000000064</c:v>
                </c:pt>
                <c:pt idx="873">
                  <c:v>0.65520000000000211</c:v>
                </c:pt>
                <c:pt idx="874">
                  <c:v>0.65050000000000063</c:v>
                </c:pt>
                <c:pt idx="875">
                  <c:v>0.64540000000000064</c:v>
                </c:pt>
                <c:pt idx="876">
                  <c:v>0.64010000000000211</c:v>
                </c:pt>
                <c:pt idx="877">
                  <c:v>0.63540000000000063</c:v>
                </c:pt>
                <c:pt idx="878">
                  <c:v>0.63020000000000065</c:v>
                </c:pt>
                <c:pt idx="879">
                  <c:v>0.62440000000000062</c:v>
                </c:pt>
                <c:pt idx="880">
                  <c:v>0.61880000000000213</c:v>
                </c:pt>
                <c:pt idx="881">
                  <c:v>0.61350000000000005</c:v>
                </c:pt>
                <c:pt idx="882">
                  <c:v>0.60800000000000065</c:v>
                </c:pt>
                <c:pt idx="883">
                  <c:v>0.60229999999999995</c:v>
                </c:pt>
                <c:pt idx="884">
                  <c:v>0.59699999999999998</c:v>
                </c:pt>
                <c:pt idx="885">
                  <c:v>0.59199999999999997</c:v>
                </c:pt>
                <c:pt idx="886">
                  <c:v>0.5867</c:v>
                </c:pt>
                <c:pt idx="887">
                  <c:v>0.5806</c:v>
                </c:pt>
                <c:pt idx="888">
                  <c:v>0.57460000000000189</c:v>
                </c:pt>
                <c:pt idx="889">
                  <c:v>0.56870000000000065</c:v>
                </c:pt>
                <c:pt idx="890">
                  <c:v>0.56299999999999994</c:v>
                </c:pt>
                <c:pt idx="891">
                  <c:v>0.55770000000000064</c:v>
                </c:pt>
                <c:pt idx="892">
                  <c:v>0.55189999999999995</c:v>
                </c:pt>
                <c:pt idx="893">
                  <c:v>0.54600000000000004</c:v>
                </c:pt>
                <c:pt idx="894">
                  <c:v>0.54079999999999995</c:v>
                </c:pt>
                <c:pt idx="895">
                  <c:v>0.53500000000000003</c:v>
                </c:pt>
                <c:pt idx="896">
                  <c:v>0.5282</c:v>
                </c:pt>
                <c:pt idx="897">
                  <c:v>0.5222</c:v>
                </c:pt>
                <c:pt idx="898">
                  <c:v>0.51639999999999997</c:v>
                </c:pt>
                <c:pt idx="899">
                  <c:v>0.51029999999999998</c:v>
                </c:pt>
                <c:pt idx="900">
                  <c:v>0.50439999999999996</c:v>
                </c:pt>
                <c:pt idx="901">
                  <c:v>0.49830000000000124</c:v>
                </c:pt>
                <c:pt idx="902">
                  <c:v>0.49270000000000008</c:v>
                </c:pt>
                <c:pt idx="903">
                  <c:v>0.48690000000000094</c:v>
                </c:pt>
                <c:pt idx="904">
                  <c:v>0.48050000000000032</c:v>
                </c:pt>
                <c:pt idx="905">
                  <c:v>0.47420000000000001</c:v>
                </c:pt>
                <c:pt idx="906">
                  <c:v>0.46810000000000002</c:v>
                </c:pt>
                <c:pt idx="907">
                  <c:v>0.46180000000000032</c:v>
                </c:pt>
                <c:pt idx="908">
                  <c:v>0.45610000000000001</c:v>
                </c:pt>
                <c:pt idx="909">
                  <c:v>0.4506</c:v>
                </c:pt>
                <c:pt idx="910">
                  <c:v>0.44490000000000002</c:v>
                </c:pt>
                <c:pt idx="911">
                  <c:v>0.43980000000000125</c:v>
                </c:pt>
                <c:pt idx="912">
                  <c:v>0.43460000000000032</c:v>
                </c:pt>
                <c:pt idx="913">
                  <c:v>0.42900000000000038</c:v>
                </c:pt>
                <c:pt idx="914">
                  <c:v>0.42330000000000106</c:v>
                </c:pt>
                <c:pt idx="915">
                  <c:v>0.41810000000000008</c:v>
                </c:pt>
                <c:pt idx="916">
                  <c:v>0.41280000000000094</c:v>
                </c:pt>
                <c:pt idx="917">
                  <c:v>0.40780000000000038</c:v>
                </c:pt>
                <c:pt idx="918">
                  <c:v>0.40330000000000032</c:v>
                </c:pt>
                <c:pt idx="919">
                  <c:v>0.39840000000000142</c:v>
                </c:pt>
                <c:pt idx="920">
                  <c:v>0.39370000000000038</c:v>
                </c:pt>
                <c:pt idx="921">
                  <c:v>0.38930000000000142</c:v>
                </c:pt>
                <c:pt idx="922">
                  <c:v>0.38530000000000142</c:v>
                </c:pt>
                <c:pt idx="923">
                  <c:v>0.38120000000000032</c:v>
                </c:pt>
                <c:pt idx="924">
                  <c:v>0.37700000000000095</c:v>
                </c:pt>
                <c:pt idx="925">
                  <c:v>0.37290000000000106</c:v>
                </c:pt>
                <c:pt idx="926">
                  <c:v>0.36900000000000038</c:v>
                </c:pt>
                <c:pt idx="927">
                  <c:v>0.36540000000000095</c:v>
                </c:pt>
                <c:pt idx="928">
                  <c:v>0.36180000000000107</c:v>
                </c:pt>
                <c:pt idx="929">
                  <c:v>0.35830000000000106</c:v>
                </c:pt>
                <c:pt idx="930">
                  <c:v>0.35520000000000002</c:v>
                </c:pt>
                <c:pt idx="931">
                  <c:v>0.35220000000000001</c:v>
                </c:pt>
                <c:pt idx="932">
                  <c:v>0.34900000000000031</c:v>
                </c:pt>
                <c:pt idx="933">
                  <c:v>0.34640000000000032</c:v>
                </c:pt>
                <c:pt idx="934">
                  <c:v>0.34410000000000002</c:v>
                </c:pt>
                <c:pt idx="935">
                  <c:v>0.3417</c:v>
                </c:pt>
                <c:pt idx="936">
                  <c:v>0.33910000000000107</c:v>
                </c:pt>
                <c:pt idx="937">
                  <c:v>0.33730000000000165</c:v>
                </c:pt>
                <c:pt idx="938">
                  <c:v>0.33570000000000094</c:v>
                </c:pt>
                <c:pt idx="939">
                  <c:v>0.33390000000000142</c:v>
                </c:pt>
                <c:pt idx="940">
                  <c:v>0.33240000000000142</c:v>
                </c:pt>
                <c:pt idx="941">
                  <c:v>0.33130000000000165</c:v>
                </c:pt>
                <c:pt idx="942">
                  <c:v>0.33030000000000165</c:v>
                </c:pt>
                <c:pt idx="943">
                  <c:v>0.32950000000000124</c:v>
                </c:pt>
                <c:pt idx="944">
                  <c:v>0.32900000000000118</c:v>
                </c:pt>
                <c:pt idx="945">
                  <c:v>0.32870000000000038</c:v>
                </c:pt>
                <c:pt idx="946">
                  <c:v>0.328600000000001</c:v>
                </c:pt>
                <c:pt idx="947">
                  <c:v>0.32870000000000038</c:v>
                </c:pt>
                <c:pt idx="948">
                  <c:v>0.32890000000000141</c:v>
                </c:pt>
                <c:pt idx="949">
                  <c:v>0.32930000000000154</c:v>
                </c:pt>
                <c:pt idx="950">
                  <c:v>0.33040000000000147</c:v>
                </c:pt>
                <c:pt idx="951">
                  <c:v>0.33140000000000142</c:v>
                </c:pt>
                <c:pt idx="952">
                  <c:v>0.33250000000000124</c:v>
                </c:pt>
                <c:pt idx="953">
                  <c:v>0.33420000000000094</c:v>
                </c:pt>
                <c:pt idx="954">
                  <c:v>0.33630000000000165</c:v>
                </c:pt>
                <c:pt idx="955">
                  <c:v>0.33840000000000142</c:v>
                </c:pt>
                <c:pt idx="956">
                  <c:v>0.34080000000000032</c:v>
                </c:pt>
                <c:pt idx="957">
                  <c:v>0.34330000000000038</c:v>
                </c:pt>
                <c:pt idx="958">
                  <c:v>0.34580000000000038</c:v>
                </c:pt>
                <c:pt idx="959">
                  <c:v>0.34890000000000032</c:v>
                </c:pt>
                <c:pt idx="960">
                  <c:v>0.35210000000000002</c:v>
                </c:pt>
                <c:pt idx="961">
                  <c:v>0.35520000000000002</c:v>
                </c:pt>
                <c:pt idx="962">
                  <c:v>0.35860000000000031</c:v>
                </c:pt>
                <c:pt idx="963">
                  <c:v>0.36220000000000002</c:v>
                </c:pt>
                <c:pt idx="964">
                  <c:v>0.36580000000000112</c:v>
                </c:pt>
                <c:pt idx="965">
                  <c:v>0.36960000000000032</c:v>
                </c:pt>
                <c:pt idx="966">
                  <c:v>0.37370000000000031</c:v>
                </c:pt>
                <c:pt idx="967">
                  <c:v>0.37760000000000032</c:v>
                </c:pt>
                <c:pt idx="968">
                  <c:v>0.38150000000000106</c:v>
                </c:pt>
                <c:pt idx="969">
                  <c:v>0.38550000000000106</c:v>
                </c:pt>
                <c:pt idx="970">
                  <c:v>0.38990000000000125</c:v>
                </c:pt>
                <c:pt idx="971">
                  <c:v>0.39430000000000165</c:v>
                </c:pt>
                <c:pt idx="972">
                  <c:v>0.39900000000000124</c:v>
                </c:pt>
                <c:pt idx="973">
                  <c:v>0.4037</c:v>
                </c:pt>
                <c:pt idx="974">
                  <c:v>0.40830000000000038</c:v>
                </c:pt>
                <c:pt idx="975">
                  <c:v>0.41360000000000002</c:v>
                </c:pt>
                <c:pt idx="976">
                  <c:v>0.41910000000000008</c:v>
                </c:pt>
                <c:pt idx="977">
                  <c:v>0.42430000000000107</c:v>
                </c:pt>
                <c:pt idx="978">
                  <c:v>0.42960000000000031</c:v>
                </c:pt>
                <c:pt idx="979">
                  <c:v>0.43510000000000032</c:v>
                </c:pt>
                <c:pt idx="980">
                  <c:v>0.44069999999999998</c:v>
                </c:pt>
                <c:pt idx="981">
                  <c:v>0.44670000000000004</c:v>
                </c:pt>
                <c:pt idx="982">
                  <c:v>0.4526</c:v>
                </c:pt>
                <c:pt idx="983">
                  <c:v>0.45810000000000001</c:v>
                </c:pt>
                <c:pt idx="984">
                  <c:v>0.46400000000000002</c:v>
                </c:pt>
                <c:pt idx="985">
                  <c:v>0.47030000000000038</c:v>
                </c:pt>
                <c:pt idx="986">
                  <c:v>0.47640000000000032</c:v>
                </c:pt>
                <c:pt idx="987">
                  <c:v>0.48300000000000032</c:v>
                </c:pt>
                <c:pt idx="988">
                  <c:v>0.49100000000000038</c:v>
                </c:pt>
                <c:pt idx="989">
                  <c:v>0.49790000000000106</c:v>
                </c:pt>
                <c:pt idx="990">
                  <c:v>0.504</c:v>
                </c:pt>
                <c:pt idx="991">
                  <c:v>0.51060000000000005</c:v>
                </c:pt>
                <c:pt idx="992">
                  <c:v>0.51719999999999999</c:v>
                </c:pt>
                <c:pt idx="993">
                  <c:v>0.52380000000000004</c:v>
                </c:pt>
                <c:pt idx="994">
                  <c:v>0.53</c:v>
                </c:pt>
                <c:pt idx="995">
                  <c:v>0.53649999999999998</c:v>
                </c:pt>
                <c:pt idx="996">
                  <c:v>0.54270000000000063</c:v>
                </c:pt>
                <c:pt idx="997">
                  <c:v>0.54849999999999999</c:v>
                </c:pt>
                <c:pt idx="998">
                  <c:v>0.5544</c:v>
                </c:pt>
                <c:pt idx="999">
                  <c:v>0.5605</c:v>
                </c:pt>
                <c:pt idx="1000">
                  <c:v>0.56359999999999999</c:v>
                </c:pt>
              </c:numCache>
            </c:numRef>
          </c:yVal>
          <c:smooth val="1"/>
        </c:ser>
        <c:dLbls>
          <c:showLegendKey val="0"/>
          <c:showVal val="0"/>
          <c:showCatName val="0"/>
          <c:showSerName val="0"/>
          <c:showPercent val="0"/>
          <c:showBubbleSize val="0"/>
        </c:dLbls>
        <c:axId val="77601792"/>
        <c:axId val="77653504"/>
      </c:scatterChart>
      <c:valAx>
        <c:axId val="77601792"/>
        <c:scaling>
          <c:orientation val="minMax"/>
          <c:max val="800"/>
          <c:min val="300"/>
        </c:scaling>
        <c:delete val="0"/>
        <c:axPos val="b"/>
        <c:numFmt formatCode="General" sourceLinked="1"/>
        <c:majorTickMark val="out"/>
        <c:minorTickMark val="none"/>
        <c:tickLblPos val="nextTo"/>
        <c:crossAx val="77653504"/>
        <c:crosses val="autoZero"/>
        <c:crossBetween val="midCat"/>
      </c:valAx>
      <c:valAx>
        <c:axId val="77653504"/>
        <c:scaling>
          <c:orientation val="minMax"/>
        </c:scaling>
        <c:delete val="0"/>
        <c:axPos val="l"/>
        <c:numFmt formatCode="General" sourceLinked="1"/>
        <c:majorTickMark val="out"/>
        <c:minorTickMark val="none"/>
        <c:tickLblPos val="nextTo"/>
        <c:crossAx val="77601792"/>
        <c:crosses val="autoZero"/>
        <c:crossBetween val="midCat"/>
      </c:valAx>
    </c:plotArea>
    <c:legend>
      <c:legendPos val="r"/>
      <c:layout/>
      <c:overlay val="0"/>
    </c:legend>
    <c:plotVisOnly val="1"/>
    <c:dispBlanksAs val="gap"/>
    <c:showDLblsOverMax val="0"/>
  </c:chart>
  <c:spPr>
    <a:ln>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marker>
            <c:symbol val="none"/>
          </c:marker>
          <c:xVal>
            <c:numRef>
              <c:f>Sheet1!$A$1:$A$2251</c:f>
              <c:numCache>
                <c:formatCode>General</c:formatCode>
                <c:ptCount val="2251"/>
                <c:pt idx="0">
                  <c:v>35</c:v>
                </c:pt>
                <c:pt idx="1">
                  <c:v>35.020000000000003</c:v>
                </c:pt>
                <c:pt idx="2">
                  <c:v>35.04</c:v>
                </c:pt>
                <c:pt idx="3">
                  <c:v>35.06</c:v>
                </c:pt>
                <c:pt idx="4">
                  <c:v>35.08</c:v>
                </c:pt>
                <c:pt idx="5">
                  <c:v>35.1</c:v>
                </c:pt>
                <c:pt idx="6">
                  <c:v>35.120000000000012</c:v>
                </c:pt>
                <c:pt idx="7">
                  <c:v>35.14</c:v>
                </c:pt>
                <c:pt idx="8">
                  <c:v>35.160000000000011</c:v>
                </c:pt>
                <c:pt idx="9">
                  <c:v>35.18</c:v>
                </c:pt>
                <c:pt idx="10">
                  <c:v>35.200000000000003</c:v>
                </c:pt>
                <c:pt idx="11">
                  <c:v>35.220000000000013</c:v>
                </c:pt>
                <c:pt idx="12">
                  <c:v>35.24</c:v>
                </c:pt>
                <c:pt idx="13">
                  <c:v>35.260000000000012</c:v>
                </c:pt>
                <c:pt idx="14">
                  <c:v>35.28</c:v>
                </c:pt>
                <c:pt idx="15">
                  <c:v>35.300000000000004</c:v>
                </c:pt>
                <c:pt idx="16">
                  <c:v>35.32</c:v>
                </c:pt>
                <c:pt idx="17">
                  <c:v>35.339999999999996</c:v>
                </c:pt>
                <c:pt idx="18">
                  <c:v>35.36</c:v>
                </c:pt>
                <c:pt idx="19">
                  <c:v>35.379999999999995</c:v>
                </c:pt>
                <c:pt idx="20">
                  <c:v>35.4</c:v>
                </c:pt>
                <c:pt idx="21">
                  <c:v>35.42</c:v>
                </c:pt>
                <c:pt idx="22">
                  <c:v>35.44</c:v>
                </c:pt>
                <c:pt idx="23">
                  <c:v>35.46</c:v>
                </c:pt>
                <c:pt idx="24">
                  <c:v>35.480000000000004</c:v>
                </c:pt>
                <c:pt idx="25">
                  <c:v>35.5</c:v>
                </c:pt>
                <c:pt idx="26">
                  <c:v>35.520000000000003</c:v>
                </c:pt>
                <c:pt idx="27">
                  <c:v>35.54</c:v>
                </c:pt>
                <c:pt idx="28">
                  <c:v>35.56</c:v>
                </c:pt>
                <c:pt idx="29">
                  <c:v>35.58</c:v>
                </c:pt>
                <c:pt idx="30">
                  <c:v>35.6</c:v>
                </c:pt>
                <c:pt idx="31">
                  <c:v>35.620000000000012</c:v>
                </c:pt>
                <c:pt idx="32">
                  <c:v>35.64</c:v>
                </c:pt>
                <c:pt idx="33">
                  <c:v>35.660000000000011</c:v>
                </c:pt>
                <c:pt idx="34">
                  <c:v>35.68</c:v>
                </c:pt>
                <c:pt idx="35">
                  <c:v>35.700000000000003</c:v>
                </c:pt>
                <c:pt idx="36">
                  <c:v>35.720000000000013</c:v>
                </c:pt>
                <c:pt idx="37">
                  <c:v>35.74</c:v>
                </c:pt>
                <c:pt idx="38">
                  <c:v>35.760000000000012</c:v>
                </c:pt>
                <c:pt idx="39">
                  <c:v>35.78</c:v>
                </c:pt>
                <c:pt idx="40">
                  <c:v>35.800000000000004</c:v>
                </c:pt>
                <c:pt idx="41">
                  <c:v>35.82</c:v>
                </c:pt>
                <c:pt idx="42">
                  <c:v>35.839999999999996</c:v>
                </c:pt>
                <c:pt idx="43">
                  <c:v>35.86</c:v>
                </c:pt>
                <c:pt idx="44">
                  <c:v>35.879999999999995</c:v>
                </c:pt>
                <c:pt idx="45">
                  <c:v>35.9</c:v>
                </c:pt>
                <c:pt idx="46">
                  <c:v>35.92</c:v>
                </c:pt>
                <c:pt idx="47">
                  <c:v>35.94</c:v>
                </c:pt>
                <c:pt idx="48">
                  <c:v>35.96</c:v>
                </c:pt>
                <c:pt idx="49">
                  <c:v>35.980000000000004</c:v>
                </c:pt>
                <c:pt idx="50">
                  <c:v>36</c:v>
                </c:pt>
                <c:pt idx="51">
                  <c:v>36.020000000000003</c:v>
                </c:pt>
                <c:pt idx="52">
                  <c:v>36.04</c:v>
                </c:pt>
                <c:pt idx="53">
                  <c:v>36.06</c:v>
                </c:pt>
                <c:pt idx="54">
                  <c:v>36.08</c:v>
                </c:pt>
                <c:pt idx="55">
                  <c:v>36.1</c:v>
                </c:pt>
                <c:pt idx="56">
                  <c:v>36.120000000000012</c:v>
                </c:pt>
                <c:pt idx="57">
                  <c:v>36.14</c:v>
                </c:pt>
                <c:pt idx="58">
                  <c:v>36.160000000000011</c:v>
                </c:pt>
                <c:pt idx="59">
                  <c:v>36.18</c:v>
                </c:pt>
                <c:pt idx="60">
                  <c:v>36.200000000000003</c:v>
                </c:pt>
                <c:pt idx="61">
                  <c:v>36.220000000000013</c:v>
                </c:pt>
                <c:pt idx="62">
                  <c:v>36.24</c:v>
                </c:pt>
                <c:pt idx="63">
                  <c:v>36.260000000000012</c:v>
                </c:pt>
                <c:pt idx="64">
                  <c:v>36.28</c:v>
                </c:pt>
                <c:pt idx="65">
                  <c:v>36.300000000000004</c:v>
                </c:pt>
                <c:pt idx="66">
                  <c:v>36.32</c:v>
                </c:pt>
                <c:pt idx="67">
                  <c:v>36.339999999999996</c:v>
                </c:pt>
                <c:pt idx="68">
                  <c:v>36.36</c:v>
                </c:pt>
                <c:pt idx="69">
                  <c:v>36.379999999999995</c:v>
                </c:pt>
                <c:pt idx="70">
                  <c:v>36.4</c:v>
                </c:pt>
                <c:pt idx="71">
                  <c:v>36.42</c:v>
                </c:pt>
                <c:pt idx="72">
                  <c:v>36.44</c:v>
                </c:pt>
                <c:pt idx="73">
                  <c:v>36.46</c:v>
                </c:pt>
                <c:pt idx="74">
                  <c:v>36.480000000000004</c:v>
                </c:pt>
                <c:pt idx="75">
                  <c:v>36.5</c:v>
                </c:pt>
                <c:pt idx="76">
                  <c:v>36.520000000000003</c:v>
                </c:pt>
                <c:pt idx="77">
                  <c:v>36.54</c:v>
                </c:pt>
                <c:pt idx="78">
                  <c:v>36.56</c:v>
                </c:pt>
                <c:pt idx="79">
                  <c:v>36.58</c:v>
                </c:pt>
                <c:pt idx="80">
                  <c:v>36.6</c:v>
                </c:pt>
                <c:pt idx="81">
                  <c:v>36.620000000000012</c:v>
                </c:pt>
                <c:pt idx="82">
                  <c:v>36.64</c:v>
                </c:pt>
                <c:pt idx="83">
                  <c:v>36.660000000000011</c:v>
                </c:pt>
                <c:pt idx="84">
                  <c:v>36.68</c:v>
                </c:pt>
                <c:pt idx="85">
                  <c:v>36.700000000000003</c:v>
                </c:pt>
                <c:pt idx="86">
                  <c:v>36.720000000000013</c:v>
                </c:pt>
                <c:pt idx="87">
                  <c:v>36.74</c:v>
                </c:pt>
                <c:pt idx="88">
                  <c:v>36.760000000000012</c:v>
                </c:pt>
                <c:pt idx="89">
                  <c:v>36.78</c:v>
                </c:pt>
                <c:pt idx="90">
                  <c:v>36.800000000000004</c:v>
                </c:pt>
                <c:pt idx="91">
                  <c:v>36.82</c:v>
                </c:pt>
                <c:pt idx="92">
                  <c:v>36.839999999999996</c:v>
                </c:pt>
                <c:pt idx="93">
                  <c:v>36.86</c:v>
                </c:pt>
                <c:pt idx="94">
                  <c:v>36.879999999999995</c:v>
                </c:pt>
                <c:pt idx="95">
                  <c:v>36.9</c:v>
                </c:pt>
                <c:pt idx="96">
                  <c:v>36.92</c:v>
                </c:pt>
                <c:pt idx="97">
                  <c:v>36.94</c:v>
                </c:pt>
                <c:pt idx="98">
                  <c:v>36.96</c:v>
                </c:pt>
                <c:pt idx="99">
                  <c:v>36.980000000000004</c:v>
                </c:pt>
                <c:pt idx="100">
                  <c:v>37</c:v>
                </c:pt>
                <c:pt idx="101">
                  <c:v>37.020000000000003</c:v>
                </c:pt>
                <c:pt idx="102">
                  <c:v>37.04</c:v>
                </c:pt>
                <c:pt idx="103">
                  <c:v>37.06</c:v>
                </c:pt>
                <c:pt idx="104">
                  <c:v>37.08</c:v>
                </c:pt>
                <c:pt idx="105">
                  <c:v>37.1</c:v>
                </c:pt>
                <c:pt idx="106">
                  <c:v>37.120000000000012</c:v>
                </c:pt>
                <c:pt idx="107">
                  <c:v>37.14</c:v>
                </c:pt>
                <c:pt idx="108">
                  <c:v>37.160000000000011</c:v>
                </c:pt>
                <c:pt idx="109">
                  <c:v>37.18</c:v>
                </c:pt>
                <c:pt idx="110">
                  <c:v>37.200000000000003</c:v>
                </c:pt>
                <c:pt idx="111">
                  <c:v>37.220000000000013</c:v>
                </c:pt>
                <c:pt idx="112">
                  <c:v>37.24</c:v>
                </c:pt>
                <c:pt idx="113">
                  <c:v>37.260000000000012</c:v>
                </c:pt>
                <c:pt idx="114">
                  <c:v>37.28</c:v>
                </c:pt>
                <c:pt idx="115">
                  <c:v>37.300000000000004</c:v>
                </c:pt>
                <c:pt idx="116">
                  <c:v>37.32</c:v>
                </c:pt>
                <c:pt idx="117">
                  <c:v>37.339999999999996</c:v>
                </c:pt>
                <c:pt idx="118">
                  <c:v>37.36</c:v>
                </c:pt>
                <c:pt idx="119">
                  <c:v>37.379999999999995</c:v>
                </c:pt>
                <c:pt idx="120">
                  <c:v>37.4</c:v>
                </c:pt>
                <c:pt idx="121">
                  <c:v>37.42</c:v>
                </c:pt>
                <c:pt idx="122">
                  <c:v>37.44</c:v>
                </c:pt>
                <c:pt idx="123">
                  <c:v>37.46</c:v>
                </c:pt>
                <c:pt idx="124">
                  <c:v>37.480000000000004</c:v>
                </c:pt>
                <c:pt idx="125">
                  <c:v>37.5</c:v>
                </c:pt>
                <c:pt idx="126">
                  <c:v>37.520000000000003</c:v>
                </c:pt>
                <c:pt idx="127">
                  <c:v>37.54</c:v>
                </c:pt>
                <c:pt idx="128">
                  <c:v>37.56</c:v>
                </c:pt>
                <c:pt idx="129">
                  <c:v>37.58</c:v>
                </c:pt>
                <c:pt idx="130">
                  <c:v>37.6</c:v>
                </c:pt>
                <c:pt idx="131">
                  <c:v>37.620000000000012</c:v>
                </c:pt>
                <c:pt idx="132">
                  <c:v>37.64</c:v>
                </c:pt>
                <c:pt idx="133">
                  <c:v>37.660000000000011</c:v>
                </c:pt>
                <c:pt idx="134">
                  <c:v>37.68</c:v>
                </c:pt>
                <c:pt idx="135">
                  <c:v>37.700000000000003</c:v>
                </c:pt>
                <c:pt idx="136">
                  <c:v>37.720000000000013</c:v>
                </c:pt>
                <c:pt idx="137">
                  <c:v>37.74</c:v>
                </c:pt>
                <c:pt idx="138">
                  <c:v>37.760000000000012</c:v>
                </c:pt>
                <c:pt idx="139">
                  <c:v>37.78</c:v>
                </c:pt>
                <c:pt idx="140">
                  <c:v>37.800000000000004</c:v>
                </c:pt>
                <c:pt idx="141">
                  <c:v>37.82</c:v>
                </c:pt>
                <c:pt idx="142">
                  <c:v>37.839999999999996</c:v>
                </c:pt>
                <c:pt idx="143">
                  <c:v>37.86</c:v>
                </c:pt>
                <c:pt idx="144">
                  <c:v>37.879999999999995</c:v>
                </c:pt>
                <c:pt idx="145">
                  <c:v>37.9</c:v>
                </c:pt>
                <c:pt idx="146">
                  <c:v>37.92</c:v>
                </c:pt>
                <c:pt idx="147">
                  <c:v>37.94</c:v>
                </c:pt>
                <c:pt idx="148">
                  <c:v>37.96</c:v>
                </c:pt>
                <c:pt idx="149">
                  <c:v>37.980000000000004</c:v>
                </c:pt>
                <c:pt idx="150">
                  <c:v>38</c:v>
                </c:pt>
                <c:pt idx="151">
                  <c:v>38.020000000000003</c:v>
                </c:pt>
                <c:pt idx="152">
                  <c:v>38.04</c:v>
                </c:pt>
                <c:pt idx="153">
                  <c:v>38.06</c:v>
                </c:pt>
                <c:pt idx="154">
                  <c:v>38.08</c:v>
                </c:pt>
                <c:pt idx="155">
                  <c:v>38.1</c:v>
                </c:pt>
                <c:pt idx="156">
                  <c:v>38.120000000000012</c:v>
                </c:pt>
                <c:pt idx="157">
                  <c:v>38.14</c:v>
                </c:pt>
                <c:pt idx="158">
                  <c:v>38.160000000000011</c:v>
                </c:pt>
                <c:pt idx="159">
                  <c:v>38.18</c:v>
                </c:pt>
                <c:pt idx="160">
                  <c:v>38.200000000000003</c:v>
                </c:pt>
                <c:pt idx="161">
                  <c:v>38.220000000000013</c:v>
                </c:pt>
                <c:pt idx="162">
                  <c:v>38.24</c:v>
                </c:pt>
                <c:pt idx="163">
                  <c:v>38.260000000000012</c:v>
                </c:pt>
                <c:pt idx="164">
                  <c:v>38.28</c:v>
                </c:pt>
                <c:pt idx="165">
                  <c:v>38.300000000000004</c:v>
                </c:pt>
                <c:pt idx="166">
                  <c:v>38.32</c:v>
                </c:pt>
                <c:pt idx="167">
                  <c:v>38.339999999999996</c:v>
                </c:pt>
                <c:pt idx="168">
                  <c:v>38.36</c:v>
                </c:pt>
                <c:pt idx="169">
                  <c:v>38.379999999999995</c:v>
                </c:pt>
                <c:pt idx="170">
                  <c:v>38.4</c:v>
                </c:pt>
                <c:pt idx="171">
                  <c:v>38.42</c:v>
                </c:pt>
                <c:pt idx="172">
                  <c:v>38.44</c:v>
                </c:pt>
                <c:pt idx="173">
                  <c:v>38.46</c:v>
                </c:pt>
                <c:pt idx="174">
                  <c:v>38.480000000000004</c:v>
                </c:pt>
                <c:pt idx="175">
                  <c:v>38.5</c:v>
                </c:pt>
                <c:pt idx="176">
                  <c:v>38.520000000000003</c:v>
                </c:pt>
                <c:pt idx="177">
                  <c:v>38.54</c:v>
                </c:pt>
                <c:pt idx="178">
                  <c:v>38.56</c:v>
                </c:pt>
                <c:pt idx="179">
                  <c:v>38.58</c:v>
                </c:pt>
                <c:pt idx="180">
                  <c:v>38.6</c:v>
                </c:pt>
                <c:pt idx="181">
                  <c:v>38.620000000000012</c:v>
                </c:pt>
                <c:pt idx="182">
                  <c:v>38.64</c:v>
                </c:pt>
                <c:pt idx="183">
                  <c:v>38.660000000000011</c:v>
                </c:pt>
                <c:pt idx="184">
                  <c:v>38.68</c:v>
                </c:pt>
                <c:pt idx="185">
                  <c:v>38.700000000000003</c:v>
                </c:pt>
                <c:pt idx="186">
                  <c:v>38.720000000000013</c:v>
                </c:pt>
                <c:pt idx="187">
                  <c:v>38.74</c:v>
                </c:pt>
                <c:pt idx="188">
                  <c:v>38.760000000000012</c:v>
                </c:pt>
                <c:pt idx="189">
                  <c:v>38.78</c:v>
                </c:pt>
                <c:pt idx="190">
                  <c:v>38.800000000000004</c:v>
                </c:pt>
                <c:pt idx="191">
                  <c:v>38.82</c:v>
                </c:pt>
                <c:pt idx="192">
                  <c:v>38.839999999999996</c:v>
                </c:pt>
                <c:pt idx="193">
                  <c:v>38.86</c:v>
                </c:pt>
                <c:pt idx="194">
                  <c:v>38.879999999999995</c:v>
                </c:pt>
                <c:pt idx="195">
                  <c:v>38.9</c:v>
                </c:pt>
                <c:pt idx="196">
                  <c:v>38.92</c:v>
                </c:pt>
                <c:pt idx="197">
                  <c:v>38.94</c:v>
                </c:pt>
                <c:pt idx="198">
                  <c:v>38.96</c:v>
                </c:pt>
                <c:pt idx="199">
                  <c:v>38.980000000000004</c:v>
                </c:pt>
                <c:pt idx="200">
                  <c:v>39</c:v>
                </c:pt>
                <c:pt idx="201">
                  <c:v>39.020000000000003</c:v>
                </c:pt>
                <c:pt idx="202">
                  <c:v>39.04</c:v>
                </c:pt>
                <c:pt idx="203">
                  <c:v>39.06</c:v>
                </c:pt>
                <c:pt idx="204">
                  <c:v>39.08</c:v>
                </c:pt>
                <c:pt idx="205">
                  <c:v>39.1</c:v>
                </c:pt>
                <c:pt idx="206">
                  <c:v>39.120000000000012</c:v>
                </c:pt>
                <c:pt idx="207">
                  <c:v>39.14</c:v>
                </c:pt>
                <c:pt idx="208">
                  <c:v>39.160000000000011</c:v>
                </c:pt>
                <c:pt idx="209">
                  <c:v>39.18</c:v>
                </c:pt>
                <c:pt idx="210">
                  <c:v>39.200000000000003</c:v>
                </c:pt>
                <c:pt idx="211">
                  <c:v>39.220000000000013</c:v>
                </c:pt>
                <c:pt idx="212">
                  <c:v>39.24</c:v>
                </c:pt>
                <c:pt idx="213">
                  <c:v>39.260000000000012</c:v>
                </c:pt>
                <c:pt idx="214">
                  <c:v>39.28</c:v>
                </c:pt>
                <c:pt idx="215">
                  <c:v>39.300000000000004</c:v>
                </c:pt>
                <c:pt idx="216">
                  <c:v>39.32</c:v>
                </c:pt>
                <c:pt idx="217">
                  <c:v>39.339999999999996</c:v>
                </c:pt>
                <c:pt idx="218">
                  <c:v>39.36</c:v>
                </c:pt>
                <c:pt idx="219">
                  <c:v>39.379999999999995</c:v>
                </c:pt>
                <c:pt idx="220">
                  <c:v>39.4</c:v>
                </c:pt>
                <c:pt idx="221">
                  <c:v>39.42</c:v>
                </c:pt>
                <c:pt idx="222">
                  <c:v>39.44</c:v>
                </c:pt>
                <c:pt idx="223">
                  <c:v>39.46</c:v>
                </c:pt>
                <c:pt idx="224">
                  <c:v>39.480000000000004</c:v>
                </c:pt>
                <c:pt idx="225">
                  <c:v>39.5</c:v>
                </c:pt>
                <c:pt idx="226">
                  <c:v>39.520000000000003</c:v>
                </c:pt>
                <c:pt idx="227">
                  <c:v>39.54</c:v>
                </c:pt>
                <c:pt idx="228">
                  <c:v>39.56</c:v>
                </c:pt>
                <c:pt idx="229">
                  <c:v>39.58</c:v>
                </c:pt>
                <c:pt idx="230">
                  <c:v>39.6</c:v>
                </c:pt>
                <c:pt idx="231">
                  <c:v>39.620000000000012</c:v>
                </c:pt>
                <c:pt idx="232">
                  <c:v>39.64</c:v>
                </c:pt>
                <c:pt idx="233">
                  <c:v>39.660000000000011</c:v>
                </c:pt>
                <c:pt idx="234">
                  <c:v>39.68</c:v>
                </c:pt>
                <c:pt idx="235">
                  <c:v>39.700000000000003</c:v>
                </c:pt>
                <c:pt idx="236">
                  <c:v>39.720000000000013</c:v>
                </c:pt>
                <c:pt idx="237">
                  <c:v>39.74</c:v>
                </c:pt>
                <c:pt idx="238">
                  <c:v>39.760000000000012</c:v>
                </c:pt>
                <c:pt idx="239">
                  <c:v>39.78</c:v>
                </c:pt>
                <c:pt idx="240">
                  <c:v>39.800000000000004</c:v>
                </c:pt>
                <c:pt idx="241">
                  <c:v>39.82</c:v>
                </c:pt>
                <c:pt idx="242">
                  <c:v>39.839999999999996</c:v>
                </c:pt>
                <c:pt idx="243">
                  <c:v>39.86</c:v>
                </c:pt>
                <c:pt idx="244">
                  <c:v>39.879999999999995</c:v>
                </c:pt>
                <c:pt idx="245">
                  <c:v>39.9</c:v>
                </c:pt>
                <c:pt idx="246">
                  <c:v>39.92</c:v>
                </c:pt>
                <c:pt idx="247">
                  <c:v>39.94</c:v>
                </c:pt>
                <c:pt idx="248">
                  <c:v>39.96</c:v>
                </c:pt>
                <c:pt idx="249">
                  <c:v>39.980000000000004</c:v>
                </c:pt>
                <c:pt idx="250">
                  <c:v>40</c:v>
                </c:pt>
                <c:pt idx="251">
                  <c:v>40.020000000000003</c:v>
                </c:pt>
                <c:pt idx="252">
                  <c:v>40.04</c:v>
                </c:pt>
                <c:pt idx="253">
                  <c:v>40.06</c:v>
                </c:pt>
                <c:pt idx="254">
                  <c:v>40.08</c:v>
                </c:pt>
                <c:pt idx="255">
                  <c:v>40.1</c:v>
                </c:pt>
                <c:pt idx="256">
                  <c:v>40.120000000000012</c:v>
                </c:pt>
                <c:pt idx="257">
                  <c:v>40.14</c:v>
                </c:pt>
                <c:pt idx="258">
                  <c:v>40.160000000000011</c:v>
                </c:pt>
                <c:pt idx="259">
                  <c:v>40.18</c:v>
                </c:pt>
                <c:pt idx="260">
                  <c:v>40.200000000000003</c:v>
                </c:pt>
                <c:pt idx="261">
                  <c:v>40.220000000000013</c:v>
                </c:pt>
                <c:pt idx="262">
                  <c:v>40.24</c:v>
                </c:pt>
                <c:pt idx="263">
                  <c:v>40.260000000000012</c:v>
                </c:pt>
                <c:pt idx="264">
                  <c:v>40.28</c:v>
                </c:pt>
                <c:pt idx="265">
                  <c:v>40.300000000000004</c:v>
                </c:pt>
                <c:pt idx="266">
                  <c:v>40.32</c:v>
                </c:pt>
                <c:pt idx="267">
                  <c:v>40.339999999999996</c:v>
                </c:pt>
                <c:pt idx="268">
                  <c:v>40.36</c:v>
                </c:pt>
                <c:pt idx="269">
                  <c:v>40.379999999999995</c:v>
                </c:pt>
                <c:pt idx="270">
                  <c:v>40.4</c:v>
                </c:pt>
                <c:pt idx="271">
                  <c:v>40.42</c:v>
                </c:pt>
                <c:pt idx="272">
                  <c:v>40.44</c:v>
                </c:pt>
                <c:pt idx="273">
                  <c:v>40.46</c:v>
                </c:pt>
                <c:pt idx="274">
                  <c:v>40.480000000000004</c:v>
                </c:pt>
                <c:pt idx="275">
                  <c:v>40.5</c:v>
                </c:pt>
                <c:pt idx="276">
                  <c:v>40.520000000000003</c:v>
                </c:pt>
                <c:pt idx="277">
                  <c:v>40.54</c:v>
                </c:pt>
                <c:pt idx="278">
                  <c:v>40.56</c:v>
                </c:pt>
                <c:pt idx="279">
                  <c:v>40.58</c:v>
                </c:pt>
                <c:pt idx="280">
                  <c:v>40.6</c:v>
                </c:pt>
                <c:pt idx="281">
                  <c:v>40.620000000000012</c:v>
                </c:pt>
                <c:pt idx="282">
                  <c:v>40.64</c:v>
                </c:pt>
                <c:pt idx="283">
                  <c:v>40.660000000000011</c:v>
                </c:pt>
                <c:pt idx="284">
                  <c:v>40.68</c:v>
                </c:pt>
                <c:pt idx="285">
                  <c:v>40.700000000000003</c:v>
                </c:pt>
                <c:pt idx="286">
                  <c:v>40.720000000000013</c:v>
                </c:pt>
                <c:pt idx="287">
                  <c:v>40.74</c:v>
                </c:pt>
                <c:pt idx="288">
                  <c:v>40.760000000000012</c:v>
                </c:pt>
                <c:pt idx="289">
                  <c:v>40.78</c:v>
                </c:pt>
                <c:pt idx="290">
                  <c:v>40.800000000000004</c:v>
                </c:pt>
                <c:pt idx="291">
                  <c:v>40.82</c:v>
                </c:pt>
                <c:pt idx="292">
                  <c:v>40.839999999999996</c:v>
                </c:pt>
                <c:pt idx="293">
                  <c:v>40.86</c:v>
                </c:pt>
                <c:pt idx="294">
                  <c:v>40.879999999999995</c:v>
                </c:pt>
                <c:pt idx="295">
                  <c:v>40.9</c:v>
                </c:pt>
                <c:pt idx="296">
                  <c:v>40.92</c:v>
                </c:pt>
                <c:pt idx="297">
                  <c:v>40.94</c:v>
                </c:pt>
                <c:pt idx="298">
                  <c:v>40.96</c:v>
                </c:pt>
                <c:pt idx="299">
                  <c:v>40.98</c:v>
                </c:pt>
                <c:pt idx="300">
                  <c:v>41</c:v>
                </c:pt>
                <c:pt idx="301">
                  <c:v>41.02</c:v>
                </c:pt>
                <c:pt idx="302">
                  <c:v>41.04</c:v>
                </c:pt>
                <c:pt idx="303">
                  <c:v>41.06</c:v>
                </c:pt>
                <c:pt idx="304">
                  <c:v>41.08</c:v>
                </c:pt>
                <c:pt idx="305">
                  <c:v>41.1</c:v>
                </c:pt>
                <c:pt idx="306">
                  <c:v>41.120000000000012</c:v>
                </c:pt>
                <c:pt idx="307">
                  <c:v>41.14</c:v>
                </c:pt>
                <c:pt idx="308">
                  <c:v>41.160000000000011</c:v>
                </c:pt>
                <c:pt idx="309">
                  <c:v>41.18</c:v>
                </c:pt>
                <c:pt idx="310">
                  <c:v>41.2</c:v>
                </c:pt>
                <c:pt idx="311">
                  <c:v>41.220000000000013</c:v>
                </c:pt>
                <c:pt idx="312">
                  <c:v>41.24</c:v>
                </c:pt>
                <c:pt idx="313">
                  <c:v>41.260000000000012</c:v>
                </c:pt>
                <c:pt idx="314">
                  <c:v>41.28</c:v>
                </c:pt>
                <c:pt idx="315">
                  <c:v>41.3</c:v>
                </c:pt>
                <c:pt idx="316">
                  <c:v>41.32</c:v>
                </c:pt>
                <c:pt idx="317">
                  <c:v>41.339999999999996</c:v>
                </c:pt>
                <c:pt idx="318">
                  <c:v>41.36</c:v>
                </c:pt>
                <c:pt idx="319">
                  <c:v>41.379999999999995</c:v>
                </c:pt>
                <c:pt idx="320">
                  <c:v>41.4</c:v>
                </c:pt>
                <c:pt idx="321">
                  <c:v>41.42</c:v>
                </c:pt>
                <c:pt idx="322">
                  <c:v>41.44</c:v>
                </c:pt>
                <c:pt idx="323">
                  <c:v>41.46</c:v>
                </c:pt>
                <c:pt idx="324">
                  <c:v>41.48</c:v>
                </c:pt>
                <c:pt idx="325">
                  <c:v>41.5</c:v>
                </c:pt>
                <c:pt idx="326">
                  <c:v>41.52</c:v>
                </c:pt>
                <c:pt idx="327">
                  <c:v>41.54</c:v>
                </c:pt>
                <c:pt idx="328">
                  <c:v>41.56</c:v>
                </c:pt>
                <c:pt idx="329">
                  <c:v>41.58</c:v>
                </c:pt>
                <c:pt idx="330">
                  <c:v>41.6</c:v>
                </c:pt>
                <c:pt idx="331">
                  <c:v>41.620000000000012</c:v>
                </c:pt>
                <c:pt idx="332">
                  <c:v>41.64</c:v>
                </c:pt>
                <c:pt idx="333">
                  <c:v>41.660000000000011</c:v>
                </c:pt>
                <c:pt idx="334">
                  <c:v>41.68</c:v>
                </c:pt>
                <c:pt idx="335">
                  <c:v>41.7</c:v>
                </c:pt>
                <c:pt idx="336">
                  <c:v>41.720000000000013</c:v>
                </c:pt>
                <c:pt idx="337">
                  <c:v>41.74</c:v>
                </c:pt>
                <c:pt idx="338">
                  <c:v>41.760000000000012</c:v>
                </c:pt>
                <c:pt idx="339">
                  <c:v>41.78</c:v>
                </c:pt>
                <c:pt idx="340">
                  <c:v>41.8</c:v>
                </c:pt>
                <c:pt idx="341">
                  <c:v>41.82</c:v>
                </c:pt>
                <c:pt idx="342">
                  <c:v>41.839999999999996</c:v>
                </c:pt>
                <c:pt idx="343">
                  <c:v>41.86</c:v>
                </c:pt>
                <c:pt idx="344">
                  <c:v>41.879999999999995</c:v>
                </c:pt>
                <c:pt idx="345">
                  <c:v>41.9</c:v>
                </c:pt>
                <c:pt idx="346">
                  <c:v>41.92</c:v>
                </c:pt>
                <c:pt idx="347">
                  <c:v>41.94</c:v>
                </c:pt>
                <c:pt idx="348">
                  <c:v>41.96</c:v>
                </c:pt>
                <c:pt idx="349">
                  <c:v>41.98</c:v>
                </c:pt>
                <c:pt idx="350">
                  <c:v>42</c:v>
                </c:pt>
                <c:pt idx="351">
                  <c:v>42.02</c:v>
                </c:pt>
                <c:pt idx="352">
                  <c:v>42.04</c:v>
                </c:pt>
                <c:pt idx="353">
                  <c:v>42.06</c:v>
                </c:pt>
                <c:pt idx="354">
                  <c:v>42.08</c:v>
                </c:pt>
                <c:pt idx="355">
                  <c:v>42.1</c:v>
                </c:pt>
                <c:pt idx="356">
                  <c:v>42.120000000000012</c:v>
                </c:pt>
                <c:pt idx="357">
                  <c:v>42.14</c:v>
                </c:pt>
                <c:pt idx="358">
                  <c:v>42.160000000000011</c:v>
                </c:pt>
                <c:pt idx="359">
                  <c:v>42.18</c:v>
                </c:pt>
                <c:pt idx="360">
                  <c:v>42.2</c:v>
                </c:pt>
                <c:pt idx="361">
                  <c:v>42.220000000000013</c:v>
                </c:pt>
                <c:pt idx="362">
                  <c:v>42.24</c:v>
                </c:pt>
                <c:pt idx="363">
                  <c:v>42.260000000000012</c:v>
                </c:pt>
                <c:pt idx="364">
                  <c:v>42.28</c:v>
                </c:pt>
                <c:pt idx="365">
                  <c:v>42.3</c:v>
                </c:pt>
                <c:pt idx="366">
                  <c:v>42.32</c:v>
                </c:pt>
                <c:pt idx="367">
                  <c:v>42.339999999999996</c:v>
                </c:pt>
                <c:pt idx="368">
                  <c:v>42.36</c:v>
                </c:pt>
                <c:pt idx="369">
                  <c:v>42.379999999999995</c:v>
                </c:pt>
                <c:pt idx="370">
                  <c:v>42.4</c:v>
                </c:pt>
                <c:pt idx="371">
                  <c:v>42.42</c:v>
                </c:pt>
                <c:pt idx="372">
                  <c:v>42.44</c:v>
                </c:pt>
                <c:pt idx="373">
                  <c:v>42.46</c:v>
                </c:pt>
                <c:pt idx="374">
                  <c:v>42.48</c:v>
                </c:pt>
                <c:pt idx="375">
                  <c:v>42.5</c:v>
                </c:pt>
                <c:pt idx="376">
                  <c:v>42.52</c:v>
                </c:pt>
                <c:pt idx="377">
                  <c:v>42.54</c:v>
                </c:pt>
                <c:pt idx="378">
                  <c:v>42.56</c:v>
                </c:pt>
                <c:pt idx="379">
                  <c:v>42.58</c:v>
                </c:pt>
                <c:pt idx="380">
                  <c:v>42.6</c:v>
                </c:pt>
                <c:pt idx="381">
                  <c:v>42.620000000000012</c:v>
                </c:pt>
                <c:pt idx="382">
                  <c:v>42.64</c:v>
                </c:pt>
                <c:pt idx="383">
                  <c:v>42.660000000000011</c:v>
                </c:pt>
                <c:pt idx="384">
                  <c:v>42.68</c:v>
                </c:pt>
                <c:pt idx="385">
                  <c:v>42.7</c:v>
                </c:pt>
                <c:pt idx="386">
                  <c:v>42.720000000000013</c:v>
                </c:pt>
                <c:pt idx="387">
                  <c:v>42.74</c:v>
                </c:pt>
                <c:pt idx="388">
                  <c:v>42.760000000000012</c:v>
                </c:pt>
                <c:pt idx="389">
                  <c:v>42.78</c:v>
                </c:pt>
                <c:pt idx="390">
                  <c:v>42.8</c:v>
                </c:pt>
                <c:pt idx="391">
                  <c:v>42.82</c:v>
                </c:pt>
                <c:pt idx="392">
                  <c:v>42.839999999999996</c:v>
                </c:pt>
                <c:pt idx="393">
                  <c:v>42.86</c:v>
                </c:pt>
                <c:pt idx="394">
                  <c:v>42.879999999999995</c:v>
                </c:pt>
                <c:pt idx="395">
                  <c:v>42.9</c:v>
                </c:pt>
                <c:pt idx="396">
                  <c:v>42.92</c:v>
                </c:pt>
                <c:pt idx="397">
                  <c:v>42.94</c:v>
                </c:pt>
                <c:pt idx="398">
                  <c:v>42.96</c:v>
                </c:pt>
                <c:pt idx="399">
                  <c:v>42.98</c:v>
                </c:pt>
                <c:pt idx="400">
                  <c:v>43</c:v>
                </c:pt>
                <c:pt idx="401">
                  <c:v>43.02</c:v>
                </c:pt>
                <c:pt idx="402">
                  <c:v>43.04</c:v>
                </c:pt>
                <c:pt idx="403">
                  <c:v>43.06</c:v>
                </c:pt>
                <c:pt idx="404">
                  <c:v>43.08</c:v>
                </c:pt>
                <c:pt idx="405">
                  <c:v>43.1</c:v>
                </c:pt>
                <c:pt idx="406">
                  <c:v>43.120000000000012</c:v>
                </c:pt>
                <c:pt idx="407">
                  <c:v>43.14</c:v>
                </c:pt>
                <c:pt idx="408">
                  <c:v>43.160000000000011</c:v>
                </c:pt>
                <c:pt idx="409">
                  <c:v>43.18</c:v>
                </c:pt>
                <c:pt idx="410">
                  <c:v>43.2</c:v>
                </c:pt>
                <c:pt idx="411">
                  <c:v>43.220000000000013</c:v>
                </c:pt>
                <c:pt idx="412">
                  <c:v>43.24</c:v>
                </c:pt>
                <c:pt idx="413">
                  <c:v>43.260000000000012</c:v>
                </c:pt>
                <c:pt idx="414">
                  <c:v>43.28</c:v>
                </c:pt>
                <c:pt idx="415">
                  <c:v>43.3</c:v>
                </c:pt>
                <c:pt idx="416">
                  <c:v>43.32</c:v>
                </c:pt>
                <c:pt idx="417">
                  <c:v>43.339999999999996</c:v>
                </c:pt>
                <c:pt idx="418">
                  <c:v>43.36</c:v>
                </c:pt>
                <c:pt idx="419">
                  <c:v>43.379999999999995</c:v>
                </c:pt>
                <c:pt idx="420">
                  <c:v>43.4</c:v>
                </c:pt>
                <c:pt idx="421">
                  <c:v>43.42</c:v>
                </c:pt>
                <c:pt idx="422">
                  <c:v>43.44</c:v>
                </c:pt>
                <c:pt idx="423">
                  <c:v>43.46</c:v>
                </c:pt>
                <c:pt idx="424">
                  <c:v>43.48</c:v>
                </c:pt>
                <c:pt idx="425">
                  <c:v>43.5</c:v>
                </c:pt>
                <c:pt idx="426">
                  <c:v>43.52</c:v>
                </c:pt>
                <c:pt idx="427">
                  <c:v>43.54</c:v>
                </c:pt>
                <c:pt idx="428">
                  <c:v>43.56</c:v>
                </c:pt>
                <c:pt idx="429">
                  <c:v>43.58</c:v>
                </c:pt>
                <c:pt idx="430">
                  <c:v>43.6</c:v>
                </c:pt>
                <c:pt idx="431">
                  <c:v>43.620000000000012</c:v>
                </c:pt>
                <c:pt idx="432">
                  <c:v>43.64</c:v>
                </c:pt>
                <c:pt idx="433">
                  <c:v>43.660000000000011</c:v>
                </c:pt>
                <c:pt idx="434">
                  <c:v>43.68</c:v>
                </c:pt>
                <c:pt idx="435">
                  <c:v>43.7</c:v>
                </c:pt>
                <c:pt idx="436">
                  <c:v>43.720000000000013</c:v>
                </c:pt>
                <c:pt idx="437">
                  <c:v>43.74</c:v>
                </c:pt>
                <c:pt idx="438">
                  <c:v>43.760000000000012</c:v>
                </c:pt>
                <c:pt idx="439">
                  <c:v>43.78</c:v>
                </c:pt>
                <c:pt idx="440">
                  <c:v>43.8</c:v>
                </c:pt>
                <c:pt idx="441">
                  <c:v>43.82</c:v>
                </c:pt>
                <c:pt idx="442">
                  <c:v>43.839999999999996</c:v>
                </c:pt>
                <c:pt idx="443">
                  <c:v>43.86</c:v>
                </c:pt>
                <c:pt idx="444">
                  <c:v>43.879999999999995</c:v>
                </c:pt>
                <c:pt idx="445">
                  <c:v>43.9</c:v>
                </c:pt>
                <c:pt idx="446">
                  <c:v>43.92</c:v>
                </c:pt>
                <c:pt idx="447">
                  <c:v>43.94</c:v>
                </c:pt>
                <c:pt idx="448">
                  <c:v>43.96</c:v>
                </c:pt>
                <c:pt idx="449">
                  <c:v>43.98</c:v>
                </c:pt>
                <c:pt idx="450">
                  <c:v>44</c:v>
                </c:pt>
                <c:pt idx="451">
                  <c:v>44.02</c:v>
                </c:pt>
                <c:pt idx="452">
                  <c:v>44.04</c:v>
                </c:pt>
                <c:pt idx="453">
                  <c:v>44.06</c:v>
                </c:pt>
                <c:pt idx="454">
                  <c:v>44.08</c:v>
                </c:pt>
                <c:pt idx="455">
                  <c:v>44.1</c:v>
                </c:pt>
                <c:pt idx="456">
                  <c:v>44.120000000000012</c:v>
                </c:pt>
                <c:pt idx="457">
                  <c:v>44.14</c:v>
                </c:pt>
                <c:pt idx="458">
                  <c:v>44.160000000000011</c:v>
                </c:pt>
                <c:pt idx="459">
                  <c:v>44.18</c:v>
                </c:pt>
                <c:pt idx="460">
                  <c:v>44.2</c:v>
                </c:pt>
                <c:pt idx="461">
                  <c:v>44.220000000000013</c:v>
                </c:pt>
                <c:pt idx="462">
                  <c:v>44.24</c:v>
                </c:pt>
                <c:pt idx="463">
                  <c:v>44.260000000000012</c:v>
                </c:pt>
                <c:pt idx="464">
                  <c:v>44.28</c:v>
                </c:pt>
                <c:pt idx="465">
                  <c:v>44.3</c:v>
                </c:pt>
                <c:pt idx="466">
                  <c:v>44.32</c:v>
                </c:pt>
                <c:pt idx="467">
                  <c:v>44.339999999999996</c:v>
                </c:pt>
                <c:pt idx="468">
                  <c:v>44.36</c:v>
                </c:pt>
                <c:pt idx="469">
                  <c:v>44.379999999999995</c:v>
                </c:pt>
                <c:pt idx="470">
                  <c:v>44.4</c:v>
                </c:pt>
                <c:pt idx="471">
                  <c:v>44.42</c:v>
                </c:pt>
                <c:pt idx="472">
                  <c:v>44.44</c:v>
                </c:pt>
                <c:pt idx="473">
                  <c:v>44.46</c:v>
                </c:pt>
                <c:pt idx="474">
                  <c:v>44.48</c:v>
                </c:pt>
                <c:pt idx="475">
                  <c:v>44.5</c:v>
                </c:pt>
                <c:pt idx="476">
                  <c:v>44.52</c:v>
                </c:pt>
                <c:pt idx="477">
                  <c:v>44.54</c:v>
                </c:pt>
                <c:pt idx="478">
                  <c:v>44.56</c:v>
                </c:pt>
                <c:pt idx="479">
                  <c:v>44.58</c:v>
                </c:pt>
                <c:pt idx="480">
                  <c:v>44.6</c:v>
                </c:pt>
                <c:pt idx="481">
                  <c:v>44.620000000000012</c:v>
                </c:pt>
                <c:pt idx="482">
                  <c:v>44.64</c:v>
                </c:pt>
                <c:pt idx="483">
                  <c:v>44.660000000000011</c:v>
                </c:pt>
                <c:pt idx="484">
                  <c:v>44.68</c:v>
                </c:pt>
                <c:pt idx="485">
                  <c:v>44.7</c:v>
                </c:pt>
                <c:pt idx="486">
                  <c:v>44.720000000000013</c:v>
                </c:pt>
                <c:pt idx="487">
                  <c:v>44.74</c:v>
                </c:pt>
                <c:pt idx="488">
                  <c:v>44.760000000000012</c:v>
                </c:pt>
                <c:pt idx="489">
                  <c:v>44.78</c:v>
                </c:pt>
                <c:pt idx="490">
                  <c:v>44.8</c:v>
                </c:pt>
                <c:pt idx="491">
                  <c:v>44.82</c:v>
                </c:pt>
                <c:pt idx="492">
                  <c:v>44.839999999999996</c:v>
                </c:pt>
                <c:pt idx="493">
                  <c:v>44.86</c:v>
                </c:pt>
                <c:pt idx="494">
                  <c:v>44.879999999999995</c:v>
                </c:pt>
                <c:pt idx="495">
                  <c:v>44.9</c:v>
                </c:pt>
                <c:pt idx="496">
                  <c:v>44.92</c:v>
                </c:pt>
                <c:pt idx="497">
                  <c:v>44.94</c:v>
                </c:pt>
                <c:pt idx="498">
                  <c:v>44.96</c:v>
                </c:pt>
                <c:pt idx="499">
                  <c:v>44.98</c:v>
                </c:pt>
                <c:pt idx="500">
                  <c:v>45</c:v>
                </c:pt>
                <c:pt idx="501">
                  <c:v>45.02</c:v>
                </c:pt>
                <c:pt idx="502">
                  <c:v>45.04</c:v>
                </c:pt>
                <c:pt idx="503">
                  <c:v>45.06</c:v>
                </c:pt>
                <c:pt idx="504">
                  <c:v>45.08</c:v>
                </c:pt>
                <c:pt idx="505">
                  <c:v>45.1</c:v>
                </c:pt>
                <c:pt idx="506">
                  <c:v>45.120000000000012</c:v>
                </c:pt>
                <c:pt idx="507">
                  <c:v>45.14</c:v>
                </c:pt>
                <c:pt idx="508">
                  <c:v>45.160000000000011</c:v>
                </c:pt>
                <c:pt idx="509">
                  <c:v>45.18</c:v>
                </c:pt>
                <c:pt idx="510">
                  <c:v>45.2</c:v>
                </c:pt>
                <c:pt idx="511">
                  <c:v>45.220000000000013</c:v>
                </c:pt>
                <c:pt idx="512">
                  <c:v>45.24</c:v>
                </c:pt>
                <c:pt idx="513">
                  <c:v>45.260000000000012</c:v>
                </c:pt>
                <c:pt idx="514">
                  <c:v>45.28</c:v>
                </c:pt>
                <c:pt idx="515">
                  <c:v>45.3</c:v>
                </c:pt>
                <c:pt idx="516">
                  <c:v>45.32</c:v>
                </c:pt>
                <c:pt idx="517">
                  <c:v>45.339999999999996</c:v>
                </c:pt>
                <c:pt idx="518">
                  <c:v>45.36</c:v>
                </c:pt>
                <c:pt idx="519">
                  <c:v>45.379999999999995</c:v>
                </c:pt>
                <c:pt idx="520">
                  <c:v>45.4</c:v>
                </c:pt>
                <c:pt idx="521">
                  <c:v>45.42</c:v>
                </c:pt>
                <c:pt idx="522">
                  <c:v>45.44</c:v>
                </c:pt>
                <c:pt idx="523">
                  <c:v>45.46</c:v>
                </c:pt>
                <c:pt idx="524">
                  <c:v>45.48</c:v>
                </c:pt>
                <c:pt idx="525">
                  <c:v>45.5</c:v>
                </c:pt>
                <c:pt idx="526">
                  <c:v>45.52</c:v>
                </c:pt>
                <c:pt idx="527">
                  <c:v>45.54</c:v>
                </c:pt>
                <c:pt idx="528">
                  <c:v>45.56</c:v>
                </c:pt>
                <c:pt idx="529">
                  <c:v>45.58</c:v>
                </c:pt>
                <c:pt idx="530">
                  <c:v>45.6</c:v>
                </c:pt>
                <c:pt idx="531">
                  <c:v>45.620000000000012</c:v>
                </c:pt>
                <c:pt idx="532">
                  <c:v>45.64</c:v>
                </c:pt>
                <c:pt idx="533">
                  <c:v>45.660000000000011</c:v>
                </c:pt>
                <c:pt idx="534">
                  <c:v>45.68</c:v>
                </c:pt>
                <c:pt idx="535">
                  <c:v>45.7</c:v>
                </c:pt>
                <c:pt idx="536">
                  <c:v>45.720000000000013</c:v>
                </c:pt>
                <c:pt idx="537">
                  <c:v>45.74</c:v>
                </c:pt>
                <c:pt idx="538">
                  <c:v>45.760000000000012</c:v>
                </c:pt>
                <c:pt idx="539">
                  <c:v>45.78</c:v>
                </c:pt>
                <c:pt idx="540">
                  <c:v>45.8</c:v>
                </c:pt>
                <c:pt idx="541">
                  <c:v>45.82</c:v>
                </c:pt>
                <c:pt idx="542">
                  <c:v>45.839999999999996</c:v>
                </c:pt>
                <c:pt idx="543">
                  <c:v>45.86</c:v>
                </c:pt>
                <c:pt idx="544">
                  <c:v>45.879999999999995</c:v>
                </c:pt>
                <c:pt idx="545">
                  <c:v>45.9</c:v>
                </c:pt>
                <c:pt idx="546">
                  <c:v>45.92</c:v>
                </c:pt>
                <c:pt idx="547">
                  <c:v>45.94</c:v>
                </c:pt>
                <c:pt idx="548">
                  <c:v>45.96</c:v>
                </c:pt>
                <c:pt idx="549">
                  <c:v>45.98</c:v>
                </c:pt>
                <c:pt idx="550">
                  <c:v>46</c:v>
                </c:pt>
                <c:pt idx="551">
                  <c:v>46.02</c:v>
                </c:pt>
                <c:pt idx="552">
                  <c:v>46.04</c:v>
                </c:pt>
                <c:pt idx="553">
                  <c:v>46.06</c:v>
                </c:pt>
                <c:pt idx="554">
                  <c:v>46.08</c:v>
                </c:pt>
                <c:pt idx="555">
                  <c:v>46.1</c:v>
                </c:pt>
                <c:pt idx="556">
                  <c:v>46.120000000000012</c:v>
                </c:pt>
                <c:pt idx="557">
                  <c:v>46.14</c:v>
                </c:pt>
                <c:pt idx="558">
                  <c:v>46.160000000000011</c:v>
                </c:pt>
                <c:pt idx="559">
                  <c:v>46.18</c:v>
                </c:pt>
                <c:pt idx="560">
                  <c:v>46.2</c:v>
                </c:pt>
                <c:pt idx="561">
                  <c:v>46.220000000000013</c:v>
                </c:pt>
                <c:pt idx="562">
                  <c:v>46.24</c:v>
                </c:pt>
                <c:pt idx="563">
                  <c:v>46.260000000000012</c:v>
                </c:pt>
                <c:pt idx="564">
                  <c:v>46.28</c:v>
                </c:pt>
                <c:pt idx="565">
                  <c:v>46.3</c:v>
                </c:pt>
                <c:pt idx="566">
                  <c:v>46.32</c:v>
                </c:pt>
                <c:pt idx="567">
                  <c:v>46.339999999999996</c:v>
                </c:pt>
                <c:pt idx="568">
                  <c:v>46.36</c:v>
                </c:pt>
                <c:pt idx="569">
                  <c:v>46.379999999999995</c:v>
                </c:pt>
                <c:pt idx="570">
                  <c:v>46.4</c:v>
                </c:pt>
                <c:pt idx="571">
                  <c:v>46.42</c:v>
                </c:pt>
                <c:pt idx="572">
                  <c:v>46.44</c:v>
                </c:pt>
                <c:pt idx="573">
                  <c:v>46.46</c:v>
                </c:pt>
                <c:pt idx="574">
                  <c:v>46.48</c:v>
                </c:pt>
                <c:pt idx="575">
                  <c:v>46.5</c:v>
                </c:pt>
                <c:pt idx="576">
                  <c:v>46.52</c:v>
                </c:pt>
                <c:pt idx="577">
                  <c:v>46.54</c:v>
                </c:pt>
                <c:pt idx="578">
                  <c:v>46.56</c:v>
                </c:pt>
                <c:pt idx="579">
                  <c:v>46.58</c:v>
                </c:pt>
                <c:pt idx="580">
                  <c:v>46.6</c:v>
                </c:pt>
                <c:pt idx="581">
                  <c:v>46.620000000000012</c:v>
                </c:pt>
                <c:pt idx="582">
                  <c:v>46.64</c:v>
                </c:pt>
                <c:pt idx="583">
                  <c:v>46.660000000000011</c:v>
                </c:pt>
                <c:pt idx="584">
                  <c:v>46.68</c:v>
                </c:pt>
                <c:pt idx="585">
                  <c:v>46.7</c:v>
                </c:pt>
                <c:pt idx="586">
                  <c:v>46.720000000000013</c:v>
                </c:pt>
                <c:pt idx="587">
                  <c:v>46.74</c:v>
                </c:pt>
                <c:pt idx="588">
                  <c:v>46.760000000000012</c:v>
                </c:pt>
                <c:pt idx="589">
                  <c:v>46.78</c:v>
                </c:pt>
                <c:pt idx="590">
                  <c:v>46.8</c:v>
                </c:pt>
                <c:pt idx="591">
                  <c:v>46.82</c:v>
                </c:pt>
                <c:pt idx="592">
                  <c:v>46.839999999999996</c:v>
                </c:pt>
                <c:pt idx="593">
                  <c:v>46.86</c:v>
                </c:pt>
                <c:pt idx="594">
                  <c:v>46.879999999999995</c:v>
                </c:pt>
                <c:pt idx="595">
                  <c:v>46.9</c:v>
                </c:pt>
                <c:pt idx="596">
                  <c:v>46.92</c:v>
                </c:pt>
                <c:pt idx="597">
                  <c:v>46.94</c:v>
                </c:pt>
                <c:pt idx="598">
                  <c:v>46.96</c:v>
                </c:pt>
                <c:pt idx="599">
                  <c:v>46.98</c:v>
                </c:pt>
                <c:pt idx="600">
                  <c:v>47</c:v>
                </c:pt>
                <c:pt idx="601">
                  <c:v>47.02</c:v>
                </c:pt>
                <c:pt idx="602">
                  <c:v>47.04</c:v>
                </c:pt>
                <c:pt idx="603">
                  <c:v>47.06</c:v>
                </c:pt>
                <c:pt idx="604">
                  <c:v>47.08</c:v>
                </c:pt>
                <c:pt idx="605">
                  <c:v>47.1</c:v>
                </c:pt>
                <c:pt idx="606">
                  <c:v>47.120000000000012</c:v>
                </c:pt>
                <c:pt idx="607">
                  <c:v>47.14</c:v>
                </c:pt>
                <c:pt idx="608">
                  <c:v>47.160000000000011</c:v>
                </c:pt>
                <c:pt idx="609">
                  <c:v>47.18</c:v>
                </c:pt>
                <c:pt idx="610">
                  <c:v>47.2</c:v>
                </c:pt>
                <c:pt idx="611">
                  <c:v>47.220000000000013</c:v>
                </c:pt>
                <c:pt idx="612">
                  <c:v>47.24</c:v>
                </c:pt>
                <c:pt idx="613">
                  <c:v>47.260000000000012</c:v>
                </c:pt>
                <c:pt idx="614">
                  <c:v>47.28</c:v>
                </c:pt>
                <c:pt idx="615">
                  <c:v>47.3</c:v>
                </c:pt>
                <c:pt idx="616">
                  <c:v>47.32</c:v>
                </c:pt>
                <c:pt idx="617">
                  <c:v>47.339999999999996</c:v>
                </c:pt>
                <c:pt idx="618">
                  <c:v>47.36</c:v>
                </c:pt>
                <c:pt idx="619">
                  <c:v>47.379999999999995</c:v>
                </c:pt>
                <c:pt idx="620">
                  <c:v>47.4</c:v>
                </c:pt>
                <c:pt idx="621">
                  <c:v>47.42</c:v>
                </c:pt>
                <c:pt idx="622">
                  <c:v>47.44</c:v>
                </c:pt>
                <c:pt idx="623">
                  <c:v>47.46</c:v>
                </c:pt>
                <c:pt idx="624">
                  <c:v>47.48</c:v>
                </c:pt>
                <c:pt idx="625">
                  <c:v>47.5</c:v>
                </c:pt>
                <c:pt idx="626">
                  <c:v>47.52</c:v>
                </c:pt>
                <c:pt idx="627">
                  <c:v>47.54</c:v>
                </c:pt>
                <c:pt idx="628">
                  <c:v>47.56</c:v>
                </c:pt>
                <c:pt idx="629">
                  <c:v>47.58</c:v>
                </c:pt>
                <c:pt idx="630">
                  <c:v>47.6</c:v>
                </c:pt>
                <c:pt idx="631">
                  <c:v>47.620000000000012</c:v>
                </c:pt>
                <c:pt idx="632">
                  <c:v>47.64</c:v>
                </c:pt>
                <c:pt idx="633">
                  <c:v>47.660000000000011</c:v>
                </c:pt>
                <c:pt idx="634">
                  <c:v>47.68</c:v>
                </c:pt>
                <c:pt idx="635">
                  <c:v>47.7</c:v>
                </c:pt>
                <c:pt idx="636">
                  <c:v>47.720000000000013</c:v>
                </c:pt>
                <c:pt idx="637">
                  <c:v>47.74</c:v>
                </c:pt>
                <c:pt idx="638">
                  <c:v>47.760000000000012</c:v>
                </c:pt>
                <c:pt idx="639">
                  <c:v>47.78</c:v>
                </c:pt>
                <c:pt idx="640">
                  <c:v>47.8</c:v>
                </c:pt>
                <c:pt idx="641">
                  <c:v>47.82</c:v>
                </c:pt>
                <c:pt idx="642">
                  <c:v>47.839999999999996</c:v>
                </c:pt>
                <c:pt idx="643">
                  <c:v>47.86</c:v>
                </c:pt>
                <c:pt idx="644">
                  <c:v>47.879999999999995</c:v>
                </c:pt>
                <c:pt idx="645">
                  <c:v>47.9</c:v>
                </c:pt>
                <c:pt idx="646">
                  <c:v>47.92</c:v>
                </c:pt>
                <c:pt idx="647">
                  <c:v>47.94</c:v>
                </c:pt>
                <c:pt idx="648">
                  <c:v>47.96</c:v>
                </c:pt>
                <c:pt idx="649">
                  <c:v>47.98</c:v>
                </c:pt>
                <c:pt idx="650">
                  <c:v>48</c:v>
                </c:pt>
                <c:pt idx="651">
                  <c:v>48.02</c:v>
                </c:pt>
                <c:pt idx="652">
                  <c:v>48.04</c:v>
                </c:pt>
                <c:pt idx="653">
                  <c:v>48.06</c:v>
                </c:pt>
                <c:pt idx="654">
                  <c:v>48.08</c:v>
                </c:pt>
                <c:pt idx="655">
                  <c:v>48.1</c:v>
                </c:pt>
                <c:pt idx="656">
                  <c:v>48.120000000000012</c:v>
                </c:pt>
                <c:pt idx="657">
                  <c:v>48.14</c:v>
                </c:pt>
                <c:pt idx="658">
                  <c:v>48.160000000000011</c:v>
                </c:pt>
                <c:pt idx="659">
                  <c:v>48.18</c:v>
                </c:pt>
                <c:pt idx="660">
                  <c:v>48.2</c:v>
                </c:pt>
                <c:pt idx="661">
                  <c:v>48.220000000000013</c:v>
                </c:pt>
                <c:pt idx="662">
                  <c:v>48.24</c:v>
                </c:pt>
                <c:pt idx="663">
                  <c:v>48.260000000000012</c:v>
                </c:pt>
                <c:pt idx="664">
                  <c:v>48.28</c:v>
                </c:pt>
                <c:pt idx="665">
                  <c:v>48.3</c:v>
                </c:pt>
                <c:pt idx="666">
                  <c:v>48.32</c:v>
                </c:pt>
                <c:pt idx="667">
                  <c:v>48.339999999999996</c:v>
                </c:pt>
                <c:pt idx="668">
                  <c:v>48.36</c:v>
                </c:pt>
                <c:pt idx="669">
                  <c:v>48.379999999999995</c:v>
                </c:pt>
                <c:pt idx="670">
                  <c:v>48.4</c:v>
                </c:pt>
                <c:pt idx="671">
                  <c:v>48.42</c:v>
                </c:pt>
                <c:pt idx="672">
                  <c:v>48.44</c:v>
                </c:pt>
                <c:pt idx="673">
                  <c:v>48.46</c:v>
                </c:pt>
                <c:pt idx="674">
                  <c:v>48.48</c:v>
                </c:pt>
                <c:pt idx="675">
                  <c:v>48.5</c:v>
                </c:pt>
                <c:pt idx="676">
                  <c:v>48.52</c:v>
                </c:pt>
                <c:pt idx="677">
                  <c:v>48.54</c:v>
                </c:pt>
                <c:pt idx="678">
                  <c:v>48.56</c:v>
                </c:pt>
                <c:pt idx="679">
                  <c:v>48.58</c:v>
                </c:pt>
                <c:pt idx="680">
                  <c:v>48.6</c:v>
                </c:pt>
                <c:pt idx="681">
                  <c:v>48.620000000000012</c:v>
                </c:pt>
                <c:pt idx="682">
                  <c:v>48.64</c:v>
                </c:pt>
                <c:pt idx="683">
                  <c:v>48.660000000000011</c:v>
                </c:pt>
                <c:pt idx="684">
                  <c:v>48.68</c:v>
                </c:pt>
                <c:pt idx="685">
                  <c:v>48.7</c:v>
                </c:pt>
                <c:pt idx="686">
                  <c:v>48.720000000000013</c:v>
                </c:pt>
                <c:pt idx="687">
                  <c:v>48.74</c:v>
                </c:pt>
                <c:pt idx="688">
                  <c:v>48.760000000000012</c:v>
                </c:pt>
                <c:pt idx="689">
                  <c:v>48.78</c:v>
                </c:pt>
                <c:pt idx="690">
                  <c:v>48.8</c:v>
                </c:pt>
                <c:pt idx="691">
                  <c:v>48.82</c:v>
                </c:pt>
                <c:pt idx="692">
                  <c:v>48.839999999999996</c:v>
                </c:pt>
                <c:pt idx="693">
                  <c:v>48.86</c:v>
                </c:pt>
                <c:pt idx="694">
                  <c:v>48.879999999999995</c:v>
                </c:pt>
                <c:pt idx="695">
                  <c:v>48.9</c:v>
                </c:pt>
                <c:pt idx="696">
                  <c:v>48.92</c:v>
                </c:pt>
                <c:pt idx="697">
                  <c:v>48.94</c:v>
                </c:pt>
                <c:pt idx="698">
                  <c:v>48.96</c:v>
                </c:pt>
                <c:pt idx="699">
                  <c:v>48.98</c:v>
                </c:pt>
                <c:pt idx="700">
                  <c:v>49</c:v>
                </c:pt>
                <c:pt idx="701">
                  <c:v>49.02</c:v>
                </c:pt>
                <c:pt idx="702">
                  <c:v>49.04</c:v>
                </c:pt>
                <c:pt idx="703">
                  <c:v>49.06</c:v>
                </c:pt>
                <c:pt idx="704">
                  <c:v>49.08</c:v>
                </c:pt>
                <c:pt idx="705">
                  <c:v>49.1</c:v>
                </c:pt>
                <c:pt idx="706">
                  <c:v>49.120000000000012</c:v>
                </c:pt>
                <c:pt idx="707">
                  <c:v>49.14</c:v>
                </c:pt>
                <c:pt idx="708">
                  <c:v>49.160000000000011</c:v>
                </c:pt>
                <c:pt idx="709">
                  <c:v>49.18</c:v>
                </c:pt>
                <c:pt idx="710">
                  <c:v>49.2</c:v>
                </c:pt>
                <c:pt idx="711">
                  <c:v>49.220000000000013</c:v>
                </c:pt>
                <c:pt idx="712">
                  <c:v>49.24</c:v>
                </c:pt>
                <c:pt idx="713">
                  <c:v>49.260000000000012</c:v>
                </c:pt>
                <c:pt idx="714">
                  <c:v>49.28</c:v>
                </c:pt>
                <c:pt idx="715">
                  <c:v>49.3</c:v>
                </c:pt>
                <c:pt idx="716">
                  <c:v>49.32</c:v>
                </c:pt>
                <c:pt idx="717">
                  <c:v>49.339999999999996</c:v>
                </c:pt>
                <c:pt idx="718">
                  <c:v>49.36</c:v>
                </c:pt>
                <c:pt idx="719">
                  <c:v>49.379999999999995</c:v>
                </c:pt>
                <c:pt idx="720">
                  <c:v>49.4</c:v>
                </c:pt>
                <c:pt idx="721">
                  <c:v>49.42</c:v>
                </c:pt>
                <c:pt idx="722">
                  <c:v>49.44</c:v>
                </c:pt>
                <c:pt idx="723">
                  <c:v>49.46</c:v>
                </c:pt>
                <c:pt idx="724">
                  <c:v>49.48</c:v>
                </c:pt>
                <c:pt idx="725">
                  <c:v>49.5</c:v>
                </c:pt>
                <c:pt idx="726">
                  <c:v>49.52</c:v>
                </c:pt>
                <c:pt idx="727">
                  <c:v>49.54</c:v>
                </c:pt>
                <c:pt idx="728">
                  <c:v>49.56</c:v>
                </c:pt>
                <c:pt idx="729">
                  <c:v>49.58</c:v>
                </c:pt>
                <c:pt idx="730">
                  <c:v>49.6</c:v>
                </c:pt>
                <c:pt idx="731">
                  <c:v>49.620000000000012</c:v>
                </c:pt>
                <c:pt idx="732">
                  <c:v>49.64</c:v>
                </c:pt>
                <c:pt idx="733">
                  <c:v>49.660000000000011</c:v>
                </c:pt>
                <c:pt idx="734">
                  <c:v>49.68</c:v>
                </c:pt>
                <c:pt idx="735">
                  <c:v>49.7</c:v>
                </c:pt>
                <c:pt idx="736">
                  <c:v>49.720000000000013</c:v>
                </c:pt>
                <c:pt idx="737">
                  <c:v>49.74</c:v>
                </c:pt>
                <c:pt idx="738">
                  <c:v>49.760000000000012</c:v>
                </c:pt>
                <c:pt idx="739">
                  <c:v>49.78</c:v>
                </c:pt>
                <c:pt idx="740">
                  <c:v>49.8</c:v>
                </c:pt>
                <c:pt idx="741">
                  <c:v>49.82</c:v>
                </c:pt>
                <c:pt idx="742">
                  <c:v>49.839999999999996</c:v>
                </c:pt>
                <c:pt idx="743">
                  <c:v>49.86</c:v>
                </c:pt>
                <c:pt idx="744">
                  <c:v>49.879999999999995</c:v>
                </c:pt>
                <c:pt idx="745">
                  <c:v>49.9</c:v>
                </c:pt>
                <c:pt idx="746">
                  <c:v>49.92</c:v>
                </c:pt>
                <c:pt idx="747">
                  <c:v>49.94</c:v>
                </c:pt>
                <c:pt idx="748">
                  <c:v>49.96</c:v>
                </c:pt>
                <c:pt idx="749">
                  <c:v>49.98</c:v>
                </c:pt>
                <c:pt idx="750">
                  <c:v>50</c:v>
                </c:pt>
                <c:pt idx="751">
                  <c:v>50.02</c:v>
                </c:pt>
                <c:pt idx="752">
                  <c:v>50.04</c:v>
                </c:pt>
                <c:pt idx="753">
                  <c:v>50.06</c:v>
                </c:pt>
                <c:pt idx="754">
                  <c:v>50.08</c:v>
                </c:pt>
                <c:pt idx="755">
                  <c:v>50.1</c:v>
                </c:pt>
                <c:pt idx="756">
                  <c:v>50.120000000000012</c:v>
                </c:pt>
                <c:pt idx="757">
                  <c:v>50.14</c:v>
                </c:pt>
                <c:pt idx="758">
                  <c:v>50.160000000000011</c:v>
                </c:pt>
                <c:pt idx="759">
                  <c:v>50.18</c:v>
                </c:pt>
                <c:pt idx="760">
                  <c:v>50.2</c:v>
                </c:pt>
                <c:pt idx="761">
                  <c:v>50.220000000000013</c:v>
                </c:pt>
                <c:pt idx="762">
                  <c:v>50.24</c:v>
                </c:pt>
                <c:pt idx="763">
                  <c:v>50.260000000000012</c:v>
                </c:pt>
                <c:pt idx="764">
                  <c:v>50.28</c:v>
                </c:pt>
                <c:pt idx="765">
                  <c:v>50.3</c:v>
                </c:pt>
                <c:pt idx="766">
                  <c:v>50.32</c:v>
                </c:pt>
                <c:pt idx="767">
                  <c:v>50.339999999999996</c:v>
                </c:pt>
                <c:pt idx="768">
                  <c:v>50.36</c:v>
                </c:pt>
                <c:pt idx="769">
                  <c:v>50.379999999999995</c:v>
                </c:pt>
                <c:pt idx="770">
                  <c:v>50.4</c:v>
                </c:pt>
                <c:pt idx="771">
                  <c:v>50.42</c:v>
                </c:pt>
                <c:pt idx="772">
                  <c:v>50.44</c:v>
                </c:pt>
                <c:pt idx="773">
                  <c:v>50.46</c:v>
                </c:pt>
                <c:pt idx="774">
                  <c:v>50.48</c:v>
                </c:pt>
                <c:pt idx="775">
                  <c:v>50.5</c:v>
                </c:pt>
                <c:pt idx="776">
                  <c:v>50.52</c:v>
                </c:pt>
                <c:pt idx="777">
                  <c:v>50.54</c:v>
                </c:pt>
                <c:pt idx="778">
                  <c:v>50.56</c:v>
                </c:pt>
                <c:pt idx="779">
                  <c:v>50.58</c:v>
                </c:pt>
                <c:pt idx="780">
                  <c:v>50.6</c:v>
                </c:pt>
                <c:pt idx="781">
                  <c:v>50.620000000000012</c:v>
                </c:pt>
                <c:pt idx="782">
                  <c:v>50.64</c:v>
                </c:pt>
                <c:pt idx="783">
                  <c:v>50.660000000000011</c:v>
                </c:pt>
                <c:pt idx="784">
                  <c:v>50.68</c:v>
                </c:pt>
                <c:pt idx="785">
                  <c:v>50.7</c:v>
                </c:pt>
                <c:pt idx="786">
                  <c:v>50.720000000000013</c:v>
                </c:pt>
                <c:pt idx="787">
                  <c:v>50.74</c:v>
                </c:pt>
                <c:pt idx="788">
                  <c:v>50.760000000000012</c:v>
                </c:pt>
                <c:pt idx="789">
                  <c:v>50.78</c:v>
                </c:pt>
                <c:pt idx="790">
                  <c:v>50.8</c:v>
                </c:pt>
                <c:pt idx="791">
                  <c:v>50.82</c:v>
                </c:pt>
                <c:pt idx="792">
                  <c:v>50.839999999999996</c:v>
                </c:pt>
                <c:pt idx="793">
                  <c:v>50.86</c:v>
                </c:pt>
                <c:pt idx="794">
                  <c:v>50.879999999999995</c:v>
                </c:pt>
                <c:pt idx="795">
                  <c:v>50.9</c:v>
                </c:pt>
                <c:pt idx="796">
                  <c:v>50.92</c:v>
                </c:pt>
                <c:pt idx="797">
                  <c:v>50.94</c:v>
                </c:pt>
                <c:pt idx="798">
                  <c:v>50.96</c:v>
                </c:pt>
                <c:pt idx="799">
                  <c:v>50.98</c:v>
                </c:pt>
                <c:pt idx="800">
                  <c:v>51</c:v>
                </c:pt>
                <c:pt idx="801">
                  <c:v>51.02</c:v>
                </c:pt>
                <c:pt idx="802">
                  <c:v>51.04</c:v>
                </c:pt>
                <c:pt idx="803">
                  <c:v>51.06</c:v>
                </c:pt>
                <c:pt idx="804">
                  <c:v>51.08</c:v>
                </c:pt>
                <c:pt idx="805">
                  <c:v>51.1</c:v>
                </c:pt>
                <c:pt idx="806">
                  <c:v>51.120000000000012</c:v>
                </c:pt>
                <c:pt idx="807">
                  <c:v>51.14</c:v>
                </c:pt>
                <c:pt idx="808">
                  <c:v>51.160000000000011</c:v>
                </c:pt>
                <c:pt idx="809">
                  <c:v>51.18</c:v>
                </c:pt>
                <c:pt idx="810">
                  <c:v>51.2</c:v>
                </c:pt>
                <c:pt idx="811">
                  <c:v>51.220000000000013</c:v>
                </c:pt>
                <c:pt idx="812">
                  <c:v>51.24</c:v>
                </c:pt>
                <c:pt idx="813">
                  <c:v>51.260000000000012</c:v>
                </c:pt>
                <c:pt idx="814">
                  <c:v>51.28</c:v>
                </c:pt>
                <c:pt idx="815">
                  <c:v>51.3</c:v>
                </c:pt>
                <c:pt idx="816">
                  <c:v>51.32</c:v>
                </c:pt>
                <c:pt idx="817">
                  <c:v>51.339999999999996</c:v>
                </c:pt>
                <c:pt idx="818">
                  <c:v>51.36</c:v>
                </c:pt>
                <c:pt idx="819">
                  <c:v>51.379999999999995</c:v>
                </c:pt>
                <c:pt idx="820">
                  <c:v>51.4</c:v>
                </c:pt>
                <c:pt idx="821">
                  <c:v>51.42</c:v>
                </c:pt>
                <c:pt idx="822">
                  <c:v>51.44</c:v>
                </c:pt>
                <c:pt idx="823">
                  <c:v>51.46</c:v>
                </c:pt>
                <c:pt idx="824">
                  <c:v>51.48</c:v>
                </c:pt>
                <c:pt idx="825">
                  <c:v>51.5</c:v>
                </c:pt>
                <c:pt idx="826">
                  <c:v>51.52</c:v>
                </c:pt>
                <c:pt idx="827">
                  <c:v>51.54</c:v>
                </c:pt>
                <c:pt idx="828">
                  <c:v>51.56</c:v>
                </c:pt>
                <c:pt idx="829">
                  <c:v>51.58</c:v>
                </c:pt>
                <c:pt idx="830">
                  <c:v>51.6</c:v>
                </c:pt>
                <c:pt idx="831">
                  <c:v>51.620000000000012</c:v>
                </c:pt>
                <c:pt idx="832">
                  <c:v>51.64</c:v>
                </c:pt>
                <c:pt idx="833">
                  <c:v>51.660000000000011</c:v>
                </c:pt>
                <c:pt idx="834">
                  <c:v>51.68</c:v>
                </c:pt>
                <c:pt idx="835">
                  <c:v>51.7</c:v>
                </c:pt>
                <c:pt idx="836">
                  <c:v>51.720000000000013</c:v>
                </c:pt>
                <c:pt idx="837">
                  <c:v>51.74</c:v>
                </c:pt>
                <c:pt idx="838">
                  <c:v>51.760000000000012</c:v>
                </c:pt>
                <c:pt idx="839">
                  <c:v>51.78</c:v>
                </c:pt>
                <c:pt idx="840">
                  <c:v>51.8</c:v>
                </c:pt>
                <c:pt idx="841">
                  <c:v>51.82</c:v>
                </c:pt>
                <c:pt idx="842">
                  <c:v>51.839999999999996</c:v>
                </c:pt>
                <c:pt idx="843">
                  <c:v>51.86</c:v>
                </c:pt>
                <c:pt idx="844">
                  <c:v>51.879999999999995</c:v>
                </c:pt>
                <c:pt idx="845">
                  <c:v>51.9</c:v>
                </c:pt>
                <c:pt idx="846">
                  <c:v>51.92</c:v>
                </c:pt>
                <c:pt idx="847">
                  <c:v>51.94</c:v>
                </c:pt>
                <c:pt idx="848">
                  <c:v>51.96</c:v>
                </c:pt>
                <c:pt idx="849">
                  <c:v>51.98</c:v>
                </c:pt>
                <c:pt idx="850">
                  <c:v>52</c:v>
                </c:pt>
                <c:pt idx="851">
                  <c:v>52.02</c:v>
                </c:pt>
                <c:pt idx="852">
                  <c:v>52.04</c:v>
                </c:pt>
                <c:pt idx="853">
                  <c:v>52.06</c:v>
                </c:pt>
                <c:pt idx="854">
                  <c:v>52.08</c:v>
                </c:pt>
                <c:pt idx="855">
                  <c:v>52.1</c:v>
                </c:pt>
                <c:pt idx="856">
                  <c:v>52.120000000000012</c:v>
                </c:pt>
                <c:pt idx="857">
                  <c:v>52.14</c:v>
                </c:pt>
                <c:pt idx="858">
                  <c:v>52.160000000000011</c:v>
                </c:pt>
                <c:pt idx="859">
                  <c:v>52.18</c:v>
                </c:pt>
                <c:pt idx="860">
                  <c:v>52.2</c:v>
                </c:pt>
                <c:pt idx="861">
                  <c:v>52.220000000000013</c:v>
                </c:pt>
                <c:pt idx="862">
                  <c:v>52.24</c:v>
                </c:pt>
                <c:pt idx="863">
                  <c:v>52.260000000000012</c:v>
                </c:pt>
                <c:pt idx="864">
                  <c:v>52.28</c:v>
                </c:pt>
                <c:pt idx="865">
                  <c:v>52.3</c:v>
                </c:pt>
                <c:pt idx="866">
                  <c:v>52.32</c:v>
                </c:pt>
                <c:pt idx="867">
                  <c:v>52.339999999999996</c:v>
                </c:pt>
                <c:pt idx="868">
                  <c:v>52.36</c:v>
                </c:pt>
                <c:pt idx="869">
                  <c:v>52.379999999999995</c:v>
                </c:pt>
                <c:pt idx="870">
                  <c:v>52.4</c:v>
                </c:pt>
                <c:pt idx="871">
                  <c:v>52.42</c:v>
                </c:pt>
                <c:pt idx="872">
                  <c:v>52.44</c:v>
                </c:pt>
                <c:pt idx="873">
                  <c:v>52.46</c:v>
                </c:pt>
                <c:pt idx="874">
                  <c:v>52.48</c:v>
                </c:pt>
                <c:pt idx="875">
                  <c:v>52.5</c:v>
                </c:pt>
                <c:pt idx="876">
                  <c:v>52.52</c:v>
                </c:pt>
                <c:pt idx="877">
                  <c:v>52.54</c:v>
                </c:pt>
                <c:pt idx="878">
                  <c:v>52.56</c:v>
                </c:pt>
                <c:pt idx="879">
                  <c:v>52.58</c:v>
                </c:pt>
                <c:pt idx="880">
                  <c:v>52.6</c:v>
                </c:pt>
                <c:pt idx="881">
                  <c:v>52.620000000000012</c:v>
                </c:pt>
                <c:pt idx="882">
                  <c:v>52.64</c:v>
                </c:pt>
                <c:pt idx="883">
                  <c:v>52.660000000000011</c:v>
                </c:pt>
                <c:pt idx="884">
                  <c:v>52.68</c:v>
                </c:pt>
                <c:pt idx="885">
                  <c:v>52.7</c:v>
                </c:pt>
                <c:pt idx="886">
                  <c:v>52.720000000000013</c:v>
                </c:pt>
                <c:pt idx="887">
                  <c:v>52.74</c:v>
                </c:pt>
                <c:pt idx="888">
                  <c:v>52.760000000000012</c:v>
                </c:pt>
                <c:pt idx="889">
                  <c:v>52.78</c:v>
                </c:pt>
                <c:pt idx="890">
                  <c:v>52.8</c:v>
                </c:pt>
                <c:pt idx="891">
                  <c:v>52.82</c:v>
                </c:pt>
                <c:pt idx="892">
                  <c:v>52.839999999999996</c:v>
                </c:pt>
                <c:pt idx="893">
                  <c:v>52.86</c:v>
                </c:pt>
                <c:pt idx="894">
                  <c:v>52.879999999999995</c:v>
                </c:pt>
                <c:pt idx="895">
                  <c:v>52.9</c:v>
                </c:pt>
                <c:pt idx="896">
                  <c:v>52.92</c:v>
                </c:pt>
                <c:pt idx="897">
                  <c:v>52.94</c:v>
                </c:pt>
                <c:pt idx="898">
                  <c:v>52.96</c:v>
                </c:pt>
                <c:pt idx="899">
                  <c:v>52.98</c:v>
                </c:pt>
                <c:pt idx="900">
                  <c:v>53</c:v>
                </c:pt>
                <c:pt idx="901">
                  <c:v>53.02</c:v>
                </c:pt>
                <c:pt idx="902">
                  <c:v>53.04</c:v>
                </c:pt>
                <c:pt idx="903">
                  <c:v>53.06</c:v>
                </c:pt>
                <c:pt idx="904">
                  <c:v>53.08</c:v>
                </c:pt>
                <c:pt idx="905">
                  <c:v>53.1</c:v>
                </c:pt>
                <c:pt idx="906">
                  <c:v>53.120000000000012</c:v>
                </c:pt>
                <c:pt idx="907">
                  <c:v>53.14</c:v>
                </c:pt>
                <c:pt idx="908">
                  <c:v>53.160000000000011</c:v>
                </c:pt>
                <c:pt idx="909">
                  <c:v>53.18</c:v>
                </c:pt>
                <c:pt idx="910">
                  <c:v>53.2</c:v>
                </c:pt>
                <c:pt idx="911">
                  <c:v>53.220000000000013</c:v>
                </c:pt>
                <c:pt idx="912">
                  <c:v>53.24</c:v>
                </c:pt>
                <c:pt idx="913">
                  <c:v>53.260000000000012</c:v>
                </c:pt>
                <c:pt idx="914">
                  <c:v>53.28</c:v>
                </c:pt>
                <c:pt idx="915">
                  <c:v>53.3</c:v>
                </c:pt>
                <c:pt idx="916">
                  <c:v>53.32</c:v>
                </c:pt>
                <c:pt idx="917">
                  <c:v>53.339999999999996</c:v>
                </c:pt>
                <c:pt idx="918">
                  <c:v>53.36</c:v>
                </c:pt>
                <c:pt idx="919">
                  <c:v>53.379999999999995</c:v>
                </c:pt>
                <c:pt idx="920">
                  <c:v>53.4</c:v>
                </c:pt>
                <c:pt idx="921">
                  <c:v>53.42</c:v>
                </c:pt>
                <c:pt idx="922">
                  <c:v>53.44</c:v>
                </c:pt>
                <c:pt idx="923">
                  <c:v>53.46</c:v>
                </c:pt>
                <c:pt idx="924">
                  <c:v>53.48</c:v>
                </c:pt>
                <c:pt idx="925">
                  <c:v>53.5</c:v>
                </c:pt>
                <c:pt idx="926">
                  <c:v>53.52</c:v>
                </c:pt>
                <c:pt idx="927">
                  <c:v>53.54</c:v>
                </c:pt>
                <c:pt idx="928">
                  <c:v>53.56</c:v>
                </c:pt>
                <c:pt idx="929">
                  <c:v>53.58</c:v>
                </c:pt>
                <c:pt idx="930">
                  <c:v>53.6</c:v>
                </c:pt>
                <c:pt idx="931">
                  <c:v>53.620000000000012</c:v>
                </c:pt>
                <c:pt idx="932">
                  <c:v>53.64</c:v>
                </c:pt>
                <c:pt idx="933">
                  <c:v>53.660000000000011</c:v>
                </c:pt>
                <c:pt idx="934">
                  <c:v>53.68</c:v>
                </c:pt>
                <c:pt idx="935">
                  <c:v>53.7</c:v>
                </c:pt>
                <c:pt idx="936">
                  <c:v>53.720000000000013</c:v>
                </c:pt>
                <c:pt idx="937">
                  <c:v>53.74</c:v>
                </c:pt>
                <c:pt idx="938">
                  <c:v>53.760000000000012</c:v>
                </c:pt>
                <c:pt idx="939">
                  <c:v>53.78</c:v>
                </c:pt>
                <c:pt idx="940">
                  <c:v>53.8</c:v>
                </c:pt>
                <c:pt idx="941">
                  <c:v>53.82</c:v>
                </c:pt>
                <c:pt idx="942">
                  <c:v>53.839999999999996</c:v>
                </c:pt>
                <c:pt idx="943">
                  <c:v>53.86</c:v>
                </c:pt>
                <c:pt idx="944">
                  <c:v>53.879999999999995</c:v>
                </c:pt>
                <c:pt idx="945">
                  <c:v>53.9</c:v>
                </c:pt>
                <c:pt idx="946">
                  <c:v>53.92</c:v>
                </c:pt>
                <c:pt idx="947">
                  <c:v>53.94</c:v>
                </c:pt>
                <c:pt idx="948">
                  <c:v>53.96</c:v>
                </c:pt>
                <c:pt idx="949">
                  <c:v>53.98</c:v>
                </c:pt>
                <c:pt idx="950">
                  <c:v>54</c:v>
                </c:pt>
                <c:pt idx="951">
                  <c:v>54.02</c:v>
                </c:pt>
                <c:pt idx="952">
                  <c:v>54.04</c:v>
                </c:pt>
                <c:pt idx="953">
                  <c:v>54.06</c:v>
                </c:pt>
                <c:pt idx="954">
                  <c:v>54.08</c:v>
                </c:pt>
                <c:pt idx="955">
                  <c:v>54.1</c:v>
                </c:pt>
                <c:pt idx="956">
                  <c:v>54.120000000000012</c:v>
                </c:pt>
                <c:pt idx="957">
                  <c:v>54.14</c:v>
                </c:pt>
                <c:pt idx="958">
                  <c:v>54.160000000000011</c:v>
                </c:pt>
                <c:pt idx="959">
                  <c:v>54.18</c:v>
                </c:pt>
                <c:pt idx="960">
                  <c:v>54.2</c:v>
                </c:pt>
                <c:pt idx="961">
                  <c:v>54.220000000000013</c:v>
                </c:pt>
                <c:pt idx="962">
                  <c:v>54.24</c:v>
                </c:pt>
                <c:pt idx="963">
                  <c:v>54.260000000000012</c:v>
                </c:pt>
                <c:pt idx="964">
                  <c:v>54.28</c:v>
                </c:pt>
                <c:pt idx="965">
                  <c:v>54.3</c:v>
                </c:pt>
                <c:pt idx="966">
                  <c:v>54.32</c:v>
                </c:pt>
                <c:pt idx="967">
                  <c:v>54.339999999999996</c:v>
                </c:pt>
                <c:pt idx="968">
                  <c:v>54.36</c:v>
                </c:pt>
                <c:pt idx="969">
                  <c:v>54.379999999999995</c:v>
                </c:pt>
                <c:pt idx="970">
                  <c:v>54.4</c:v>
                </c:pt>
                <c:pt idx="971">
                  <c:v>54.42</c:v>
                </c:pt>
                <c:pt idx="972">
                  <c:v>54.44</c:v>
                </c:pt>
                <c:pt idx="973">
                  <c:v>54.46</c:v>
                </c:pt>
                <c:pt idx="974">
                  <c:v>54.48</c:v>
                </c:pt>
                <c:pt idx="975">
                  <c:v>54.5</c:v>
                </c:pt>
                <c:pt idx="976">
                  <c:v>54.52</c:v>
                </c:pt>
                <c:pt idx="977">
                  <c:v>54.54</c:v>
                </c:pt>
                <c:pt idx="978">
                  <c:v>54.56</c:v>
                </c:pt>
                <c:pt idx="979">
                  <c:v>54.58</c:v>
                </c:pt>
                <c:pt idx="980">
                  <c:v>54.6</c:v>
                </c:pt>
                <c:pt idx="981">
                  <c:v>54.620000000000012</c:v>
                </c:pt>
                <c:pt idx="982">
                  <c:v>54.64</c:v>
                </c:pt>
                <c:pt idx="983">
                  <c:v>54.660000000000011</c:v>
                </c:pt>
                <c:pt idx="984">
                  <c:v>54.68</c:v>
                </c:pt>
                <c:pt idx="985">
                  <c:v>54.7</c:v>
                </c:pt>
                <c:pt idx="986">
                  <c:v>54.720000000000013</c:v>
                </c:pt>
                <c:pt idx="987">
                  <c:v>54.74</c:v>
                </c:pt>
                <c:pt idx="988">
                  <c:v>54.760000000000012</c:v>
                </c:pt>
                <c:pt idx="989">
                  <c:v>54.78</c:v>
                </c:pt>
                <c:pt idx="990">
                  <c:v>54.8</c:v>
                </c:pt>
                <c:pt idx="991">
                  <c:v>54.82</c:v>
                </c:pt>
                <c:pt idx="992">
                  <c:v>54.839999999999996</c:v>
                </c:pt>
                <c:pt idx="993">
                  <c:v>54.86</c:v>
                </c:pt>
                <c:pt idx="994">
                  <c:v>54.879999999999995</c:v>
                </c:pt>
                <c:pt idx="995">
                  <c:v>54.9</c:v>
                </c:pt>
                <c:pt idx="996">
                  <c:v>54.92</c:v>
                </c:pt>
                <c:pt idx="997">
                  <c:v>54.94</c:v>
                </c:pt>
                <c:pt idx="998">
                  <c:v>54.96</c:v>
                </c:pt>
                <c:pt idx="999">
                  <c:v>54.98</c:v>
                </c:pt>
                <c:pt idx="1000">
                  <c:v>55</c:v>
                </c:pt>
                <c:pt idx="1001">
                  <c:v>55.02</c:v>
                </c:pt>
                <c:pt idx="1002">
                  <c:v>55.04</c:v>
                </c:pt>
                <c:pt idx="1003">
                  <c:v>55.06</c:v>
                </c:pt>
                <c:pt idx="1004">
                  <c:v>55.08</c:v>
                </c:pt>
                <c:pt idx="1005">
                  <c:v>55.1</c:v>
                </c:pt>
                <c:pt idx="1006">
                  <c:v>55.120000000000012</c:v>
                </c:pt>
                <c:pt idx="1007">
                  <c:v>55.14</c:v>
                </c:pt>
                <c:pt idx="1008">
                  <c:v>55.160000000000011</c:v>
                </c:pt>
                <c:pt idx="1009">
                  <c:v>55.18</c:v>
                </c:pt>
                <c:pt idx="1010">
                  <c:v>55.2</c:v>
                </c:pt>
                <c:pt idx="1011">
                  <c:v>55.220000000000013</c:v>
                </c:pt>
                <c:pt idx="1012">
                  <c:v>55.24</c:v>
                </c:pt>
                <c:pt idx="1013">
                  <c:v>55.260000000000012</c:v>
                </c:pt>
                <c:pt idx="1014">
                  <c:v>55.28</c:v>
                </c:pt>
                <c:pt idx="1015">
                  <c:v>55.3</c:v>
                </c:pt>
                <c:pt idx="1016">
                  <c:v>55.32</c:v>
                </c:pt>
                <c:pt idx="1017">
                  <c:v>55.339999999999996</c:v>
                </c:pt>
                <c:pt idx="1018">
                  <c:v>55.36</c:v>
                </c:pt>
                <c:pt idx="1019">
                  <c:v>55.379999999999995</c:v>
                </c:pt>
                <c:pt idx="1020">
                  <c:v>55.4</c:v>
                </c:pt>
                <c:pt idx="1021">
                  <c:v>55.42</c:v>
                </c:pt>
                <c:pt idx="1022">
                  <c:v>55.44</c:v>
                </c:pt>
                <c:pt idx="1023">
                  <c:v>55.46</c:v>
                </c:pt>
                <c:pt idx="1024">
                  <c:v>55.48</c:v>
                </c:pt>
                <c:pt idx="1025">
                  <c:v>55.5</c:v>
                </c:pt>
                <c:pt idx="1026">
                  <c:v>55.52</c:v>
                </c:pt>
                <c:pt idx="1027">
                  <c:v>55.54</c:v>
                </c:pt>
                <c:pt idx="1028">
                  <c:v>55.56</c:v>
                </c:pt>
                <c:pt idx="1029">
                  <c:v>55.58</c:v>
                </c:pt>
                <c:pt idx="1030">
                  <c:v>55.6</c:v>
                </c:pt>
                <c:pt idx="1031">
                  <c:v>55.620000000000012</c:v>
                </c:pt>
                <c:pt idx="1032">
                  <c:v>55.64</c:v>
                </c:pt>
                <c:pt idx="1033">
                  <c:v>55.660000000000011</c:v>
                </c:pt>
                <c:pt idx="1034">
                  <c:v>55.68</c:v>
                </c:pt>
                <c:pt idx="1035">
                  <c:v>55.7</c:v>
                </c:pt>
                <c:pt idx="1036">
                  <c:v>55.720000000000013</c:v>
                </c:pt>
                <c:pt idx="1037">
                  <c:v>55.74</c:v>
                </c:pt>
                <c:pt idx="1038">
                  <c:v>55.760000000000012</c:v>
                </c:pt>
                <c:pt idx="1039">
                  <c:v>55.78</c:v>
                </c:pt>
                <c:pt idx="1040">
                  <c:v>55.8</c:v>
                </c:pt>
                <c:pt idx="1041">
                  <c:v>55.82</c:v>
                </c:pt>
                <c:pt idx="1042">
                  <c:v>55.839999999999996</c:v>
                </c:pt>
                <c:pt idx="1043">
                  <c:v>55.86</c:v>
                </c:pt>
                <c:pt idx="1044">
                  <c:v>55.879999999999995</c:v>
                </c:pt>
                <c:pt idx="1045">
                  <c:v>55.9</c:v>
                </c:pt>
                <c:pt idx="1046">
                  <c:v>55.92</c:v>
                </c:pt>
                <c:pt idx="1047">
                  <c:v>55.94</c:v>
                </c:pt>
                <c:pt idx="1048">
                  <c:v>55.96</c:v>
                </c:pt>
                <c:pt idx="1049">
                  <c:v>55.98</c:v>
                </c:pt>
                <c:pt idx="1050">
                  <c:v>56</c:v>
                </c:pt>
                <c:pt idx="1051">
                  <c:v>56.02</c:v>
                </c:pt>
                <c:pt idx="1052">
                  <c:v>56.04</c:v>
                </c:pt>
                <c:pt idx="1053">
                  <c:v>56.06</c:v>
                </c:pt>
                <c:pt idx="1054">
                  <c:v>56.08</c:v>
                </c:pt>
                <c:pt idx="1055">
                  <c:v>56.1</c:v>
                </c:pt>
                <c:pt idx="1056">
                  <c:v>56.120000000000012</c:v>
                </c:pt>
                <c:pt idx="1057">
                  <c:v>56.14</c:v>
                </c:pt>
                <c:pt idx="1058">
                  <c:v>56.160000000000011</c:v>
                </c:pt>
                <c:pt idx="1059">
                  <c:v>56.18</c:v>
                </c:pt>
                <c:pt idx="1060">
                  <c:v>56.2</c:v>
                </c:pt>
                <c:pt idx="1061">
                  <c:v>56.220000000000013</c:v>
                </c:pt>
                <c:pt idx="1062">
                  <c:v>56.24</c:v>
                </c:pt>
                <c:pt idx="1063">
                  <c:v>56.260000000000012</c:v>
                </c:pt>
                <c:pt idx="1064">
                  <c:v>56.28</c:v>
                </c:pt>
                <c:pt idx="1065">
                  <c:v>56.3</c:v>
                </c:pt>
                <c:pt idx="1066">
                  <c:v>56.32</c:v>
                </c:pt>
                <c:pt idx="1067">
                  <c:v>56.339999999999996</c:v>
                </c:pt>
                <c:pt idx="1068">
                  <c:v>56.36</c:v>
                </c:pt>
                <c:pt idx="1069">
                  <c:v>56.379999999999995</c:v>
                </c:pt>
                <c:pt idx="1070">
                  <c:v>56.4</c:v>
                </c:pt>
                <c:pt idx="1071">
                  <c:v>56.42</c:v>
                </c:pt>
                <c:pt idx="1072">
                  <c:v>56.44</c:v>
                </c:pt>
                <c:pt idx="1073">
                  <c:v>56.46</c:v>
                </c:pt>
                <c:pt idx="1074">
                  <c:v>56.48</c:v>
                </c:pt>
                <c:pt idx="1075">
                  <c:v>56.5</c:v>
                </c:pt>
                <c:pt idx="1076">
                  <c:v>56.52</c:v>
                </c:pt>
                <c:pt idx="1077">
                  <c:v>56.54</c:v>
                </c:pt>
                <c:pt idx="1078">
                  <c:v>56.56</c:v>
                </c:pt>
                <c:pt idx="1079">
                  <c:v>56.58</c:v>
                </c:pt>
                <c:pt idx="1080">
                  <c:v>56.6</c:v>
                </c:pt>
                <c:pt idx="1081">
                  <c:v>56.620000000000012</c:v>
                </c:pt>
                <c:pt idx="1082">
                  <c:v>56.64</c:v>
                </c:pt>
                <c:pt idx="1083">
                  <c:v>56.660000000000011</c:v>
                </c:pt>
                <c:pt idx="1084">
                  <c:v>56.68</c:v>
                </c:pt>
                <c:pt idx="1085">
                  <c:v>56.7</c:v>
                </c:pt>
                <c:pt idx="1086">
                  <c:v>56.720000000000013</c:v>
                </c:pt>
                <c:pt idx="1087">
                  <c:v>56.74</c:v>
                </c:pt>
                <c:pt idx="1088">
                  <c:v>56.760000000000012</c:v>
                </c:pt>
                <c:pt idx="1089">
                  <c:v>56.78</c:v>
                </c:pt>
                <c:pt idx="1090">
                  <c:v>56.8</c:v>
                </c:pt>
                <c:pt idx="1091">
                  <c:v>56.82</c:v>
                </c:pt>
                <c:pt idx="1092">
                  <c:v>56.839999999999996</c:v>
                </c:pt>
                <c:pt idx="1093">
                  <c:v>56.86</c:v>
                </c:pt>
                <c:pt idx="1094">
                  <c:v>56.879999999999995</c:v>
                </c:pt>
                <c:pt idx="1095">
                  <c:v>56.9</c:v>
                </c:pt>
                <c:pt idx="1096">
                  <c:v>56.92</c:v>
                </c:pt>
                <c:pt idx="1097">
                  <c:v>56.94</c:v>
                </c:pt>
                <c:pt idx="1098">
                  <c:v>56.96</c:v>
                </c:pt>
                <c:pt idx="1099">
                  <c:v>56.98</c:v>
                </c:pt>
                <c:pt idx="1100">
                  <c:v>57</c:v>
                </c:pt>
                <c:pt idx="1101">
                  <c:v>57.02</c:v>
                </c:pt>
                <c:pt idx="1102">
                  <c:v>57.04</c:v>
                </c:pt>
                <c:pt idx="1103">
                  <c:v>57.06</c:v>
                </c:pt>
                <c:pt idx="1104">
                  <c:v>57.08</c:v>
                </c:pt>
                <c:pt idx="1105">
                  <c:v>57.1</c:v>
                </c:pt>
                <c:pt idx="1106">
                  <c:v>57.120000000000012</c:v>
                </c:pt>
                <c:pt idx="1107">
                  <c:v>57.14</c:v>
                </c:pt>
                <c:pt idx="1108">
                  <c:v>57.160000000000011</c:v>
                </c:pt>
                <c:pt idx="1109">
                  <c:v>57.18</c:v>
                </c:pt>
                <c:pt idx="1110">
                  <c:v>57.2</c:v>
                </c:pt>
                <c:pt idx="1111">
                  <c:v>57.220000000000013</c:v>
                </c:pt>
                <c:pt idx="1112">
                  <c:v>57.24</c:v>
                </c:pt>
                <c:pt idx="1113">
                  <c:v>57.260000000000012</c:v>
                </c:pt>
                <c:pt idx="1114">
                  <c:v>57.28</c:v>
                </c:pt>
                <c:pt idx="1115">
                  <c:v>57.3</c:v>
                </c:pt>
                <c:pt idx="1116">
                  <c:v>57.32</c:v>
                </c:pt>
                <c:pt idx="1117">
                  <c:v>57.339999999999996</c:v>
                </c:pt>
                <c:pt idx="1118">
                  <c:v>57.36</c:v>
                </c:pt>
                <c:pt idx="1119">
                  <c:v>57.379999999999995</c:v>
                </c:pt>
                <c:pt idx="1120">
                  <c:v>57.4</c:v>
                </c:pt>
                <c:pt idx="1121">
                  <c:v>57.42</c:v>
                </c:pt>
                <c:pt idx="1122">
                  <c:v>57.44</c:v>
                </c:pt>
                <c:pt idx="1123">
                  <c:v>57.46</c:v>
                </c:pt>
                <c:pt idx="1124">
                  <c:v>57.48</c:v>
                </c:pt>
                <c:pt idx="1125">
                  <c:v>57.5</c:v>
                </c:pt>
                <c:pt idx="1126">
                  <c:v>57.52</c:v>
                </c:pt>
                <c:pt idx="1127">
                  <c:v>57.54</c:v>
                </c:pt>
                <c:pt idx="1128">
                  <c:v>57.56</c:v>
                </c:pt>
                <c:pt idx="1129">
                  <c:v>57.58</c:v>
                </c:pt>
                <c:pt idx="1130">
                  <c:v>57.6</c:v>
                </c:pt>
                <c:pt idx="1131">
                  <c:v>57.620000000000012</c:v>
                </c:pt>
                <c:pt idx="1132">
                  <c:v>57.64</c:v>
                </c:pt>
                <c:pt idx="1133">
                  <c:v>57.660000000000011</c:v>
                </c:pt>
                <c:pt idx="1134">
                  <c:v>57.68</c:v>
                </c:pt>
                <c:pt idx="1135">
                  <c:v>57.7</c:v>
                </c:pt>
                <c:pt idx="1136">
                  <c:v>57.720000000000013</c:v>
                </c:pt>
                <c:pt idx="1137">
                  <c:v>57.74</c:v>
                </c:pt>
                <c:pt idx="1138">
                  <c:v>57.760000000000012</c:v>
                </c:pt>
                <c:pt idx="1139">
                  <c:v>57.78</c:v>
                </c:pt>
                <c:pt idx="1140">
                  <c:v>57.8</c:v>
                </c:pt>
                <c:pt idx="1141">
                  <c:v>57.82</c:v>
                </c:pt>
                <c:pt idx="1142">
                  <c:v>57.839999999999996</c:v>
                </c:pt>
                <c:pt idx="1143">
                  <c:v>57.86</c:v>
                </c:pt>
                <c:pt idx="1144">
                  <c:v>57.879999999999995</c:v>
                </c:pt>
                <c:pt idx="1145">
                  <c:v>57.9</c:v>
                </c:pt>
                <c:pt idx="1146">
                  <c:v>57.92</c:v>
                </c:pt>
                <c:pt idx="1147">
                  <c:v>57.94</c:v>
                </c:pt>
                <c:pt idx="1148">
                  <c:v>57.96</c:v>
                </c:pt>
                <c:pt idx="1149">
                  <c:v>57.98</c:v>
                </c:pt>
                <c:pt idx="1150">
                  <c:v>58</c:v>
                </c:pt>
                <c:pt idx="1151">
                  <c:v>58.02</c:v>
                </c:pt>
                <c:pt idx="1152">
                  <c:v>58.04</c:v>
                </c:pt>
                <c:pt idx="1153">
                  <c:v>58.06</c:v>
                </c:pt>
                <c:pt idx="1154">
                  <c:v>58.08</c:v>
                </c:pt>
                <c:pt idx="1155">
                  <c:v>58.1</c:v>
                </c:pt>
                <c:pt idx="1156">
                  <c:v>58.120000000000012</c:v>
                </c:pt>
                <c:pt idx="1157">
                  <c:v>58.14</c:v>
                </c:pt>
                <c:pt idx="1158">
                  <c:v>58.160000000000011</c:v>
                </c:pt>
                <c:pt idx="1159">
                  <c:v>58.18</c:v>
                </c:pt>
                <c:pt idx="1160">
                  <c:v>58.2</c:v>
                </c:pt>
                <c:pt idx="1161">
                  <c:v>58.220000000000013</c:v>
                </c:pt>
                <c:pt idx="1162">
                  <c:v>58.24</c:v>
                </c:pt>
                <c:pt idx="1163">
                  <c:v>58.260000000000012</c:v>
                </c:pt>
                <c:pt idx="1164">
                  <c:v>58.28</c:v>
                </c:pt>
                <c:pt idx="1165">
                  <c:v>58.3</c:v>
                </c:pt>
                <c:pt idx="1166">
                  <c:v>58.32</c:v>
                </c:pt>
                <c:pt idx="1167">
                  <c:v>58.339999999999996</c:v>
                </c:pt>
                <c:pt idx="1168">
                  <c:v>58.36</c:v>
                </c:pt>
                <c:pt idx="1169">
                  <c:v>58.379999999999995</c:v>
                </c:pt>
                <c:pt idx="1170">
                  <c:v>58.4</c:v>
                </c:pt>
                <c:pt idx="1171">
                  <c:v>58.42</c:v>
                </c:pt>
                <c:pt idx="1172">
                  <c:v>58.44</c:v>
                </c:pt>
                <c:pt idx="1173">
                  <c:v>58.46</c:v>
                </c:pt>
                <c:pt idx="1174">
                  <c:v>58.48</c:v>
                </c:pt>
                <c:pt idx="1175">
                  <c:v>58.5</c:v>
                </c:pt>
                <c:pt idx="1176">
                  <c:v>58.52</c:v>
                </c:pt>
                <c:pt idx="1177">
                  <c:v>58.54</c:v>
                </c:pt>
                <c:pt idx="1178">
                  <c:v>58.56</c:v>
                </c:pt>
                <c:pt idx="1179">
                  <c:v>58.58</c:v>
                </c:pt>
                <c:pt idx="1180">
                  <c:v>58.6</c:v>
                </c:pt>
                <c:pt idx="1181">
                  <c:v>58.620000000000012</c:v>
                </c:pt>
                <c:pt idx="1182">
                  <c:v>58.64</c:v>
                </c:pt>
                <c:pt idx="1183">
                  <c:v>58.660000000000011</c:v>
                </c:pt>
                <c:pt idx="1184">
                  <c:v>58.68</c:v>
                </c:pt>
                <c:pt idx="1185">
                  <c:v>58.7</c:v>
                </c:pt>
                <c:pt idx="1186">
                  <c:v>58.720000000000013</c:v>
                </c:pt>
                <c:pt idx="1187">
                  <c:v>58.74</c:v>
                </c:pt>
                <c:pt idx="1188">
                  <c:v>58.760000000000012</c:v>
                </c:pt>
                <c:pt idx="1189">
                  <c:v>58.78</c:v>
                </c:pt>
                <c:pt idx="1190">
                  <c:v>58.8</c:v>
                </c:pt>
                <c:pt idx="1191">
                  <c:v>58.82</c:v>
                </c:pt>
                <c:pt idx="1192">
                  <c:v>58.839999999999996</c:v>
                </c:pt>
                <c:pt idx="1193">
                  <c:v>58.86</c:v>
                </c:pt>
                <c:pt idx="1194">
                  <c:v>58.879999999999995</c:v>
                </c:pt>
                <c:pt idx="1195">
                  <c:v>58.9</c:v>
                </c:pt>
                <c:pt idx="1196">
                  <c:v>58.92</c:v>
                </c:pt>
                <c:pt idx="1197">
                  <c:v>58.94</c:v>
                </c:pt>
                <c:pt idx="1198">
                  <c:v>58.96</c:v>
                </c:pt>
                <c:pt idx="1199">
                  <c:v>58.98</c:v>
                </c:pt>
                <c:pt idx="1200">
                  <c:v>59</c:v>
                </c:pt>
                <c:pt idx="1201">
                  <c:v>59.02</c:v>
                </c:pt>
                <c:pt idx="1202">
                  <c:v>59.04</c:v>
                </c:pt>
                <c:pt idx="1203">
                  <c:v>59.06</c:v>
                </c:pt>
                <c:pt idx="1204">
                  <c:v>59.08</c:v>
                </c:pt>
                <c:pt idx="1205">
                  <c:v>59.1</c:v>
                </c:pt>
                <c:pt idx="1206">
                  <c:v>59.120000000000012</c:v>
                </c:pt>
                <c:pt idx="1207">
                  <c:v>59.14</c:v>
                </c:pt>
                <c:pt idx="1208">
                  <c:v>59.160000000000011</c:v>
                </c:pt>
                <c:pt idx="1209">
                  <c:v>59.18</c:v>
                </c:pt>
                <c:pt idx="1210">
                  <c:v>59.2</c:v>
                </c:pt>
                <c:pt idx="1211">
                  <c:v>59.220000000000013</c:v>
                </c:pt>
                <c:pt idx="1212">
                  <c:v>59.24</c:v>
                </c:pt>
                <c:pt idx="1213">
                  <c:v>59.260000000000012</c:v>
                </c:pt>
                <c:pt idx="1214">
                  <c:v>59.28</c:v>
                </c:pt>
                <c:pt idx="1215">
                  <c:v>59.3</c:v>
                </c:pt>
                <c:pt idx="1216">
                  <c:v>59.32</c:v>
                </c:pt>
                <c:pt idx="1217">
                  <c:v>59.339999999999996</c:v>
                </c:pt>
                <c:pt idx="1218">
                  <c:v>59.36</c:v>
                </c:pt>
                <c:pt idx="1219">
                  <c:v>59.379999999999995</c:v>
                </c:pt>
                <c:pt idx="1220">
                  <c:v>59.4</c:v>
                </c:pt>
                <c:pt idx="1221">
                  <c:v>59.42</c:v>
                </c:pt>
                <c:pt idx="1222">
                  <c:v>59.44</c:v>
                </c:pt>
                <c:pt idx="1223">
                  <c:v>59.46</c:v>
                </c:pt>
                <c:pt idx="1224">
                  <c:v>59.48</c:v>
                </c:pt>
                <c:pt idx="1225">
                  <c:v>59.5</c:v>
                </c:pt>
                <c:pt idx="1226">
                  <c:v>59.52</c:v>
                </c:pt>
                <c:pt idx="1227">
                  <c:v>59.54</c:v>
                </c:pt>
                <c:pt idx="1228">
                  <c:v>59.56</c:v>
                </c:pt>
                <c:pt idx="1229">
                  <c:v>59.58</c:v>
                </c:pt>
                <c:pt idx="1230">
                  <c:v>59.6</c:v>
                </c:pt>
                <c:pt idx="1231">
                  <c:v>59.620000000000012</c:v>
                </c:pt>
                <c:pt idx="1232">
                  <c:v>59.64</c:v>
                </c:pt>
                <c:pt idx="1233">
                  <c:v>59.660000000000011</c:v>
                </c:pt>
                <c:pt idx="1234">
                  <c:v>59.68</c:v>
                </c:pt>
                <c:pt idx="1235">
                  <c:v>59.7</c:v>
                </c:pt>
                <c:pt idx="1236">
                  <c:v>59.720000000000013</c:v>
                </c:pt>
                <c:pt idx="1237">
                  <c:v>59.74</c:v>
                </c:pt>
                <c:pt idx="1238">
                  <c:v>59.760000000000012</c:v>
                </c:pt>
                <c:pt idx="1239">
                  <c:v>59.78</c:v>
                </c:pt>
                <c:pt idx="1240">
                  <c:v>59.8</c:v>
                </c:pt>
                <c:pt idx="1241">
                  <c:v>59.82</c:v>
                </c:pt>
                <c:pt idx="1242">
                  <c:v>59.839999999999996</c:v>
                </c:pt>
                <c:pt idx="1243">
                  <c:v>59.86</c:v>
                </c:pt>
                <c:pt idx="1244">
                  <c:v>59.879999999999995</c:v>
                </c:pt>
                <c:pt idx="1245">
                  <c:v>59.9</c:v>
                </c:pt>
                <c:pt idx="1246">
                  <c:v>59.92</c:v>
                </c:pt>
                <c:pt idx="1247">
                  <c:v>59.94</c:v>
                </c:pt>
                <c:pt idx="1248">
                  <c:v>59.96</c:v>
                </c:pt>
                <c:pt idx="1249">
                  <c:v>59.98</c:v>
                </c:pt>
                <c:pt idx="1250">
                  <c:v>60</c:v>
                </c:pt>
                <c:pt idx="1251">
                  <c:v>60.02</c:v>
                </c:pt>
                <c:pt idx="1252">
                  <c:v>60.04</c:v>
                </c:pt>
                <c:pt idx="1253">
                  <c:v>60.06</c:v>
                </c:pt>
                <c:pt idx="1254">
                  <c:v>60.08</c:v>
                </c:pt>
                <c:pt idx="1255">
                  <c:v>60.1</c:v>
                </c:pt>
                <c:pt idx="1256">
                  <c:v>60.120000000000012</c:v>
                </c:pt>
                <c:pt idx="1257">
                  <c:v>60.14</c:v>
                </c:pt>
                <c:pt idx="1258">
                  <c:v>60.160000000000011</c:v>
                </c:pt>
                <c:pt idx="1259">
                  <c:v>60.18</c:v>
                </c:pt>
                <c:pt idx="1260">
                  <c:v>60.2</c:v>
                </c:pt>
                <c:pt idx="1261">
                  <c:v>60.220000000000013</c:v>
                </c:pt>
                <c:pt idx="1262">
                  <c:v>60.24</c:v>
                </c:pt>
                <c:pt idx="1263">
                  <c:v>60.260000000000012</c:v>
                </c:pt>
                <c:pt idx="1264">
                  <c:v>60.28</c:v>
                </c:pt>
                <c:pt idx="1265">
                  <c:v>60.3</c:v>
                </c:pt>
                <c:pt idx="1266">
                  <c:v>60.32</c:v>
                </c:pt>
                <c:pt idx="1267">
                  <c:v>60.339999999999996</c:v>
                </c:pt>
                <c:pt idx="1268">
                  <c:v>60.36</c:v>
                </c:pt>
                <c:pt idx="1269">
                  <c:v>60.379999999999995</c:v>
                </c:pt>
                <c:pt idx="1270">
                  <c:v>60.4</c:v>
                </c:pt>
                <c:pt idx="1271">
                  <c:v>60.42</c:v>
                </c:pt>
                <c:pt idx="1272">
                  <c:v>60.44</c:v>
                </c:pt>
                <c:pt idx="1273">
                  <c:v>60.46</c:v>
                </c:pt>
                <c:pt idx="1274">
                  <c:v>60.48</c:v>
                </c:pt>
                <c:pt idx="1275">
                  <c:v>60.5</c:v>
                </c:pt>
                <c:pt idx="1276">
                  <c:v>60.52</c:v>
                </c:pt>
                <c:pt idx="1277">
                  <c:v>60.54</c:v>
                </c:pt>
                <c:pt idx="1278">
                  <c:v>60.56</c:v>
                </c:pt>
                <c:pt idx="1279">
                  <c:v>60.58</c:v>
                </c:pt>
                <c:pt idx="1280">
                  <c:v>60.6</c:v>
                </c:pt>
                <c:pt idx="1281">
                  <c:v>60.620000000000012</c:v>
                </c:pt>
                <c:pt idx="1282">
                  <c:v>60.64</c:v>
                </c:pt>
                <c:pt idx="1283">
                  <c:v>60.660000000000011</c:v>
                </c:pt>
                <c:pt idx="1284">
                  <c:v>60.68</c:v>
                </c:pt>
                <c:pt idx="1285">
                  <c:v>60.7</c:v>
                </c:pt>
                <c:pt idx="1286">
                  <c:v>60.720000000000013</c:v>
                </c:pt>
                <c:pt idx="1287">
                  <c:v>60.74</c:v>
                </c:pt>
                <c:pt idx="1288">
                  <c:v>60.760000000000012</c:v>
                </c:pt>
                <c:pt idx="1289">
                  <c:v>60.78</c:v>
                </c:pt>
                <c:pt idx="1290">
                  <c:v>60.8</c:v>
                </c:pt>
                <c:pt idx="1291">
                  <c:v>60.82</c:v>
                </c:pt>
                <c:pt idx="1292">
                  <c:v>60.839999999999996</c:v>
                </c:pt>
                <c:pt idx="1293">
                  <c:v>60.86</c:v>
                </c:pt>
                <c:pt idx="1294">
                  <c:v>60.879999999999995</c:v>
                </c:pt>
                <c:pt idx="1295">
                  <c:v>60.9</c:v>
                </c:pt>
                <c:pt idx="1296">
                  <c:v>60.92</c:v>
                </c:pt>
                <c:pt idx="1297">
                  <c:v>60.94</c:v>
                </c:pt>
                <c:pt idx="1298">
                  <c:v>60.96</c:v>
                </c:pt>
                <c:pt idx="1299">
                  <c:v>60.98</c:v>
                </c:pt>
                <c:pt idx="1300">
                  <c:v>61</c:v>
                </c:pt>
                <c:pt idx="1301">
                  <c:v>61.02</c:v>
                </c:pt>
                <c:pt idx="1302">
                  <c:v>61.04</c:v>
                </c:pt>
                <c:pt idx="1303">
                  <c:v>61.06</c:v>
                </c:pt>
                <c:pt idx="1304">
                  <c:v>61.08</c:v>
                </c:pt>
                <c:pt idx="1305">
                  <c:v>61.1</c:v>
                </c:pt>
                <c:pt idx="1306">
                  <c:v>61.120000000000012</c:v>
                </c:pt>
                <c:pt idx="1307">
                  <c:v>61.14</c:v>
                </c:pt>
                <c:pt idx="1308">
                  <c:v>61.160000000000011</c:v>
                </c:pt>
                <c:pt idx="1309">
                  <c:v>61.18</c:v>
                </c:pt>
                <c:pt idx="1310">
                  <c:v>61.2</c:v>
                </c:pt>
                <c:pt idx="1311">
                  <c:v>61.220000000000013</c:v>
                </c:pt>
                <c:pt idx="1312">
                  <c:v>61.24</c:v>
                </c:pt>
                <c:pt idx="1313">
                  <c:v>61.260000000000012</c:v>
                </c:pt>
                <c:pt idx="1314">
                  <c:v>61.28</c:v>
                </c:pt>
                <c:pt idx="1315">
                  <c:v>61.3</c:v>
                </c:pt>
                <c:pt idx="1316">
                  <c:v>61.32</c:v>
                </c:pt>
                <c:pt idx="1317">
                  <c:v>61.339999999999996</c:v>
                </c:pt>
                <c:pt idx="1318">
                  <c:v>61.36</c:v>
                </c:pt>
                <c:pt idx="1319">
                  <c:v>61.379999999999995</c:v>
                </c:pt>
                <c:pt idx="1320">
                  <c:v>61.4</c:v>
                </c:pt>
                <c:pt idx="1321">
                  <c:v>61.42</c:v>
                </c:pt>
                <c:pt idx="1322">
                  <c:v>61.44</c:v>
                </c:pt>
                <c:pt idx="1323">
                  <c:v>61.46</c:v>
                </c:pt>
                <c:pt idx="1324">
                  <c:v>61.48</c:v>
                </c:pt>
                <c:pt idx="1325">
                  <c:v>61.5</c:v>
                </c:pt>
                <c:pt idx="1326">
                  <c:v>61.52</c:v>
                </c:pt>
                <c:pt idx="1327">
                  <c:v>61.54</c:v>
                </c:pt>
                <c:pt idx="1328">
                  <c:v>61.56</c:v>
                </c:pt>
                <c:pt idx="1329">
                  <c:v>61.58</c:v>
                </c:pt>
                <c:pt idx="1330">
                  <c:v>61.6</c:v>
                </c:pt>
                <c:pt idx="1331">
                  <c:v>61.620000000000012</c:v>
                </c:pt>
                <c:pt idx="1332">
                  <c:v>61.64</c:v>
                </c:pt>
                <c:pt idx="1333">
                  <c:v>61.660000000000011</c:v>
                </c:pt>
                <c:pt idx="1334">
                  <c:v>61.68</c:v>
                </c:pt>
                <c:pt idx="1335">
                  <c:v>61.7</c:v>
                </c:pt>
                <c:pt idx="1336">
                  <c:v>61.720000000000013</c:v>
                </c:pt>
                <c:pt idx="1337">
                  <c:v>61.74</c:v>
                </c:pt>
                <c:pt idx="1338">
                  <c:v>61.760000000000012</c:v>
                </c:pt>
                <c:pt idx="1339">
                  <c:v>61.78</c:v>
                </c:pt>
                <c:pt idx="1340">
                  <c:v>61.8</c:v>
                </c:pt>
                <c:pt idx="1341">
                  <c:v>61.82</c:v>
                </c:pt>
                <c:pt idx="1342">
                  <c:v>61.839999999999996</c:v>
                </c:pt>
                <c:pt idx="1343">
                  <c:v>61.86</c:v>
                </c:pt>
                <c:pt idx="1344">
                  <c:v>61.879999999999995</c:v>
                </c:pt>
                <c:pt idx="1345">
                  <c:v>61.9</c:v>
                </c:pt>
                <c:pt idx="1346">
                  <c:v>61.92</c:v>
                </c:pt>
                <c:pt idx="1347">
                  <c:v>61.94</c:v>
                </c:pt>
                <c:pt idx="1348">
                  <c:v>61.96</c:v>
                </c:pt>
                <c:pt idx="1349">
                  <c:v>61.98</c:v>
                </c:pt>
                <c:pt idx="1350">
                  <c:v>62</c:v>
                </c:pt>
                <c:pt idx="1351">
                  <c:v>62.02</c:v>
                </c:pt>
                <c:pt idx="1352">
                  <c:v>62.04</c:v>
                </c:pt>
                <c:pt idx="1353">
                  <c:v>62.06</c:v>
                </c:pt>
                <c:pt idx="1354">
                  <c:v>62.08</c:v>
                </c:pt>
                <c:pt idx="1355">
                  <c:v>62.1</c:v>
                </c:pt>
                <c:pt idx="1356">
                  <c:v>62.120000000000012</c:v>
                </c:pt>
                <c:pt idx="1357">
                  <c:v>62.14</c:v>
                </c:pt>
                <c:pt idx="1358">
                  <c:v>62.160000000000011</c:v>
                </c:pt>
                <c:pt idx="1359">
                  <c:v>62.18</c:v>
                </c:pt>
                <c:pt idx="1360">
                  <c:v>62.2</c:v>
                </c:pt>
                <c:pt idx="1361">
                  <c:v>62.220000000000013</c:v>
                </c:pt>
                <c:pt idx="1362">
                  <c:v>62.24</c:v>
                </c:pt>
                <c:pt idx="1363">
                  <c:v>62.260000000000012</c:v>
                </c:pt>
                <c:pt idx="1364">
                  <c:v>62.28</c:v>
                </c:pt>
                <c:pt idx="1365">
                  <c:v>62.3</c:v>
                </c:pt>
                <c:pt idx="1366">
                  <c:v>62.32</c:v>
                </c:pt>
                <c:pt idx="1367">
                  <c:v>62.339999999999996</c:v>
                </c:pt>
                <c:pt idx="1368">
                  <c:v>62.36</c:v>
                </c:pt>
                <c:pt idx="1369">
                  <c:v>62.379999999999995</c:v>
                </c:pt>
                <c:pt idx="1370">
                  <c:v>62.4</c:v>
                </c:pt>
                <c:pt idx="1371">
                  <c:v>62.42</c:v>
                </c:pt>
                <c:pt idx="1372">
                  <c:v>62.44</c:v>
                </c:pt>
                <c:pt idx="1373">
                  <c:v>62.46</c:v>
                </c:pt>
                <c:pt idx="1374">
                  <c:v>62.48</c:v>
                </c:pt>
                <c:pt idx="1375">
                  <c:v>62.5</c:v>
                </c:pt>
                <c:pt idx="1376">
                  <c:v>62.52</c:v>
                </c:pt>
                <c:pt idx="1377">
                  <c:v>62.54</c:v>
                </c:pt>
                <c:pt idx="1378">
                  <c:v>62.56</c:v>
                </c:pt>
                <c:pt idx="1379">
                  <c:v>62.58</c:v>
                </c:pt>
                <c:pt idx="1380">
                  <c:v>62.6</c:v>
                </c:pt>
                <c:pt idx="1381">
                  <c:v>62.620000000000012</c:v>
                </c:pt>
                <c:pt idx="1382">
                  <c:v>62.64</c:v>
                </c:pt>
                <c:pt idx="1383">
                  <c:v>62.660000000000011</c:v>
                </c:pt>
                <c:pt idx="1384">
                  <c:v>62.68</c:v>
                </c:pt>
                <c:pt idx="1385">
                  <c:v>62.7</c:v>
                </c:pt>
                <c:pt idx="1386">
                  <c:v>62.720000000000013</c:v>
                </c:pt>
                <c:pt idx="1387">
                  <c:v>62.74</c:v>
                </c:pt>
                <c:pt idx="1388">
                  <c:v>62.760000000000012</c:v>
                </c:pt>
                <c:pt idx="1389">
                  <c:v>62.78</c:v>
                </c:pt>
                <c:pt idx="1390">
                  <c:v>62.8</c:v>
                </c:pt>
                <c:pt idx="1391">
                  <c:v>62.82</c:v>
                </c:pt>
                <c:pt idx="1392">
                  <c:v>62.839999999999996</c:v>
                </c:pt>
                <c:pt idx="1393">
                  <c:v>62.86</c:v>
                </c:pt>
                <c:pt idx="1394">
                  <c:v>62.879999999999995</c:v>
                </c:pt>
                <c:pt idx="1395">
                  <c:v>62.9</c:v>
                </c:pt>
                <c:pt idx="1396">
                  <c:v>62.92</c:v>
                </c:pt>
                <c:pt idx="1397">
                  <c:v>62.94</c:v>
                </c:pt>
                <c:pt idx="1398">
                  <c:v>62.96</c:v>
                </c:pt>
                <c:pt idx="1399">
                  <c:v>62.98</c:v>
                </c:pt>
                <c:pt idx="1400">
                  <c:v>63</c:v>
                </c:pt>
                <c:pt idx="1401">
                  <c:v>63.02</c:v>
                </c:pt>
                <c:pt idx="1402">
                  <c:v>63.04</c:v>
                </c:pt>
                <c:pt idx="1403">
                  <c:v>63.06</c:v>
                </c:pt>
                <c:pt idx="1404">
                  <c:v>63.08</c:v>
                </c:pt>
                <c:pt idx="1405">
                  <c:v>63.1</c:v>
                </c:pt>
                <c:pt idx="1406">
                  <c:v>63.120000000000012</c:v>
                </c:pt>
                <c:pt idx="1407">
                  <c:v>63.14</c:v>
                </c:pt>
                <c:pt idx="1408">
                  <c:v>63.160000000000011</c:v>
                </c:pt>
                <c:pt idx="1409">
                  <c:v>63.18</c:v>
                </c:pt>
                <c:pt idx="1410">
                  <c:v>63.2</c:v>
                </c:pt>
                <c:pt idx="1411">
                  <c:v>63.220000000000013</c:v>
                </c:pt>
                <c:pt idx="1412">
                  <c:v>63.24</c:v>
                </c:pt>
                <c:pt idx="1413">
                  <c:v>63.260000000000012</c:v>
                </c:pt>
                <c:pt idx="1414">
                  <c:v>63.28</c:v>
                </c:pt>
                <c:pt idx="1415">
                  <c:v>63.3</c:v>
                </c:pt>
                <c:pt idx="1416">
                  <c:v>63.32</c:v>
                </c:pt>
                <c:pt idx="1417">
                  <c:v>63.339999999999996</c:v>
                </c:pt>
                <c:pt idx="1418">
                  <c:v>63.36</c:v>
                </c:pt>
                <c:pt idx="1419">
                  <c:v>63.379999999999995</c:v>
                </c:pt>
                <c:pt idx="1420">
                  <c:v>63.4</c:v>
                </c:pt>
                <c:pt idx="1421">
                  <c:v>63.42</c:v>
                </c:pt>
                <c:pt idx="1422">
                  <c:v>63.44</c:v>
                </c:pt>
                <c:pt idx="1423">
                  <c:v>63.46</c:v>
                </c:pt>
                <c:pt idx="1424">
                  <c:v>63.48</c:v>
                </c:pt>
                <c:pt idx="1425">
                  <c:v>63.5</c:v>
                </c:pt>
                <c:pt idx="1426">
                  <c:v>63.52</c:v>
                </c:pt>
                <c:pt idx="1427">
                  <c:v>63.54</c:v>
                </c:pt>
                <c:pt idx="1428">
                  <c:v>63.56</c:v>
                </c:pt>
                <c:pt idx="1429">
                  <c:v>63.58</c:v>
                </c:pt>
                <c:pt idx="1430">
                  <c:v>63.6</c:v>
                </c:pt>
                <c:pt idx="1431">
                  <c:v>63.620000000000012</c:v>
                </c:pt>
                <c:pt idx="1432">
                  <c:v>63.64</c:v>
                </c:pt>
                <c:pt idx="1433">
                  <c:v>63.660000000000011</c:v>
                </c:pt>
                <c:pt idx="1434">
                  <c:v>63.68</c:v>
                </c:pt>
                <c:pt idx="1435">
                  <c:v>63.7</c:v>
                </c:pt>
                <c:pt idx="1436">
                  <c:v>63.720000000000013</c:v>
                </c:pt>
                <c:pt idx="1437">
                  <c:v>63.74</c:v>
                </c:pt>
                <c:pt idx="1438">
                  <c:v>63.760000000000012</c:v>
                </c:pt>
                <c:pt idx="1439">
                  <c:v>63.78</c:v>
                </c:pt>
                <c:pt idx="1440">
                  <c:v>63.8</c:v>
                </c:pt>
                <c:pt idx="1441">
                  <c:v>63.82</c:v>
                </c:pt>
                <c:pt idx="1442">
                  <c:v>63.839999999999996</c:v>
                </c:pt>
                <c:pt idx="1443">
                  <c:v>63.86</c:v>
                </c:pt>
                <c:pt idx="1444">
                  <c:v>63.879999999999995</c:v>
                </c:pt>
                <c:pt idx="1445">
                  <c:v>63.9</c:v>
                </c:pt>
                <c:pt idx="1446">
                  <c:v>63.92</c:v>
                </c:pt>
                <c:pt idx="1447">
                  <c:v>63.94</c:v>
                </c:pt>
                <c:pt idx="1448">
                  <c:v>63.96</c:v>
                </c:pt>
                <c:pt idx="1449">
                  <c:v>63.98</c:v>
                </c:pt>
                <c:pt idx="1450">
                  <c:v>64</c:v>
                </c:pt>
                <c:pt idx="1451">
                  <c:v>64.02</c:v>
                </c:pt>
                <c:pt idx="1452">
                  <c:v>64.040000000000006</c:v>
                </c:pt>
                <c:pt idx="1453">
                  <c:v>64.06</c:v>
                </c:pt>
                <c:pt idx="1454">
                  <c:v>64.08</c:v>
                </c:pt>
                <c:pt idx="1455">
                  <c:v>64.099999999999994</c:v>
                </c:pt>
                <c:pt idx="1456">
                  <c:v>64.11999999999999</c:v>
                </c:pt>
                <c:pt idx="1457">
                  <c:v>64.14</c:v>
                </c:pt>
                <c:pt idx="1458">
                  <c:v>64.16</c:v>
                </c:pt>
                <c:pt idx="1459">
                  <c:v>64.179999999999978</c:v>
                </c:pt>
                <c:pt idx="1460">
                  <c:v>64.2</c:v>
                </c:pt>
                <c:pt idx="1461">
                  <c:v>64.22</c:v>
                </c:pt>
                <c:pt idx="1462">
                  <c:v>64.239999999999995</c:v>
                </c:pt>
                <c:pt idx="1463">
                  <c:v>64.260000000000005</c:v>
                </c:pt>
                <c:pt idx="1464">
                  <c:v>64.28</c:v>
                </c:pt>
                <c:pt idx="1465">
                  <c:v>64.3</c:v>
                </c:pt>
                <c:pt idx="1466">
                  <c:v>64.319999999999993</c:v>
                </c:pt>
                <c:pt idx="1467">
                  <c:v>64.34</c:v>
                </c:pt>
                <c:pt idx="1468">
                  <c:v>64.36</c:v>
                </c:pt>
                <c:pt idx="1469">
                  <c:v>64.38</c:v>
                </c:pt>
                <c:pt idx="1470">
                  <c:v>64.400000000000006</c:v>
                </c:pt>
                <c:pt idx="1471">
                  <c:v>64.42</c:v>
                </c:pt>
                <c:pt idx="1472">
                  <c:v>64.440000000000026</c:v>
                </c:pt>
                <c:pt idx="1473">
                  <c:v>64.459999999999994</c:v>
                </c:pt>
                <c:pt idx="1474">
                  <c:v>64.48</c:v>
                </c:pt>
                <c:pt idx="1475">
                  <c:v>64.5</c:v>
                </c:pt>
                <c:pt idx="1476">
                  <c:v>64.52</c:v>
                </c:pt>
                <c:pt idx="1477">
                  <c:v>64.540000000000006</c:v>
                </c:pt>
                <c:pt idx="1478">
                  <c:v>64.56</c:v>
                </c:pt>
                <c:pt idx="1479">
                  <c:v>64.58</c:v>
                </c:pt>
                <c:pt idx="1480">
                  <c:v>64.599999999999994</c:v>
                </c:pt>
                <c:pt idx="1481">
                  <c:v>64.61999999999999</c:v>
                </c:pt>
                <c:pt idx="1482">
                  <c:v>64.64</c:v>
                </c:pt>
                <c:pt idx="1483">
                  <c:v>64.66</c:v>
                </c:pt>
                <c:pt idx="1484">
                  <c:v>64.679999999999978</c:v>
                </c:pt>
                <c:pt idx="1485">
                  <c:v>64.7</c:v>
                </c:pt>
                <c:pt idx="1486">
                  <c:v>64.72</c:v>
                </c:pt>
                <c:pt idx="1487">
                  <c:v>64.739999999999995</c:v>
                </c:pt>
                <c:pt idx="1488">
                  <c:v>64.760000000000005</c:v>
                </c:pt>
                <c:pt idx="1489">
                  <c:v>64.78</c:v>
                </c:pt>
                <c:pt idx="1490">
                  <c:v>64.8</c:v>
                </c:pt>
                <c:pt idx="1491">
                  <c:v>64.819999999999993</c:v>
                </c:pt>
                <c:pt idx="1492">
                  <c:v>64.84</c:v>
                </c:pt>
                <c:pt idx="1493">
                  <c:v>64.86</c:v>
                </c:pt>
                <c:pt idx="1494">
                  <c:v>64.88</c:v>
                </c:pt>
                <c:pt idx="1495">
                  <c:v>64.900000000000006</c:v>
                </c:pt>
                <c:pt idx="1496">
                  <c:v>64.92</c:v>
                </c:pt>
                <c:pt idx="1497">
                  <c:v>64.940000000000026</c:v>
                </c:pt>
                <c:pt idx="1498">
                  <c:v>64.959999999999994</c:v>
                </c:pt>
                <c:pt idx="1499">
                  <c:v>64.98</c:v>
                </c:pt>
                <c:pt idx="1500">
                  <c:v>65</c:v>
                </c:pt>
                <c:pt idx="1501">
                  <c:v>65.02</c:v>
                </c:pt>
                <c:pt idx="1502">
                  <c:v>65.040000000000006</c:v>
                </c:pt>
                <c:pt idx="1503">
                  <c:v>65.06</c:v>
                </c:pt>
                <c:pt idx="1504">
                  <c:v>65.08</c:v>
                </c:pt>
                <c:pt idx="1505">
                  <c:v>65.099999999999994</c:v>
                </c:pt>
                <c:pt idx="1506">
                  <c:v>65.11999999999999</c:v>
                </c:pt>
                <c:pt idx="1507">
                  <c:v>65.14</c:v>
                </c:pt>
                <c:pt idx="1508">
                  <c:v>65.16</c:v>
                </c:pt>
                <c:pt idx="1509">
                  <c:v>65.179999999999978</c:v>
                </c:pt>
                <c:pt idx="1510">
                  <c:v>65.2</c:v>
                </c:pt>
                <c:pt idx="1511">
                  <c:v>65.22</c:v>
                </c:pt>
                <c:pt idx="1512">
                  <c:v>65.239999999999995</c:v>
                </c:pt>
                <c:pt idx="1513">
                  <c:v>65.260000000000005</c:v>
                </c:pt>
                <c:pt idx="1514">
                  <c:v>65.28</c:v>
                </c:pt>
                <c:pt idx="1515">
                  <c:v>65.3</c:v>
                </c:pt>
                <c:pt idx="1516">
                  <c:v>65.319999999999993</c:v>
                </c:pt>
                <c:pt idx="1517">
                  <c:v>65.34</c:v>
                </c:pt>
                <c:pt idx="1518">
                  <c:v>65.36</c:v>
                </c:pt>
                <c:pt idx="1519">
                  <c:v>65.38</c:v>
                </c:pt>
                <c:pt idx="1520">
                  <c:v>65.400000000000006</c:v>
                </c:pt>
                <c:pt idx="1521">
                  <c:v>65.42</c:v>
                </c:pt>
                <c:pt idx="1522">
                  <c:v>65.440000000000026</c:v>
                </c:pt>
                <c:pt idx="1523">
                  <c:v>65.459999999999994</c:v>
                </c:pt>
                <c:pt idx="1524">
                  <c:v>65.48</c:v>
                </c:pt>
                <c:pt idx="1525">
                  <c:v>65.5</c:v>
                </c:pt>
                <c:pt idx="1526">
                  <c:v>65.52</c:v>
                </c:pt>
                <c:pt idx="1527">
                  <c:v>65.540000000000006</c:v>
                </c:pt>
                <c:pt idx="1528">
                  <c:v>65.56</c:v>
                </c:pt>
                <c:pt idx="1529">
                  <c:v>65.58</c:v>
                </c:pt>
                <c:pt idx="1530">
                  <c:v>65.599999999999994</c:v>
                </c:pt>
                <c:pt idx="1531">
                  <c:v>65.61999999999999</c:v>
                </c:pt>
                <c:pt idx="1532">
                  <c:v>65.64</c:v>
                </c:pt>
                <c:pt idx="1533">
                  <c:v>65.66</c:v>
                </c:pt>
                <c:pt idx="1534">
                  <c:v>65.679999999999978</c:v>
                </c:pt>
                <c:pt idx="1535">
                  <c:v>65.7</c:v>
                </c:pt>
                <c:pt idx="1536">
                  <c:v>65.72</c:v>
                </c:pt>
                <c:pt idx="1537">
                  <c:v>65.739999999999995</c:v>
                </c:pt>
                <c:pt idx="1538">
                  <c:v>65.760000000000005</c:v>
                </c:pt>
                <c:pt idx="1539">
                  <c:v>65.78</c:v>
                </c:pt>
                <c:pt idx="1540">
                  <c:v>65.8</c:v>
                </c:pt>
                <c:pt idx="1541">
                  <c:v>65.819999999999993</c:v>
                </c:pt>
                <c:pt idx="1542">
                  <c:v>65.84</c:v>
                </c:pt>
                <c:pt idx="1543">
                  <c:v>65.86</c:v>
                </c:pt>
                <c:pt idx="1544">
                  <c:v>65.88</c:v>
                </c:pt>
                <c:pt idx="1545">
                  <c:v>65.900000000000006</c:v>
                </c:pt>
                <c:pt idx="1546">
                  <c:v>65.92</c:v>
                </c:pt>
                <c:pt idx="1547">
                  <c:v>65.940000000000026</c:v>
                </c:pt>
                <c:pt idx="1548">
                  <c:v>65.959999999999994</c:v>
                </c:pt>
                <c:pt idx="1549">
                  <c:v>65.98</c:v>
                </c:pt>
                <c:pt idx="1550">
                  <c:v>66</c:v>
                </c:pt>
                <c:pt idx="1551">
                  <c:v>66.02</c:v>
                </c:pt>
                <c:pt idx="1552">
                  <c:v>66.040000000000006</c:v>
                </c:pt>
                <c:pt idx="1553">
                  <c:v>66.06</c:v>
                </c:pt>
                <c:pt idx="1554">
                  <c:v>66.08</c:v>
                </c:pt>
                <c:pt idx="1555">
                  <c:v>66.099999999999994</c:v>
                </c:pt>
                <c:pt idx="1556">
                  <c:v>66.11999999999999</c:v>
                </c:pt>
                <c:pt idx="1557">
                  <c:v>66.14</c:v>
                </c:pt>
                <c:pt idx="1558">
                  <c:v>66.16</c:v>
                </c:pt>
                <c:pt idx="1559">
                  <c:v>66.179999999999978</c:v>
                </c:pt>
                <c:pt idx="1560">
                  <c:v>66.2</c:v>
                </c:pt>
                <c:pt idx="1561">
                  <c:v>66.22</c:v>
                </c:pt>
                <c:pt idx="1562">
                  <c:v>66.239999999999995</c:v>
                </c:pt>
                <c:pt idx="1563">
                  <c:v>66.260000000000005</c:v>
                </c:pt>
                <c:pt idx="1564">
                  <c:v>66.28</c:v>
                </c:pt>
                <c:pt idx="1565">
                  <c:v>66.3</c:v>
                </c:pt>
                <c:pt idx="1566">
                  <c:v>66.319999999999993</c:v>
                </c:pt>
                <c:pt idx="1567">
                  <c:v>66.34</c:v>
                </c:pt>
                <c:pt idx="1568">
                  <c:v>66.36</c:v>
                </c:pt>
                <c:pt idx="1569">
                  <c:v>66.38</c:v>
                </c:pt>
                <c:pt idx="1570">
                  <c:v>66.400000000000006</c:v>
                </c:pt>
                <c:pt idx="1571">
                  <c:v>66.42</c:v>
                </c:pt>
                <c:pt idx="1572">
                  <c:v>66.440000000000026</c:v>
                </c:pt>
                <c:pt idx="1573">
                  <c:v>66.459999999999994</c:v>
                </c:pt>
                <c:pt idx="1574">
                  <c:v>66.48</c:v>
                </c:pt>
                <c:pt idx="1575">
                  <c:v>66.5</c:v>
                </c:pt>
                <c:pt idx="1576">
                  <c:v>66.52</c:v>
                </c:pt>
                <c:pt idx="1577">
                  <c:v>66.540000000000006</c:v>
                </c:pt>
                <c:pt idx="1578">
                  <c:v>66.56</c:v>
                </c:pt>
                <c:pt idx="1579">
                  <c:v>66.58</c:v>
                </c:pt>
                <c:pt idx="1580">
                  <c:v>66.599999999999994</c:v>
                </c:pt>
                <c:pt idx="1581">
                  <c:v>66.61999999999999</c:v>
                </c:pt>
                <c:pt idx="1582">
                  <c:v>66.64</c:v>
                </c:pt>
                <c:pt idx="1583">
                  <c:v>66.66</c:v>
                </c:pt>
                <c:pt idx="1584">
                  <c:v>66.679999999999978</c:v>
                </c:pt>
                <c:pt idx="1585">
                  <c:v>66.7</c:v>
                </c:pt>
                <c:pt idx="1586">
                  <c:v>66.72</c:v>
                </c:pt>
                <c:pt idx="1587">
                  <c:v>66.739999999999995</c:v>
                </c:pt>
                <c:pt idx="1588">
                  <c:v>66.760000000000005</c:v>
                </c:pt>
                <c:pt idx="1589">
                  <c:v>66.78</c:v>
                </c:pt>
                <c:pt idx="1590">
                  <c:v>66.8</c:v>
                </c:pt>
                <c:pt idx="1591">
                  <c:v>66.819999999999993</c:v>
                </c:pt>
                <c:pt idx="1592">
                  <c:v>66.84</c:v>
                </c:pt>
                <c:pt idx="1593">
                  <c:v>66.86</c:v>
                </c:pt>
                <c:pt idx="1594">
                  <c:v>66.88</c:v>
                </c:pt>
                <c:pt idx="1595">
                  <c:v>66.900000000000006</c:v>
                </c:pt>
                <c:pt idx="1596">
                  <c:v>66.92</c:v>
                </c:pt>
                <c:pt idx="1597">
                  <c:v>66.940000000000026</c:v>
                </c:pt>
                <c:pt idx="1598">
                  <c:v>66.959999999999994</c:v>
                </c:pt>
                <c:pt idx="1599">
                  <c:v>66.98</c:v>
                </c:pt>
                <c:pt idx="1600">
                  <c:v>67</c:v>
                </c:pt>
                <c:pt idx="1601">
                  <c:v>67.02</c:v>
                </c:pt>
                <c:pt idx="1602">
                  <c:v>67.040000000000006</c:v>
                </c:pt>
                <c:pt idx="1603">
                  <c:v>67.06</c:v>
                </c:pt>
                <c:pt idx="1604">
                  <c:v>67.08</c:v>
                </c:pt>
                <c:pt idx="1605">
                  <c:v>67.099999999999994</c:v>
                </c:pt>
                <c:pt idx="1606">
                  <c:v>67.11999999999999</c:v>
                </c:pt>
                <c:pt idx="1607">
                  <c:v>67.14</c:v>
                </c:pt>
                <c:pt idx="1608">
                  <c:v>67.16</c:v>
                </c:pt>
                <c:pt idx="1609">
                  <c:v>67.179999999999978</c:v>
                </c:pt>
                <c:pt idx="1610">
                  <c:v>67.2</c:v>
                </c:pt>
                <c:pt idx="1611">
                  <c:v>67.22</c:v>
                </c:pt>
                <c:pt idx="1612">
                  <c:v>67.239999999999995</c:v>
                </c:pt>
                <c:pt idx="1613">
                  <c:v>67.260000000000005</c:v>
                </c:pt>
                <c:pt idx="1614">
                  <c:v>67.28</c:v>
                </c:pt>
                <c:pt idx="1615">
                  <c:v>67.3</c:v>
                </c:pt>
                <c:pt idx="1616">
                  <c:v>67.319999999999993</c:v>
                </c:pt>
                <c:pt idx="1617">
                  <c:v>67.34</c:v>
                </c:pt>
                <c:pt idx="1618">
                  <c:v>67.36</c:v>
                </c:pt>
                <c:pt idx="1619">
                  <c:v>67.38</c:v>
                </c:pt>
                <c:pt idx="1620">
                  <c:v>67.400000000000006</c:v>
                </c:pt>
                <c:pt idx="1621">
                  <c:v>67.42</c:v>
                </c:pt>
                <c:pt idx="1622">
                  <c:v>67.440000000000026</c:v>
                </c:pt>
                <c:pt idx="1623">
                  <c:v>67.459999999999994</c:v>
                </c:pt>
                <c:pt idx="1624">
                  <c:v>67.48</c:v>
                </c:pt>
                <c:pt idx="1625">
                  <c:v>67.5</c:v>
                </c:pt>
                <c:pt idx="1626">
                  <c:v>67.52</c:v>
                </c:pt>
                <c:pt idx="1627">
                  <c:v>67.540000000000006</c:v>
                </c:pt>
                <c:pt idx="1628">
                  <c:v>67.56</c:v>
                </c:pt>
                <c:pt idx="1629">
                  <c:v>67.58</c:v>
                </c:pt>
                <c:pt idx="1630">
                  <c:v>67.599999999999994</c:v>
                </c:pt>
                <c:pt idx="1631">
                  <c:v>67.61999999999999</c:v>
                </c:pt>
                <c:pt idx="1632">
                  <c:v>67.64</c:v>
                </c:pt>
                <c:pt idx="1633">
                  <c:v>67.66</c:v>
                </c:pt>
                <c:pt idx="1634">
                  <c:v>67.679999999999978</c:v>
                </c:pt>
                <c:pt idx="1635">
                  <c:v>67.7</c:v>
                </c:pt>
                <c:pt idx="1636">
                  <c:v>67.72</c:v>
                </c:pt>
                <c:pt idx="1637">
                  <c:v>67.739999999999995</c:v>
                </c:pt>
                <c:pt idx="1638">
                  <c:v>67.760000000000005</c:v>
                </c:pt>
                <c:pt idx="1639">
                  <c:v>67.78</c:v>
                </c:pt>
                <c:pt idx="1640">
                  <c:v>67.8</c:v>
                </c:pt>
                <c:pt idx="1641">
                  <c:v>67.819999999999993</c:v>
                </c:pt>
                <c:pt idx="1642">
                  <c:v>67.84</c:v>
                </c:pt>
                <c:pt idx="1643">
                  <c:v>67.86</c:v>
                </c:pt>
                <c:pt idx="1644">
                  <c:v>67.88</c:v>
                </c:pt>
                <c:pt idx="1645">
                  <c:v>67.900000000000006</c:v>
                </c:pt>
                <c:pt idx="1646">
                  <c:v>67.92</c:v>
                </c:pt>
                <c:pt idx="1647">
                  <c:v>67.940000000000026</c:v>
                </c:pt>
                <c:pt idx="1648">
                  <c:v>67.959999999999994</c:v>
                </c:pt>
                <c:pt idx="1649">
                  <c:v>67.98</c:v>
                </c:pt>
                <c:pt idx="1650">
                  <c:v>68</c:v>
                </c:pt>
                <c:pt idx="1651">
                  <c:v>68.02</c:v>
                </c:pt>
                <c:pt idx="1652">
                  <c:v>68.040000000000006</c:v>
                </c:pt>
                <c:pt idx="1653">
                  <c:v>68.06</c:v>
                </c:pt>
                <c:pt idx="1654">
                  <c:v>68.08</c:v>
                </c:pt>
                <c:pt idx="1655">
                  <c:v>68.099999999999994</c:v>
                </c:pt>
                <c:pt idx="1656">
                  <c:v>68.11999999999999</c:v>
                </c:pt>
                <c:pt idx="1657">
                  <c:v>68.14</c:v>
                </c:pt>
                <c:pt idx="1658">
                  <c:v>68.16</c:v>
                </c:pt>
                <c:pt idx="1659">
                  <c:v>68.179999999999978</c:v>
                </c:pt>
                <c:pt idx="1660">
                  <c:v>68.2</c:v>
                </c:pt>
                <c:pt idx="1661">
                  <c:v>68.22</c:v>
                </c:pt>
                <c:pt idx="1662">
                  <c:v>68.239999999999995</c:v>
                </c:pt>
                <c:pt idx="1663">
                  <c:v>68.260000000000005</c:v>
                </c:pt>
                <c:pt idx="1664">
                  <c:v>68.28</c:v>
                </c:pt>
                <c:pt idx="1665">
                  <c:v>68.3</c:v>
                </c:pt>
                <c:pt idx="1666">
                  <c:v>68.319999999999993</c:v>
                </c:pt>
                <c:pt idx="1667">
                  <c:v>68.34</c:v>
                </c:pt>
                <c:pt idx="1668">
                  <c:v>68.36</c:v>
                </c:pt>
                <c:pt idx="1669">
                  <c:v>68.38</c:v>
                </c:pt>
                <c:pt idx="1670">
                  <c:v>68.400000000000006</c:v>
                </c:pt>
                <c:pt idx="1671">
                  <c:v>68.42</c:v>
                </c:pt>
                <c:pt idx="1672">
                  <c:v>68.440000000000026</c:v>
                </c:pt>
                <c:pt idx="1673">
                  <c:v>68.459999999999994</c:v>
                </c:pt>
                <c:pt idx="1674">
                  <c:v>68.48</c:v>
                </c:pt>
                <c:pt idx="1675">
                  <c:v>68.5</c:v>
                </c:pt>
                <c:pt idx="1676">
                  <c:v>68.52</c:v>
                </c:pt>
                <c:pt idx="1677">
                  <c:v>68.540000000000006</c:v>
                </c:pt>
                <c:pt idx="1678">
                  <c:v>68.56</c:v>
                </c:pt>
                <c:pt idx="1679">
                  <c:v>68.58</c:v>
                </c:pt>
                <c:pt idx="1680">
                  <c:v>68.599999999999994</c:v>
                </c:pt>
                <c:pt idx="1681">
                  <c:v>68.61999999999999</c:v>
                </c:pt>
                <c:pt idx="1682">
                  <c:v>68.64</c:v>
                </c:pt>
                <c:pt idx="1683">
                  <c:v>68.66</c:v>
                </c:pt>
                <c:pt idx="1684">
                  <c:v>68.679999999999978</c:v>
                </c:pt>
                <c:pt idx="1685">
                  <c:v>68.7</c:v>
                </c:pt>
                <c:pt idx="1686">
                  <c:v>68.72</c:v>
                </c:pt>
                <c:pt idx="1687">
                  <c:v>68.739999999999995</c:v>
                </c:pt>
                <c:pt idx="1688">
                  <c:v>68.760000000000005</c:v>
                </c:pt>
                <c:pt idx="1689">
                  <c:v>68.78</c:v>
                </c:pt>
                <c:pt idx="1690">
                  <c:v>68.8</c:v>
                </c:pt>
                <c:pt idx="1691">
                  <c:v>68.819999999999993</c:v>
                </c:pt>
                <c:pt idx="1692">
                  <c:v>68.84</c:v>
                </c:pt>
                <c:pt idx="1693">
                  <c:v>68.86</c:v>
                </c:pt>
                <c:pt idx="1694">
                  <c:v>68.88</c:v>
                </c:pt>
                <c:pt idx="1695">
                  <c:v>68.900000000000006</c:v>
                </c:pt>
                <c:pt idx="1696">
                  <c:v>68.92</c:v>
                </c:pt>
                <c:pt idx="1697">
                  <c:v>68.940000000000026</c:v>
                </c:pt>
                <c:pt idx="1698">
                  <c:v>68.959999999999994</c:v>
                </c:pt>
                <c:pt idx="1699">
                  <c:v>68.98</c:v>
                </c:pt>
                <c:pt idx="1700">
                  <c:v>69</c:v>
                </c:pt>
                <c:pt idx="1701">
                  <c:v>69.02</c:v>
                </c:pt>
                <c:pt idx="1702">
                  <c:v>69.040000000000006</c:v>
                </c:pt>
                <c:pt idx="1703">
                  <c:v>69.06</c:v>
                </c:pt>
                <c:pt idx="1704">
                  <c:v>69.08</c:v>
                </c:pt>
                <c:pt idx="1705">
                  <c:v>69.099999999999994</c:v>
                </c:pt>
                <c:pt idx="1706">
                  <c:v>69.11999999999999</c:v>
                </c:pt>
                <c:pt idx="1707">
                  <c:v>69.14</c:v>
                </c:pt>
                <c:pt idx="1708">
                  <c:v>69.16</c:v>
                </c:pt>
                <c:pt idx="1709">
                  <c:v>69.179999999999978</c:v>
                </c:pt>
                <c:pt idx="1710">
                  <c:v>69.2</c:v>
                </c:pt>
                <c:pt idx="1711">
                  <c:v>69.22</c:v>
                </c:pt>
                <c:pt idx="1712">
                  <c:v>69.239999999999995</c:v>
                </c:pt>
                <c:pt idx="1713">
                  <c:v>69.260000000000005</c:v>
                </c:pt>
                <c:pt idx="1714">
                  <c:v>69.28</c:v>
                </c:pt>
                <c:pt idx="1715">
                  <c:v>69.3</c:v>
                </c:pt>
                <c:pt idx="1716">
                  <c:v>69.319999999999993</c:v>
                </c:pt>
                <c:pt idx="1717">
                  <c:v>69.34</c:v>
                </c:pt>
                <c:pt idx="1718">
                  <c:v>69.36</c:v>
                </c:pt>
                <c:pt idx="1719">
                  <c:v>69.38</c:v>
                </c:pt>
                <c:pt idx="1720">
                  <c:v>69.400000000000006</c:v>
                </c:pt>
                <c:pt idx="1721">
                  <c:v>69.42</c:v>
                </c:pt>
                <c:pt idx="1722">
                  <c:v>69.440000000000026</c:v>
                </c:pt>
                <c:pt idx="1723">
                  <c:v>69.459999999999994</c:v>
                </c:pt>
                <c:pt idx="1724">
                  <c:v>69.48</c:v>
                </c:pt>
                <c:pt idx="1725">
                  <c:v>69.5</c:v>
                </c:pt>
                <c:pt idx="1726">
                  <c:v>69.52</c:v>
                </c:pt>
                <c:pt idx="1727">
                  <c:v>69.540000000000006</c:v>
                </c:pt>
                <c:pt idx="1728">
                  <c:v>69.56</c:v>
                </c:pt>
                <c:pt idx="1729">
                  <c:v>69.58</c:v>
                </c:pt>
                <c:pt idx="1730">
                  <c:v>69.599999999999994</c:v>
                </c:pt>
                <c:pt idx="1731">
                  <c:v>69.61999999999999</c:v>
                </c:pt>
                <c:pt idx="1732">
                  <c:v>69.64</c:v>
                </c:pt>
                <c:pt idx="1733">
                  <c:v>69.66</c:v>
                </c:pt>
                <c:pt idx="1734">
                  <c:v>69.679999999999978</c:v>
                </c:pt>
                <c:pt idx="1735">
                  <c:v>69.7</c:v>
                </c:pt>
                <c:pt idx="1736">
                  <c:v>69.72</c:v>
                </c:pt>
                <c:pt idx="1737">
                  <c:v>69.739999999999995</c:v>
                </c:pt>
                <c:pt idx="1738">
                  <c:v>69.760000000000005</c:v>
                </c:pt>
                <c:pt idx="1739">
                  <c:v>69.78</c:v>
                </c:pt>
                <c:pt idx="1740">
                  <c:v>69.8</c:v>
                </c:pt>
                <c:pt idx="1741">
                  <c:v>69.819999999999993</c:v>
                </c:pt>
                <c:pt idx="1742">
                  <c:v>69.84</c:v>
                </c:pt>
                <c:pt idx="1743">
                  <c:v>69.86</c:v>
                </c:pt>
                <c:pt idx="1744">
                  <c:v>69.88</c:v>
                </c:pt>
                <c:pt idx="1745">
                  <c:v>69.900000000000006</c:v>
                </c:pt>
                <c:pt idx="1746">
                  <c:v>69.92</c:v>
                </c:pt>
                <c:pt idx="1747">
                  <c:v>69.940000000000026</c:v>
                </c:pt>
                <c:pt idx="1748">
                  <c:v>69.959999999999994</c:v>
                </c:pt>
                <c:pt idx="1749">
                  <c:v>69.98</c:v>
                </c:pt>
                <c:pt idx="1750">
                  <c:v>70</c:v>
                </c:pt>
                <c:pt idx="1751">
                  <c:v>70.02</c:v>
                </c:pt>
                <c:pt idx="1752">
                  <c:v>70.040000000000006</c:v>
                </c:pt>
                <c:pt idx="1753">
                  <c:v>70.06</c:v>
                </c:pt>
                <c:pt idx="1754">
                  <c:v>70.08</c:v>
                </c:pt>
                <c:pt idx="1755">
                  <c:v>70.099999999999994</c:v>
                </c:pt>
                <c:pt idx="1756">
                  <c:v>70.11999999999999</c:v>
                </c:pt>
                <c:pt idx="1757">
                  <c:v>70.14</c:v>
                </c:pt>
                <c:pt idx="1758">
                  <c:v>70.16</c:v>
                </c:pt>
                <c:pt idx="1759">
                  <c:v>70.179999999999978</c:v>
                </c:pt>
                <c:pt idx="1760">
                  <c:v>70.2</c:v>
                </c:pt>
                <c:pt idx="1761">
                  <c:v>70.22</c:v>
                </c:pt>
                <c:pt idx="1762">
                  <c:v>70.239999999999995</c:v>
                </c:pt>
                <c:pt idx="1763">
                  <c:v>70.260000000000005</c:v>
                </c:pt>
                <c:pt idx="1764">
                  <c:v>70.28</c:v>
                </c:pt>
                <c:pt idx="1765">
                  <c:v>70.3</c:v>
                </c:pt>
                <c:pt idx="1766">
                  <c:v>70.319999999999993</c:v>
                </c:pt>
                <c:pt idx="1767">
                  <c:v>70.34</c:v>
                </c:pt>
                <c:pt idx="1768">
                  <c:v>70.36</c:v>
                </c:pt>
                <c:pt idx="1769">
                  <c:v>70.38</c:v>
                </c:pt>
                <c:pt idx="1770">
                  <c:v>70.400000000000006</c:v>
                </c:pt>
                <c:pt idx="1771">
                  <c:v>70.42</c:v>
                </c:pt>
                <c:pt idx="1772">
                  <c:v>70.440000000000026</c:v>
                </c:pt>
                <c:pt idx="1773">
                  <c:v>70.459999999999994</c:v>
                </c:pt>
                <c:pt idx="1774">
                  <c:v>70.48</c:v>
                </c:pt>
                <c:pt idx="1775">
                  <c:v>70.5</c:v>
                </c:pt>
                <c:pt idx="1776">
                  <c:v>70.52</c:v>
                </c:pt>
                <c:pt idx="1777">
                  <c:v>70.540000000000006</c:v>
                </c:pt>
                <c:pt idx="1778">
                  <c:v>70.56</c:v>
                </c:pt>
                <c:pt idx="1779">
                  <c:v>70.58</c:v>
                </c:pt>
                <c:pt idx="1780">
                  <c:v>70.599999999999994</c:v>
                </c:pt>
                <c:pt idx="1781">
                  <c:v>70.61999999999999</c:v>
                </c:pt>
                <c:pt idx="1782">
                  <c:v>70.64</c:v>
                </c:pt>
                <c:pt idx="1783">
                  <c:v>70.66</c:v>
                </c:pt>
                <c:pt idx="1784">
                  <c:v>70.679999999999978</c:v>
                </c:pt>
                <c:pt idx="1785">
                  <c:v>70.7</c:v>
                </c:pt>
                <c:pt idx="1786">
                  <c:v>70.72</c:v>
                </c:pt>
                <c:pt idx="1787">
                  <c:v>70.739999999999995</c:v>
                </c:pt>
                <c:pt idx="1788">
                  <c:v>70.760000000000005</c:v>
                </c:pt>
                <c:pt idx="1789">
                  <c:v>70.78</c:v>
                </c:pt>
                <c:pt idx="1790">
                  <c:v>70.8</c:v>
                </c:pt>
                <c:pt idx="1791">
                  <c:v>70.819999999999993</c:v>
                </c:pt>
                <c:pt idx="1792">
                  <c:v>70.84</c:v>
                </c:pt>
                <c:pt idx="1793">
                  <c:v>70.86</c:v>
                </c:pt>
                <c:pt idx="1794">
                  <c:v>70.88</c:v>
                </c:pt>
                <c:pt idx="1795">
                  <c:v>70.900000000000006</c:v>
                </c:pt>
                <c:pt idx="1796">
                  <c:v>70.92</c:v>
                </c:pt>
                <c:pt idx="1797">
                  <c:v>70.940000000000026</c:v>
                </c:pt>
                <c:pt idx="1798">
                  <c:v>70.959999999999994</c:v>
                </c:pt>
                <c:pt idx="1799">
                  <c:v>70.98</c:v>
                </c:pt>
                <c:pt idx="1800">
                  <c:v>71</c:v>
                </c:pt>
                <c:pt idx="1801">
                  <c:v>71.02</c:v>
                </c:pt>
                <c:pt idx="1802">
                  <c:v>71.040000000000006</c:v>
                </c:pt>
                <c:pt idx="1803">
                  <c:v>71.06</c:v>
                </c:pt>
                <c:pt idx="1804">
                  <c:v>71.08</c:v>
                </c:pt>
                <c:pt idx="1805">
                  <c:v>71.099999999999994</c:v>
                </c:pt>
                <c:pt idx="1806">
                  <c:v>71.11999999999999</c:v>
                </c:pt>
                <c:pt idx="1807">
                  <c:v>71.14</c:v>
                </c:pt>
                <c:pt idx="1808">
                  <c:v>71.16</c:v>
                </c:pt>
                <c:pt idx="1809">
                  <c:v>71.179999999999978</c:v>
                </c:pt>
                <c:pt idx="1810">
                  <c:v>71.2</c:v>
                </c:pt>
                <c:pt idx="1811">
                  <c:v>71.22</c:v>
                </c:pt>
                <c:pt idx="1812">
                  <c:v>71.239999999999995</c:v>
                </c:pt>
                <c:pt idx="1813">
                  <c:v>71.260000000000005</c:v>
                </c:pt>
                <c:pt idx="1814">
                  <c:v>71.28</c:v>
                </c:pt>
                <c:pt idx="1815">
                  <c:v>71.3</c:v>
                </c:pt>
                <c:pt idx="1816">
                  <c:v>71.319999999999993</c:v>
                </c:pt>
                <c:pt idx="1817">
                  <c:v>71.34</c:v>
                </c:pt>
                <c:pt idx="1818">
                  <c:v>71.36</c:v>
                </c:pt>
                <c:pt idx="1819">
                  <c:v>71.38</c:v>
                </c:pt>
                <c:pt idx="1820">
                  <c:v>71.400000000000006</c:v>
                </c:pt>
                <c:pt idx="1821">
                  <c:v>71.42</c:v>
                </c:pt>
                <c:pt idx="1822">
                  <c:v>71.440000000000026</c:v>
                </c:pt>
                <c:pt idx="1823">
                  <c:v>71.459999999999994</c:v>
                </c:pt>
                <c:pt idx="1824">
                  <c:v>71.48</c:v>
                </c:pt>
                <c:pt idx="1825">
                  <c:v>71.5</c:v>
                </c:pt>
                <c:pt idx="1826">
                  <c:v>71.52</c:v>
                </c:pt>
                <c:pt idx="1827">
                  <c:v>71.540000000000006</c:v>
                </c:pt>
                <c:pt idx="1828">
                  <c:v>71.56</c:v>
                </c:pt>
                <c:pt idx="1829">
                  <c:v>71.58</c:v>
                </c:pt>
                <c:pt idx="1830">
                  <c:v>71.599999999999994</c:v>
                </c:pt>
                <c:pt idx="1831">
                  <c:v>71.61999999999999</c:v>
                </c:pt>
                <c:pt idx="1832">
                  <c:v>71.64</c:v>
                </c:pt>
                <c:pt idx="1833">
                  <c:v>71.66</c:v>
                </c:pt>
                <c:pt idx="1834">
                  <c:v>71.679999999999978</c:v>
                </c:pt>
                <c:pt idx="1835">
                  <c:v>71.7</c:v>
                </c:pt>
                <c:pt idx="1836">
                  <c:v>71.72</c:v>
                </c:pt>
                <c:pt idx="1837">
                  <c:v>71.739999999999995</c:v>
                </c:pt>
                <c:pt idx="1838">
                  <c:v>71.760000000000005</c:v>
                </c:pt>
                <c:pt idx="1839">
                  <c:v>71.78</c:v>
                </c:pt>
                <c:pt idx="1840">
                  <c:v>71.8</c:v>
                </c:pt>
                <c:pt idx="1841">
                  <c:v>71.819999999999993</c:v>
                </c:pt>
                <c:pt idx="1842">
                  <c:v>71.84</c:v>
                </c:pt>
                <c:pt idx="1843">
                  <c:v>71.86</c:v>
                </c:pt>
                <c:pt idx="1844">
                  <c:v>71.88</c:v>
                </c:pt>
                <c:pt idx="1845">
                  <c:v>71.900000000000006</c:v>
                </c:pt>
                <c:pt idx="1846">
                  <c:v>71.92</c:v>
                </c:pt>
                <c:pt idx="1847">
                  <c:v>71.940000000000026</c:v>
                </c:pt>
                <c:pt idx="1848">
                  <c:v>71.959999999999994</c:v>
                </c:pt>
                <c:pt idx="1849">
                  <c:v>71.98</c:v>
                </c:pt>
                <c:pt idx="1850">
                  <c:v>72</c:v>
                </c:pt>
                <c:pt idx="1851">
                  <c:v>72.02</c:v>
                </c:pt>
                <c:pt idx="1852">
                  <c:v>72.040000000000006</c:v>
                </c:pt>
                <c:pt idx="1853">
                  <c:v>72.06</c:v>
                </c:pt>
                <c:pt idx="1854">
                  <c:v>72.08</c:v>
                </c:pt>
                <c:pt idx="1855">
                  <c:v>72.099999999999994</c:v>
                </c:pt>
                <c:pt idx="1856">
                  <c:v>72.11999999999999</c:v>
                </c:pt>
                <c:pt idx="1857">
                  <c:v>72.14</c:v>
                </c:pt>
                <c:pt idx="1858">
                  <c:v>72.16</c:v>
                </c:pt>
                <c:pt idx="1859">
                  <c:v>72.179999999999978</c:v>
                </c:pt>
                <c:pt idx="1860">
                  <c:v>72.2</c:v>
                </c:pt>
                <c:pt idx="1861">
                  <c:v>72.22</c:v>
                </c:pt>
                <c:pt idx="1862">
                  <c:v>72.239999999999995</c:v>
                </c:pt>
                <c:pt idx="1863">
                  <c:v>72.260000000000005</c:v>
                </c:pt>
                <c:pt idx="1864">
                  <c:v>72.28</c:v>
                </c:pt>
                <c:pt idx="1865">
                  <c:v>72.3</c:v>
                </c:pt>
                <c:pt idx="1866">
                  <c:v>72.319999999999993</c:v>
                </c:pt>
                <c:pt idx="1867">
                  <c:v>72.34</c:v>
                </c:pt>
                <c:pt idx="1868">
                  <c:v>72.36</c:v>
                </c:pt>
                <c:pt idx="1869">
                  <c:v>72.38</c:v>
                </c:pt>
                <c:pt idx="1870">
                  <c:v>72.400000000000006</c:v>
                </c:pt>
                <c:pt idx="1871">
                  <c:v>72.42</c:v>
                </c:pt>
                <c:pt idx="1872">
                  <c:v>72.440000000000026</c:v>
                </c:pt>
                <c:pt idx="1873">
                  <c:v>72.459999999999994</c:v>
                </c:pt>
                <c:pt idx="1874">
                  <c:v>72.48</c:v>
                </c:pt>
                <c:pt idx="1875">
                  <c:v>72.5</c:v>
                </c:pt>
                <c:pt idx="1876">
                  <c:v>72.52</c:v>
                </c:pt>
                <c:pt idx="1877">
                  <c:v>72.540000000000006</c:v>
                </c:pt>
                <c:pt idx="1878">
                  <c:v>72.56</c:v>
                </c:pt>
                <c:pt idx="1879">
                  <c:v>72.58</c:v>
                </c:pt>
                <c:pt idx="1880">
                  <c:v>72.599999999999994</c:v>
                </c:pt>
                <c:pt idx="1881">
                  <c:v>72.61999999999999</c:v>
                </c:pt>
                <c:pt idx="1882">
                  <c:v>72.64</c:v>
                </c:pt>
                <c:pt idx="1883">
                  <c:v>72.66</c:v>
                </c:pt>
                <c:pt idx="1884">
                  <c:v>72.679999999999978</c:v>
                </c:pt>
                <c:pt idx="1885">
                  <c:v>72.7</c:v>
                </c:pt>
                <c:pt idx="1886">
                  <c:v>72.72</c:v>
                </c:pt>
                <c:pt idx="1887">
                  <c:v>72.739999999999995</c:v>
                </c:pt>
                <c:pt idx="1888">
                  <c:v>72.760000000000005</c:v>
                </c:pt>
                <c:pt idx="1889">
                  <c:v>72.78</c:v>
                </c:pt>
                <c:pt idx="1890">
                  <c:v>72.8</c:v>
                </c:pt>
                <c:pt idx="1891">
                  <c:v>72.819999999999993</c:v>
                </c:pt>
                <c:pt idx="1892">
                  <c:v>72.84</c:v>
                </c:pt>
                <c:pt idx="1893">
                  <c:v>72.86</c:v>
                </c:pt>
                <c:pt idx="1894">
                  <c:v>72.88</c:v>
                </c:pt>
                <c:pt idx="1895">
                  <c:v>72.900000000000006</c:v>
                </c:pt>
                <c:pt idx="1896">
                  <c:v>72.92</c:v>
                </c:pt>
                <c:pt idx="1897">
                  <c:v>72.940000000000026</c:v>
                </c:pt>
                <c:pt idx="1898">
                  <c:v>72.959999999999994</c:v>
                </c:pt>
                <c:pt idx="1899">
                  <c:v>72.98</c:v>
                </c:pt>
                <c:pt idx="1900">
                  <c:v>73</c:v>
                </c:pt>
                <c:pt idx="1901">
                  <c:v>73.02</c:v>
                </c:pt>
                <c:pt idx="1902">
                  <c:v>73.040000000000006</c:v>
                </c:pt>
                <c:pt idx="1903">
                  <c:v>73.06</c:v>
                </c:pt>
                <c:pt idx="1904">
                  <c:v>73.08</c:v>
                </c:pt>
                <c:pt idx="1905">
                  <c:v>73.099999999999994</c:v>
                </c:pt>
                <c:pt idx="1906">
                  <c:v>73.11999999999999</c:v>
                </c:pt>
                <c:pt idx="1907">
                  <c:v>73.14</c:v>
                </c:pt>
                <c:pt idx="1908">
                  <c:v>73.16</c:v>
                </c:pt>
                <c:pt idx="1909">
                  <c:v>73.179999999999978</c:v>
                </c:pt>
                <c:pt idx="1910">
                  <c:v>73.2</c:v>
                </c:pt>
                <c:pt idx="1911">
                  <c:v>73.22</c:v>
                </c:pt>
                <c:pt idx="1912">
                  <c:v>73.239999999999995</c:v>
                </c:pt>
                <c:pt idx="1913">
                  <c:v>73.260000000000005</c:v>
                </c:pt>
                <c:pt idx="1914">
                  <c:v>73.28</c:v>
                </c:pt>
                <c:pt idx="1915">
                  <c:v>73.3</c:v>
                </c:pt>
                <c:pt idx="1916">
                  <c:v>73.319999999999993</c:v>
                </c:pt>
                <c:pt idx="1917">
                  <c:v>73.34</c:v>
                </c:pt>
                <c:pt idx="1918">
                  <c:v>73.36</c:v>
                </c:pt>
                <c:pt idx="1919">
                  <c:v>73.38</c:v>
                </c:pt>
                <c:pt idx="1920">
                  <c:v>73.400000000000006</c:v>
                </c:pt>
                <c:pt idx="1921">
                  <c:v>73.42</c:v>
                </c:pt>
                <c:pt idx="1922">
                  <c:v>73.440000000000026</c:v>
                </c:pt>
                <c:pt idx="1923">
                  <c:v>73.459999999999994</c:v>
                </c:pt>
                <c:pt idx="1924">
                  <c:v>73.48</c:v>
                </c:pt>
                <c:pt idx="1925">
                  <c:v>73.5</c:v>
                </c:pt>
                <c:pt idx="1926">
                  <c:v>73.52</c:v>
                </c:pt>
                <c:pt idx="1927">
                  <c:v>73.540000000000006</c:v>
                </c:pt>
                <c:pt idx="1928">
                  <c:v>73.56</c:v>
                </c:pt>
                <c:pt idx="1929">
                  <c:v>73.58</c:v>
                </c:pt>
                <c:pt idx="1930">
                  <c:v>73.599999999999994</c:v>
                </c:pt>
                <c:pt idx="1931">
                  <c:v>73.61999999999999</c:v>
                </c:pt>
                <c:pt idx="1932">
                  <c:v>73.64</c:v>
                </c:pt>
                <c:pt idx="1933">
                  <c:v>73.66</c:v>
                </c:pt>
                <c:pt idx="1934">
                  <c:v>73.679999999999978</c:v>
                </c:pt>
                <c:pt idx="1935">
                  <c:v>73.7</c:v>
                </c:pt>
                <c:pt idx="1936">
                  <c:v>73.72</c:v>
                </c:pt>
                <c:pt idx="1937">
                  <c:v>73.739999999999995</c:v>
                </c:pt>
                <c:pt idx="1938">
                  <c:v>73.760000000000005</c:v>
                </c:pt>
                <c:pt idx="1939">
                  <c:v>73.78</c:v>
                </c:pt>
                <c:pt idx="1940">
                  <c:v>73.8</c:v>
                </c:pt>
                <c:pt idx="1941">
                  <c:v>73.819999999999993</c:v>
                </c:pt>
                <c:pt idx="1942">
                  <c:v>73.84</c:v>
                </c:pt>
                <c:pt idx="1943">
                  <c:v>73.86</c:v>
                </c:pt>
                <c:pt idx="1944">
                  <c:v>73.88</c:v>
                </c:pt>
                <c:pt idx="1945">
                  <c:v>73.900000000000006</c:v>
                </c:pt>
                <c:pt idx="1946">
                  <c:v>73.92</c:v>
                </c:pt>
                <c:pt idx="1947">
                  <c:v>73.940000000000026</c:v>
                </c:pt>
                <c:pt idx="1948">
                  <c:v>73.959999999999994</c:v>
                </c:pt>
                <c:pt idx="1949">
                  <c:v>73.98</c:v>
                </c:pt>
                <c:pt idx="1950">
                  <c:v>74</c:v>
                </c:pt>
                <c:pt idx="1951">
                  <c:v>74.02</c:v>
                </c:pt>
                <c:pt idx="1952">
                  <c:v>74.040000000000006</c:v>
                </c:pt>
                <c:pt idx="1953">
                  <c:v>74.06</c:v>
                </c:pt>
                <c:pt idx="1954">
                  <c:v>74.08</c:v>
                </c:pt>
                <c:pt idx="1955">
                  <c:v>74.099999999999994</c:v>
                </c:pt>
                <c:pt idx="1956">
                  <c:v>74.11999999999999</c:v>
                </c:pt>
                <c:pt idx="1957">
                  <c:v>74.14</c:v>
                </c:pt>
                <c:pt idx="1958">
                  <c:v>74.16</c:v>
                </c:pt>
                <c:pt idx="1959">
                  <c:v>74.179999999999978</c:v>
                </c:pt>
                <c:pt idx="1960">
                  <c:v>74.2</c:v>
                </c:pt>
                <c:pt idx="1961">
                  <c:v>74.22</c:v>
                </c:pt>
                <c:pt idx="1962">
                  <c:v>74.239999999999995</c:v>
                </c:pt>
                <c:pt idx="1963">
                  <c:v>74.260000000000005</c:v>
                </c:pt>
                <c:pt idx="1964">
                  <c:v>74.28</c:v>
                </c:pt>
                <c:pt idx="1965">
                  <c:v>74.3</c:v>
                </c:pt>
                <c:pt idx="1966">
                  <c:v>74.319999999999993</c:v>
                </c:pt>
                <c:pt idx="1967">
                  <c:v>74.34</c:v>
                </c:pt>
                <c:pt idx="1968">
                  <c:v>74.36</c:v>
                </c:pt>
                <c:pt idx="1969">
                  <c:v>74.38</c:v>
                </c:pt>
                <c:pt idx="1970">
                  <c:v>74.400000000000006</c:v>
                </c:pt>
                <c:pt idx="1971">
                  <c:v>74.42</c:v>
                </c:pt>
                <c:pt idx="1972">
                  <c:v>74.440000000000026</c:v>
                </c:pt>
                <c:pt idx="1973">
                  <c:v>74.459999999999994</c:v>
                </c:pt>
                <c:pt idx="1974">
                  <c:v>74.48</c:v>
                </c:pt>
                <c:pt idx="1975">
                  <c:v>74.5</c:v>
                </c:pt>
                <c:pt idx="1976">
                  <c:v>74.52</c:v>
                </c:pt>
                <c:pt idx="1977">
                  <c:v>74.540000000000006</c:v>
                </c:pt>
                <c:pt idx="1978">
                  <c:v>74.56</c:v>
                </c:pt>
                <c:pt idx="1979">
                  <c:v>74.58</c:v>
                </c:pt>
                <c:pt idx="1980">
                  <c:v>74.599999999999994</c:v>
                </c:pt>
                <c:pt idx="1981">
                  <c:v>74.61999999999999</c:v>
                </c:pt>
                <c:pt idx="1982">
                  <c:v>74.64</c:v>
                </c:pt>
                <c:pt idx="1983">
                  <c:v>74.66</c:v>
                </c:pt>
                <c:pt idx="1984">
                  <c:v>74.679999999999978</c:v>
                </c:pt>
                <c:pt idx="1985">
                  <c:v>74.7</c:v>
                </c:pt>
                <c:pt idx="1986">
                  <c:v>74.72</c:v>
                </c:pt>
                <c:pt idx="1987">
                  <c:v>74.739999999999995</c:v>
                </c:pt>
                <c:pt idx="1988">
                  <c:v>74.760000000000005</c:v>
                </c:pt>
                <c:pt idx="1989">
                  <c:v>74.78</c:v>
                </c:pt>
                <c:pt idx="1990">
                  <c:v>74.8</c:v>
                </c:pt>
                <c:pt idx="1991">
                  <c:v>74.819999999999993</c:v>
                </c:pt>
                <c:pt idx="1992">
                  <c:v>74.84</c:v>
                </c:pt>
                <c:pt idx="1993">
                  <c:v>74.86</c:v>
                </c:pt>
                <c:pt idx="1994">
                  <c:v>74.88</c:v>
                </c:pt>
                <c:pt idx="1995">
                  <c:v>74.900000000000006</c:v>
                </c:pt>
                <c:pt idx="1996">
                  <c:v>74.92</c:v>
                </c:pt>
                <c:pt idx="1997">
                  <c:v>74.940000000000026</c:v>
                </c:pt>
                <c:pt idx="1998">
                  <c:v>74.959999999999994</c:v>
                </c:pt>
                <c:pt idx="1999">
                  <c:v>74.98</c:v>
                </c:pt>
                <c:pt idx="2000">
                  <c:v>75</c:v>
                </c:pt>
                <c:pt idx="2001">
                  <c:v>75.02</c:v>
                </c:pt>
                <c:pt idx="2002">
                  <c:v>75.040000000000006</c:v>
                </c:pt>
                <c:pt idx="2003">
                  <c:v>75.06</c:v>
                </c:pt>
                <c:pt idx="2004">
                  <c:v>75.08</c:v>
                </c:pt>
                <c:pt idx="2005">
                  <c:v>75.099999999999994</c:v>
                </c:pt>
                <c:pt idx="2006">
                  <c:v>75.11999999999999</c:v>
                </c:pt>
                <c:pt idx="2007">
                  <c:v>75.14</c:v>
                </c:pt>
                <c:pt idx="2008">
                  <c:v>75.16</c:v>
                </c:pt>
                <c:pt idx="2009">
                  <c:v>75.179999999999978</c:v>
                </c:pt>
                <c:pt idx="2010">
                  <c:v>75.2</c:v>
                </c:pt>
                <c:pt idx="2011">
                  <c:v>75.22</c:v>
                </c:pt>
                <c:pt idx="2012">
                  <c:v>75.239999999999995</c:v>
                </c:pt>
                <c:pt idx="2013">
                  <c:v>75.260000000000005</c:v>
                </c:pt>
                <c:pt idx="2014">
                  <c:v>75.28</c:v>
                </c:pt>
                <c:pt idx="2015">
                  <c:v>75.3</c:v>
                </c:pt>
                <c:pt idx="2016">
                  <c:v>75.319999999999993</c:v>
                </c:pt>
                <c:pt idx="2017">
                  <c:v>75.34</c:v>
                </c:pt>
                <c:pt idx="2018">
                  <c:v>75.36</c:v>
                </c:pt>
                <c:pt idx="2019">
                  <c:v>75.38</c:v>
                </c:pt>
                <c:pt idx="2020">
                  <c:v>75.400000000000006</c:v>
                </c:pt>
                <c:pt idx="2021">
                  <c:v>75.42</c:v>
                </c:pt>
                <c:pt idx="2022">
                  <c:v>75.440000000000026</c:v>
                </c:pt>
                <c:pt idx="2023">
                  <c:v>75.459999999999994</c:v>
                </c:pt>
                <c:pt idx="2024">
                  <c:v>75.48</c:v>
                </c:pt>
                <c:pt idx="2025">
                  <c:v>75.5</c:v>
                </c:pt>
                <c:pt idx="2026">
                  <c:v>75.52</c:v>
                </c:pt>
                <c:pt idx="2027">
                  <c:v>75.540000000000006</c:v>
                </c:pt>
                <c:pt idx="2028">
                  <c:v>75.56</c:v>
                </c:pt>
                <c:pt idx="2029">
                  <c:v>75.58</c:v>
                </c:pt>
                <c:pt idx="2030">
                  <c:v>75.599999999999994</c:v>
                </c:pt>
                <c:pt idx="2031">
                  <c:v>75.61999999999999</c:v>
                </c:pt>
                <c:pt idx="2032">
                  <c:v>75.64</c:v>
                </c:pt>
                <c:pt idx="2033">
                  <c:v>75.66</c:v>
                </c:pt>
                <c:pt idx="2034">
                  <c:v>75.679999999999978</c:v>
                </c:pt>
                <c:pt idx="2035">
                  <c:v>75.7</c:v>
                </c:pt>
                <c:pt idx="2036">
                  <c:v>75.72</c:v>
                </c:pt>
                <c:pt idx="2037">
                  <c:v>75.739999999999995</c:v>
                </c:pt>
                <c:pt idx="2038">
                  <c:v>75.760000000000005</c:v>
                </c:pt>
                <c:pt idx="2039">
                  <c:v>75.78</c:v>
                </c:pt>
                <c:pt idx="2040">
                  <c:v>75.8</c:v>
                </c:pt>
                <c:pt idx="2041">
                  <c:v>75.819999999999993</c:v>
                </c:pt>
                <c:pt idx="2042">
                  <c:v>75.84</c:v>
                </c:pt>
                <c:pt idx="2043">
                  <c:v>75.86</c:v>
                </c:pt>
                <c:pt idx="2044">
                  <c:v>75.88</c:v>
                </c:pt>
                <c:pt idx="2045">
                  <c:v>75.900000000000006</c:v>
                </c:pt>
                <c:pt idx="2046">
                  <c:v>75.92</c:v>
                </c:pt>
                <c:pt idx="2047">
                  <c:v>75.940000000000026</c:v>
                </c:pt>
                <c:pt idx="2048">
                  <c:v>75.959999999999994</c:v>
                </c:pt>
                <c:pt idx="2049">
                  <c:v>75.98</c:v>
                </c:pt>
                <c:pt idx="2050">
                  <c:v>76</c:v>
                </c:pt>
                <c:pt idx="2051">
                  <c:v>76.02</c:v>
                </c:pt>
                <c:pt idx="2052">
                  <c:v>76.040000000000006</c:v>
                </c:pt>
                <c:pt idx="2053">
                  <c:v>76.06</c:v>
                </c:pt>
                <c:pt idx="2054">
                  <c:v>76.08</c:v>
                </c:pt>
                <c:pt idx="2055">
                  <c:v>76.099999999999994</c:v>
                </c:pt>
                <c:pt idx="2056">
                  <c:v>76.11999999999999</c:v>
                </c:pt>
                <c:pt idx="2057">
                  <c:v>76.14</c:v>
                </c:pt>
                <c:pt idx="2058">
                  <c:v>76.16</c:v>
                </c:pt>
                <c:pt idx="2059">
                  <c:v>76.179999999999978</c:v>
                </c:pt>
                <c:pt idx="2060">
                  <c:v>76.2</c:v>
                </c:pt>
                <c:pt idx="2061">
                  <c:v>76.22</c:v>
                </c:pt>
                <c:pt idx="2062">
                  <c:v>76.239999999999995</c:v>
                </c:pt>
                <c:pt idx="2063">
                  <c:v>76.260000000000005</c:v>
                </c:pt>
                <c:pt idx="2064">
                  <c:v>76.28</c:v>
                </c:pt>
                <c:pt idx="2065">
                  <c:v>76.3</c:v>
                </c:pt>
                <c:pt idx="2066">
                  <c:v>76.319999999999993</c:v>
                </c:pt>
                <c:pt idx="2067">
                  <c:v>76.34</c:v>
                </c:pt>
                <c:pt idx="2068">
                  <c:v>76.36</c:v>
                </c:pt>
                <c:pt idx="2069">
                  <c:v>76.38</c:v>
                </c:pt>
                <c:pt idx="2070">
                  <c:v>76.400000000000006</c:v>
                </c:pt>
                <c:pt idx="2071">
                  <c:v>76.42</c:v>
                </c:pt>
                <c:pt idx="2072">
                  <c:v>76.440000000000026</c:v>
                </c:pt>
                <c:pt idx="2073">
                  <c:v>76.459999999999994</c:v>
                </c:pt>
                <c:pt idx="2074">
                  <c:v>76.48</c:v>
                </c:pt>
                <c:pt idx="2075">
                  <c:v>76.5</c:v>
                </c:pt>
                <c:pt idx="2076">
                  <c:v>76.52</c:v>
                </c:pt>
                <c:pt idx="2077">
                  <c:v>76.540000000000006</c:v>
                </c:pt>
                <c:pt idx="2078">
                  <c:v>76.56</c:v>
                </c:pt>
                <c:pt idx="2079">
                  <c:v>76.58</c:v>
                </c:pt>
                <c:pt idx="2080">
                  <c:v>76.599999999999994</c:v>
                </c:pt>
                <c:pt idx="2081">
                  <c:v>76.61999999999999</c:v>
                </c:pt>
                <c:pt idx="2082">
                  <c:v>76.64</c:v>
                </c:pt>
                <c:pt idx="2083">
                  <c:v>76.66</c:v>
                </c:pt>
                <c:pt idx="2084">
                  <c:v>76.679999999999978</c:v>
                </c:pt>
                <c:pt idx="2085">
                  <c:v>76.7</c:v>
                </c:pt>
                <c:pt idx="2086">
                  <c:v>76.72</c:v>
                </c:pt>
                <c:pt idx="2087">
                  <c:v>76.739999999999995</c:v>
                </c:pt>
                <c:pt idx="2088">
                  <c:v>76.760000000000005</c:v>
                </c:pt>
                <c:pt idx="2089">
                  <c:v>76.78</c:v>
                </c:pt>
                <c:pt idx="2090">
                  <c:v>76.8</c:v>
                </c:pt>
                <c:pt idx="2091">
                  <c:v>76.819999999999993</c:v>
                </c:pt>
                <c:pt idx="2092">
                  <c:v>76.84</c:v>
                </c:pt>
                <c:pt idx="2093">
                  <c:v>76.86</c:v>
                </c:pt>
                <c:pt idx="2094">
                  <c:v>76.88</c:v>
                </c:pt>
                <c:pt idx="2095">
                  <c:v>76.900000000000006</c:v>
                </c:pt>
                <c:pt idx="2096">
                  <c:v>76.92</c:v>
                </c:pt>
                <c:pt idx="2097">
                  <c:v>76.940000000000026</c:v>
                </c:pt>
                <c:pt idx="2098">
                  <c:v>76.959999999999994</c:v>
                </c:pt>
                <c:pt idx="2099">
                  <c:v>76.98</c:v>
                </c:pt>
                <c:pt idx="2100">
                  <c:v>77</c:v>
                </c:pt>
                <c:pt idx="2101">
                  <c:v>77.02</c:v>
                </c:pt>
                <c:pt idx="2102">
                  <c:v>77.040000000000006</c:v>
                </c:pt>
                <c:pt idx="2103">
                  <c:v>77.06</c:v>
                </c:pt>
                <c:pt idx="2104">
                  <c:v>77.08</c:v>
                </c:pt>
                <c:pt idx="2105">
                  <c:v>77.099999999999994</c:v>
                </c:pt>
                <c:pt idx="2106">
                  <c:v>77.11999999999999</c:v>
                </c:pt>
                <c:pt idx="2107">
                  <c:v>77.14</c:v>
                </c:pt>
                <c:pt idx="2108">
                  <c:v>77.16</c:v>
                </c:pt>
                <c:pt idx="2109">
                  <c:v>77.179999999999978</c:v>
                </c:pt>
                <c:pt idx="2110">
                  <c:v>77.2</c:v>
                </c:pt>
                <c:pt idx="2111">
                  <c:v>77.22</c:v>
                </c:pt>
                <c:pt idx="2112">
                  <c:v>77.239999999999995</c:v>
                </c:pt>
                <c:pt idx="2113">
                  <c:v>77.260000000000005</c:v>
                </c:pt>
                <c:pt idx="2114">
                  <c:v>77.28</c:v>
                </c:pt>
                <c:pt idx="2115">
                  <c:v>77.3</c:v>
                </c:pt>
                <c:pt idx="2116">
                  <c:v>77.319999999999993</c:v>
                </c:pt>
                <c:pt idx="2117">
                  <c:v>77.34</c:v>
                </c:pt>
                <c:pt idx="2118">
                  <c:v>77.36</c:v>
                </c:pt>
                <c:pt idx="2119">
                  <c:v>77.38</c:v>
                </c:pt>
                <c:pt idx="2120">
                  <c:v>77.400000000000006</c:v>
                </c:pt>
                <c:pt idx="2121">
                  <c:v>77.42</c:v>
                </c:pt>
                <c:pt idx="2122">
                  <c:v>77.440000000000026</c:v>
                </c:pt>
                <c:pt idx="2123">
                  <c:v>77.459999999999994</c:v>
                </c:pt>
                <c:pt idx="2124">
                  <c:v>77.48</c:v>
                </c:pt>
                <c:pt idx="2125">
                  <c:v>77.5</c:v>
                </c:pt>
                <c:pt idx="2126">
                  <c:v>77.52</c:v>
                </c:pt>
                <c:pt idx="2127">
                  <c:v>77.540000000000006</c:v>
                </c:pt>
                <c:pt idx="2128">
                  <c:v>77.56</c:v>
                </c:pt>
                <c:pt idx="2129">
                  <c:v>77.58</c:v>
                </c:pt>
                <c:pt idx="2130">
                  <c:v>77.599999999999994</c:v>
                </c:pt>
                <c:pt idx="2131">
                  <c:v>77.61999999999999</c:v>
                </c:pt>
                <c:pt idx="2132">
                  <c:v>77.64</c:v>
                </c:pt>
                <c:pt idx="2133">
                  <c:v>77.66</c:v>
                </c:pt>
                <c:pt idx="2134">
                  <c:v>77.679999999999978</c:v>
                </c:pt>
                <c:pt idx="2135">
                  <c:v>77.7</c:v>
                </c:pt>
                <c:pt idx="2136">
                  <c:v>77.72</c:v>
                </c:pt>
                <c:pt idx="2137">
                  <c:v>77.739999999999995</c:v>
                </c:pt>
                <c:pt idx="2138">
                  <c:v>77.760000000000005</c:v>
                </c:pt>
                <c:pt idx="2139">
                  <c:v>77.78</c:v>
                </c:pt>
                <c:pt idx="2140">
                  <c:v>77.8</c:v>
                </c:pt>
                <c:pt idx="2141">
                  <c:v>77.819999999999993</c:v>
                </c:pt>
                <c:pt idx="2142">
                  <c:v>77.84</c:v>
                </c:pt>
                <c:pt idx="2143">
                  <c:v>77.86</c:v>
                </c:pt>
                <c:pt idx="2144">
                  <c:v>77.88</c:v>
                </c:pt>
                <c:pt idx="2145">
                  <c:v>77.900000000000006</c:v>
                </c:pt>
                <c:pt idx="2146">
                  <c:v>77.92</c:v>
                </c:pt>
                <c:pt idx="2147">
                  <c:v>77.940000000000026</c:v>
                </c:pt>
                <c:pt idx="2148">
                  <c:v>77.959999999999994</c:v>
                </c:pt>
                <c:pt idx="2149">
                  <c:v>77.98</c:v>
                </c:pt>
                <c:pt idx="2150">
                  <c:v>78</c:v>
                </c:pt>
                <c:pt idx="2151">
                  <c:v>78.02</c:v>
                </c:pt>
                <c:pt idx="2152">
                  <c:v>78.040000000000006</c:v>
                </c:pt>
                <c:pt idx="2153">
                  <c:v>78.06</c:v>
                </c:pt>
                <c:pt idx="2154">
                  <c:v>78.08</c:v>
                </c:pt>
                <c:pt idx="2155">
                  <c:v>78.099999999999994</c:v>
                </c:pt>
                <c:pt idx="2156">
                  <c:v>78.11999999999999</c:v>
                </c:pt>
                <c:pt idx="2157">
                  <c:v>78.14</c:v>
                </c:pt>
                <c:pt idx="2158">
                  <c:v>78.16</c:v>
                </c:pt>
                <c:pt idx="2159">
                  <c:v>78.179999999999978</c:v>
                </c:pt>
                <c:pt idx="2160">
                  <c:v>78.2</c:v>
                </c:pt>
                <c:pt idx="2161">
                  <c:v>78.22</c:v>
                </c:pt>
                <c:pt idx="2162">
                  <c:v>78.239999999999995</c:v>
                </c:pt>
                <c:pt idx="2163">
                  <c:v>78.260000000000005</c:v>
                </c:pt>
                <c:pt idx="2164">
                  <c:v>78.28</c:v>
                </c:pt>
                <c:pt idx="2165">
                  <c:v>78.3</c:v>
                </c:pt>
                <c:pt idx="2166">
                  <c:v>78.319999999999993</c:v>
                </c:pt>
                <c:pt idx="2167">
                  <c:v>78.34</c:v>
                </c:pt>
                <c:pt idx="2168">
                  <c:v>78.36</c:v>
                </c:pt>
                <c:pt idx="2169">
                  <c:v>78.38</c:v>
                </c:pt>
                <c:pt idx="2170">
                  <c:v>78.400000000000006</c:v>
                </c:pt>
                <c:pt idx="2171">
                  <c:v>78.42</c:v>
                </c:pt>
                <c:pt idx="2172">
                  <c:v>78.440000000000026</c:v>
                </c:pt>
                <c:pt idx="2173">
                  <c:v>78.459999999999994</c:v>
                </c:pt>
                <c:pt idx="2174">
                  <c:v>78.48</c:v>
                </c:pt>
                <c:pt idx="2175">
                  <c:v>78.5</c:v>
                </c:pt>
                <c:pt idx="2176">
                  <c:v>78.52</c:v>
                </c:pt>
                <c:pt idx="2177">
                  <c:v>78.540000000000006</c:v>
                </c:pt>
                <c:pt idx="2178">
                  <c:v>78.56</c:v>
                </c:pt>
                <c:pt idx="2179">
                  <c:v>78.58</c:v>
                </c:pt>
                <c:pt idx="2180">
                  <c:v>78.599999999999994</c:v>
                </c:pt>
                <c:pt idx="2181">
                  <c:v>78.61999999999999</c:v>
                </c:pt>
                <c:pt idx="2182">
                  <c:v>78.64</c:v>
                </c:pt>
                <c:pt idx="2183">
                  <c:v>78.66</c:v>
                </c:pt>
                <c:pt idx="2184">
                  <c:v>78.679999999999978</c:v>
                </c:pt>
                <c:pt idx="2185">
                  <c:v>78.7</c:v>
                </c:pt>
                <c:pt idx="2186">
                  <c:v>78.72</c:v>
                </c:pt>
                <c:pt idx="2187">
                  <c:v>78.739999999999995</c:v>
                </c:pt>
                <c:pt idx="2188">
                  <c:v>78.760000000000005</c:v>
                </c:pt>
                <c:pt idx="2189">
                  <c:v>78.78</c:v>
                </c:pt>
                <c:pt idx="2190">
                  <c:v>78.8</c:v>
                </c:pt>
                <c:pt idx="2191">
                  <c:v>78.819999999999993</c:v>
                </c:pt>
                <c:pt idx="2192">
                  <c:v>78.84</c:v>
                </c:pt>
                <c:pt idx="2193">
                  <c:v>78.86</c:v>
                </c:pt>
                <c:pt idx="2194">
                  <c:v>78.88</c:v>
                </c:pt>
                <c:pt idx="2195">
                  <c:v>78.900000000000006</c:v>
                </c:pt>
                <c:pt idx="2196">
                  <c:v>78.92</c:v>
                </c:pt>
                <c:pt idx="2197">
                  <c:v>78.940000000000026</c:v>
                </c:pt>
                <c:pt idx="2198">
                  <c:v>78.959999999999994</c:v>
                </c:pt>
                <c:pt idx="2199">
                  <c:v>78.98</c:v>
                </c:pt>
                <c:pt idx="2200">
                  <c:v>79</c:v>
                </c:pt>
                <c:pt idx="2201">
                  <c:v>79.02</c:v>
                </c:pt>
                <c:pt idx="2202">
                  <c:v>79.040000000000006</c:v>
                </c:pt>
                <c:pt idx="2203">
                  <c:v>79.06</c:v>
                </c:pt>
                <c:pt idx="2204">
                  <c:v>79.08</c:v>
                </c:pt>
                <c:pt idx="2205">
                  <c:v>79.099999999999994</c:v>
                </c:pt>
                <c:pt idx="2206">
                  <c:v>79.11999999999999</c:v>
                </c:pt>
                <c:pt idx="2207">
                  <c:v>79.14</c:v>
                </c:pt>
                <c:pt idx="2208">
                  <c:v>79.16</c:v>
                </c:pt>
                <c:pt idx="2209">
                  <c:v>79.179999999999978</c:v>
                </c:pt>
                <c:pt idx="2210">
                  <c:v>79.2</c:v>
                </c:pt>
                <c:pt idx="2211">
                  <c:v>79.22</c:v>
                </c:pt>
                <c:pt idx="2212">
                  <c:v>79.239999999999995</c:v>
                </c:pt>
                <c:pt idx="2213">
                  <c:v>79.260000000000005</c:v>
                </c:pt>
                <c:pt idx="2214">
                  <c:v>79.28</c:v>
                </c:pt>
                <c:pt idx="2215">
                  <c:v>79.3</c:v>
                </c:pt>
                <c:pt idx="2216">
                  <c:v>79.319999999999993</c:v>
                </c:pt>
                <c:pt idx="2217">
                  <c:v>79.34</c:v>
                </c:pt>
                <c:pt idx="2218">
                  <c:v>79.36</c:v>
                </c:pt>
                <c:pt idx="2219">
                  <c:v>79.38</c:v>
                </c:pt>
                <c:pt idx="2220">
                  <c:v>79.400000000000006</c:v>
                </c:pt>
                <c:pt idx="2221">
                  <c:v>79.42</c:v>
                </c:pt>
                <c:pt idx="2222">
                  <c:v>79.440000000000026</c:v>
                </c:pt>
                <c:pt idx="2223">
                  <c:v>79.459999999999994</c:v>
                </c:pt>
                <c:pt idx="2224">
                  <c:v>79.48</c:v>
                </c:pt>
                <c:pt idx="2225">
                  <c:v>79.5</c:v>
                </c:pt>
                <c:pt idx="2226">
                  <c:v>79.52</c:v>
                </c:pt>
                <c:pt idx="2227">
                  <c:v>79.540000000000006</c:v>
                </c:pt>
                <c:pt idx="2228">
                  <c:v>79.56</c:v>
                </c:pt>
                <c:pt idx="2229">
                  <c:v>79.58</c:v>
                </c:pt>
                <c:pt idx="2230">
                  <c:v>79.599999999999994</c:v>
                </c:pt>
                <c:pt idx="2231">
                  <c:v>79.61999999999999</c:v>
                </c:pt>
                <c:pt idx="2232">
                  <c:v>79.64</c:v>
                </c:pt>
                <c:pt idx="2233">
                  <c:v>79.66</c:v>
                </c:pt>
                <c:pt idx="2234">
                  <c:v>79.679999999999978</c:v>
                </c:pt>
                <c:pt idx="2235">
                  <c:v>79.7</c:v>
                </c:pt>
                <c:pt idx="2236">
                  <c:v>79.72</c:v>
                </c:pt>
                <c:pt idx="2237">
                  <c:v>79.739999999999995</c:v>
                </c:pt>
                <c:pt idx="2238">
                  <c:v>79.760000000000005</c:v>
                </c:pt>
                <c:pt idx="2239">
                  <c:v>79.78</c:v>
                </c:pt>
                <c:pt idx="2240">
                  <c:v>79.8</c:v>
                </c:pt>
                <c:pt idx="2241">
                  <c:v>79.819999999999993</c:v>
                </c:pt>
                <c:pt idx="2242">
                  <c:v>79.84</c:v>
                </c:pt>
                <c:pt idx="2243">
                  <c:v>79.86</c:v>
                </c:pt>
                <c:pt idx="2244">
                  <c:v>79.88</c:v>
                </c:pt>
                <c:pt idx="2245">
                  <c:v>79.900000000000006</c:v>
                </c:pt>
                <c:pt idx="2246">
                  <c:v>79.92</c:v>
                </c:pt>
                <c:pt idx="2247">
                  <c:v>79.940000000000026</c:v>
                </c:pt>
                <c:pt idx="2248">
                  <c:v>79.959999999999994</c:v>
                </c:pt>
                <c:pt idx="2249">
                  <c:v>79.98</c:v>
                </c:pt>
                <c:pt idx="2250">
                  <c:v>80</c:v>
                </c:pt>
              </c:numCache>
            </c:numRef>
          </c:xVal>
          <c:yVal>
            <c:numRef>
              <c:f>Sheet1!$B$1:$B$2251</c:f>
              <c:numCache>
                <c:formatCode>General</c:formatCode>
                <c:ptCount val="2251"/>
                <c:pt idx="0">
                  <c:v>223.333</c:v>
                </c:pt>
                <c:pt idx="1">
                  <c:v>195</c:v>
                </c:pt>
                <c:pt idx="2">
                  <c:v>200</c:v>
                </c:pt>
                <c:pt idx="3">
                  <c:v>190</c:v>
                </c:pt>
                <c:pt idx="4">
                  <c:v>208.333</c:v>
                </c:pt>
                <c:pt idx="5">
                  <c:v>200</c:v>
                </c:pt>
                <c:pt idx="6">
                  <c:v>216.667</c:v>
                </c:pt>
                <c:pt idx="7">
                  <c:v>191.667</c:v>
                </c:pt>
                <c:pt idx="8">
                  <c:v>206.667</c:v>
                </c:pt>
                <c:pt idx="9">
                  <c:v>223.333</c:v>
                </c:pt>
                <c:pt idx="10">
                  <c:v>190</c:v>
                </c:pt>
                <c:pt idx="11">
                  <c:v>215</c:v>
                </c:pt>
                <c:pt idx="12">
                  <c:v>193.333</c:v>
                </c:pt>
                <c:pt idx="13">
                  <c:v>223.333</c:v>
                </c:pt>
                <c:pt idx="14">
                  <c:v>210</c:v>
                </c:pt>
                <c:pt idx="15">
                  <c:v>191.667</c:v>
                </c:pt>
                <c:pt idx="16">
                  <c:v>213.333</c:v>
                </c:pt>
                <c:pt idx="17">
                  <c:v>221.667</c:v>
                </c:pt>
                <c:pt idx="18">
                  <c:v>221.667</c:v>
                </c:pt>
                <c:pt idx="19">
                  <c:v>198.333</c:v>
                </c:pt>
                <c:pt idx="20">
                  <c:v>191.667</c:v>
                </c:pt>
                <c:pt idx="21">
                  <c:v>180</c:v>
                </c:pt>
                <c:pt idx="22">
                  <c:v>190</c:v>
                </c:pt>
                <c:pt idx="23">
                  <c:v>206.667</c:v>
                </c:pt>
                <c:pt idx="24">
                  <c:v>191.667</c:v>
                </c:pt>
                <c:pt idx="25">
                  <c:v>218.333</c:v>
                </c:pt>
                <c:pt idx="26">
                  <c:v>215</c:v>
                </c:pt>
                <c:pt idx="27">
                  <c:v>246.667</c:v>
                </c:pt>
                <c:pt idx="28">
                  <c:v>190</c:v>
                </c:pt>
                <c:pt idx="29">
                  <c:v>215</c:v>
                </c:pt>
                <c:pt idx="30">
                  <c:v>195</c:v>
                </c:pt>
                <c:pt idx="31">
                  <c:v>201.667</c:v>
                </c:pt>
                <c:pt idx="32">
                  <c:v>183.333</c:v>
                </c:pt>
                <c:pt idx="33">
                  <c:v>210</c:v>
                </c:pt>
                <c:pt idx="34">
                  <c:v>218.333</c:v>
                </c:pt>
                <c:pt idx="35">
                  <c:v>200</c:v>
                </c:pt>
                <c:pt idx="36">
                  <c:v>218.333</c:v>
                </c:pt>
                <c:pt idx="37">
                  <c:v>241.667</c:v>
                </c:pt>
                <c:pt idx="38">
                  <c:v>208.333</c:v>
                </c:pt>
                <c:pt idx="39">
                  <c:v>183.333</c:v>
                </c:pt>
                <c:pt idx="40">
                  <c:v>203.333</c:v>
                </c:pt>
                <c:pt idx="41">
                  <c:v>178.333</c:v>
                </c:pt>
                <c:pt idx="42">
                  <c:v>186.667</c:v>
                </c:pt>
                <c:pt idx="43">
                  <c:v>215</c:v>
                </c:pt>
                <c:pt idx="44">
                  <c:v>188.333</c:v>
                </c:pt>
                <c:pt idx="45">
                  <c:v>188.333</c:v>
                </c:pt>
                <c:pt idx="46">
                  <c:v>201.667</c:v>
                </c:pt>
                <c:pt idx="47">
                  <c:v>198.333</c:v>
                </c:pt>
                <c:pt idx="48">
                  <c:v>225</c:v>
                </c:pt>
                <c:pt idx="49">
                  <c:v>195</c:v>
                </c:pt>
                <c:pt idx="50">
                  <c:v>255</c:v>
                </c:pt>
                <c:pt idx="51">
                  <c:v>176.667</c:v>
                </c:pt>
                <c:pt idx="52">
                  <c:v>203.333</c:v>
                </c:pt>
                <c:pt idx="53">
                  <c:v>206.667</c:v>
                </c:pt>
                <c:pt idx="54">
                  <c:v>223.333</c:v>
                </c:pt>
                <c:pt idx="55">
                  <c:v>213.333</c:v>
                </c:pt>
                <c:pt idx="56">
                  <c:v>201.667</c:v>
                </c:pt>
                <c:pt idx="57">
                  <c:v>230</c:v>
                </c:pt>
                <c:pt idx="58">
                  <c:v>190</c:v>
                </c:pt>
                <c:pt idx="59">
                  <c:v>210</c:v>
                </c:pt>
                <c:pt idx="60">
                  <c:v>201.667</c:v>
                </c:pt>
                <c:pt idx="61">
                  <c:v>206.667</c:v>
                </c:pt>
                <c:pt idx="62">
                  <c:v>191.667</c:v>
                </c:pt>
                <c:pt idx="63">
                  <c:v>188.333</c:v>
                </c:pt>
                <c:pt idx="64">
                  <c:v>181.667</c:v>
                </c:pt>
                <c:pt idx="65">
                  <c:v>203.333</c:v>
                </c:pt>
                <c:pt idx="66">
                  <c:v>206.667</c:v>
                </c:pt>
                <c:pt idx="67">
                  <c:v>183.333</c:v>
                </c:pt>
                <c:pt idx="68">
                  <c:v>201.667</c:v>
                </c:pt>
                <c:pt idx="69">
                  <c:v>230</c:v>
                </c:pt>
                <c:pt idx="70">
                  <c:v>205</c:v>
                </c:pt>
                <c:pt idx="71">
                  <c:v>191.667</c:v>
                </c:pt>
                <c:pt idx="72">
                  <c:v>160</c:v>
                </c:pt>
                <c:pt idx="73">
                  <c:v>161.667</c:v>
                </c:pt>
                <c:pt idx="74">
                  <c:v>186.667</c:v>
                </c:pt>
                <c:pt idx="75">
                  <c:v>215</c:v>
                </c:pt>
                <c:pt idx="76">
                  <c:v>205</c:v>
                </c:pt>
                <c:pt idx="77">
                  <c:v>213.333</c:v>
                </c:pt>
                <c:pt idx="78">
                  <c:v>166.667</c:v>
                </c:pt>
                <c:pt idx="79">
                  <c:v>201.667</c:v>
                </c:pt>
                <c:pt idx="80">
                  <c:v>208.333</c:v>
                </c:pt>
                <c:pt idx="81">
                  <c:v>206.667</c:v>
                </c:pt>
                <c:pt idx="82">
                  <c:v>183.333</c:v>
                </c:pt>
                <c:pt idx="83">
                  <c:v>185</c:v>
                </c:pt>
                <c:pt idx="84">
                  <c:v>195</c:v>
                </c:pt>
                <c:pt idx="85">
                  <c:v>195</c:v>
                </c:pt>
                <c:pt idx="86">
                  <c:v>185</c:v>
                </c:pt>
                <c:pt idx="87">
                  <c:v>221.667</c:v>
                </c:pt>
                <c:pt idx="88">
                  <c:v>221.667</c:v>
                </c:pt>
                <c:pt idx="89">
                  <c:v>198.333</c:v>
                </c:pt>
                <c:pt idx="90">
                  <c:v>191.667</c:v>
                </c:pt>
                <c:pt idx="91">
                  <c:v>180</c:v>
                </c:pt>
                <c:pt idx="92">
                  <c:v>190</c:v>
                </c:pt>
                <c:pt idx="93">
                  <c:v>206.667</c:v>
                </c:pt>
                <c:pt idx="94">
                  <c:v>191.667</c:v>
                </c:pt>
                <c:pt idx="95">
                  <c:v>218.333</c:v>
                </c:pt>
                <c:pt idx="96">
                  <c:v>215</c:v>
                </c:pt>
                <c:pt idx="97">
                  <c:v>246.667</c:v>
                </c:pt>
                <c:pt idx="98">
                  <c:v>190</c:v>
                </c:pt>
                <c:pt idx="99">
                  <c:v>215</c:v>
                </c:pt>
                <c:pt idx="100">
                  <c:v>195</c:v>
                </c:pt>
                <c:pt idx="101">
                  <c:v>201.667</c:v>
                </c:pt>
                <c:pt idx="102">
                  <c:v>183.333</c:v>
                </c:pt>
                <c:pt idx="103">
                  <c:v>210</c:v>
                </c:pt>
                <c:pt idx="104">
                  <c:v>218.333</c:v>
                </c:pt>
                <c:pt idx="105">
                  <c:v>200</c:v>
                </c:pt>
                <c:pt idx="106">
                  <c:v>218.333</c:v>
                </c:pt>
                <c:pt idx="107">
                  <c:v>241.667</c:v>
                </c:pt>
                <c:pt idx="108">
                  <c:v>208.333</c:v>
                </c:pt>
                <c:pt idx="109">
                  <c:v>183.333</c:v>
                </c:pt>
                <c:pt idx="110">
                  <c:v>203.333</c:v>
                </c:pt>
                <c:pt idx="111">
                  <c:v>178.333</c:v>
                </c:pt>
                <c:pt idx="112">
                  <c:v>186.667</c:v>
                </c:pt>
                <c:pt idx="113">
                  <c:v>215</c:v>
                </c:pt>
                <c:pt idx="114">
                  <c:v>188.333</c:v>
                </c:pt>
                <c:pt idx="115">
                  <c:v>188.333</c:v>
                </c:pt>
                <c:pt idx="116">
                  <c:v>201.667</c:v>
                </c:pt>
                <c:pt idx="117">
                  <c:v>198.333</c:v>
                </c:pt>
                <c:pt idx="118">
                  <c:v>225</c:v>
                </c:pt>
                <c:pt idx="119">
                  <c:v>195</c:v>
                </c:pt>
                <c:pt idx="120">
                  <c:v>255</c:v>
                </c:pt>
                <c:pt idx="121">
                  <c:v>176.667</c:v>
                </c:pt>
                <c:pt idx="122">
                  <c:v>203.333</c:v>
                </c:pt>
                <c:pt idx="123">
                  <c:v>206.667</c:v>
                </c:pt>
                <c:pt idx="124">
                  <c:v>223.333</c:v>
                </c:pt>
                <c:pt idx="125">
                  <c:v>213.333</c:v>
                </c:pt>
                <c:pt idx="126">
                  <c:v>201.667</c:v>
                </c:pt>
                <c:pt idx="127">
                  <c:v>230</c:v>
                </c:pt>
                <c:pt idx="128">
                  <c:v>190</c:v>
                </c:pt>
                <c:pt idx="129">
                  <c:v>210</c:v>
                </c:pt>
                <c:pt idx="130">
                  <c:v>201.667</c:v>
                </c:pt>
                <c:pt idx="131">
                  <c:v>206.667</c:v>
                </c:pt>
                <c:pt idx="132">
                  <c:v>191.667</c:v>
                </c:pt>
                <c:pt idx="133">
                  <c:v>188.333</c:v>
                </c:pt>
                <c:pt idx="134">
                  <c:v>181.667</c:v>
                </c:pt>
                <c:pt idx="135">
                  <c:v>203.333</c:v>
                </c:pt>
                <c:pt idx="136">
                  <c:v>206.667</c:v>
                </c:pt>
                <c:pt idx="137">
                  <c:v>183.333</c:v>
                </c:pt>
                <c:pt idx="138">
                  <c:v>201.667</c:v>
                </c:pt>
                <c:pt idx="139">
                  <c:v>230</c:v>
                </c:pt>
                <c:pt idx="140">
                  <c:v>205</c:v>
                </c:pt>
                <c:pt idx="141">
                  <c:v>191.667</c:v>
                </c:pt>
                <c:pt idx="142">
                  <c:v>160</c:v>
                </c:pt>
                <c:pt idx="143">
                  <c:v>161.667</c:v>
                </c:pt>
                <c:pt idx="144">
                  <c:v>186.667</c:v>
                </c:pt>
                <c:pt idx="145">
                  <c:v>215</c:v>
                </c:pt>
                <c:pt idx="146">
                  <c:v>205</c:v>
                </c:pt>
                <c:pt idx="147">
                  <c:v>213.333</c:v>
                </c:pt>
                <c:pt idx="148">
                  <c:v>166.667</c:v>
                </c:pt>
                <c:pt idx="149">
                  <c:v>201.667</c:v>
                </c:pt>
                <c:pt idx="150">
                  <c:v>208.333</c:v>
                </c:pt>
                <c:pt idx="151">
                  <c:v>206.667</c:v>
                </c:pt>
                <c:pt idx="152">
                  <c:v>183.333</c:v>
                </c:pt>
                <c:pt idx="153">
                  <c:v>185</c:v>
                </c:pt>
                <c:pt idx="154">
                  <c:v>195</c:v>
                </c:pt>
                <c:pt idx="155">
                  <c:v>195</c:v>
                </c:pt>
                <c:pt idx="156">
                  <c:v>185</c:v>
                </c:pt>
                <c:pt idx="157">
                  <c:v>210</c:v>
                </c:pt>
                <c:pt idx="158">
                  <c:v>190</c:v>
                </c:pt>
                <c:pt idx="159">
                  <c:v>158.333</c:v>
                </c:pt>
                <c:pt idx="160">
                  <c:v>191.667</c:v>
                </c:pt>
                <c:pt idx="161">
                  <c:v>180</c:v>
                </c:pt>
                <c:pt idx="162">
                  <c:v>191.667</c:v>
                </c:pt>
                <c:pt idx="163">
                  <c:v>205</c:v>
                </c:pt>
                <c:pt idx="164">
                  <c:v>203.333</c:v>
                </c:pt>
                <c:pt idx="165">
                  <c:v>210</c:v>
                </c:pt>
                <c:pt idx="166">
                  <c:v>198.333</c:v>
                </c:pt>
                <c:pt idx="167">
                  <c:v>198.333</c:v>
                </c:pt>
                <c:pt idx="168">
                  <c:v>183.333</c:v>
                </c:pt>
                <c:pt idx="169">
                  <c:v>216.667</c:v>
                </c:pt>
                <c:pt idx="170">
                  <c:v>205</c:v>
                </c:pt>
                <c:pt idx="171">
                  <c:v>188.333</c:v>
                </c:pt>
                <c:pt idx="172">
                  <c:v>213.333</c:v>
                </c:pt>
                <c:pt idx="173">
                  <c:v>168.333</c:v>
                </c:pt>
                <c:pt idx="174">
                  <c:v>213.333</c:v>
                </c:pt>
                <c:pt idx="175">
                  <c:v>203.333</c:v>
                </c:pt>
                <c:pt idx="176">
                  <c:v>191.667</c:v>
                </c:pt>
                <c:pt idx="177">
                  <c:v>195</c:v>
                </c:pt>
                <c:pt idx="178">
                  <c:v>195</c:v>
                </c:pt>
                <c:pt idx="179">
                  <c:v>166.667</c:v>
                </c:pt>
                <c:pt idx="180">
                  <c:v>205</c:v>
                </c:pt>
                <c:pt idx="181">
                  <c:v>176.667</c:v>
                </c:pt>
                <c:pt idx="182">
                  <c:v>190</c:v>
                </c:pt>
                <c:pt idx="183">
                  <c:v>210</c:v>
                </c:pt>
                <c:pt idx="184">
                  <c:v>220</c:v>
                </c:pt>
                <c:pt idx="185">
                  <c:v>205</c:v>
                </c:pt>
                <c:pt idx="186">
                  <c:v>188.333</c:v>
                </c:pt>
                <c:pt idx="187">
                  <c:v>196.667</c:v>
                </c:pt>
                <c:pt idx="188">
                  <c:v>170</c:v>
                </c:pt>
                <c:pt idx="189">
                  <c:v>213.333</c:v>
                </c:pt>
                <c:pt idx="190">
                  <c:v>223.333</c:v>
                </c:pt>
                <c:pt idx="191">
                  <c:v>201.667</c:v>
                </c:pt>
                <c:pt idx="192">
                  <c:v>208.333</c:v>
                </c:pt>
                <c:pt idx="193">
                  <c:v>181.667</c:v>
                </c:pt>
                <c:pt idx="194">
                  <c:v>256.6669999999998</c:v>
                </c:pt>
                <c:pt idx="195">
                  <c:v>221.667</c:v>
                </c:pt>
                <c:pt idx="196">
                  <c:v>231.667</c:v>
                </c:pt>
                <c:pt idx="197">
                  <c:v>213.333</c:v>
                </c:pt>
                <c:pt idx="198">
                  <c:v>210</c:v>
                </c:pt>
                <c:pt idx="199">
                  <c:v>210</c:v>
                </c:pt>
                <c:pt idx="200">
                  <c:v>180</c:v>
                </c:pt>
                <c:pt idx="201">
                  <c:v>193.333</c:v>
                </c:pt>
                <c:pt idx="202">
                  <c:v>226.667</c:v>
                </c:pt>
                <c:pt idx="203">
                  <c:v>245</c:v>
                </c:pt>
                <c:pt idx="204">
                  <c:v>268.33300000000003</c:v>
                </c:pt>
                <c:pt idx="205">
                  <c:v>203.333</c:v>
                </c:pt>
                <c:pt idx="206">
                  <c:v>285</c:v>
                </c:pt>
                <c:pt idx="207">
                  <c:v>358.33300000000003</c:v>
                </c:pt>
                <c:pt idx="208">
                  <c:v>276.6669999999998</c:v>
                </c:pt>
                <c:pt idx="209">
                  <c:v>268.33300000000003</c:v>
                </c:pt>
                <c:pt idx="210">
                  <c:v>308.33300000000003</c:v>
                </c:pt>
                <c:pt idx="211">
                  <c:v>300</c:v>
                </c:pt>
                <c:pt idx="212">
                  <c:v>328.33300000000003</c:v>
                </c:pt>
                <c:pt idx="213">
                  <c:v>321.6669999999998</c:v>
                </c:pt>
                <c:pt idx="214">
                  <c:v>368.33300000000003</c:v>
                </c:pt>
                <c:pt idx="215">
                  <c:v>358.33300000000003</c:v>
                </c:pt>
                <c:pt idx="216">
                  <c:v>353.33300000000003</c:v>
                </c:pt>
                <c:pt idx="217">
                  <c:v>335</c:v>
                </c:pt>
                <c:pt idx="218">
                  <c:v>316.6669999999998</c:v>
                </c:pt>
                <c:pt idx="219">
                  <c:v>298.33300000000003</c:v>
                </c:pt>
                <c:pt idx="220">
                  <c:v>285</c:v>
                </c:pt>
                <c:pt idx="221">
                  <c:v>275</c:v>
                </c:pt>
                <c:pt idx="222">
                  <c:v>255</c:v>
                </c:pt>
                <c:pt idx="223">
                  <c:v>238.333</c:v>
                </c:pt>
                <c:pt idx="224">
                  <c:v>230</c:v>
                </c:pt>
                <c:pt idx="225">
                  <c:v>235</c:v>
                </c:pt>
                <c:pt idx="226">
                  <c:v>236.667</c:v>
                </c:pt>
                <c:pt idx="227">
                  <c:v>201.667</c:v>
                </c:pt>
                <c:pt idx="228">
                  <c:v>220</c:v>
                </c:pt>
                <c:pt idx="229">
                  <c:v>203.333</c:v>
                </c:pt>
                <c:pt idx="230">
                  <c:v>203.333</c:v>
                </c:pt>
                <c:pt idx="231">
                  <c:v>191.667</c:v>
                </c:pt>
                <c:pt idx="232">
                  <c:v>220</c:v>
                </c:pt>
                <c:pt idx="233">
                  <c:v>191.667</c:v>
                </c:pt>
                <c:pt idx="234">
                  <c:v>226.667</c:v>
                </c:pt>
                <c:pt idx="235">
                  <c:v>188.333</c:v>
                </c:pt>
                <c:pt idx="236">
                  <c:v>221.667</c:v>
                </c:pt>
                <c:pt idx="237">
                  <c:v>201.667</c:v>
                </c:pt>
                <c:pt idx="238">
                  <c:v>206.667</c:v>
                </c:pt>
                <c:pt idx="239">
                  <c:v>205</c:v>
                </c:pt>
                <c:pt idx="240">
                  <c:v>218.333</c:v>
                </c:pt>
                <c:pt idx="241">
                  <c:v>195</c:v>
                </c:pt>
                <c:pt idx="242">
                  <c:v>210</c:v>
                </c:pt>
                <c:pt idx="243">
                  <c:v>188.333</c:v>
                </c:pt>
                <c:pt idx="244">
                  <c:v>186.667</c:v>
                </c:pt>
                <c:pt idx="245">
                  <c:v>178.333</c:v>
                </c:pt>
                <c:pt idx="246">
                  <c:v>161.667</c:v>
                </c:pt>
                <c:pt idx="247">
                  <c:v>160</c:v>
                </c:pt>
                <c:pt idx="248">
                  <c:v>180</c:v>
                </c:pt>
                <c:pt idx="249">
                  <c:v>158.333</c:v>
                </c:pt>
                <c:pt idx="250">
                  <c:v>178.333</c:v>
                </c:pt>
                <c:pt idx="251">
                  <c:v>151.667</c:v>
                </c:pt>
                <c:pt idx="252">
                  <c:v>161.667</c:v>
                </c:pt>
                <c:pt idx="253">
                  <c:v>188.333</c:v>
                </c:pt>
                <c:pt idx="254">
                  <c:v>190</c:v>
                </c:pt>
                <c:pt idx="255">
                  <c:v>171.667</c:v>
                </c:pt>
                <c:pt idx="256">
                  <c:v>206.667</c:v>
                </c:pt>
                <c:pt idx="257">
                  <c:v>180</c:v>
                </c:pt>
                <c:pt idx="258">
                  <c:v>180</c:v>
                </c:pt>
                <c:pt idx="259">
                  <c:v>201.667</c:v>
                </c:pt>
                <c:pt idx="260">
                  <c:v>193.333</c:v>
                </c:pt>
                <c:pt idx="261">
                  <c:v>163.333</c:v>
                </c:pt>
                <c:pt idx="262">
                  <c:v>153.333</c:v>
                </c:pt>
                <c:pt idx="263">
                  <c:v>180</c:v>
                </c:pt>
                <c:pt idx="264">
                  <c:v>203.333</c:v>
                </c:pt>
                <c:pt idx="265">
                  <c:v>200</c:v>
                </c:pt>
                <c:pt idx="266">
                  <c:v>183.333</c:v>
                </c:pt>
                <c:pt idx="267">
                  <c:v>176.667</c:v>
                </c:pt>
                <c:pt idx="268">
                  <c:v>173.333</c:v>
                </c:pt>
                <c:pt idx="269">
                  <c:v>186.667</c:v>
                </c:pt>
                <c:pt idx="270">
                  <c:v>160</c:v>
                </c:pt>
                <c:pt idx="271">
                  <c:v>160</c:v>
                </c:pt>
                <c:pt idx="272">
                  <c:v>155</c:v>
                </c:pt>
                <c:pt idx="273">
                  <c:v>156.667</c:v>
                </c:pt>
                <c:pt idx="274">
                  <c:v>190</c:v>
                </c:pt>
                <c:pt idx="275">
                  <c:v>203.333</c:v>
                </c:pt>
                <c:pt idx="276">
                  <c:v>176.667</c:v>
                </c:pt>
                <c:pt idx="277">
                  <c:v>163.333</c:v>
                </c:pt>
                <c:pt idx="278">
                  <c:v>205</c:v>
                </c:pt>
                <c:pt idx="279">
                  <c:v>213.333</c:v>
                </c:pt>
                <c:pt idx="280">
                  <c:v>150</c:v>
                </c:pt>
                <c:pt idx="281">
                  <c:v>193.333</c:v>
                </c:pt>
                <c:pt idx="282">
                  <c:v>156.667</c:v>
                </c:pt>
                <c:pt idx="283">
                  <c:v>145</c:v>
                </c:pt>
                <c:pt idx="284">
                  <c:v>188.333</c:v>
                </c:pt>
                <c:pt idx="285">
                  <c:v>193.333</c:v>
                </c:pt>
                <c:pt idx="286">
                  <c:v>163.333</c:v>
                </c:pt>
                <c:pt idx="287">
                  <c:v>161.667</c:v>
                </c:pt>
                <c:pt idx="288">
                  <c:v>181.667</c:v>
                </c:pt>
                <c:pt idx="289">
                  <c:v>198.333</c:v>
                </c:pt>
                <c:pt idx="290">
                  <c:v>181.667</c:v>
                </c:pt>
                <c:pt idx="291">
                  <c:v>126.667</c:v>
                </c:pt>
                <c:pt idx="292">
                  <c:v>160</c:v>
                </c:pt>
                <c:pt idx="293">
                  <c:v>168.333</c:v>
                </c:pt>
                <c:pt idx="294">
                  <c:v>161.667</c:v>
                </c:pt>
                <c:pt idx="295">
                  <c:v>138.333</c:v>
                </c:pt>
                <c:pt idx="296">
                  <c:v>176.667</c:v>
                </c:pt>
                <c:pt idx="297">
                  <c:v>160</c:v>
                </c:pt>
                <c:pt idx="298">
                  <c:v>178.333</c:v>
                </c:pt>
                <c:pt idx="299">
                  <c:v>170</c:v>
                </c:pt>
                <c:pt idx="300">
                  <c:v>161.667</c:v>
                </c:pt>
                <c:pt idx="301">
                  <c:v>165</c:v>
                </c:pt>
                <c:pt idx="302">
                  <c:v>180</c:v>
                </c:pt>
                <c:pt idx="303">
                  <c:v>158.333</c:v>
                </c:pt>
                <c:pt idx="304">
                  <c:v>205</c:v>
                </c:pt>
                <c:pt idx="305">
                  <c:v>178.333</c:v>
                </c:pt>
                <c:pt idx="306">
                  <c:v>185</c:v>
                </c:pt>
                <c:pt idx="307">
                  <c:v>168.333</c:v>
                </c:pt>
                <c:pt idx="308">
                  <c:v>178.333</c:v>
                </c:pt>
                <c:pt idx="309">
                  <c:v>118.333</c:v>
                </c:pt>
                <c:pt idx="310">
                  <c:v>181.667</c:v>
                </c:pt>
                <c:pt idx="311">
                  <c:v>175</c:v>
                </c:pt>
                <c:pt idx="312">
                  <c:v>176.667</c:v>
                </c:pt>
                <c:pt idx="313">
                  <c:v>176.667</c:v>
                </c:pt>
                <c:pt idx="314">
                  <c:v>168.333</c:v>
                </c:pt>
                <c:pt idx="315">
                  <c:v>161.667</c:v>
                </c:pt>
                <c:pt idx="316">
                  <c:v>203.333</c:v>
                </c:pt>
                <c:pt idx="317">
                  <c:v>160</c:v>
                </c:pt>
                <c:pt idx="318">
                  <c:v>183.333</c:v>
                </c:pt>
                <c:pt idx="319">
                  <c:v>198.333</c:v>
                </c:pt>
                <c:pt idx="320">
                  <c:v>171.667</c:v>
                </c:pt>
                <c:pt idx="321">
                  <c:v>136.667</c:v>
                </c:pt>
                <c:pt idx="322">
                  <c:v>175</c:v>
                </c:pt>
                <c:pt idx="323">
                  <c:v>168.333</c:v>
                </c:pt>
                <c:pt idx="324">
                  <c:v>175</c:v>
                </c:pt>
                <c:pt idx="325">
                  <c:v>158.333</c:v>
                </c:pt>
                <c:pt idx="326">
                  <c:v>161.667</c:v>
                </c:pt>
                <c:pt idx="327">
                  <c:v>181.667</c:v>
                </c:pt>
                <c:pt idx="328">
                  <c:v>168.333</c:v>
                </c:pt>
                <c:pt idx="329">
                  <c:v>175</c:v>
                </c:pt>
                <c:pt idx="330">
                  <c:v>186.667</c:v>
                </c:pt>
                <c:pt idx="331">
                  <c:v>190</c:v>
                </c:pt>
                <c:pt idx="332">
                  <c:v>201.667</c:v>
                </c:pt>
                <c:pt idx="333">
                  <c:v>160</c:v>
                </c:pt>
                <c:pt idx="334">
                  <c:v>178.333</c:v>
                </c:pt>
                <c:pt idx="335">
                  <c:v>170</c:v>
                </c:pt>
                <c:pt idx="336">
                  <c:v>168.333</c:v>
                </c:pt>
                <c:pt idx="337">
                  <c:v>170</c:v>
                </c:pt>
                <c:pt idx="338">
                  <c:v>176.667</c:v>
                </c:pt>
                <c:pt idx="339">
                  <c:v>176.667</c:v>
                </c:pt>
                <c:pt idx="340">
                  <c:v>165</c:v>
                </c:pt>
                <c:pt idx="341">
                  <c:v>175</c:v>
                </c:pt>
                <c:pt idx="342">
                  <c:v>171.667</c:v>
                </c:pt>
                <c:pt idx="343">
                  <c:v>163.333</c:v>
                </c:pt>
                <c:pt idx="344">
                  <c:v>160</c:v>
                </c:pt>
                <c:pt idx="345">
                  <c:v>200</c:v>
                </c:pt>
                <c:pt idx="346">
                  <c:v>181.667</c:v>
                </c:pt>
                <c:pt idx="347">
                  <c:v>178.333</c:v>
                </c:pt>
                <c:pt idx="348">
                  <c:v>151.667</c:v>
                </c:pt>
                <c:pt idx="349">
                  <c:v>171.667</c:v>
                </c:pt>
                <c:pt idx="350">
                  <c:v>131.667</c:v>
                </c:pt>
                <c:pt idx="351">
                  <c:v>168.333</c:v>
                </c:pt>
                <c:pt idx="352">
                  <c:v>161.667</c:v>
                </c:pt>
                <c:pt idx="353">
                  <c:v>170</c:v>
                </c:pt>
                <c:pt idx="354">
                  <c:v>151.667</c:v>
                </c:pt>
                <c:pt idx="355">
                  <c:v>165</c:v>
                </c:pt>
                <c:pt idx="356">
                  <c:v>166.667</c:v>
                </c:pt>
                <c:pt idx="357">
                  <c:v>196.667</c:v>
                </c:pt>
                <c:pt idx="358">
                  <c:v>183.333</c:v>
                </c:pt>
                <c:pt idx="359">
                  <c:v>146.667</c:v>
                </c:pt>
                <c:pt idx="360">
                  <c:v>158.333</c:v>
                </c:pt>
                <c:pt idx="361">
                  <c:v>138.333</c:v>
                </c:pt>
                <c:pt idx="362">
                  <c:v>161.667</c:v>
                </c:pt>
                <c:pt idx="363">
                  <c:v>158.333</c:v>
                </c:pt>
                <c:pt idx="364">
                  <c:v>170</c:v>
                </c:pt>
                <c:pt idx="365">
                  <c:v>191.667</c:v>
                </c:pt>
                <c:pt idx="366">
                  <c:v>176.667</c:v>
                </c:pt>
                <c:pt idx="367">
                  <c:v>191.667</c:v>
                </c:pt>
                <c:pt idx="368">
                  <c:v>168.333</c:v>
                </c:pt>
                <c:pt idx="369">
                  <c:v>150</c:v>
                </c:pt>
                <c:pt idx="370">
                  <c:v>195</c:v>
                </c:pt>
                <c:pt idx="371">
                  <c:v>146.667</c:v>
                </c:pt>
                <c:pt idx="372">
                  <c:v>186.667</c:v>
                </c:pt>
                <c:pt idx="373">
                  <c:v>171.667</c:v>
                </c:pt>
                <c:pt idx="374">
                  <c:v>155</c:v>
                </c:pt>
                <c:pt idx="375">
                  <c:v>183.333</c:v>
                </c:pt>
                <c:pt idx="376">
                  <c:v>171.667</c:v>
                </c:pt>
                <c:pt idx="377">
                  <c:v>161.667</c:v>
                </c:pt>
                <c:pt idx="378">
                  <c:v>163.333</c:v>
                </c:pt>
                <c:pt idx="379">
                  <c:v>138.333</c:v>
                </c:pt>
                <c:pt idx="380">
                  <c:v>168.333</c:v>
                </c:pt>
                <c:pt idx="381">
                  <c:v>185</c:v>
                </c:pt>
                <c:pt idx="382">
                  <c:v>173.333</c:v>
                </c:pt>
                <c:pt idx="383">
                  <c:v>178.333</c:v>
                </c:pt>
                <c:pt idx="384">
                  <c:v>210</c:v>
                </c:pt>
                <c:pt idx="385">
                  <c:v>180</c:v>
                </c:pt>
                <c:pt idx="386">
                  <c:v>191.667</c:v>
                </c:pt>
                <c:pt idx="387">
                  <c:v>193.333</c:v>
                </c:pt>
                <c:pt idx="388">
                  <c:v>173.333</c:v>
                </c:pt>
                <c:pt idx="389">
                  <c:v>186.667</c:v>
                </c:pt>
                <c:pt idx="390">
                  <c:v>166.667</c:v>
                </c:pt>
                <c:pt idx="391">
                  <c:v>188.333</c:v>
                </c:pt>
                <c:pt idx="392">
                  <c:v>205</c:v>
                </c:pt>
                <c:pt idx="393">
                  <c:v>240</c:v>
                </c:pt>
                <c:pt idx="394">
                  <c:v>223.333</c:v>
                </c:pt>
                <c:pt idx="395">
                  <c:v>218.333</c:v>
                </c:pt>
                <c:pt idx="396">
                  <c:v>276.6669999999998</c:v>
                </c:pt>
                <c:pt idx="397">
                  <c:v>233.333</c:v>
                </c:pt>
                <c:pt idx="398">
                  <c:v>286.6669999999998</c:v>
                </c:pt>
                <c:pt idx="399">
                  <c:v>268.33300000000003</c:v>
                </c:pt>
                <c:pt idx="400">
                  <c:v>293.33300000000003</c:v>
                </c:pt>
                <c:pt idx="401">
                  <c:v>310</c:v>
                </c:pt>
                <c:pt idx="402">
                  <c:v>340</c:v>
                </c:pt>
                <c:pt idx="403">
                  <c:v>300</c:v>
                </c:pt>
                <c:pt idx="404">
                  <c:v>306.6669999999998</c:v>
                </c:pt>
                <c:pt idx="405">
                  <c:v>250</c:v>
                </c:pt>
                <c:pt idx="406">
                  <c:v>263.33300000000003</c:v>
                </c:pt>
                <c:pt idx="407">
                  <c:v>283.33300000000003</c:v>
                </c:pt>
                <c:pt idx="408">
                  <c:v>226.667</c:v>
                </c:pt>
                <c:pt idx="409">
                  <c:v>210</c:v>
                </c:pt>
                <c:pt idx="410">
                  <c:v>185</c:v>
                </c:pt>
                <c:pt idx="411">
                  <c:v>215</c:v>
                </c:pt>
                <c:pt idx="412">
                  <c:v>171.667</c:v>
                </c:pt>
                <c:pt idx="413">
                  <c:v>178.333</c:v>
                </c:pt>
                <c:pt idx="414">
                  <c:v>216.667</c:v>
                </c:pt>
                <c:pt idx="415">
                  <c:v>186.667</c:v>
                </c:pt>
                <c:pt idx="416">
                  <c:v>145</c:v>
                </c:pt>
                <c:pt idx="417">
                  <c:v>161.667</c:v>
                </c:pt>
                <c:pt idx="418">
                  <c:v>171.667</c:v>
                </c:pt>
                <c:pt idx="419">
                  <c:v>171.667</c:v>
                </c:pt>
                <c:pt idx="420">
                  <c:v>178.333</c:v>
                </c:pt>
                <c:pt idx="421">
                  <c:v>176.667</c:v>
                </c:pt>
                <c:pt idx="422">
                  <c:v>173.333</c:v>
                </c:pt>
                <c:pt idx="423">
                  <c:v>185</c:v>
                </c:pt>
                <c:pt idx="424">
                  <c:v>145</c:v>
                </c:pt>
                <c:pt idx="425">
                  <c:v>196.667</c:v>
                </c:pt>
                <c:pt idx="426">
                  <c:v>136.667</c:v>
                </c:pt>
                <c:pt idx="427">
                  <c:v>193.333</c:v>
                </c:pt>
                <c:pt idx="428">
                  <c:v>171.667</c:v>
                </c:pt>
                <c:pt idx="429">
                  <c:v>188.333</c:v>
                </c:pt>
                <c:pt idx="430">
                  <c:v>166.667</c:v>
                </c:pt>
                <c:pt idx="431">
                  <c:v>188.333</c:v>
                </c:pt>
                <c:pt idx="432">
                  <c:v>148.333</c:v>
                </c:pt>
                <c:pt idx="433">
                  <c:v>178.333</c:v>
                </c:pt>
                <c:pt idx="434">
                  <c:v>168.333</c:v>
                </c:pt>
                <c:pt idx="435">
                  <c:v>146.667</c:v>
                </c:pt>
                <c:pt idx="436">
                  <c:v>203.333</c:v>
                </c:pt>
                <c:pt idx="437">
                  <c:v>156.667</c:v>
                </c:pt>
                <c:pt idx="438">
                  <c:v>201.667</c:v>
                </c:pt>
                <c:pt idx="439">
                  <c:v>133.333</c:v>
                </c:pt>
                <c:pt idx="440">
                  <c:v>145</c:v>
                </c:pt>
                <c:pt idx="441">
                  <c:v>170</c:v>
                </c:pt>
                <c:pt idx="442">
                  <c:v>156.667</c:v>
                </c:pt>
                <c:pt idx="443">
                  <c:v>165</c:v>
                </c:pt>
                <c:pt idx="444">
                  <c:v>163.333</c:v>
                </c:pt>
                <c:pt idx="445">
                  <c:v>175</c:v>
                </c:pt>
                <c:pt idx="446">
                  <c:v>161.667</c:v>
                </c:pt>
                <c:pt idx="447">
                  <c:v>158.333</c:v>
                </c:pt>
                <c:pt idx="448">
                  <c:v>153.333</c:v>
                </c:pt>
                <c:pt idx="449">
                  <c:v>163.333</c:v>
                </c:pt>
                <c:pt idx="450">
                  <c:v>168.333</c:v>
                </c:pt>
                <c:pt idx="451">
                  <c:v>181.667</c:v>
                </c:pt>
                <c:pt idx="452">
                  <c:v>151.667</c:v>
                </c:pt>
                <c:pt idx="453">
                  <c:v>175</c:v>
                </c:pt>
                <c:pt idx="454">
                  <c:v>188.333</c:v>
                </c:pt>
                <c:pt idx="455">
                  <c:v>158.333</c:v>
                </c:pt>
                <c:pt idx="456">
                  <c:v>173.333</c:v>
                </c:pt>
                <c:pt idx="457">
                  <c:v>161.667</c:v>
                </c:pt>
                <c:pt idx="458">
                  <c:v>151.667</c:v>
                </c:pt>
                <c:pt idx="459">
                  <c:v>158.333</c:v>
                </c:pt>
                <c:pt idx="460">
                  <c:v>168.333</c:v>
                </c:pt>
                <c:pt idx="461">
                  <c:v>145</c:v>
                </c:pt>
                <c:pt idx="462">
                  <c:v>160</c:v>
                </c:pt>
                <c:pt idx="463">
                  <c:v>163.333</c:v>
                </c:pt>
                <c:pt idx="464">
                  <c:v>156.667</c:v>
                </c:pt>
                <c:pt idx="465">
                  <c:v>148.333</c:v>
                </c:pt>
                <c:pt idx="466">
                  <c:v>158.333</c:v>
                </c:pt>
                <c:pt idx="467">
                  <c:v>151.667</c:v>
                </c:pt>
                <c:pt idx="468">
                  <c:v>160</c:v>
                </c:pt>
                <c:pt idx="469">
                  <c:v>166.667</c:v>
                </c:pt>
                <c:pt idx="470">
                  <c:v>138.333</c:v>
                </c:pt>
                <c:pt idx="471">
                  <c:v>148.333</c:v>
                </c:pt>
                <c:pt idx="472">
                  <c:v>180</c:v>
                </c:pt>
                <c:pt idx="473">
                  <c:v>178.333</c:v>
                </c:pt>
                <c:pt idx="474">
                  <c:v>161.667</c:v>
                </c:pt>
                <c:pt idx="475">
                  <c:v>143.333</c:v>
                </c:pt>
                <c:pt idx="476">
                  <c:v>173.333</c:v>
                </c:pt>
                <c:pt idx="477">
                  <c:v>148.333</c:v>
                </c:pt>
                <c:pt idx="478">
                  <c:v>141.667</c:v>
                </c:pt>
                <c:pt idx="479">
                  <c:v>170</c:v>
                </c:pt>
                <c:pt idx="480">
                  <c:v>160</c:v>
                </c:pt>
                <c:pt idx="481">
                  <c:v>143.333</c:v>
                </c:pt>
                <c:pt idx="482">
                  <c:v>180</c:v>
                </c:pt>
                <c:pt idx="483">
                  <c:v>185</c:v>
                </c:pt>
                <c:pt idx="484">
                  <c:v>171.667</c:v>
                </c:pt>
                <c:pt idx="485">
                  <c:v>163.333</c:v>
                </c:pt>
                <c:pt idx="486">
                  <c:v>168.333</c:v>
                </c:pt>
                <c:pt idx="487">
                  <c:v>140</c:v>
                </c:pt>
                <c:pt idx="488">
                  <c:v>160</c:v>
                </c:pt>
                <c:pt idx="489">
                  <c:v>168.333</c:v>
                </c:pt>
                <c:pt idx="490">
                  <c:v>180</c:v>
                </c:pt>
                <c:pt idx="491">
                  <c:v>158.333</c:v>
                </c:pt>
                <c:pt idx="492">
                  <c:v>201.667</c:v>
                </c:pt>
                <c:pt idx="493">
                  <c:v>145</c:v>
                </c:pt>
                <c:pt idx="494">
                  <c:v>175</c:v>
                </c:pt>
                <c:pt idx="495">
                  <c:v>208.333</c:v>
                </c:pt>
                <c:pt idx="496">
                  <c:v>195</c:v>
                </c:pt>
                <c:pt idx="497">
                  <c:v>163.333</c:v>
                </c:pt>
                <c:pt idx="498">
                  <c:v>166.667</c:v>
                </c:pt>
                <c:pt idx="499">
                  <c:v>143.333</c:v>
                </c:pt>
                <c:pt idx="500">
                  <c:v>186.667</c:v>
                </c:pt>
                <c:pt idx="501">
                  <c:v>138.333</c:v>
                </c:pt>
                <c:pt idx="502">
                  <c:v>163.333</c:v>
                </c:pt>
                <c:pt idx="503">
                  <c:v>170</c:v>
                </c:pt>
                <c:pt idx="504">
                  <c:v>168.333</c:v>
                </c:pt>
                <c:pt idx="505">
                  <c:v>150</c:v>
                </c:pt>
                <c:pt idx="506">
                  <c:v>143.333</c:v>
                </c:pt>
                <c:pt idx="507">
                  <c:v>196.667</c:v>
                </c:pt>
                <c:pt idx="508">
                  <c:v>148.333</c:v>
                </c:pt>
                <c:pt idx="509">
                  <c:v>146.667</c:v>
                </c:pt>
                <c:pt idx="510">
                  <c:v>120</c:v>
                </c:pt>
                <c:pt idx="511">
                  <c:v>146.667</c:v>
                </c:pt>
                <c:pt idx="512">
                  <c:v>191.667</c:v>
                </c:pt>
                <c:pt idx="513">
                  <c:v>161.667</c:v>
                </c:pt>
                <c:pt idx="514">
                  <c:v>170</c:v>
                </c:pt>
                <c:pt idx="515">
                  <c:v>185</c:v>
                </c:pt>
                <c:pt idx="516">
                  <c:v>148.333</c:v>
                </c:pt>
                <c:pt idx="517">
                  <c:v>178.333</c:v>
                </c:pt>
                <c:pt idx="518">
                  <c:v>161.667</c:v>
                </c:pt>
                <c:pt idx="519">
                  <c:v>141.667</c:v>
                </c:pt>
                <c:pt idx="520">
                  <c:v>161.667</c:v>
                </c:pt>
                <c:pt idx="521">
                  <c:v>160</c:v>
                </c:pt>
                <c:pt idx="522">
                  <c:v>156.667</c:v>
                </c:pt>
                <c:pt idx="523">
                  <c:v>156.667</c:v>
                </c:pt>
                <c:pt idx="524">
                  <c:v>153.333</c:v>
                </c:pt>
                <c:pt idx="525">
                  <c:v>143.333</c:v>
                </c:pt>
                <c:pt idx="526">
                  <c:v>178.333</c:v>
                </c:pt>
                <c:pt idx="527">
                  <c:v>146.667</c:v>
                </c:pt>
                <c:pt idx="528">
                  <c:v>171.667</c:v>
                </c:pt>
                <c:pt idx="529">
                  <c:v>153.333</c:v>
                </c:pt>
                <c:pt idx="530">
                  <c:v>190</c:v>
                </c:pt>
                <c:pt idx="531">
                  <c:v>173.333</c:v>
                </c:pt>
                <c:pt idx="532">
                  <c:v>155</c:v>
                </c:pt>
                <c:pt idx="533">
                  <c:v>191.667</c:v>
                </c:pt>
                <c:pt idx="534">
                  <c:v>180</c:v>
                </c:pt>
                <c:pt idx="535">
                  <c:v>161.667</c:v>
                </c:pt>
                <c:pt idx="536">
                  <c:v>165</c:v>
                </c:pt>
                <c:pt idx="537">
                  <c:v>158.333</c:v>
                </c:pt>
                <c:pt idx="538">
                  <c:v>168.333</c:v>
                </c:pt>
                <c:pt idx="539">
                  <c:v>171.667</c:v>
                </c:pt>
                <c:pt idx="540">
                  <c:v>170</c:v>
                </c:pt>
                <c:pt idx="541">
                  <c:v>175</c:v>
                </c:pt>
                <c:pt idx="542">
                  <c:v>165</c:v>
                </c:pt>
                <c:pt idx="543">
                  <c:v>181.667</c:v>
                </c:pt>
                <c:pt idx="544">
                  <c:v>190</c:v>
                </c:pt>
                <c:pt idx="545">
                  <c:v>153.333</c:v>
                </c:pt>
                <c:pt idx="546">
                  <c:v>160</c:v>
                </c:pt>
                <c:pt idx="547">
                  <c:v>160</c:v>
                </c:pt>
                <c:pt idx="548">
                  <c:v>160</c:v>
                </c:pt>
                <c:pt idx="549">
                  <c:v>170</c:v>
                </c:pt>
                <c:pt idx="550">
                  <c:v>173.333</c:v>
                </c:pt>
                <c:pt idx="551">
                  <c:v>156.667</c:v>
                </c:pt>
                <c:pt idx="552">
                  <c:v>131.667</c:v>
                </c:pt>
                <c:pt idx="553">
                  <c:v>153.333</c:v>
                </c:pt>
                <c:pt idx="554">
                  <c:v>178.333</c:v>
                </c:pt>
                <c:pt idx="555">
                  <c:v>161.667</c:v>
                </c:pt>
                <c:pt idx="556">
                  <c:v>151.667</c:v>
                </c:pt>
                <c:pt idx="557">
                  <c:v>200</c:v>
                </c:pt>
                <c:pt idx="558">
                  <c:v>143.333</c:v>
                </c:pt>
                <c:pt idx="559">
                  <c:v>175</c:v>
                </c:pt>
                <c:pt idx="560">
                  <c:v>181.667</c:v>
                </c:pt>
                <c:pt idx="561">
                  <c:v>185</c:v>
                </c:pt>
                <c:pt idx="562">
                  <c:v>173.333</c:v>
                </c:pt>
                <c:pt idx="563">
                  <c:v>175</c:v>
                </c:pt>
                <c:pt idx="564">
                  <c:v>181.667</c:v>
                </c:pt>
                <c:pt idx="565">
                  <c:v>155</c:v>
                </c:pt>
                <c:pt idx="566">
                  <c:v>170</c:v>
                </c:pt>
                <c:pt idx="567">
                  <c:v>166.667</c:v>
                </c:pt>
                <c:pt idx="568">
                  <c:v>170</c:v>
                </c:pt>
                <c:pt idx="569">
                  <c:v>160</c:v>
                </c:pt>
                <c:pt idx="570">
                  <c:v>165</c:v>
                </c:pt>
                <c:pt idx="571">
                  <c:v>193.333</c:v>
                </c:pt>
                <c:pt idx="572">
                  <c:v>196.667</c:v>
                </c:pt>
                <c:pt idx="573">
                  <c:v>166.667</c:v>
                </c:pt>
                <c:pt idx="574">
                  <c:v>125</c:v>
                </c:pt>
                <c:pt idx="575">
                  <c:v>176.667</c:v>
                </c:pt>
                <c:pt idx="576">
                  <c:v>155</c:v>
                </c:pt>
                <c:pt idx="577">
                  <c:v>168.333</c:v>
                </c:pt>
                <c:pt idx="578">
                  <c:v>205</c:v>
                </c:pt>
                <c:pt idx="579">
                  <c:v>183.333</c:v>
                </c:pt>
                <c:pt idx="580">
                  <c:v>191.667</c:v>
                </c:pt>
                <c:pt idx="581">
                  <c:v>153.333</c:v>
                </c:pt>
                <c:pt idx="582">
                  <c:v>165</c:v>
                </c:pt>
                <c:pt idx="583">
                  <c:v>163.333</c:v>
                </c:pt>
                <c:pt idx="584">
                  <c:v>208.333</c:v>
                </c:pt>
                <c:pt idx="585">
                  <c:v>140</c:v>
                </c:pt>
                <c:pt idx="586">
                  <c:v>165</c:v>
                </c:pt>
                <c:pt idx="587">
                  <c:v>186.667</c:v>
                </c:pt>
                <c:pt idx="588">
                  <c:v>156.667</c:v>
                </c:pt>
                <c:pt idx="589">
                  <c:v>181.667</c:v>
                </c:pt>
                <c:pt idx="590">
                  <c:v>195</c:v>
                </c:pt>
                <c:pt idx="591">
                  <c:v>183.333</c:v>
                </c:pt>
                <c:pt idx="592">
                  <c:v>196.667</c:v>
                </c:pt>
                <c:pt idx="593">
                  <c:v>196.667</c:v>
                </c:pt>
                <c:pt idx="594">
                  <c:v>216.667</c:v>
                </c:pt>
                <c:pt idx="595">
                  <c:v>136.667</c:v>
                </c:pt>
                <c:pt idx="596">
                  <c:v>196.667</c:v>
                </c:pt>
                <c:pt idx="597">
                  <c:v>186.667</c:v>
                </c:pt>
                <c:pt idx="598">
                  <c:v>216.667</c:v>
                </c:pt>
                <c:pt idx="599">
                  <c:v>215</c:v>
                </c:pt>
                <c:pt idx="600">
                  <c:v>225</c:v>
                </c:pt>
                <c:pt idx="601">
                  <c:v>238.333</c:v>
                </c:pt>
                <c:pt idx="602">
                  <c:v>235</c:v>
                </c:pt>
                <c:pt idx="603">
                  <c:v>183.333</c:v>
                </c:pt>
                <c:pt idx="604">
                  <c:v>198.333</c:v>
                </c:pt>
                <c:pt idx="605">
                  <c:v>235</c:v>
                </c:pt>
                <c:pt idx="606">
                  <c:v>263.33300000000003</c:v>
                </c:pt>
                <c:pt idx="607">
                  <c:v>221.667</c:v>
                </c:pt>
                <c:pt idx="608">
                  <c:v>201.667</c:v>
                </c:pt>
                <c:pt idx="609">
                  <c:v>235</c:v>
                </c:pt>
                <c:pt idx="610">
                  <c:v>243.333</c:v>
                </c:pt>
                <c:pt idx="611">
                  <c:v>211.667</c:v>
                </c:pt>
                <c:pt idx="612">
                  <c:v>255</c:v>
                </c:pt>
                <c:pt idx="613">
                  <c:v>266.6669999999998</c:v>
                </c:pt>
                <c:pt idx="614">
                  <c:v>263.33300000000003</c:v>
                </c:pt>
                <c:pt idx="615">
                  <c:v>303.33300000000003</c:v>
                </c:pt>
                <c:pt idx="616">
                  <c:v>301.6669999999998</c:v>
                </c:pt>
                <c:pt idx="617">
                  <c:v>328.33300000000003</c:v>
                </c:pt>
                <c:pt idx="618">
                  <c:v>346.6669999999998</c:v>
                </c:pt>
                <c:pt idx="619">
                  <c:v>370</c:v>
                </c:pt>
                <c:pt idx="620">
                  <c:v>391.6669999999998</c:v>
                </c:pt>
                <c:pt idx="621">
                  <c:v>323.33300000000003</c:v>
                </c:pt>
                <c:pt idx="622">
                  <c:v>331.6669999999998</c:v>
                </c:pt>
                <c:pt idx="623">
                  <c:v>295</c:v>
                </c:pt>
                <c:pt idx="624">
                  <c:v>301.6669999999998</c:v>
                </c:pt>
                <c:pt idx="625">
                  <c:v>330</c:v>
                </c:pt>
                <c:pt idx="626">
                  <c:v>288.33300000000003</c:v>
                </c:pt>
                <c:pt idx="627">
                  <c:v>276.6669999999998</c:v>
                </c:pt>
                <c:pt idx="628">
                  <c:v>318.33300000000003</c:v>
                </c:pt>
                <c:pt idx="629">
                  <c:v>241.667</c:v>
                </c:pt>
                <c:pt idx="630">
                  <c:v>256.6669999999998</c:v>
                </c:pt>
                <c:pt idx="631">
                  <c:v>218.333</c:v>
                </c:pt>
                <c:pt idx="632">
                  <c:v>200</c:v>
                </c:pt>
                <c:pt idx="633">
                  <c:v>223.333</c:v>
                </c:pt>
                <c:pt idx="634">
                  <c:v>218.333</c:v>
                </c:pt>
                <c:pt idx="635">
                  <c:v>183.333</c:v>
                </c:pt>
                <c:pt idx="636">
                  <c:v>171.667</c:v>
                </c:pt>
                <c:pt idx="637">
                  <c:v>190</c:v>
                </c:pt>
                <c:pt idx="638">
                  <c:v>153.333</c:v>
                </c:pt>
                <c:pt idx="639">
                  <c:v>203.333</c:v>
                </c:pt>
                <c:pt idx="640">
                  <c:v>161.667</c:v>
                </c:pt>
                <c:pt idx="641">
                  <c:v>163.333</c:v>
                </c:pt>
                <c:pt idx="642">
                  <c:v>155</c:v>
                </c:pt>
                <c:pt idx="643">
                  <c:v>190</c:v>
                </c:pt>
                <c:pt idx="644">
                  <c:v>183.333</c:v>
                </c:pt>
                <c:pt idx="645">
                  <c:v>200</c:v>
                </c:pt>
                <c:pt idx="646">
                  <c:v>196.667</c:v>
                </c:pt>
                <c:pt idx="647">
                  <c:v>133.333</c:v>
                </c:pt>
                <c:pt idx="648">
                  <c:v>175</c:v>
                </c:pt>
                <c:pt idx="649">
                  <c:v>176.667</c:v>
                </c:pt>
                <c:pt idx="650">
                  <c:v>158.333</c:v>
                </c:pt>
                <c:pt idx="651">
                  <c:v>173.333</c:v>
                </c:pt>
                <c:pt idx="652">
                  <c:v>166.667</c:v>
                </c:pt>
                <c:pt idx="653">
                  <c:v>168.333</c:v>
                </c:pt>
                <c:pt idx="654">
                  <c:v>205</c:v>
                </c:pt>
                <c:pt idx="655">
                  <c:v>133.333</c:v>
                </c:pt>
                <c:pt idx="656">
                  <c:v>163.333</c:v>
                </c:pt>
                <c:pt idx="657">
                  <c:v>171.667</c:v>
                </c:pt>
                <c:pt idx="658">
                  <c:v>186.667</c:v>
                </c:pt>
                <c:pt idx="659">
                  <c:v>191.667</c:v>
                </c:pt>
                <c:pt idx="660">
                  <c:v>190</c:v>
                </c:pt>
                <c:pt idx="661">
                  <c:v>183.333</c:v>
                </c:pt>
                <c:pt idx="662">
                  <c:v>206.667</c:v>
                </c:pt>
                <c:pt idx="663">
                  <c:v>210</c:v>
                </c:pt>
                <c:pt idx="664">
                  <c:v>218.333</c:v>
                </c:pt>
                <c:pt idx="665">
                  <c:v>245</c:v>
                </c:pt>
                <c:pt idx="666">
                  <c:v>286.6669999999998</c:v>
                </c:pt>
                <c:pt idx="667">
                  <c:v>271.6669999999998</c:v>
                </c:pt>
                <c:pt idx="668">
                  <c:v>318.33300000000003</c:v>
                </c:pt>
                <c:pt idx="669">
                  <c:v>295</c:v>
                </c:pt>
                <c:pt idx="670">
                  <c:v>335</c:v>
                </c:pt>
                <c:pt idx="671">
                  <c:v>295</c:v>
                </c:pt>
                <c:pt idx="672">
                  <c:v>315</c:v>
                </c:pt>
                <c:pt idx="673">
                  <c:v>310</c:v>
                </c:pt>
                <c:pt idx="674">
                  <c:v>283.33300000000003</c:v>
                </c:pt>
                <c:pt idx="675">
                  <c:v>288.33300000000003</c:v>
                </c:pt>
                <c:pt idx="676">
                  <c:v>245</c:v>
                </c:pt>
                <c:pt idx="677">
                  <c:v>245</c:v>
                </c:pt>
                <c:pt idx="678">
                  <c:v>226.667</c:v>
                </c:pt>
                <c:pt idx="679">
                  <c:v>200</c:v>
                </c:pt>
                <c:pt idx="680">
                  <c:v>245</c:v>
                </c:pt>
                <c:pt idx="681">
                  <c:v>186.667</c:v>
                </c:pt>
                <c:pt idx="682">
                  <c:v>201.667</c:v>
                </c:pt>
                <c:pt idx="683">
                  <c:v>181.667</c:v>
                </c:pt>
                <c:pt idx="684">
                  <c:v>146.667</c:v>
                </c:pt>
                <c:pt idx="685">
                  <c:v>131.667</c:v>
                </c:pt>
                <c:pt idx="686">
                  <c:v>146.667</c:v>
                </c:pt>
                <c:pt idx="687">
                  <c:v>163.333</c:v>
                </c:pt>
                <c:pt idx="688">
                  <c:v>136.667</c:v>
                </c:pt>
                <c:pt idx="689">
                  <c:v>125</c:v>
                </c:pt>
                <c:pt idx="690">
                  <c:v>158.333</c:v>
                </c:pt>
                <c:pt idx="691">
                  <c:v>161.667</c:v>
                </c:pt>
                <c:pt idx="692">
                  <c:v>146.667</c:v>
                </c:pt>
                <c:pt idx="693">
                  <c:v>151.667</c:v>
                </c:pt>
                <c:pt idx="694">
                  <c:v>128.333</c:v>
                </c:pt>
                <c:pt idx="695">
                  <c:v>135</c:v>
                </c:pt>
                <c:pt idx="696">
                  <c:v>166.667</c:v>
                </c:pt>
                <c:pt idx="697">
                  <c:v>128.333</c:v>
                </c:pt>
                <c:pt idx="698">
                  <c:v>155</c:v>
                </c:pt>
                <c:pt idx="699">
                  <c:v>126.667</c:v>
                </c:pt>
                <c:pt idx="700">
                  <c:v>130</c:v>
                </c:pt>
                <c:pt idx="701">
                  <c:v>128.333</c:v>
                </c:pt>
                <c:pt idx="702">
                  <c:v>118.333</c:v>
                </c:pt>
                <c:pt idx="703">
                  <c:v>125</c:v>
                </c:pt>
                <c:pt idx="704">
                  <c:v>141.667</c:v>
                </c:pt>
                <c:pt idx="705">
                  <c:v>136.667</c:v>
                </c:pt>
                <c:pt idx="706">
                  <c:v>131.667</c:v>
                </c:pt>
                <c:pt idx="707">
                  <c:v>140</c:v>
                </c:pt>
                <c:pt idx="708">
                  <c:v>121.667</c:v>
                </c:pt>
                <c:pt idx="709">
                  <c:v>136.667</c:v>
                </c:pt>
                <c:pt idx="710">
                  <c:v>136.667</c:v>
                </c:pt>
                <c:pt idx="711">
                  <c:v>126.667</c:v>
                </c:pt>
                <c:pt idx="712">
                  <c:v>121.667</c:v>
                </c:pt>
                <c:pt idx="713">
                  <c:v>101.667</c:v>
                </c:pt>
                <c:pt idx="714">
                  <c:v>126.667</c:v>
                </c:pt>
                <c:pt idx="715">
                  <c:v>128.333</c:v>
                </c:pt>
                <c:pt idx="716">
                  <c:v>130</c:v>
                </c:pt>
                <c:pt idx="717">
                  <c:v>106.667</c:v>
                </c:pt>
                <c:pt idx="718">
                  <c:v>115</c:v>
                </c:pt>
                <c:pt idx="719">
                  <c:v>120</c:v>
                </c:pt>
                <c:pt idx="720">
                  <c:v>100</c:v>
                </c:pt>
                <c:pt idx="721">
                  <c:v>131.667</c:v>
                </c:pt>
                <c:pt idx="722">
                  <c:v>105</c:v>
                </c:pt>
                <c:pt idx="723">
                  <c:v>120</c:v>
                </c:pt>
                <c:pt idx="724">
                  <c:v>90</c:v>
                </c:pt>
                <c:pt idx="725">
                  <c:v>116.667</c:v>
                </c:pt>
                <c:pt idx="726">
                  <c:v>90</c:v>
                </c:pt>
                <c:pt idx="727">
                  <c:v>125</c:v>
                </c:pt>
                <c:pt idx="728">
                  <c:v>118.333</c:v>
                </c:pt>
                <c:pt idx="729">
                  <c:v>106.667</c:v>
                </c:pt>
                <c:pt idx="730">
                  <c:v>111.667</c:v>
                </c:pt>
                <c:pt idx="731">
                  <c:v>108.333</c:v>
                </c:pt>
                <c:pt idx="732">
                  <c:v>116.667</c:v>
                </c:pt>
                <c:pt idx="733">
                  <c:v>110</c:v>
                </c:pt>
                <c:pt idx="734">
                  <c:v>118.333</c:v>
                </c:pt>
                <c:pt idx="735">
                  <c:v>121.667</c:v>
                </c:pt>
                <c:pt idx="736">
                  <c:v>131.667</c:v>
                </c:pt>
                <c:pt idx="737">
                  <c:v>113.333</c:v>
                </c:pt>
                <c:pt idx="738">
                  <c:v>113.333</c:v>
                </c:pt>
                <c:pt idx="739">
                  <c:v>105</c:v>
                </c:pt>
                <c:pt idx="740">
                  <c:v>81.667000000000002</c:v>
                </c:pt>
                <c:pt idx="741">
                  <c:v>116.667</c:v>
                </c:pt>
                <c:pt idx="742">
                  <c:v>96.667000000000002</c:v>
                </c:pt>
                <c:pt idx="743">
                  <c:v>116.667</c:v>
                </c:pt>
                <c:pt idx="744">
                  <c:v>90</c:v>
                </c:pt>
                <c:pt idx="745">
                  <c:v>90</c:v>
                </c:pt>
                <c:pt idx="746">
                  <c:v>91.667000000000002</c:v>
                </c:pt>
                <c:pt idx="747">
                  <c:v>103.333</c:v>
                </c:pt>
                <c:pt idx="748">
                  <c:v>118.333</c:v>
                </c:pt>
                <c:pt idx="749">
                  <c:v>86.667000000000002</c:v>
                </c:pt>
                <c:pt idx="750">
                  <c:v>86.667000000000002</c:v>
                </c:pt>
                <c:pt idx="751">
                  <c:v>106.667</c:v>
                </c:pt>
                <c:pt idx="752">
                  <c:v>131.667</c:v>
                </c:pt>
                <c:pt idx="753">
                  <c:v>115</c:v>
                </c:pt>
                <c:pt idx="754">
                  <c:v>116.667</c:v>
                </c:pt>
                <c:pt idx="755">
                  <c:v>90</c:v>
                </c:pt>
                <c:pt idx="756">
                  <c:v>123.333</c:v>
                </c:pt>
                <c:pt idx="757">
                  <c:v>105</c:v>
                </c:pt>
                <c:pt idx="758">
                  <c:v>110</c:v>
                </c:pt>
                <c:pt idx="759">
                  <c:v>91.667000000000002</c:v>
                </c:pt>
                <c:pt idx="760">
                  <c:v>131.667</c:v>
                </c:pt>
                <c:pt idx="761">
                  <c:v>116.667</c:v>
                </c:pt>
                <c:pt idx="762">
                  <c:v>126.667</c:v>
                </c:pt>
                <c:pt idx="763">
                  <c:v>111.667</c:v>
                </c:pt>
                <c:pt idx="764">
                  <c:v>90</c:v>
                </c:pt>
                <c:pt idx="765">
                  <c:v>113.333</c:v>
                </c:pt>
                <c:pt idx="766">
                  <c:v>120</c:v>
                </c:pt>
                <c:pt idx="767">
                  <c:v>111.667</c:v>
                </c:pt>
                <c:pt idx="768">
                  <c:v>73.332999999999998</c:v>
                </c:pt>
                <c:pt idx="769">
                  <c:v>93.332999999999998</c:v>
                </c:pt>
                <c:pt idx="770">
                  <c:v>125</c:v>
                </c:pt>
                <c:pt idx="771">
                  <c:v>80</c:v>
                </c:pt>
                <c:pt idx="772">
                  <c:v>88.332999999999998</c:v>
                </c:pt>
                <c:pt idx="773">
                  <c:v>93.332999999999998</c:v>
                </c:pt>
                <c:pt idx="774">
                  <c:v>78.332999999999998</c:v>
                </c:pt>
                <c:pt idx="775">
                  <c:v>100</c:v>
                </c:pt>
                <c:pt idx="776">
                  <c:v>91.667000000000002</c:v>
                </c:pt>
                <c:pt idx="777">
                  <c:v>101.667</c:v>
                </c:pt>
                <c:pt idx="778">
                  <c:v>101.667</c:v>
                </c:pt>
                <c:pt idx="779">
                  <c:v>95</c:v>
                </c:pt>
                <c:pt idx="780">
                  <c:v>108.333</c:v>
                </c:pt>
                <c:pt idx="781">
                  <c:v>113.333</c:v>
                </c:pt>
                <c:pt idx="782">
                  <c:v>110</c:v>
                </c:pt>
                <c:pt idx="783">
                  <c:v>93.332999999999998</c:v>
                </c:pt>
                <c:pt idx="784">
                  <c:v>100</c:v>
                </c:pt>
                <c:pt idx="785">
                  <c:v>110</c:v>
                </c:pt>
                <c:pt idx="786">
                  <c:v>91.667000000000002</c:v>
                </c:pt>
                <c:pt idx="787">
                  <c:v>98.332999999999998</c:v>
                </c:pt>
                <c:pt idx="788">
                  <c:v>101.667</c:v>
                </c:pt>
                <c:pt idx="789">
                  <c:v>78.332999999999998</c:v>
                </c:pt>
                <c:pt idx="790">
                  <c:v>110</c:v>
                </c:pt>
                <c:pt idx="791">
                  <c:v>131.667</c:v>
                </c:pt>
                <c:pt idx="792">
                  <c:v>120</c:v>
                </c:pt>
                <c:pt idx="793">
                  <c:v>100</c:v>
                </c:pt>
                <c:pt idx="794">
                  <c:v>113.333</c:v>
                </c:pt>
                <c:pt idx="795">
                  <c:v>91.667000000000002</c:v>
                </c:pt>
                <c:pt idx="796">
                  <c:v>85</c:v>
                </c:pt>
                <c:pt idx="797">
                  <c:v>106.667</c:v>
                </c:pt>
                <c:pt idx="798">
                  <c:v>108.333</c:v>
                </c:pt>
                <c:pt idx="799">
                  <c:v>90</c:v>
                </c:pt>
                <c:pt idx="800">
                  <c:v>110</c:v>
                </c:pt>
                <c:pt idx="801">
                  <c:v>85</c:v>
                </c:pt>
                <c:pt idx="802">
                  <c:v>108.333</c:v>
                </c:pt>
                <c:pt idx="803">
                  <c:v>90</c:v>
                </c:pt>
                <c:pt idx="804">
                  <c:v>101.667</c:v>
                </c:pt>
                <c:pt idx="805">
                  <c:v>113.333</c:v>
                </c:pt>
                <c:pt idx="806">
                  <c:v>121.667</c:v>
                </c:pt>
                <c:pt idx="807">
                  <c:v>108.333</c:v>
                </c:pt>
                <c:pt idx="808">
                  <c:v>86.667000000000002</c:v>
                </c:pt>
                <c:pt idx="809">
                  <c:v>85</c:v>
                </c:pt>
                <c:pt idx="810">
                  <c:v>105</c:v>
                </c:pt>
                <c:pt idx="811">
                  <c:v>118.333</c:v>
                </c:pt>
                <c:pt idx="812">
                  <c:v>103.333</c:v>
                </c:pt>
                <c:pt idx="813">
                  <c:v>103.333</c:v>
                </c:pt>
                <c:pt idx="814">
                  <c:v>95</c:v>
                </c:pt>
                <c:pt idx="815">
                  <c:v>83.332999999999998</c:v>
                </c:pt>
                <c:pt idx="816">
                  <c:v>106.667</c:v>
                </c:pt>
                <c:pt idx="817">
                  <c:v>116.667</c:v>
                </c:pt>
                <c:pt idx="818">
                  <c:v>90</c:v>
                </c:pt>
                <c:pt idx="819">
                  <c:v>86.667000000000002</c:v>
                </c:pt>
                <c:pt idx="820">
                  <c:v>91.667000000000002</c:v>
                </c:pt>
                <c:pt idx="821">
                  <c:v>103.333</c:v>
                </c:pt>
                <c:pt idx="822">
                  <c:v>101.667</c:v>
                </c:pt>
                <c:pt idx="823">
                  <c:v>95</c:v>
                </c:pt>
                <c:pt idx="824">
                  <c:v>70</c:v>
                </c:pt>
                <c:pt idx="825">
                  <c:v>103.333</c:v>
                </c:pt>
                <c:pt idx="826">
                  <c:v>113.333</c:v>
                </c:pt>
                <c:pt idx="827">
                  <c:v>103.333</c:v>
                </c:pt>
                <c:pt idx="828">
                  <c:v>110</c:v>
                </c:pt>
                <c:pt idx="829">
                  <c:v>105</c:v>
                </c:pt>
                <c:pt idx="830">
                  <c:v>121.667</c:v>
                </c:pt>
                <c:pt idx="831">
                  <c:v>88.332999999999998</c:v>
                </c:pt>
                <c:pt idx="832">
                  <c:v>103.333</c:v>
                </c:pt>
                <c:pt idx="833">
                  <c:v>88.332999999999998</c:v>
                </c:pt>
                <c:pt idx="834">
                  <c:v>70</c:v>
                </c:pt>
                <c:pt idx="835">
                  <c:v>96.667000000000002</c:v>
                </c:pt>
                <c:pt idx="836">
                  <c:v>81.667000000000002</c:v>
                </c:pt>
                <c:pt idx="837">
                  <c:v>81.667000000000002</c:v>
                </c:pt>
                <c:pt idx="838">
                  <c:v>88.332999999999998</c:v>
                </c:pt>
                <c:pt idx="839">
                  <c:v>93.332999999999998</c:v>
                </c:pt>
                <c:pt idx="840">
                  <c:v>73.332999999999998</c:v>
                </c:pt>
                <c:pt idx="841">
                  <c:v>83.332999999999998</c:v>
                </c:pt>
                <c:pt idx="842">
                  <c:v>113.333</c:v>
                </c:pt>
                <c:pt idx="843">
                  <c:v>106.667</c:v>
                </c:pt>
                <c:pt idx="844">
                  <c:v>88.332999999999998</c:v>
                </c:pt>
                <c:pt idx="845">
                  <c:v>86.667000000000002</c:v>
                </c:pt>
                <c:pt idx="846">
                  <c:v>125</c:v>
                </c:pt>
                <c:pt idx="847">
                  <c:v>95</c:v>
                </c:pt>
                <c:pt idx="848">
                  <c:v>88.332999999999998</c:v>
                </c:pt>
                <c:pt idx="849">
                  <c:v>108.333</c:v>
                </c:pt>
                <c:pt idx="850">
                  <c:v>80</c:v>
                </c:pt>
                <c:pt idx="851">
                  <c:v>101.667</c:v>
                </c:pt>
                <c:pt idx="852">
                  <c:v>88.332999999999998</c:v>
                </c:pt>
                <c:pt idx="853">
                  <c:v>93.332999999999998</c:v>
                </c:pt>
                <c:pt idx="854">
                  <c:v>103.333</c:v>
                </c:pt>
                <c:pt idx="855">
                  <c:v>98.332999999999998</c:v>
                </c:pt>
                <c:pt idx="856">
                  <c:v>126.667</c:v>
                </c:pt>
                <c:pt idx="857">
                  <c:v>88.332999999999998</c:v>
                </c:pt>
                <c:pt idx="858">
                  <c:v>91.667000000000002</c:v>
                </c:pt>
                <c:pt idx="859">
                  <c:v>76.667000000000002</c:v>
                </c:pt>
                <c:pt idx="860">
                  <c:v>75</c:v>
                </c:pt>
                <c:pt idx="861">
                  <c:v>85</c:v>
                </c:pt>
                <c:pt idx="862">
                  <c:v>91.667000000000002</c:v>
                </c:pt>
                <c:pt idx="863">
                  <c:v>90</c:v>
                </c:pt>
                <c:pt idx="864">
                  <c:v>86.667000000000002</c:v>
                </c:pt>
                <c:pt idx="865">
                  <c:v>100</c:v>
                </c:pt>
                <c:pt idx="866">
                  <c:v>93.332999999999998</c:v>
                </c:pt>
                <c:pt idx="867">
                  <c:v>85</c:v>
                </c:pt>
                <c:pt idx="868">
                  <c:v>90</c:v>
                </c:pt>
                <c:pt idx="869">
                  <c:v>98.332999999999998</c:v>
                </c:pt>
                <c:pt idx="870">
                  <c:v>91.667000000000002</c:v>
                </c:pt>
                <c:pt idx="871">
                  <c:v>105</c:v>
                </c:pt>
                <c:pt idx="872">
                  <c:v>71.667000000000002</c:v>
                </c:pt>
                <c:pt idx="873">
                  <c:v>103.333</c:v>
                </c:pt>
                <c:pt idx="874">
                  <c:v>88.332999999999998</c:v>
                </c:pt>
                <c:pt idx="875">
                  <c:v>90</c:v>
                </c:pt>
                <c:pt idx="876">
                  <c:v>98.332999999999998</c:v>
                </c:pt>
                <c:pt idx="877">
                  <c:v>105</c:v>
                </c:pt>
                <c:pt idx="878">
                  <c:v>108.333</c:v>
                </c:pt>
                <c:pt idx="879">
                  <c:v>116.667</c:v>
                </c:pt>
                <c:pt idx="880">
                  <c:v>93.332999999999998</c:v>
                </c:pt>
                <c:pt idx="881">
                  <c:v>66.667000000000002</c:v>
                </c:pt>
                <c:pt idx="882">
                  <c:v>88.332999999999998</c:v>
                </c:pt>
                <c:pt idx="883">
                  <c:v>95</c:v>
                </c:pt>
                <c:pt idx="884">
                  <c:v>103.333</c:v>
                </c:pt>
                <c:pt idx="885">
                  <c:v>86.667000000000002</c:v>
                </c:pt>
                <c:pt idx="886">
                  <c:v>91.667000000000002</c:v>
                </c:pt>
                <c:pt idx="887">
                  <c:v>93.332999999999998</c:v>
                </c:pt>
                <c:pt idx="888">
                  <c:v>98.332999999999998</c:v>
                </c:pt>
                <c:pt idx="889">
                  <c:v>90</c:v>
                </c:pt>
                <c:pt idx="890">
                  <c:v>81.667000000000002</c:v>
                </c:pt>
                <c:pt idx="891">
                  <c:v>90</c:v>
                </c:pt>
                <c:pt idx="892">
                  <c:v>85</c:v>
                </c:pt>
                <c:pt idx="893">
                  <c:v>96.667000000000002</c:v>
                </c:pt>
                <c:pt idx="894">
                  <c:v>91.667000000000002</c:v>
                </c:pt>
                <c:pt idx="895">
                  <c:v>50</c:v>
                </c:pt>
                <c:pt idx="896">
                  <c:v>96.667000000000002</c:v>
                </c:pt>
                <c:pt idx="897">
                  <c:v>100</c:v>
                </c:pt>
                <c:pt idx="898">
                  <c:v>93.332999999999998</c:v>
                </c:pt>
                <c:pt idx="899">
                  <c:v>100</c:v>
                </c:pt>
                <c:pt idx="900">
                  <c:v>96.667000000000002</c:v>
                </c:pt>
                <c:pt idx="901">
                  <c:v>73.332999999999998</c:v>
                </c:pt>
                <c:pt idx="902">
                  <c:v>95</c:v>
                </c:pt>
                <c:pt idx="903">
                  <c:v>85</c:v>
                </c:pt>
                <c:pt idx="904">
                  <c:v>81.667000000000002</c:v>
                </c:pt>
                <c:pt idx="905">
                  <c:v>78.332999999999998</c:v>
                </c:pt>
                <c:pt idx="906">
                  <c:v>96.667000000000002</c:v>
                </c:pt>
                <c:pt idx="907">
                  <c:v>96.667000000000002</c:v>
                </c:pt>
                <c:pt idx="908">
                  <c:v>71.667000000000002</c:v>
                </c:pt>
                <c:pt idx="909">
                  <c:v>76.667000000000002</c:v>
                </c:pt>
                <c:pt idx="910">
                  <c:v>88.332999999999998</c:v>
                </c:pt>
                <c:pt idx="911">
                  <c:v>81.667000000000002</c:v>
                </c:pt>
                <c:pt idx="912">
                  <c:v>76.667000000000002</c:v>
                </c:pt>
                <c:pt idx="913">
                  <c:v>88.332999999999998</c:v>
                </c:pt>
                <c:pt idx="914">
                  <c:v>80</c:v>
                </c:pt>
                <c:pt idx="915">
                  <c:v>88.332999999999998</c:v>
                </c:pt>
                <c:pt idx="916">
                  <c:v>91.667000000000002</c:v>
                </c:pt>
                <c:pt idx="917">
                  <c:v>70</c:v>
                </c:pt>
                <c:pt idx="918">
                  <c:v>106.667</c:v>
                </c:pt>
                <c:pt idx="919">
                  <c:v>95</c:v>
                </c:pt>
                <c:pt idx="920">
                  <c:v>86.667000000000002</c:v>
                </c:pt>
                <c:pt idx="921">
                  <c:v>93.332999999999998</c:v>
                </c:pt>
                <c:pt idx="922">
                  <c:v>55</c:v>
                </c:pt>
                <c:pt idx="923">
                  <c:v>65</c:v>
                </c:pt>
                <c:pt idx="924">
                  <c:v>96.667000000000002</c:v>
                </c:pt>
                <c:pt idx="925">
                  <c:v>73.332999999999998</c:v>
                </c:pt>
                <c:pt idx="926">
                  <c:v>91.667000000000002</c:v>
                </c:pt>
                <c:pt idx="927">
                  <c:v>75</c:v>
                </c:pt>
                <c:pt idx="928">
                  <c:v>93.332999999999998</c:v>
                </c:pt>
                <c:pt idx="929">
                  <c:v>93.332999999999998</c:v>
                </c:pt>
                <c:pt idx="930">
                  <c:v>70</c:v>
                </c:pt>
                <c:pt idx="931">
                  <c:v>76.667000000000002</c:v>
                </c:pt>
                <c:pt idx="932">
                  <c:v>81.667000000000002</c:v>
                </c:pt>
                <c:pt idx="933">
                  <c:v>71.667000000000002</c:v>
                </c:pt>
                <c:pt idx="934">
                  <c:v>78.332999999999998</c:v>
                </c:pt>
                <c:pt idx="935">
                  <c:v>85</c:v>
                </c:pt>
                <c:pt idx="936">
                  <c:v>93.332999999999998</c:v>
                </c:pt>
                <c:pt idx="937">
                  <c:v>93.332999999999998</c:v>
                </c:pt>
                <c:pt idx="938">
                  <c:v>90</c:v>
                </c:pt>
                <c:pt idx="939">
                  <c:v>75</c:v>
                </c:pt>
                <c:pt idx="940">
                  <c:v>86.667000000000002</c:v>
                </c:pt>
                <c:pt idx="941">
                  <c:v>73.332999999999998</c:v>
                </c:pt>
                <c:pt idx="942">
                  <c:v>68.332999999999998</c:v>
                </c:pt>
                <c:pt idx="943">
                  <c:v>90</c:v>
                </c:pt>
                <c:pt idx="944">
                  <c:v>96.667000000000002</c:v>
                </c:pt>
                <c:pt idx="945">
                  <c:v>93.332999999999998</c:v>
                </c:pt>
                <c:pt idx="946">
                  <c:v>101.667</c:v>
                </c:pt>
                <c:pt idx="947">
                  <c:v>78.332999999999998</c:v>
                </c:pt>
                <c:pt idx="948">
                  <c:v>80</c:v>
                </c:pt>
                <c:pt idx="949">
                  <c:v>86.667000000000002</c:v>
                </c:pt>
                <c:pt idx="950">
                  <c:v>80</c:v>
                </c:pt>
                <c:pt idx="951">
                  <c:v>73.332999999999998</c:v>
                </c:pt>
                <c:pt idx="952">
                  <c:v>100</c:v>
                </c:pt>
                <c:pt idx="953">
                  <c:v>83.332999999999998</c:v>
                </c:pt>
                <c:pt idx="954">
                  <c:v>96.667000000000002</c:v>
                </c:pt>
                <c:pt idx="955">
                  <c:v>85</c:v>
                </c:pt>
                <c:pt idx="956">
                  <c:v>90</c:v>
                </c:pt>
                <c:pt idx="957">
                  <c:v>90</c:v>
                </c:pt>
                <c:pt idx="958">
                  <c:v>96.667000000000002</c:v>
                </c:pt>
                <c:pt idx="959">
                  <c:v>101.667</c:v>
                </c:pt>
                <c:pt idx="960">
                  <c:v>71.667000000000002</c:v>
                </c:pt>
                <c:pt idx="961">
                  <c:v>96.667000000000002</c:v>
                </c:pt>
                <c:pt idx="962">
                  <c:v>93.332999999999998</c:v>
                </c:pt>
                <c:pt idx="963">
                  <c:v>80</c:v>
                </c:pt>
                <c:pt idx="964">
                  <c:v>75</c:v>
                </c:pt>
                <c:pt idx="965">
                  <c:v>63.333000000000006</c:v>
                </c:pt>
                <c:pt idx="966">
                  <c:v>105</c:v>
                </c:pt>
                <c:pt idx="967">
                  <c:v>90</c:v>
                </c:pt>
                <c:pt idx="968">
                  <c:v>63.333000000000006</c:v>
                </c:pt>
                <c:pt idx="969">
                  <c:v>80</c:v>
                </c:pt>
                <c:pt idx="970">
                  <c:v>85</c:v>
                </c:pt>
                <c:pt idx="971">
                  <c:v>61.667000000000002</c:v>
                </c:pt>
                <c:pt idx="972">
                  <c:v>75</c:v>
                </c:pt>
                <c:pt idx="973">
                  <c:v>63.333000000000006</c:v>
                </c:pt>
                <c:pt idx="974">
                  <c:v>71.667000000000002</c:v>
                </c:pt>
                <c:pt idx="975">
                  <c:v>95</c:v>
                </c:pt>
                <c:pt idx="976">
                  <c:v>88.332999999999998</c:v>
                </c:pt>
                <c:pt idx="977">
                  <c:v>71.667000000000002</c:v>
                </c:pt>
                <c:pt idx="978">
                  <c:v>83.332999999999998</c:v>
                </c:pt>
                <c:pt idx="979">
                  <c:v>81.667000000000002</c:v>
                </c:pt>
                <c:pt idx="980">
                  <c:v>101.667</c:v>
                </c:pt>
                <c:pt idx="981">
                  <c:v>81.667000000000002</c:v>
                </c:pt>
                <c:pt idx="982">
                  <c:v>80</c:v>
                </c:pt>
                <c:pt idx="983">
                  <c:v>90</c:v>
                </c:pt>
                <c:pt idx="984">
                  <c:v>96.667000000000002</c:v>
                </c:pt>
                <c:pt idx="985">
                  <c:v>75</c:v>
                </c:pt>
                <c:pt idx="986">
                  <c:v>86.667000000000002</c:v>
                </c:pt>
                <c:pt idx="987">
                  <c:v>76.667000000000002</c:v>
                </c:pt>
                <c:pt idx="988">
                  <c:v>88.332999999999998</c:v>
                </c:pt>
                <c:pt idx="989">
                  <c:v>86.667000000000002</c:v>
                </c:pt>
                <c:pt idx="990">
                  <c:v>90</c:v>
                </c:pt>
                <c:pt idx="991">
                  <c:v>100</c:v>
                </c:pt>
                <c:pt idx="992">
                  <c:v>68.332999999999998</c:v>
                </c:pt>
                <c:pt idx="993">
                  <c:v>86.667000000000002</c:v>
                </c:pt>
                <c:pt idx="994">
                  <c:v>90</c:v>
                </c:pt>
                <c:pt idx="995">
                  <c:v>76.667000000000002</c:v>
                </c:pt>
                <c:pt idx="996">
                  <c:v>78.332999999999998</c:v>
                </c:pt>
                <c:pt idx="997">
                  <c:v>70</c:v>
                </c:pt>
                <c:pt idx="998">
                  <c:v>78.332999999999998</c:v>
                </c:pt>
                <c:pt idx="999">
                  <c:v>106.667</c:v>
                </c:pt>
                <c:pt idx="1000">
                  <c:v>90</c:v>
                </c:pt>
                <c:pt idx="1001">
                  <c:v>96.667000000000002</c:v>
                </c:pt>
                <c:pt idx="1002">
                  <c:v>83.332999999999998</c:v>
                </c:pt>
                <c:pt idx="1003">
                  <c:v>96.667000000000002</c:v>
                </c:pt>
                <c:pt idx="1004">
                  <c:v>81.667000000000002</c:v>
                </c:pt>
                <c:pt idx="1005">
                  <c:v>81.667000000000002</c:v>
                </c:pt>
                <c:pt idx="1006">
                  <c:v>76.667000000000002</c:v>
                </c:pt>
                <c:pt idx="1007">
                  <c:v>70</c:v>
                </c:pt>
                <c:pt idx="1008">
                  <c:v>75</c:v>
                </c:pt>
                <c:pt idx="1009">
                  <c:v>88.332999999999998</c:v>
                </c:pt>
                <c:pt idx="1010">
                  <c:v>86.667000000000002</c:v>
                </c:pt>
                <c:pt idx="1011">
                  <c:v>80</c:v>
                </c:pt>
                <c:pt idx="1012">
                  <c:v>66.667000000000002</c:v>
                </c:pt>
                <c:pt idx="1013">
                  <c:v>90</c:v>
                </c:pt>
                <c:pt idx="1014">
                  <c:v>63.333000000000006</c:v>
                </c:pt>
                <c:pt idx="1015">
                  <c:v>85</c:v>
                </c:pt>
                <c:pt idx="1016">
                  <c:v>63.333000000000006</c:v>
                </c:pt>
                <c:pt idx="1017">
                  <c:v>68.332999999999998</c:v>
                </c:pt>
                <c:pt idx="1018">
                  <c:v>101.667</c:v>
                </c:pt>
                <c:pt idx="1019">
                  <c:v>81.667000000000002</c:v>
                </c:pt>
                <c:pt idx="1020">
                  <c:v>95</c:v>
                </c:pt>
                <c:pt idx="1021">
                  <c:v>66.667000000000002</c:v>
                </c:pt>
                <c:pt idx="1022">
                  <c:v>95</c:v>
                </c:pt>
                <c:pt idx="1023">
                  <c:v>88.332999999999998</c:v>
                </c:pt>
                <c:pt idx="1024">
                  <c:v>88.332999999999998</c:v>
                </c:pt>
                <c:pt idx="1025">
                  <c:v>80</c:v>
                </c:pt>
                <c:pt idx="1026">
                  <c:v>81.667000000000002</c:v>
                </c:pt>
                <c:pt idx="1027">
                  <c:v>71.667000000000002</c:v>
                </c:pt>
                <c:pt idx="1028">
                  <c:v>78.332999999999998</c:v>
                </c:pt>
                <c:pt idx="1029">
                  <c:v>53.333000000000006</c:v>
                </c:pt>
                <c:pt idx="1030">
                  <c:v>98.332999999999998</c:v>
                </c:pt>
                <c:pt idx="1031">
                  <c:v>103.333</c:v>
                </c:pt>
                <c:pt idx="1032">
                  <c:v>70</c:v>
                </c:pt>
                <c:pt idx="1033">
                  <c:v>95</c:v>
                </c:pt>
                <c:pt idx="1034">
                  <c:v>100</c:v>
                </c:pt>
                <c:pt idx="1035">
                  <c:v>75</c:v>
                </c:pt>
                <c:pt idx="1036">
                  <c:v>70</c:v>
                </c:pt>
                <c:pt idx="1037">
                  <c:v>75</c:v>
                </c:pt>
                <c:pt idx="1038">
                  <c:v>73.332999999999998</c:v>
                </c:pt>
                <c:pt idx="1039">
                  <c:v>85</c:v>
                </c:pt>
                <c:pt idx="1040">
                  <c:v>100</c:v>
                </c:pt>
                <c:pt idx="1041">
                  <c:v>80</c:v>
                </c:pt>
                <c:pt idx="1042">
                  <c:v>88.332999999999998</c:v>
                </c:pt>
                <c:pt idx="1043">
                  <c:v>80</c:v>
                </c:pt>
                <c:pt idx="1044">
                  <c:v>83.332999999999998</c:v>
                </c:pt>
                <c:pt idx="1045">
                  <c:v>83.332999999999998</c:v>
                </c:pt>
                <c:pt idx="1046">
                  <c:v>78.332999999999998</c:v>
                </c:pt>
                <c:pt idx="1047">
                  <c:v>88.332999999999998</c:v>
                </c:pt>
                <c:pt idx="1048">
                  <c:v>76.667000000000002</c:v>
                </c:pt>
                <c:pt idx="1049">
                  <c:v>80</c:v>
                </c:pt>
                <c:pt idx="1050">
                  <c:v>101.667</c:v>
                </c:pt>
                <c:pt idx="1051">
                  <c:v>96.667000000000002</c:v>
                </c:pt>
                <c:pt idx="1052">
                  <c:v>66.667000000000002</c:v>
                </c:pt>
                <c:pt idx="1053">
                  <c:v>78.332999999999998</c:v>
                </c:pt>
                <c:pt idx="1054">
                  <c:v>88.332999999999998</c:v>
                </c:pt>
                <c:pt idx="1055">
                  <c:v>76.667000000000002</c:v>
                </c:pt>
                <c:pt idx="1056">
                  <c:v>88.332999999999998</c:v>
                </c:pt>
                <c:pt idx="1057">
                  <c:v>85</c:v>
                </c:pt>
                <c:pt idx="1058">
                  <c:v>80</c:v>
                </c:pt>
                <c:pt idx="1059">
                  <c:v>78.332999999999998</c:v>
                </c:pt>
                <c:pt idx="1060">
                  <c:v>80</c:v>
                </c:pt>
                <c:pt idx="1061">
                  <c:v>75</c:v>
                </c:pt>
                <c:pt idx="1062">
                  <c:v>80</c:v>
                </c:pt>
                <c:pt idx="1063">
                  <c:v>101.667</c:v>
                </c:pt>
                <c:pt idx="1064">
                  <c:v>81.667000000000002</c:v>
                </c:pt>
                <c:pt idx="1065">
                  <c:v>85</c:v>
                </c:pt>
                <c:pt idx="1066">
                  <c:v>101.667</c:v>
                </c:pt>
                <c:pt idx="1067">
                  <c:v>81.667000000000002</c:v>
                </c:pt>
                <c:pt idx="1068">
                  <c:v>95</c:v>
                </c:pt>
                <c:pt idx="1069">
                  <c:v>83.332999999999998</c:v>
                </c:pt>
                <c:pt idx="1070">
                  <c:v>115</c:v>
                </c:pt>
                <c:pt idx="1071">
                  <c:v>76.667000000000002</c:v>
                </c:pt>
                <c:pt idx="1072">
                  <c:v>101.667</c:v>
                </c:pt>
                <c:pt idx="1073">
                  <c:v>95</c:v>
                </c:pt>
                <c:pt idx="1074">
                  <c:v>85</c:v>
                </c:pt>
                <c:pt idx="1075">
                  <c:v>96.667000000000002</c:v>
                </c:pt>
                <c:pt idx="1076">
                  <c:v>113.333</c:v>
                </c:pt>
                <c:pt idx="1077">
                  <c:v>103.333</c:v>
                </c:pt>
                <c:pt idx="1078">
                  <c:v>81.667000000000002</c:v>
                </c:pt>
                <c:pt idx="1079">
                  <c:v>101.667</c:v>
                </c:pt>
                <c:pt idx="1080">
                  <c:v>91.667000000000002</c:v>
                </c:pt>
                <c:pt idx="1081">
                  <c:v>100</c:v>
                </c:pt>
                <c:pt idx="1082">
                  <c:v>80</c:v>
                </c:pt>
                <c:pt idx="1083">
                  <c:v>113.333</c:v>
                </c:pt>
                <c:pt idx="1084">
                  <c:v>95</c:v>
                </c:pt>
                <c:pt idx="1085">
                  <c:v>96.667000000000002</c:v>
                </c:pt>
                <c:pt idx="1086">
                  <c:v>80</c:v>
                </c:pt>
                <c:pt idx="1087">
                  <c:v>73.332999999999998</c:v>
                </c:pt>
                <c:pt idx="1088">
                  <c:v>86.667000000000002</c:v>
                </c:pt>
                <c:pt idx="1089">
                  <c:v>78.332999999999998</c:v>
                </c:pt>
                <c:pt idx="1090">
                  <c:v>65</c:v>
                </c:pt>
                <c:pt idx="1091">
                  <c:v>100</c:v>
                </c:pt>
                <c:pt idx="1092">
                  <c:v>88.332999999999998</c:v>
                </c:pt>
                <c:pt idx="1093">
                  <c:v>81.667000000000002</c:v>
                </c:pt>
                <c:pt idx="1094">
                  <c:v>96.667000000000002</c:v>
                </c:pt>
                <c:pt idx="1095">
                  <c:v>83.332999999999998</c:v>
                </c:pt>
                <c:pt idx="1096">
                  <c:v>83.332999999999998</c:v>
                </c:pt>
                <c:pt idx="1097">
                  <c:v>88.332999999999998</c:v>
                </c:pt>
                <c:pt idx="1098">
                  <c:v>81.667000000000002</c:v>
                </c:pt>
                <c:pt idx="1099">
                  <c:v>86.667000000000002</c:v>
                </c:pt>
                <c:pt idx="1100">
                  <c:v>75</c:v>
                </c:pt>
                <c:pt idx="1101">
                  <c:v>83.332999999999998</c:v>
                </c:pt>
                <c:pt idx="1102">
                  <c:v>70</c:v>
                </c:pt>
                <c:pt idx="1103">
                  <c:v>88.332999999999998</c:v>
                </c:pt>
                <c:pt idx="1104">
                  <c:v>58.333000000000006</c:v>
                </c:pt>
                <c:pt idx="1105">
                  <c:v>91.667000000000002</c:v>
                </c:pt>
                <c:pt idx="1106">
                  <c:v>86.667000000000002</c:v>
                </c:pt>
                <c:pt idx="1107">
                  <c:v>68.332999999999998</c:v>
                </c:pt>
                <c:pt idx="1108">
                  <c:v>91.667000000000002</c:v>
                </c:pt>
                <c:pt idx="1109">
                  <c:v>83.332999999999998</c:v>
                </c:pt>
                <c:pt idx="1110">
                  <c:v>91.667000000000002</c:v>
                </c:pt>
                <c:pt idx="1111">
                  <c:v>95</c:v>
                </c:pt>
                <c:pt idx="1112">
                  <c:v>128.333</c:v>
                </c:pt>
                <c:pt idx="1113">
                  <c:v>128.333</c:v>
                </c:pt>
                <c:pt idx="1114">
                  <c:v>118.333</c:v>
                </c:pt>
                <c:pt idx="1115">
                  <c:v>141.667</c:v>
                </c:pt>
                <c:pt idx="1116">
                  <c:v>106.667</c:v>
                </c:pt>
                <c:pt idx="1117">
                  <c:v>120</c:v>
                </c:pt>
                <c:pt idx="1118">
                  <c:v>145</c:v>
                </c:pt>
                <c:pt idx="1119">
                  <c:v>93.332999999999998</c:v>
                </c:pt>
                <c:pt idx="1120">
                  <c:v>133.333</c:v>
                </c:pt>
                <c:pt idx="1121">
                  <c:v>141.667</c:v>
                </c:pt>
                <c:pt idx="1122">
                  <c:v>101.667</c:v>
                </c:pt>
                <c:pt idx="1123">
                  <c:v>115</c:v>
                </c:pt>
                <c:pt idx="1124">
                  <c:v>118.333</c:v>
                </c:pt>
                <c:pt idx="1125">
                  <c:v>85</c:v>
                </c:pt>
                <c:pt idx="1126">
                  <c:v>111.667</c:v>
                </c:pt>
                <c:pt idx="1127">
                  <c:v>98.332999999999998</c:v>
                </c:pt>
                <c:pt idx="1128">
                  <c:v>85</c:v>
                </c:pt>
                <c:pt idx="1129">
                  <c:v>93.332999999999998</c:v>
                </c:pt>
                <c:pt idx="1130">
                  <c:v>116.667</c:v>
                </c:pt>
                <c:pt idx="1131">
                  <c:v>88.332999999999998</c:v>
                </c:pt>
                <c:pt idx="1132">
                  <c:v>98.332999999999998</c:v>
                </c:pt>
                <c:pt idx="1133">
                  <c:v>101.667</c:v>
                </c:pt>
                <c:pt idx="1134">
                  <c:v>43.333000000000006</c:v>
                </c:pt>
                <c:pt idx="1135">
                  <c:v>81.667000000000002</c:v>
                </c:pt>
                <c:pt idx="1136">
                  <c:v>63.333000000000006</c:v>
                </c:pt>
                <c:pt idx="1137">
                  <c:v>73.332999999999998</c:v>
                </c:pt>
                <c:pt idx="1138">
                  <c:v>75</c:v>
                </c:pt>
                <c:pt idx="1139">
                  <c:v>71.667000000000002</c:v>
                </c:pt>
                <c:pt idx="1140">
                  <c:v>71.667000000000002</c:v>
                </c:pt>
                <c:pt idx="1141">
                  <c:v>85</c:v>
                </c:pt>
                <c:pt idx="1142">
                  <c:v>71.667000000000002</c:v>
                </c:pt>
                <c:pt idx="1143">
                  <c:v>95</c:v>
                </c:pt>
                <c:pt idx="1144">
                  <c:v>78.332999999999998</c:v>
                </c:pt>
                <c:pt idx="1145">
                  <c:v>55</c:v>
                </c:pt>
                <c:pt idx="1146">
                  <c:v>81.667000000000002</c:v>
                </c:pt>
                <c:pt idx="1147">
                  <c:v>83.332999999999998</c:v>
                </c:pt>
                <c:pt idx="1148">
                  <c:v>91.667000000000002</c:v>
                </c:pt>
                <c:pt idx="1149">
                  <c:v>95</c:v>
                </c:pt>
                <c:pt idx="1150">
                  <c:v>93.332999999999998</c:v>
                </c:pt>
                <c:pt idx="1151">
                  <c:v>80</c:v>
                </c:pt>
                <c:pt idx="1152">
                  <c:v>83.332999999999998</c:v>
                </c:pt>
                <c:pt idx="1153">
                  <c:v>85</c:v>
                </c:pt>
                <c:pt idx="1154">
                  <c:v>73.332999999999998</c:v>
                </c:pt>
                <c:pt idx="1155">
                  <c:v>86.667000000000002</c:v>
                </c:pt>
                <c:pt idx="1156">
                  <c:v>55</c:v>
                </c:pt>
                <c:pt idx="1157">
                  <c:v>70</c:v>
                </c:pt>
                <c:pt idx="1158">
                  <c:v>91.667000000000002</c:v>
                </c:pt>
                <c:pt idx="1159">
                  <c:v>100</c:v>
                </c:pt>
                <c:pt idx="1160">
                  <c:v>70</c:v>
                </c:pt>
                <c:pt idx="1161">
                  <c:v>75</c:v>
                </c:pt>
                <c:pt idx="1162">
                  <c:v>71.667000000000002</c:v>
                </c:pt>
                <c:pt idx="1163">
                  <c:v>93.332999999999998</c:v>
                </c:pt>
                <c:pt idx="1164">
                  <c:v>71.667000000000002</c:v>
                </c:pt>
                <c:pt idx="1165">
                  <c:v>86.667000000000002</c:v>
                </c:pt>
                <c:pt idx="1166">
                  <c:v>80</c:v>
                </c:pt>
                <c:pt idx="1167">
                  <c:v>95</c:v>
                </c:pt>
                <c:pt idx="1168">
                  <c:v>81.667000000000002</c:v>
                </c:pt>
                <c:pt idx="1169">
                  <c:v>73.332999999999998</c:v>
                </c:pt>
                <c:pt idx="1170">
                  <c:v>73.332999999999998</c:v>
                </c:pt>
                <c:pt idx="1171">
                  <c:v>68.332999999999998</c:v>
                </c:pt>
                <c:pt idx="1172">
                  <c:v>56.667000000000002</c:v>
                </c:pt>
                <c:pt idx="1173">
                  <c:v>73.332999999999998</c:v>
                </c:pt>
                <c:pt idx="1174">
                  <c:v>78.332999999999998</c:v>
                </c:pt>
                <c:pt idx="1175">
                  <c:v>93.332999999999998</c:v>
                </c:pt>
                <c:pt idx="1176">
                  <c:v>86.667000000000002</c:v>
                </c:pt>
                <c:pt idx="1177">
                  <c:v>91.667000000000002</c:v>
                </c:pt>
                <c:pt idx="1178">
                  <c:v>60</c:v>
                </c:pt>
                <c:pt idx="1179">
                  <c:v>66.667000000000002</c:v>
                </c:pt>
                <c:pt idx="1180">
                  <c:v>71.667000000000002</c:v>
                </c:pt>
                <c:pt idx="1181">
                  <c:v>80</c:v>
                </c:pt>
                <c:pt idx="1182">
                  <c:v>70</c:v>
                </c:pt>
                <c:pt idx="1183">
                  <c:v>68.332999999999998</c:v>
                </c:pt>
                <c:pt idx="1184">
                  <c:v>66.667000000000002</c:v>
                </c:pt>
                <c:pt idx="1185">
                  <c:v>103.333</c:v>
                </c:pt>
                <c:pt idx="1186">
                  <c:v>71.667000000000002</c:v>
                </c:pt>
                <c:pt idx="1187">
                  <c:v>63.333000000000006</c:v>
                </c:pt>
                <c:pt idx="1188">
                  <c:v>68.332999999999998</c:v>
                </c:pt>
                <c:pt idx="1189">
                  <c:v>68.332999999999998</c:v>
                </c:pt>
                <c:pt idx="1190">
                  <c:v>61.667000000000002</c:v>
                </c:pt>
                <c:pt idx="1191">
                  <c:v>38.333000000000006</c:v>
                </c:pt>
                <c:pt idx="1192">
                  <c:v>71.667000000000002</c:v>
                </c:pt>
                <c:pt idx="1193">
                  <c:v>68.332999999999998</c:v>
                </c:pt>
                <c:pt idx="1194">
                  <c:v>71.667000000000002</c:v>
                </c:pt>
                <c:pt idx="1195">
                  <c:v>65</c:v>
                </c:pt>
                <c:pt idx="1196">
                  <c:v>70</c:v>
                </c:pt>
                <c:pt idx="1197">
                  <c:v>78.332999999999998</c:v>
                </c:pt>
                <c:pt idx="1198">
                  <c:v>50</c:v>
                </c:pt>
                <c:pt idx="1199">
                  <c:v>63.333000000000006</c:v>
                </c:pt>
                <c:pt idx="1200">
                  <c:v>63.333000000000006</c:v>
                </c:pt>
                <c:pt idx="1201">
                  <c:v>60</c:v>
                </c:pt>
                <c:pt idx="1202">
                  <c:v>71.667000000000002</c:v>
                </c:pt>
                <c:pt idx="1203">
                  <c:v>73.332999999999998</c:v>
                </c:pt>
                <c:pt idx="1204">
                  <c:v>80</c:v>
                </c:pt>
                <c:pt idx="1205">
                  <c:v>65</c:v>
                </c:pt>
                <c:pt idx="1206">
                  <c:v>63.333000000000006</c:v>
                </c:pt>
                <c:pt idx="1207">
                  <c:v>43.333000000000006</c:v>
                </c:pt>
                <c:pt idx="1208">
                  <c:v>53.333000000000006</c:v>
                </c:pt>
                <c:pt idx="1209">
                  <c:v>91.667000000000002</c:v>
                </c:pt>
                <c:pt idx="1210">
                  <c:v>70</c:v>
                </c:pt>
                <c:pt idx="1211">
                  <c:v>61.667000000000002</c:v>
                </c:pt>
                <c:pt idx="1212">
                  <c:v>75</c:v>
                </c:pt>
                <c:pt idx="1213">
                  <c:v>78.332999999999998</c:v>
                </c:pt>
                <c:pt idx="1214">
                  <c:v>65</c:v>
                </c:pt>
                <c:pt idx="1215">
                  <c:v>66.667000000000002</c:v>
                </c:pt>
                <c:pt idx="1216">
                  <c:v>51.667000000000002</c:v>
                </c:pt>
                <c:pt idx="1217">
                  <c:v>63.333000000000006</c:v>
                </c:pt>
                <c:pt idx="1218">
                  <c:v>43.333000000000006</c:v>
                </c:pt>
                <c:pt idx="1219">
                  <c:v>80</c:v>
                </c:pt>
                <c:pt idx="1220">
                  <c:v>56.667000000000002</c:v>
                </c:pt>
                <c:pt idx="1221">
                  <c:v>61.667000000000002</c:v>
                </c:pt>
                <c:pt idx="1222">
                  <c:v>70</c:v>
                </c:pt>
                <c:pt idx="1223">
                  <c:v>70</c:v>
                </c:pt>
                <c:pt idx="1224">
                  <c:v>75</c:v>
                </c:pt>
                <c:pt idx="1225">
                  <c:v>66.667000000000002</c:v>
                </c:pt>
                <c:pt idx="1226">
                  <c:v>80</c:v>
                </c:pt>
                <c:pt idx="1227">
                  <c:v>85</c:v>
                </c:pt>
                <c:pt idx="1228">
                  <c:v>55</c:v>
                </c:pt>
                <c:pt idx="1229">
                  <c:v>76.667000000000002</c:v>
                </c:pt>
                <c:pt idx="1230">
                  <c:v>70</c:v>
                </c:pt>
                <c:pt idx="1231">
                  <c:v>70</c:v>
                </c:pt>
                <c:pt idx="1232">
                  <c:v>60</c:v>
                </c:pt>
                <c:pt idx="1233">
                  <c:v>66.667000000000002</c:v>
                </c:pt>
                <c:pt idx="1234">
                  <c:v>73.332999999999998</c:v>
                </c:pt>
                <c:pt idx="1235">
                  <c:v>70</c:v>
                </c:pt>
                <c:pt idx="1236">
                  <c:v>66.667000000000002</c:v>
                </c:pt>
                <c:pt idx="1237">
                  <c:v>65</c:v>
                </c:pt>
                <c:pt idx="1238">
                  <c:v>81.667000000000002</c:v>
                </c:pt>
                <c:pt idx="1239">
                  <c:v>76.667000000000002</c:v>
                </c:pt>
                <c:pt idx="1240">
                  <c:v>91.667000000000002</c:v>
                </c:pt>
                <c:pt idx="1241">
                  <c:v>50</c:v>
                </c:pt>
                <c:pt idx="1242">
                  <c:v>68.332999999999998</c:v>
                </c:pt>
                <c:pt idx="1243">
                  <c:v>86.667000000000002</c:v>
                </c:pt>
                <c:pt idx="1244">
                  <c:v>85</c:v>
                </c:pt>
                <c:pt idx="1245">
                  <c:v>73.332999999999998</c:v>
                </c:pt>
                <c:pt idx="1246">
                  <c:v>43.333000000000006</c:v>
                </c:pt>
                <c:pt idx="1247">
                  <c:v>73.332999999999998</c:v>
                </c:pt>
                <c:pt idx="1248">
                  <c:v>66.667000000000002</c:v>
                </c:pt>
                <c:pt idx="1249">
                  <c:v>70</c:v>
                </c:pt>
                <c:pt idx="1250">
                  <c:v>51.667000000000002</c:v>
                </c:pt>
                <c:pt idx="1251">
                  <c:v>53.333000000000006</c:v>
                </c:pt>
                <c:pt idx="1252">
                  <c:v>61.667000000000002</c:v>
                </c:pt>
                <c:pt idx="1253">
                  <c:v>75</c:v>
                </c:pt>
                <c:pt idx="1254">
                  <c:v>80</c:v>
                </c:pt>
                <c:pt idx="1255">
                  <c:v>48.333000000000006</c:v>
                </c:pt>
                <c:pt idx="1256">
                  <c:v>70</c:v>
                </c:pt>
                <c:pt idx="1257">
                  <c:v>66.667000000000002</c:v>
                </c:pt>
                <c:pt idx="1258">
                  <c:v>78.332999999999998</c:v>
                </c:pt>
                <c:pt idx="1259">
                  <c:v>70</c:v>
                </c:pt>
                <c:pt idx="1260">
                  <c:v>60</c:v>
                </c:pt>
                <c:pt idx="1261">
                  <c:v>61.667000000000002</c:v>
                </c:pt>
                <c:pt idx="1262">
                  <c:v>68.332999999999998</c:v>
                </c:pt>
                <c:pt idx="1263">
                  <c:v>58.333000000000006</c:v>
                </c:pt>
                <c:pt idx="1264">
                  <c:v>68.332999999999998</c:v>
                </c:pt>
                <c:pt idx="1265">
                  <c:v>80</c:v>
                </c:pt>
                <c:pt idx="1266">
                  <c:v>75</c:v>
                </c:pt>
                <c:pt idx="1267">
                  <c:v>81.667000000000002</c:v>
                </c:pt>
                <c:pt idx="1268">
                  <c:v>66.667000000000002</c:v>
                </c:pt>
                <c:pt idx="1269">
                  <c:v>88.332999999999998</c:v>
                </c:pt>
                <c:pt idx="1270">
                  <c:v>83.332999999999998</c:v>
                </c:pt>
                <c:pt idx="1271">
                  <c:v>78.332999999999998</c:v>
                </c:pt>
                <c:pt idx="1272">
                  <c:v>93.332999999999998</c:v>
                </c:pt>
                <c:pt idx="1273">
                  <c:v>96.667000000000002</c:v>
                </c:pt>
                <c:pt idx="1274">
                  <c:v>93.332999999999998</c:v>
                </c:pt>
                <c:pt idx="1275">
                  <c:v>86.667000000000002</c:v>
                </c:pt>
                <c:pt idx="1276">
                  <c:v>76.667000000000002</c:v>
                </c:pt>
                <c:pt idx="1277">
                  <c:v>123.333</c:v>
                </c:pt>
                <c:pt idx="1278">
                  <c:v>110</c:v>
                </c:pt>
                <c:pt idx="1279">
                  <c:v>110</c:v>
                </c:pt>
                <c:pt idx="1280">
                  <c:v>96.667000000000002</c:v>
                </c:pt>
                <c:pt idx="1281">
                  <c:v>106.667</c:v>
                </c:pt>
                <c:pt idx="1282">
                  <c:v>85</c:v>
                </c:pt>
                <c:pt idx="1283">
                  <c:v>95</c:v>
                </c:pt>
                <c:pt idx="1284">
                  <c:v>120</c:v>
                </c:pt>
                <c:pt idx="1285">
                  <c:v>105</c:v>
                </c:pt>
                <c:pt idx="1286">
                  <c:v>101.667</c:v>
                </c:pt>
                <c:pt idx="1287">
                  <c:v>96.667000000000002</c:v>
                </c:pt>
                <c:pt idx="1288">
                  <c:v>91.667000000000002</c:v>
                </c:pt>
                <c:pt idx="1289">
                  <c:v>115</c:v>
                </c:pt>
                <c:pt idx="1290">
                  <c:v>81.667000000000002</c:v>
                </c:pt>
                <c:pt idx="1291">
                  <c:v>108.333</c:v>
                </c:pt>
                <c:pt idx="1292">
                  <c:v>83.332999999999998</c:v>
                </c:pt>
                <c:pt idx="1293">
                  <c:v>81.667000000000002</c:v>
                </c:pt>
                <c:pt idx="1294">
                  <c:v>91.667000000000002</c:v>
                </c:pt>
                <c:pt idx="1295">
                  <c:v>105</c:v>
                </c:pt>
                <c:pt idx="1296">
                  <c:v>93.332999999999998</c:v>
                </c:pt>
                <c:pt idx="1297">
                  <c:v>81.667000000000002</c:v>
                </c:pt>
                <c:pt idx="1298">
                  <c:v>88.332999999999998</c:v>
                </c:pt>
                <c:pt idx="1299">
                  <c:v>103.333</c:v>
                </c:pt>
                <c:pt idx="1300">
                  <c:v>75</c:v>
                </c:pt>
                <c:pt idx="1301">
                  <c:v>73.332999999999998</c:v>
                </c:pt>
                <c:pt idx="1302">
                  <c:v>86.667000000000002</c:v>
                </c:pt>
                <c:pt idx="1303">
                  <c:v>91.667000000000002</c:v>
                </c:pt>
                <c:pt idx="1304">
                  <c:v>93.332999999999998</c:v>
                </c:pt>
                <c:pt idx="1305">
                  <c:v>98.332999999999998</c:v>
                </c:pt>
                <c:pt idx="1306">
                  <c:v>83.332999999999998</c:v>
                </c:pt>
                <c:pt idx="1307">
                  <c:v>70</c:v>
                </c:pt>
                <c:pt idx="1308">
                  <c:v>88.332999999999998</c:v>
                </c:pt>
                <c:pt idx="1309">
                  <c:v>85</c:v>
                </c:pt>
                <c:pt idx="1310">
                  <c:v>103.333</c:v>
                </c:pt>
                <c:pt idx="1311">
                  <c:v>73.332999999999998</c:v>
                </c:pt>
                <c:pt idx="1312">
                  <c:v>105</c:v>
                </c:pt>
                <c:pt idx="1313">
                  <c:v>113.333</c:v>
                </c:pt>
                <c:pt idx="1314">
                  <c:v>95</c:v>
                </c:pt>
                <c:pt idx="1315">
                  <c:v>100</c:v>
                </c:pt>
                <c:pt idx="1316">
                  <c:v>80</c:v>
                </c:pt>
                <c:pt idx="1317">
                  <c:v>103.333</c:v>
                </c:pt>
                <c:pt idx="1318">
                  <c:v>80</c:v>
                </c:pt>
                <c:pt idx="1319">
                  <c:v>81.667000000000002</c:v>
                </c:pt>
                <c:pt idx="1320">
                  <c:v>93.332999999999998</c:v>
                </c:pt>
                <c:pt idx="1321">
                  <c:v>78.332999999999998</c:v>
                </c:pt>
                <c:pt idx="1322">
                  <c:v>56.667000000000002</c:v>
                </c:pt>
                <c:pt idx="1323">
                  <c:v>68.332999999999998</c:v>
                </c:pt>
                <c:pt idx="1324">
                  <c:v>61.667000000000002</c:v>
                </c:pt>
                <c:pt idx="1325">
                  <c:v>78.332999999999998</c:v>
                </c:pt>
                <c:pt idx="1326">
                  <c:v>91.667000000000002</c:v>
                </c:pt>
                <c:pt idx="1327">
                  <c:v>61.667000000000002</c:v>
                </c:pt>
                <c:pt idx="1328">
                  <c:v>75</c:v>
                </c:pt>
                <c:pt idx="1329">
                  <c:v>66.667000000000002</c:v>
                </c:pt>
                <c:pt idx="1330">
                  <c:v>70</c:v>
                </c:pt>
                <c:pt idx="1331">
                  <c:v>53.333000000000006</c:v>
                </c:pt>
                <c:pt idx="1332">
                  <c:v>73.332999999999998</c:v>
                </c:pt>
                <c:pt idx="1333">
                  <c:v>58.333000000000006</c:v>
                </c:pt>
                <c:pt idx="1334">
                  <c:v>66.667000000000002</c:v>
                </c:pt>
                <c:pt idx="1335">
                  <c:v>65</c:v>
                </c:pt>
                <c:pt idx="1336">
                  <c:v>56.667000000000002</c:v>
                </c:pt>
                <c:pt idx="1337">
                  <c:v>50</c:v>
                </c:pt>
                <c:pt idx="1338">
                  <c:v>88.332999999999998</c:v>
                </c:pt>
                <c:pt idx="1339">
                  <c:v>78.332999999999998</c:v>
                </c:pt>
                <c:pt idx="1340">
                  <c:v>50</c:v>
                </c:pt>
                <c:pt idx="1341">
                  <c:v>73.332999999999998</c:v>
                </c:pt>
                <c:pt idx="1342">
                  <c:v>96.667000000000002</c:v>
                </c:pt>
                <c:pt idx="1343">
                  <c:v>61.667000000000002</c:v>
                </c:pt>
                <c:pt idx="1344">
                  <c:v>76.667000000000002</c:v>
                </c:pt>
                <c:pt idx="1345">
                  <c:v>66.667000000000002</c:v>
                </c:pt>
                <c:pt idx="1346">
                  <c:v>45</c:v>
                </c:pt>
                <c:pt idx="1347">
                  <c:v>75</c:v>
                </c:pt>
                <c:pt idx="1348">
                  <c:v>71.667000000000002</c:v>
                </c:pt>
                <c:pt idx="1349">
                  <c:v>51.667000000000002</c:v>
                </c:pt>
                <c:pt idx="1350">
                  <c:v>68.332999999999998</c:v>
                </c:pt>
                <c:pt idx="1351">
                  <c:v>71.667000000000002</c:v>
                </c:pt>
                <c:pt idx="1352">
                  <c:v>61.667000000000002</c:v>
                </c:pt>
                <c:pt idx="1353">
                  <c:v>83.332999999999998</c:v>
                </c:pt>
                <c:pt idx="1354">
                  <c:v>48.333000000000006</c:v>
                </c:pt>
                <c:pt idx="1355">
                  <c:v>51.667000000000002</c:v>
                </c:pt>
                <c:pt idx="1356">
                  <c:v>50</c:v>
                </c:pt>
                <c:pt idx="1357">
                  <c:v>75</c:v>
                </c:pt>
                <c:pt idx="1358">
                  <c:v>45</c:v>
                </c:pt>
                <c:pt idx="1359">
                  <c:v>55</c:v>
                </c:pt>
                <c:pt idx="1360">
                  <c:v>55</c:v>
                </c:pt>
                <c:pt idx="1361">
                  <c:v>70</c:v>
                </c:pt>
                <c:pt idx="1362">
                  <c:v>53.333000000000006</c:v>
                </c:pt>
                <c:pt idx="1363">
                  <c:v>60</c:v>
                </c:pt>
                <c:pt idx="1364">
                  <c:v>51.667000000000002</c:v>
                </c:pt>
                <c:pt idx="1365">
                  <c:v>40</c:v>
                </c:pt>
                <c:pt idx="1366">
                  <c:v>65</c:v>
                </c:pt>
                <c:pt idx="1367">
                  <c:v>65</c:v>
                </c:pt>
                <c:pt idx="1368">
                  <c:v>66.667000000000002</c:v>
                </c:pt>
                <c:pt idx="1369">
                  <c:v>71.667000000000002</c:v>
                </c:pt>
                <c:pt idx="1370">
                  <c:v>63.333000000000006</c:v>
                </c:pt>
                <c:pt idx="1371">
                  <c:v>66.667000000000002</c:v>
                </c:pt>
                <c:pt idx="1372">
                  <c:v>41.667000000000002</c:v>
                </c:pt>
                <c:pt idx="1373">
                  <c:v>70</c:v>
                </c:pt>
                <c:pt idx="1374">
                  <c:v>66.667000000000002</c:v>
                </c:pt>
                <c:pt idx="1375">
                  <c:v>76.667000000000002</c:v>
                </c:pt>
                <c:pt idx="1376">
                  <c:v>66.667000000000002</c:v>
                </c:pt>
                <c:pt idx="1377">
                  <c:v>46.667000000000002</c:v>
                </c:pt>
                <c:pt idx="1378">
                  <c:v>70</c:v>
                </c:pt>
                <c:pt idx="1379">
                  <c:v>56.667000000000002</c:v>
                </c:pt>
                <c:pt idx="1380">
                  <c:v>58.333000000000006</c:v>
                </c:pt>
                <c:pt idx="1381">
                  <c:v>48.333000000000006</c:v>
                </c:pt>
                <c:pt idx="1382">
                  <c:v>58.333000000000006</c:v>
                </c:pt>
                <c:pt idx="1383">
                  <c:v>85</c:v>
                </c:pt>
                <c:pt idx="1384">
                  <c:v>73.332999999999998</c:v>
                </c:pt>
                <c:pt idx="1385">
                  <c:v>65</c:v>
                </c:pt>
                <c:pt idx="1386">
                  <c:v>65</c:v>
                </c:pt>
                <c:pt idx="1387">
                  <c:v>71.667000000000002</c:v>
                </c:pt>
                <c:pt idx="1388">
                  <c:v>68.332999999999998</c:v>
                </c:pt>
                <c:pt idx="1389">
                  <c:v>61.667000000000002</c:v>
                </c:pt>
                <c:pt idx="1390">
                  <c:v>78.332999999999998</c:v>
                </c:pt>
                <c:pt idx="1391">
                  <c:v>76.667000000000002</c:v>
                </c:pt>
                <c:pt idx="1392">
                  <c:v>71.667000000000002</c:v>
                </c:pt>
                <c:pt idx="1393">
                  <c:v>56.667000000000002</c:v>
                </c:pt>
                <c:pt idx="1394">
                  <c:v>56.667000000000002</c:v>
                </c:pt>
                <c:pt idx="1395">
                  <c:v>88.332999999999998</c:v>
                </c:pt>
                <c:pt idx="1396">
                  <c:v>65</c:v>
                </c:pt>
                <c:pt idx="1397">
                  <c:v>58.333000000000006</c:v>
                </c:pt>
                <c:pt idx="1398">
                  <c:v>93.332999999999998</c:v>
                </c:pt>
                <c:pt idx="1399">
                  <c:v>66.667000000000002</c:v>
                </c:pt>
                <c:pt idx="1400">
                  <c:v>70</c:v>
                </c:pt>
                <c:pt idx="1401">
                  <c:v>65</c:v>
                </c:pt>
                <c:pt idx="1402">
                  <c:v>76.667000000000002</c:v>
                </c:pt>
                <c:pt idx="1403">
                  <c:v>60</c:v>
                </c:pt>
                <c:pt idx="1404">
                  <c:v>70</c:v>
                </c:pt>
                <c:pt idx="1405">
                  <c:v>68.332999999999998</c:v>
                </c:pt>
                <c:pt idx="1406">
                  <c:v>80</c:v>
                </c:pt>
                <c:pt idx="1407">
                  <c:v>80</c:v>
                </c:pt>
                <c:pt idx="1408">
                  <c:v>70</c:v>
                </c:pt>
                <c:pt idx="1409">
                  <c:v>66.667000000000002</c:v>
                </c:pt>
                <c:pt idx="1410">
                  <c:v>58.333000000000006</c:v>
                </c:pt>
                <c:pt idx="1411">
                  <c:v>65</c:v>
                </c:pt>
                <c:pt idx="1412">
                  <c:v>71.667000000000002</c:v>
                </c:pt>
                <c:pt idx="1413">
                  <c:v>73.332999999999998</c:v>
                </c:pt>
                <c:pt idx="1414">
                  <c:v>63.333000000000006</c:v>
                </c:pt>
                <c:pt idx="1415">
                  <c:v>65</c:v>
                </c:pt>
                <c:pt idx="1416">
                  <c:v>53.333000000000006</c:v>
                </c:pt>
                <c:pt idx="1417">
                  <c:v>65</c:v>
                </c:pt>
                <c:pt idx="1418">
                  <c:v>56.667000000000002</c:v>
                </c:pt>
                <c:pt idx="1419">
                  <c:v>71.667000000000002</c:v>
                </c:pt>
                <c:pt idx="1420">
                  <c:v>65</c:v>
                </c:pt>
                <c:pt idx="1421">
                  <c:v>70</c:v>
                </c:pt>
                <c:pt idx="1422">
                  <c:v>75</c:v>
                </c:pt>
                <c:pt idx="1423">
                  <c:v>56.667000000000002</c:v>
                </c:pt>
                <c:pt idx="1424">
                  <c:v>55</c:v>
                </c:pt>
                <c:pt idx="1425">
                  <c:v>63.333000000000006</c:v>
                </c:pt>
                <c:pt idx="1426">
                  <c:v>50</c:v>
                </c:pt>
                <c:pt idx="1427">
                  <c:v>51.667000000000002</c:v>
                </c:pt>
                <c:pt idx="1428">
                  <c:v>61.667000000000002</c:v>
                </c:pt>
                <c:pt idx="1429">
                  <c:v>65</c:v>
                </c:pt>
                <c:pt idx="1430">
                  <c:v>61.667000000000002</c:v>
                </c:pt>
                <c:pt idx="1431">
                  <c:v>58.333000000000006</c:v>
                </c:pt>
                <c:pt idx="1432">
                  <c:v>58.333000000000006</c:v>
                </c:pt>
                <c:pt idx="1433">
                  <c:v>93.332999999999998</c:v>
                </c:pt>
                <c:pt idx="1434">
                  <c:v>66.667000000000002</c:v>
                </c:pt>
                <c:pt idx="1435">
                  <c:v>38.333000000000006</c:v>
                </c:pt>
                <c:pt idx="1436">
                  <c:v>60</c:v>
                </c:pt>
                <c:pt idx="1437">
                  <c:v>55</c:v>
                </c:pt>
                <c:pt idx="1438">
                  <c:v>70</c:v>
                </c:pt>
                <c:pt idx="1439">
                  <c:v>66.667000000000002</c:v>
                </c:pt>
                <c:pt idx="1440">
                  <c:v>65</c:v>
                </c:pt>
                <c:pt idx="1441">
                  <c:v>66.667000000000002</c:v>
                </c:pt>
                <c:pt idx="1442">
                  <c:v>51.667000000000002</c:v>
                </c:pt>
                <c:pt idx="1443">
                  <c:v>68.332999999999998</c:v>
                </c:pt>
                <c:pt idx="1444">
                  <c:v>60</c:v>
                </c:pt>
                <c:pt idx="1445">
                  <c:v>48.333000000000006</c:v>
                </c:pt>
                <c:pt idx="1446">
                  <c:v>60</c:v>
                </c:pt>
                <c:pt idx="1447">
                  <c:v>70</c:v>
                </c:pt>
                <c:pt idx="1448">
                  <c:v>51.667000000000002</c:v>
                </c:pt>
                <c:pt idx="1449">
                  <c:v>51.667000000000002</c:v>
                </c:pt>
                <c:pt idx="1450">
                  <c:v>55</c:v>
                </c:pt>
                <c:pt idx="1451">
                  <c:v>63.333000000000006</c:v>
                </c:pt>
                <c:pt idx="1452">
                  <c:v>73.332999999999998</c:v>
                </c:pt>
                <c:pt idx="1453">
                  <c:v>45</c:v>
                </c:pt>
                <c:pt idx="1454">
                  <c:v>58.333000000000006</c:v>
                </c:pt>
                <c:pt idx="1455">
                  <c:v>66.667000000000002</c:v>
                </c:pt>
                <c:pt idx="1456">
                  <c:v>56.667000000000002</c:v>
                </c:pt>
                <c:pt idx="1457">
                  <c:v>58.333000000000006</c:v>
                </c:pt>
                <c:pt idx="1458">
                  <c:v>43.333000000000006</c:v>
                </c:pt>
                <c:pt idx="1459">
                  <c:v>56.667000000000002</c:v>
                </c:pt>
                <c:pt idx="1460">
                  <c:v>58.333000000000006</c:v>
                </c:pt>
                <c:pt idx="1461">
                  <c:v>45</c:v>
                </c:pt>
                <c:pt idx="1462">
                  <c:v>70</c:v>
                </c:pt>
                <c:pt idx="1463">
                  <c:v>58.333000000000006</c:v>
                </c:pt>
                <c:pt idx="1464">
                  <c:v>58.333000000000006</c:v>
                </c:pt>
                <c:pt idx="1465">
                  <c:v>60</c:v>
                </c:pt>
                <c:pt idx="1466">
                  <c:v>46.667000000000002</c:v>
                </c:pt>
                <c:pt idx="1467">
                  <c:v>65</c:v>
                </c:pt>
                <c:pt idx="1468">
                  <c:v>68.332999999999998</c:v>
                </c:pt>
                <c:pt idx="1469">
                  <c:v>81.667000000000002</c:v>
                </c:pt>
                <c:pt idx="1470">
                  <c:v>80</c:v>
                </c:pt>
                <c:pt idx="1471">
                  <c:v>46.667000000000002</c:v>
                </c:pt>
                <c:pt idx="1472">
                  <c:v>75</c:v>
                </c:pt>
                <c:pt idx="1473">
                  <c:v>73.332999999999998</c:v>
                </c:pt>
                <c:pt idx="1474">
                  <c:v>70</c:v>
                </c:pt>
                <c:pt idx="1475">
                  <c:v>78.332999999999998</c:v>
                </c:pt>
                <c:pt idx="1476">
                  <c:v>86.667000000000002</c:v>
                </c:pt>
                <c:pt idx="1477">
                  <c:v>71.667000000000002</c:v>
                </c:pt>
                <c:pt idx="1478">
                  <c:v>110</c:v>
                </c:pt>
                <c:pt idx="1479">
                  <c:v>93.332999999999998</c:v>
                </c:pt>
                <c:pt idx="1480">
                  <c:v>91.667000000000002</c:v>
                </c:pt>
                <c:pt idx="1481">
                  <c:v>73.332999999999998</c:v>
                </c:pt>
                <c:pt idx="1482">
                  <c:v>78.332999999999998</c:v>
                </c:pt>
                <c:pt idx="1483">
                  <c:v>90</c:v>
                </c:pt>
                <c:pt idx="1484">
                  <c:v>85</c:v>
                </c:pt>
                <c:pt idx="1485">
                  <c:v>85</c:v>
                </c:pt>
                <c:pt idx="1486">
                  <c:v>81.667000000000002</c:v>
                </c:pt>
                <c:pt idx="1487">
                  <c:v>70</c:v>
                </c:pt>
                <c:pt idx="1488">
                  <c:v>71.667000000000002</c:v>
                </c:pt>
                <c:pt idx="1489">
                  <c:v>91.667000000000002</c:v>
                </c:pt>
                <c:pt idx="1490">
                  <c:v>80</c:v>
                </c:pt>
                <c:pt idx="1491">
                  <c:v>63.333000000000006</c:v>
                </c:pt>
                <c:pt idx="1492">
                  <c:v>70</c:v>
                </c:pt>
                <c:pt idx="1493">
                  <c:v>68.332999999999998</c:v>
                </c:pt>
                <c:pt idx="1494">
                  <c:v>76.667000000000002</c:v>
                </c:pt>
                <c:pt idx="1495">
                  <c:v>66.667000000000002</c:v>
                </c:pt>
                <c:pt idx="1496">
                  <c:v>65</c:v>
                </c:pt>
                <c:pt idx="1497">
                  <c:v>53.333000000000006</c:v>
                </c:pt>
                <c:pt idx="1498">
                  <c:v>58.333000000000006</c:v>
                </c:pt>
                <c:pt idx="1499">
                  <c:v>70</c:v>
                </c:pt>
                <c:pt idx="1500">
                  <c:v>61.667000000000002</c:v>
                </c:pt>
                <c:pt idx="1501">
                  <c:v>51.667000000000002</c:v>
                </c:pt>
                <c:pt idx="1502">
                  <c:v>68.332999999999998</c:v>
                </c:pt>
                <c:pt idx="1503">
                  <c:v>63.333000000000006</c:v>
                </c:pt>
                <c:pt idx="1504">
                  <c:v>66.667000000000002</c:v>
                </c:pt>
                <c:pt idx="1505">
                  <c:v>53.333000000000006</c:v>
                </c:pt>
                <c:pt idx="1506">
                  <c:v>50</c:v>
                </c:pt>
                <c:pt idx="1507">
                  <c:v>48.333000000000006</c:v>
                </c:pt>
                <c:pt idx="1508">
                  <c:v>70</c:v>
                </c:pt>
                <c:pt idx="1509">
                  <c:v>46.667000000000002</c:v>
                </c:pt>
                <c:pt idx="1510">
                  <c:v>55</c:v>
                </c:pt>
                <c:pt idx="1511">
                  <c:v>63.333000000000006</c:v>
                </c:pt>
                <c:pt idx="1512">
                  <c:v>61.667000000000002</c:v>
                </c:pt>
                <c:pt idx="1513">
                  <c:v>65</c:v>
                </c:pt>
                <c:pt idx="1514">
                  <c:v>70</c:v>
                </c:pt>
                <c:pt idx="1515">
                  <c:v>65</c:v>
                </c:pt>
                <c:pt idx="1516">
                  <c:v>70</c:v>
                </c:pt>
                <c:pt idx="1517">
                  <c:v>56.667000000000002</c:v>
                </c:pt>
                <c:pt idx="1518">
                  <c:v>78.332999999999998</c:v>
                </c:pt>
                <c:pt idx="1519">
                  <c:v>76.667000000000002</c:v>
                </c:pt>
                <c:pt idx="1520">
                  <c:v>70</c:v>
                </c:pt>
                <c:pt idx="1521">
                  <c:v>78.332999999999998</c:v>
                </c:pt>
                <c:pt idx="1522">
                  <c:v>60</c:v>
                </c:pt>
                <c:pt idx="1523">
                  <c:v>68.332999999999998</c:v>
                </c:pt>
                <c:pt idx="1524">
                  <c:v>81.667000000000002</c:v>
                </c:pt>
                <c:pt idx="1525">
                  <c:v>83.332999999999998</c:v>
                </c:pt>
                <c:pt idx="1526">
                  <c:v>91.667000000000002</c:v>
                </c:pt>
                <c:pt idx="1527">
                  <c:v>96.667000000000002</c:v>
                </c:pt>
                <c:pt idx="1528">
                  <c:v>73.332999999999998</c:v>
                </c:pt>
                <c:pt idx="1529">
                  <c:v>88.332999999999998</c:v>
                </c:pt>
                <c:pt idx="1530">
                  <c:v>103.333</c:v>
                </c:pt>
                <c:pt idx="1531">
                  <c:v>80</c:v>
                </c:pt>
                <c:pt idx="1532">
                  <c:v>93.332999999999998</c:v>
                </c:pt>
                <c:pt idx="1533">
                  <c:v>70</c:v>
                </c:pt>
                <c:pt idx="1534">
                  <c:v>93.332999999999998</c:v>
                </c:pt>
                <c:pt idx="1535">
                  <c:v>76.667000000000002</c:v>
                </c:pt>
                <c:pt idx="1536">
                  <c:v>60</c:v>
                </c:pt>
                <c:pt idx="1537">
                  <c:v>78.332999999999998</c:v>
                </c:pt>
                <c:pt idx="1538">
                  <c:v>70</c:v>
                </c:pt>
                <c:pt idx="1539">
                  <c:v>106.667</c:v>
                </c:pt>
                <c:pt idx="1540">
                  <c:v>76.667000000000002</c:v>
                </c:pt>
                <c:pt idx="1541">
                  <c:v>68.332999999999998</c:v>
                </c:pt>
                <c:pt idx="1542">
                  <c:v>76.667000000000002</c:v>
                </c:pt>
                <c:pt idx="1543">
                  <c:v>73.332999999999998</c:v>
                </c:pt>
                <c:pt idx="1544">
                  <c:v>73.332999999999998</c:v>
                </c:pt>
                <c:pt idx="1545">
                  <c:v>71.667000000000002</c:v>
                </c:pt>
                <c:pt idx="1546">
                  <c:v>63.333000000000006</c:v>
                </c:pt>
                <c:pt idx="1547">
                  <c:v>66.667000000000002</c:v>
                </c:pt>
                <c:pt idx="1548">
                  <c:v>58.333000000000006</c:v>
                </c:pt>
                <c:pt idx="1549">
                  <c:v>55</c:v>
                </c:pt>
                <c:pt idx="1550">
                  <c:v>60</c:v>
                </c:pt>
                <c:pt idx="1551">
                  <c:v>65</c:v>
                </c:pt>
                <c:pt idx="1552">
                  <c:v>71.667000000000002</c:v>
                </c:pt>
                <c:pt idx="1553">
                  <c:v>63.333000000000006</c:v>
                </c:pt>
                <c:pt idx="1554">
                  <c:v>41.667000000000002</c:v>
                </c:pt>
                <c:pt idx="1555">
                  <c:v>51.667000000000002</c:v>
                </c:pt>
                <c:pt idx="1556">
                  <c:v>56.667000000000002</c:v>
                </c:pt>
                <c:pt idx="1557">
                  <c:v>51.667000000000002</c:v>
                </c:pt>
                <c:pt idx="1558">
                  <c:v>51.667000000000002</c:v>
                </c:pt>
                <c:pt idx="1559">
                  <c:v>51.667000000000002</c:v>
                </c:pt>
                <c:pt idx="1560">
                  <c:v>51.667000000000002</c:v>
                </c:pt>
                <c:pt idx="1561">
                  <c:v>55</c:v>
                </c:pt>
                <c:pt idx="1562">
                  <c:v>60</c:v>
                </c:pt>
                <c:pt idx="1563">
                  <c:v>45</c:v>
                </c:pt>
                <c:pt idx="1564">
                  <c:v>45</c:v>
                </c:pt>
                <c:pt idx="1565">
                  <c:v>51.667000000000002</c:v>
                </c:pt>
                <c:pt idx="1566">
                  <c:v>68.332999999999998</c:v>
                </c:pt>
                <c:pt idx="1567">
                  <c:v>53.333000000000006</c:v>
                </c:pt>
                <c:pt idx="1568">
                  <c:v>35</c:v>
                </c:pt>
                <c:pt idx="1569">
                  <c:v>43.333000000000006</c:v>
                </c:pt>
                <c:pt idx="1570">
                  <c:v>53.333000000000006</c:v>
                </c:pt>
                <c:pt idx="1571">
                  <c:v>60</c:v>
                </c:pt>
                <c:pt idx="1572">
                  <c:v>55</c:v>
                </c:pt>
                <c:pt idx="1573">
                  <c:v>66.667000000000002</c:v>
                </c:pt>
                <c:pt idx="1574">
                  <c:v>60</c:v>
                </c:pt>
                <c:pt idx="1575">
                  <c:v>70</c:v>
                </c:pt>
                <c:pt idx="1576">
                  <c:v>60</c:v>
                </c:pt>
                <c:pt idx="1577">
                  <c:v>65</c:v>
                </c:pt>
                <c:pt idx="1578">
                  <c:v>60</c:v>
                </c:pt>
                <c:pt idx="1579">
                  <c:v>45</c:v>
                </c:pt>
                <c:pt idx="1580">
                  <c:v>56.667000000000002</c:v>
                </c:pt>
                <c:pt idx="1581">
                  <c:v>63.333000000000006</c:v>
                </c:pt>
                <c:pt idx="1582">
                  <c:v>63.333000000000006</c:v>
                </c:pt>
                <c:pt idx="1583">
                  <c:v>50</c:v>
                </c:pt>
                <c:pt idx="1584">
                  <c:v>50</c:v>
                </c:pt>
                <c:pt idx="1585">
                  <c:v>56.667000000000002</c:v>
                </c:pt>
                <c:pt idx="1586">
                  <c:v>50</c:v>
                </c:pt>
                <c:pt idx="1587">
                  <c:v>55</c:v>
                </c:pt>
                <c:pt idx="1588">
                  <c:v>41.667000000000002</c:v>
                </c:pt>
                <c:pt idx="1589">
                  <c:v>71.667000000000002</c:v>
                </c:pt>
                <c:pt idx="1590">
                  <c:v>55</c:v>
                </c:pt>
                <c:pt idx="1591">
                  <c:v>63.333000000000006</c:v>
                </c:pt>
                <c:pt idx="1592">
                  <c:v>53.333000000000006</c:v>
                </c:pt>
                <c:pt idx="1593">
                  <c:v>55</c:v>
                </c:pt>
                <c:pt idx="1594">
                  <c:v>61.667000000000002</c:v>
                </c:pt>
                <c:pt idx="1595">
                  <c:v>55</c:v>
                </c:pt>
                <c:pt idx="1596">
                  <c:v>43.333000000000006</c:v>
                </c:pt>
                <c:pt idx="1597">
                  <c:v>61.667000000000002</c:v>
                </c:pt>
                <c:pt idx="1598">
                  <c:v>43.333000000000006</c:v>
                </c:pt>
                <c:pt idx="1599">
                  <c:v>76.667000000000002</c:v>
                </c:pt>
                <c:pt idx="1600">
                  <c:v>58.333000000000006</c:v>
                </c:pt>
                <c:pt idx="1601">
                  <c:v>55</c:v>
                </c:pt>
                <c:pt idx="1602">
                  <c:v>51.667000000000002</c:v>
                </c:pt>
                <c:pt idx="1603">
                  <c:v>55</c:v>
                </c:pt>
                <c:pt idx="1604">
                  <c:v>31.667000000000005</c:v>
                </c:pt>
                <c:pt idx="1605">
                  <c:v>53.333000000000006</c:v>
                </c:pt>
                <c:pt idx="1606">
                  <c:v>75</c:v>
                </c:pt>
                <c:pt idx="1607">
                  <c:v>51.667000000000002</c:v>
                </c:pt>
                <c:pt idx="1608">
                  <c:v>58.333000000000006</c:v>
                </c:pt>
                <c:pt idx="1609">
                  <c:v>45</c:v>
                </c:pt>
                <c:pt idx="1610">
                  <c:v>66.667000000000002</c:v>
                </c:pt>
                <c:pt idx="1611">
                  <c:v>51.667000000000002</c:v>
                </c:pt>
                <c:pt idx="1612">
                  <c:v>45</c:v>
                </c:pt>
                <c:pt idx="1613">
                  <c:v>48.333000000000006</c:v>
                </c:pt>
                <c:pt idx="1614">
                  <c:v>53.333000000000006</c:v>
                </c:pt>
                <c:pt idx="1615">
                  <c:v>63.333000000000006</c:v>
                </c:pt>
                <c:pt idx="1616">
                  <c:v>55</c:v>
                </c:pt>
                <c:pt idx="1617">
                  <c:v>66.667000000000002</c:v>
                </c:pt>
                <c:pt idx="1618">
                  <c:v>58.333000000000006</c:v>
                </c:pt>
                <c:pt idx="1619">
                  <c:v>41.667000000000002</c:v>
                </c:pt>
                <c:pt idx="1620">
                  <c:v>61.667000000000002</c:v>
                </c:pt>
                <c:pt idx="1621">
                  <c:v>65</c:v>
                </c:pt>
                <c:pt idx="1622">
                  <c:v>51.667000000000002</c:v>
                </c:pt>
                <c:pt idx="1623">
                  <c:v>65</c:v>
                </c:pt>
                <c:pt idx="1624">
                  <c:v>55</c:v>
                </c:pt>
                <c:pt idx="1625">
                  <c:v>55</c:v>
                </c:pt>
                <c:pt idx="1626">
                  <c:v>60</c:v>
                </c:pt>
                <c:pt idx="1627">
                  <c:v>43.333000000000006</c:v>
                </c:pt>
                <c:pt idx="1628">
                  <c:v>55</c:v>
                </c:pt>
                <c:pt idx="1629">
                  <c:v>51.667000000000002</c:v>
                </c:pt>
                <c:pt idx="1630">
                  <c:v>50</c:v>
                </c:pt>
                <c:pt idx="1631">
                  <c:v>55</c:v>
                </c:pt>
                <c:pt idx="1632">
                  <c:v>51.667000000000002</c:v>
                </c:pt>
                <c:pt idx="1633">
                  <c:v>56.667000000000002</c:v>
                </c:pt>
                <c:pt idx="1634">
                  <c:v>43.333000000000006</c:v>
                </c:pt>
                <c:pt idx="1635">
                  <c:v>51.667000000000002</c:v>
                </c:pt>
                <c:pt idx="1636">
                  <c:v>60</c:v>
                </c:pt>
                <c:pt idx="1637">
                  <c:v>46.667000000000002</c:v>
                </c:pt>
                <c:pt idx="1638">
                  <c:v>46.667000000000002</c:v>
                </c:pt>
                <c:pt idx="1639">
                  <c:v>53.333000000000006</c:v>
                </c:pt>
                <c:pt idx="1640">
                  <c:v>46.667000000000002</c:v>
                </c:pt>
                <c:pt idx="1641">
                  <c:v>43.333000000000006</c:v>
                </c:pt>
                <c:pt idx="1642">
                  <c:v>63.333000000000006</c:v>
                </c:pt>
                <c:pt idx="1643">
                  <c:v>58.333000000000006</c:v>
                </c:pt>
                <c:pt idx="1644">
                  <c:v>55</c:v>
                </c:pt>
                <c:pt idx="1645">
                  <c:v>50</c:v>
                </c:pt>
                <c:pt idx="1646">
                  <c:v>38.333000000000006</c:v>
                </c:pt>
                <c:pt idx="1647">
                  <c:v>45</c:v>
                </c:pt>
                <c:pt idx="1648">
                  <c:v>45</c:v>
                </c:pt>
                <c:pt idx="1649">
                  <c:v>48.333000000000006</c:v>
                </c:pt>
                <c:pt idx="1650">
                  <c:v>45</c:v>
                </c:pt>
                <c:pt idx="1651">
                  <c:v>45</c:v>
                </c:pt>
                <c:pt idx="1652">
                  <c:v>41.667000000000002</c:v>
                </c:pt>
                <c:pt idx="1653">
                  <c:v>41.667000000000002</c:v>
                </c:pt>
                <c:pt idx="1654">
                  <c:v>56.667000000000002</c:v>
                </c:pt>
                <c:pt idx="1655">
                  <c:v>53.333000000000006</c:v>
                </c:pt>
                <c:pt idx="1656">
                  <c:v>50</c:v>
                </c:pt>
                <c:pt idx="1657">
                  <c:v>43.333000000000006</c:v>
                </c:pt>
                <c:pt idx="1658">
                  <c:v>48.333000000000006</c:v>
                </c:pt>
                <c:pt idx="1659">
                  <c:v>45</c:v>
                </c:pt>
                <c:pt idx="1660">
                  <c:v>33.333000000000006</c:v>
                </c:pt>
                <c:pt idx="1661">
                  <c:v>51.667000000000002</c:v>
                </c:pt>
                <c:pt idx="1662">
                  <c:v>41.667000000000002</c:v>
                </c:pt>
                <c:pt idx="1663">
                  <c:v>45</c:v>
                </c:pt>
                <c:pt idx="1664">
                  <c:v>41.667000000000002</c:v>
                </c:pt>
                <c:pt idx="1665">
                  <c:v>45</c:v>
                </c:pt>
                <c:pt idx="1666">
                  <c:v>55</c:v>
                </c:pt>
                <c:pt idx="1667">
                  <c:v>58.333000000000006</c:v>
                </c:pt>
                <c:pt idx="1668">
                  <c:v>55</c:v>
                </c:pt>
                <c:pt idx="1669">
                  <c:v>51.667000000000002</c:v>
                </c:pt>
                <c:pt idx="1670">
                  <c:v>51.667000000000002</c:v>
                </c:pt>
                <c:pt idx="1671">
                  <c:v>65</c:v>
                </c:pt>
                <c:pt idx="1672">
                  <c:v>48.333000000000006</c:v>
                </c:pt>
                <c:pt idx="1673">
                  <c:v>41.667000000000002</c:v>
                </c:pt>
                <c:pt idx="1674">
                  <c:v>51.667000000000002</c:v>
                </c:pt>
                <c:pt idx="1675">
                  <c:v>58.333000000000006</c:v>
                </c:pt>
                <c:pt idx="1676">
                  <c:v>46.667000000000002</c:v>
                </c:pt>
                <c:pt idx="1677">
                  <c:v>60</c:v>
                </c:pt>
                <c:pt idx="1678">
                  <c:v>48.333000000000006</c:v>
                </c:pt>
                <c:pt idx="1679">
                  <c:v>50</c:v>
                </c:pt>
                <c:pt idx="1680">
                  <c:v>50</c:v>
                </c:pt>
                <c:pt idx="1681">
                  <c:v>63.333000000000006</c:v>
                </c:pt>
                <c:pt idx="1682">
                  <c:v>60</c:v>
                </c:pt>
                <c:pt idx="1683">
                  <c:v>78.332999999999998</c:v>
                </c:pt>
                <c:pt idx="1684">
                  <c:v>48.333000000000006</c:v>
                </c:pt>
                <c:pt idx="1685">
                  <c:v>51.667000000000002</c:v>
                </c:pt>
                <c:pt idx="1686">
                  <c:v>58.333000000000006</c:v>
                </c:pt>
                <c:pt idx="1687">
                  <c:v>50</c:v>
                </c:pt>
                <c:pt idx="1688">
                  <c:v>46.667000000000002</c:v>
                </c:pt>
                <c:pt idx="1689">
                  <c:v>63.333000000000006</c:v>
                </c:pt>
                <c:pt idx="1690">
                  <c:v>53.333000000000006</c:v>
                </c:pt>
                <c:pt idx="1691">
                  <c:v>50</c:v>
                </c:pt>
                <c:pt idx="1692">
                  <c:v>70</c:v>
                </c:pt>
                <c:pt idx="1693">
                  <c:v>60</c:v>
                </c:pt>
                <c:pt idx="1694">
                  <c:v>46.667000000000002</c:v>
                </c:pt>
                <c:pt idx="1695">
                  <c:v>41.667000000000002</c:v>
                </c:pt>
                <c:pt idx="1696">
                  <c:v>61.667000000000002</c:v>
                </c:pt>
                <c:pt idx="1697">
                  <c:v>55</c:v>
                </c:pt>
                <c:pt idx="1698">
                  <c:v>56.667000000000002</c:v>
                </c:pt>
                <c:pt idx="1699">
                  <c:v>61.667000000000002</c:v>
                </c:pt>
                <c:pt idx="1700">
                  <c:v>63.333000000000006</c:v>
                </c:pt>
                <c:pt idx="1701">
                  <c:v>55</c:v>
                </c:pt>
                <c:pt idx="1702">
                  <c:v>60</c:v>
                </c:pt>
                <c:pt idx="1703">
                  <c:v>61.667000000000002</c:v>
                </c:pt>
                <c:pt idx="1704">
                  <c:v>75</c:v>
                </c:pt>
                <c:pt idx="1705">
                  <c:v>58.333000000000006</c:v>
                </c:pt>
                <c:pt idx="1706">
                  <c:v>70</c:v>
                </c:pt>
                <c:pt idx="1707">
                  <c:v>38.333000000000006</c:v>
                </c:pt>
                <c:pt idx="1708">
                  <c:v>81.667000000000002</c:v>
                </c:pt>
                <c:pt idx="1709">
                  <c:v>68.332999999999998</c:v>
                </c:pt>
                <c:pt idx="1710">
                  <c:v>66.667000000000002</c:v>
                </c:pt>
                <c:pt idx="1711">
                  <c:v>56.667000000000002</c:v>
                </c:pt>
                <c:pt idx="1712">
                  <c:v>71.667000000000002</c:v>
                </c:pt>
                <c:pt idx="1713">
                  <c:v>66.667000000000002</c:v>
                </c:pt>
                <c:pt idx="1714">
                  <c:v>50</c:v>
                </c:pt>
                <c:pt idx="1715">
                  <c:v>45</c:v>
                </c:pt>
                <c:pt idx="1716">
                  <c:v>78.332999999999998</c:v>
                </c:pt>
                <c:pt idx="1717">
                  <c:v>75</c:v>
                </c:pt>
                <c:pt idx="1718">
                  <c:v>63.333000000000006</c:v>
                </c:pt>
                <c:pt idx="1719">
                  <c:v>88.332999999999998</c:v>
                </c:pt>
                <c:pt idx="1720">
                  <c:v>73.332999999999998</c:v>
                </c:pt>
                <c:pt idx="1721">
                  <c:v>60</c:v>
                </c:pt>
                <c:pt idx="1722">
                  <c:v>66.667000000000002</c:v>
                </c:pt>
                <c:pt idx="1723">
                  <c:v>58.333000000000006</c:v>
                </c:pt>
                <c:pt idx="1724">
                  <c:v>63.333000000000006</c:v>
                </c:pt>
                <c:pt idx="1725">
                  <c:v>50</c:v>
                </c:pt>
                <c:pt idx="1726">
                  <c:v>41.667000000000002</c:v>
                </c:pt>
                <c:pt idx="1727">
                  <c:v>51.667000000000002</c:v>
                </c:pt>
                <c:pt idx="1728">
                  <c:v>51.667000000000002</c:v>
                </c:pt>
                <c:pt idx="1729">
                  <c:v>65</c:v>
                </c:pt>
                <c:pt idx="1730">
                  <c:v>41.667000000000002</c:v>
                </c:pt>
                <c:pt idx="1731">
                  <c:v>65</c:v>
                </c:pt>
                <c:pt idx="1732">
                  <c:v>68.332999999999998</c:v>
                </c:pt>
                <c:pt idx="1733">
                  <c:v>48.333000000000006</c:v>
                </c:pt>
                <c:pt idx="1734">
                  <c:v>53.333000000000006</c:v>
                </c:pt>
                <c:pt idx="1735">
                  <c:v>51.667000000000002</c:v>
                </c:pt>
                <c:pt idx="1736">
                  <c:v>36.667000000000002</c:v>
                </c:pt>
                <c:pt idx="1737">
                  <c:v>50</c:v>
                </c:pt>
                <c:pt idx="1738">
                  <c:v>65</c:v>
                </c:pt>
                <c:pt idx="1739">
                  <c:v>61.667000000000002</c:v>
                </c:pt>
                <c:pt idx="1740">
                  <c:v>63.333000000000006</c:v>
                </c:pt>
                <c:pt idx="1741">
                  <c:v>48.333000000000006</c:v>
                </c:pt>
                <c:pt idx="1742">
                  <c:v>48.333000000000006</c:v>
                </c:pt>
                <c:pt idx="1743">
                  <c:v>45</c:v>
                </c:pt>
                <c:pt idx="1744">
                  <c:v>71.667000000000002</c:v>
                </c:pt>
                <c:pt idx="1745">
                  <c:v>46.667000000000002</c:v>
                </c:pt>
                <c:pt idx="1746">
                  <c:v>43.333000000000006</c:v>
                </c:pt>
                <c:pt idx="1747">
                  <c:v>60</c:v>
                </c:pt>
                <c:pt idx="1748">
                  <c:v>48.333000000000006</c:v>
                </c:pt>
                <c:pt idx="1749">
                  <c:v>66.667000000000002</c:v>
                </c:pt>
                <c:pt idx="1750">
                  <c:v>80</c:v>
                </c:pt>
                <c:pt idx="1751">
                  <c:v>61.667000000000002</c:v>
                </c:pt>
                <c:pt idx="1752">
                  <c:v>58.333000000000006</c:v>
                </c:pt>
                <c:pt idx="1753">
                  <c:v>45</c:v>
                </c:pt>
                <c:pt idx="1754">
                  <c:v>53.333000000000006</c:v>
                </c:pt>
                <c:pt idx="1755">
                  <c:v>66.667000000000002</c:v>
                </c:pt>
                <c:pt idx="1756">
                  <c:v>71.667000000000002</c:v>
                </c:pt>
                <c:pt idx="1757">
                  <c:v>66.667000000000002</c:v>
                </c:pt>
                <c:pt idx="1758">
                  <c:v>56.667000000000002</c:v>
                </c:pt>
                <c:pt idx="1759">
                  <c:v>60</c:v>
                </c:pt>
                <c:pt idx="1760">
                  <c:v>76.667000000000002</c:v>
                </c:pt>
                <c:pt idx="1761">
                  <c:v>85</c:v>
                </c:pt>
                <c:pt idx="1762">
                  <c:v>61.667000000000002</c:v>
                </c:pt>
                <c:pt idx="1763">
                  <c:v>71.667000000000002</c:v>
                </c:pt>
                <c:pt idx="1764">
                  <c:v>71.667000000000002</c:v>
                </c:pt>
                <c:pt idx="1765">
                  <c:v>71.667000000000002</c:v>
                </c:pt>
                <c:pt idx="1766">
                  <c:v>61.667000000000002</c:v>
                </c:pt>
                <c:pt idx="1767">
                  <c:v>63.333000000000006</c:v>
                </c:pt>
                <c:pt idx="1768">
                  <c:v>61.667000000000002</c:v>
                </c:pt>
                <c:pt idx="1769">
                  <c:v>46.667000000000002</c:v>
                </c:pt>
                <c:pt idx="1770">
                  <c:v>70</c:v>
                </c:pt>
                <c:pt idx="1771">
                  <c:v>66.667000000000002</c:v>
                </c:pt>
                <c:pt idx="1772">
                  <c:v>76.667000000000002</c:v>
                </c:pt>
                <c:pt idx="1773">
                  <c:v>58.333000000000006</c:v>
                </c:pt>
                <c:pt idx="1774">
                  <c:v>46.667000000000002</c:v>
                </c:pt>
                <c:pt idx="1775">
                  <c:v>56.667000000000002</c:v>
                </c:pt>
                <c:pt idx="1776">
                  <c:v>60</c:v>
                </c:pt>
                <c:pt idx="1777">
                  <c:v>56.667000000000002</c:v>
                </c:pt>
                <c:pt idx="1778">
                  <c:v>63.333000000000006</c:v>
                </c:pt>
                <c:pt idx="1779">
                  <c:v>61.667000000000002</c:v>
                </c:pt>
                <c:pt idx="1780">
                  <c:v>60</c:v>
                </c:pt>
                <c:pt idx="1781">
                  <c:v>60</c:v>
                </c:pt>
                <c:pt idx="1782">
                  <c:v>63.333000000000006</c:v>
                </c:pt>
                <c:pt idx="1783">
                  <c:v>55</c:v>
                </c:pt>
                <c:pt idx="1784">
                  <c:v>65</c:v>
                </c:pt>
                <c:pt idx="1785">
                  <c:v>48.333000000000006</c:v>
                </c:pt>
                <c:pt idx="1786">
                  <c:v>50</c:v>
                </c:pt>
                <c:pt idx="1787">
                  <c:v>46.667000000000002</c:v>
                </c:pt>
                <c:pt idx="1788">
                  <c:v>71.667000000000002</c:v>
                </c:pt>
                <c:pt idx="1789">
                  <c:v>58.333000000000006</c:v>
                </c:pt>
                <c:pt idx="1790">
                  <c:v>60</c:v>
                </c:pt>
                <c:pt idx="1791">
                  <c:v>71.667000000000002</c:v>
                </c:pt>
                <c:pt idx="1792">
                  <c:v>45</c:v>
                </c:pt>
                <c:pt idx="1793">
                  <c:v>66.667000000000002</c:v>
                </c:pt>
                <c:pt idx="1794">
                  <c:v>58.333000000000006</c:v>
                </c:pt>
                <c:pt idx="1795">
                  <c:v>53.333000000000006</c:v>
                </c:pt>
                <c:pt idx="1796">
                  <c:v>45</c:v>
                </c:pt>
                <c:pt idx="1797">
                  <c:v>60</c:v>
                </c:pt>
                <c:pt idx="1798">
                  <c:v>48.333000000000006</c:v>
                </c:pt>
                <c:pt idx="1799">
                  <c:v>51.667000000000002</c:v>
                </c:pt>
                <c:pt idx="1800">
                  <c:v>60</c:v>
                </c:pt>
                <c:pt idx="1801">
                  <c:v>61.667000000000002</c:v>
                </c:pt>
                <c:pt idx="1802">
                  <c:v>46.667000000000002</c:v>
                </c:pt>
                <c:pt idx="1803">
                  <c:v>63.333000000000006</c:v>
                </c:pt>
                <c:pt idx="1804">
                  <c:v>51.667000000000002</c:v>
                </c:pt>
                <c:pt idx="1805">
                  <c:v>38.333000000000006</c:v>
                </c:pt>
                <c:pt idx="1806">
                  <c:v>43.333000000000006</c:v>
                </c:pt>
                <c:pt idx="1807">
                  <c:v>45</c:v>
                </c:pt>
                <c:pt idx="1808">
                  <c:v>45</c:v>
                </c:pt>
                <c:pt idx="1809">
                  <c:v>71.667000000000002</c:v>
                </c:pt>
                <c:pt idx="1810">
                  <c:v>63.333000000000006</c:v>
                </c:pt>
                <c:pt idx="1811">
                  <c:v>83.332999999999998</c:v>
                </c:pt>
                <c:pt idx="1812">
                  <c:v>73.332999999999998</c:v>
                </c:pt>
                <c:pt idx="1813">
                  <c:v>50</c:v>
                </c:pt>
                <c:pt idx="1814">
                  <c:v>70</c:v>
                </c:pt>
                <c:pt idx="1815">
                  <c:v>75</c:v>
                </c:pt>
                <c:pt idx="1816">
                  <c:v>51.667000000000002</c:v>
                </c:pt>
                <c:pt idx="1817">
                  <c:v>51.667000000000002</c:v>
                </c:pt>
                <c:pt idx="1818">
                  <c:v>51.667000000000002</c:v>
                </c:pt>
                <c:pt idx="1819">
                  <c:v>56.667000000000002</c:v>
                </c:pt>
                <c:pt idx="1820">
                  <c:v>66.667000000000002</c:v>
                </c:pt>
                <c:pt idx="1821">
                  <c:v>46.667000000000002</c:v>
                </c:pt>
                <c:pt idx="1822">
                  <c:v>61.667000000000002</c:v>
                </c:pt>
                <c:pt idx="1823">
                  <c:v>70</c:v>
                </c:pt>
                <c:pt idx="1824">
                  <c:v>45</c:v>
                </c:pt>
                <c:pt idx="1825">
                  <c:v>50</c:v>
                </c:pt>
                <c:pt idx="1826">
                  <c:v>51.667000000000002</c:v>
                </c:pt>
                <c:pt idx="1827">
                  <c:v>61.667000000000002</c:v>
                </c:pt>
                <c:pt idx="1828">
                  <c:v>65</c:v>
                </c:pt>
                <c:pt idx="1829">
                  <c:v>38.333000000000006</c:v>
                </c:pt>
                <c:pt idx="1830">
                  <c:v>63.333000000000006</c:v>
                </c:pt>
                <c:pt idx="1831">
                  <c:v>45</c:v>
                </c:pt>
                <c:pt idx="1832">
                  <c:v>51.667000000000002</c:v>
                </c:pt>
                <c:pt idx="1833">
                  <c:v>53.333000000000006</c:v>
                </c:pt>
                <c:pt idx="1834">
                  <c:v>58.333000000000006</c:v>
                </c:pt>
                <c:pt idx="1835">
                  <c:v>33.333000000000006</c:v>
                </c:pt>
                <c:pt idx="1836">
                  <c:v>50</c:v>
                </c:pt>
                <c:pt idx="1837">
                  <c:v>48.333000000000006</c:v>
                </c:pt>
                <c:pt idx="1838">
                  <c:v>51.667000000000002</c:v>
                </c:pt>
                <c:pt idx="1839">
                  <c:v>65</c:v>
                </c:pt>
                <c:pt idx="1840">
                  <c:v>58.333000000000006</c:v>
                </c:pt>
                <c:pt idx="1841">
                  <c:v>60</c:v>
                </c:pt>
                <c:pt idx="1842">
                  <c:v>53.333000000000006</c:v>
                </c:pt>
                <c:pt idx="1843">
                  <c:v>65</c:v>
                </c:pt>
                <c:pt idx="1844">
                  <c:v>46.667000000000002</c:v>
                </c:pt>
                <c:pt idx="1845">
                  <c:v>51.667000000000002</c:v>
                </c:pt>
                <c:pt idx="1846">
                  <c:v>51.667000000000002</c:v>
                </c:pt>
                <c:pt idx="1847">
                  <c:v>41.667000000000002</c:v>
                </c:pt>
                <c:pt idx="1848">
                  <c:v>73.332999999999998</c:v>
                </c:pt>
                <c:pt idx="1849">
                  <c:v>43.333000000000006</c:v>
                </c:pt>
                <c:pt idx="1850">
                  <c:v>70</c:v>
                </c:pt>
                <c:pt idx="1851">
                  <c:v>53.333000000000006</c:v>
                </c:pt>
                <c:pt idx="1852">
                  <c:v>45</c:v>
                </c:pt>
                <c:pt idx="1853">
                  <c:v>55</c:v>
                </c:pt>
                <c:pt idx="1854">
                  <c:v>51.667000000000002</c:v>
                </c:pt>
                <c:pt idx="1855">
                  <c:v>60</c:v>
                </c:pt>
                <c:pt idx="1856">
                  <c:v>50</c:v>
                </c:pt>
                <c:pt idx="1857">
                  <c:v>51.667000000000002</c:v>
                </c:pt>
                <c:pt idx="1858">
                  <c:v>45</c:v>
                </c:pt>
                <c:pt idx="1859">
                  <c:v>55</c:v>
                </c:pt>
                <c:pt idx="1860">
                  <c:v>46.667000000000002</c:v>
                </c:pt>
                <c:pt idx="1861">
                  <c:v>70</c:v>
                </c:pt>
                <c:pt idx="1862">
                  <c:v>40</c:v>
                </c:pt>
                <c:pt idx="1863">
                  <c:v>45</c:v>
                </c:pt>
                <c:pt idx="1864">
                  <c:v>38.333000000000006</c:v>
                </c:pt>
                <c:pt idx="1865">
                  <c:v>75</c:v>
                </c:pt>
                <c:pt idx="1866">
                  <c:v>60</c:v>
                </c:pt>
                <c:pt idx="1867">
                  <c:v>40</c:v>
                </c:pt>
                <c:pt idx="1868">
                  <c:v>55</c:v>
                </c:pt>
                <c:pt idx="1869">
                  <c:v>56.667000000000002</c:v>
                </c:pt>
                <c:pt idx="1870">
                  <c:v>46.667000000000002</c:v>
                </c:pt>
                <c:pt idx="1871">
                  <c:v>55</c:v>
                </c:pt>
                <c:pt idx="1872">
                  <c:v>35</c:v>
                </c:pt>
                <c:pt idx="1873">
                  <c:v>46.667000000000002</c:v>
                </c:pt>
                <c:pt idx="1874">
                  <c:v>65</c:v>
                </c:pt>
                <c:pt idx="1875">
                  <c:v>63.333000000000006</c:v>
                </c:pt>
                <c:pt idx="1876">
                  <c:v>51.667000000000002</c:v>
                </c:pt>
                <c:pt idx="1877">
                  <c:v>53.333000000000006</c:v>
                </c:pt>
                <c:pt idx="1878">
                  <c:v>61.667000000000002</c:v>
                </c:pt>
                <c:pt idx="1879">
                  <c:v>65</c:v>
                </c:pt>
                <c:pt idx="1880">
                  <c:v>70</c:v>
                </c:pt>
                <c:pt idx="1881">
                  <c:v>48.333000000000006</c:v>
                </c:pt>
                <c:pt idx="1882">
                  <c:v>70</c:v>
                </c:pt>
                <c:pt idx="1883">
                  <c:v>43.333000000000006</c:v>
                </c:pt>
                <c:pt idx="1884">
                  <c:v>43.333000000000006</c:v>
                </c:pt>
                <c:pt idx="1885">
                  <c:v>76.667000000000002</c:v>
                </c:pt>
                <c:pt idx="1886">
                  <c:v>68.332999999999998</c:v>
                </c:pt>
                <c:pt idx="1887">
                  <c:v>65</c:v>
                </c:pt>
                <c:pt idx="1888">
                  <c:v>50</c:v>
                </c:pt>
                <c:pt idx="1889">
                  <c:v>58.333000000000006</c:v>
                </c:pt>
                <c:pt idx="1890">
                  <c:v>65</c:v>
                </c:pt>
                <c:pt idx="1891">
                  <c:v>50</c:v>
                </c:pt>
                <c:pt idx="1892">
                  <c:v>58.333000000000006</c:v>
                </c:pt>
                <c:pt idx="1893">
                  <c:v>83.332999999999998</c:v>
                </c:pt>
                <c:pt idx="1894">
                  <c:v>66.667000000000002</c:v>
                </c:pt>
                <c:pt idx="1895">
                  <c:v>75</c:v>
                </c:pt>
                <c:pt idx="1896">
                  <c:v>76.667000000000002</c:v>
                </c:pt>
                <c:pt idx="1897">
                  <c:v>60</c:v>
                </c:pt>
                <c:pt idx="1898">
                  <c:v>58.333000000000006</c:v>
                </c:pt>
                <c:pt idx="1899">
                  <c:v>58.333000000000006</c:v>
                </c:pt>
                <c:pt idx="1900">
                  <c:v>53.333000000000006</c:v>
                </c:pt>
                <c:pt idx="1901">
                  <c:v>58.333000000000006</c:v>
                </c:pt>
                <c:pt idx="1902">
                  <c:v>35</c:v>
                </c:pt>
                <c:pt idx="1903">
                  <c:v>66.667000000000002</c:v>
                </c:pt>
                <c:pt idx="1904">
                  <c:v>76.667000000000002</c:v>
                </c:pt>
                <c:pt idx="1905">
                  <c:v>76.667000000000002</c:v>
                </c:pt>
                <c:pt idx="1906">
                  <c:v>66.667000000000002</c:v>
                </c:pt>
                <c:pt idx="1907">
                  <c:v>86.667000000000002</c:v>
                </c:pt>
                <c:pt idx="1908">
                  <c:v>43.333000000000006</c:v>
                </c:pt>
                <c:pt idx="1909">
                  <c:v>61.667000000000002</c:v>
                </c:pt>
                <c:pt idx="1910">
                  <c:v>50</c:v>
                </c:pt>
                <c:pt idx="1911">
                  <c:v>60</c:v>
                </c:pt>
                <c:pt idx="1912">
                  <c:v>75</c:v>
                </c:pt>
                <c:pt idx="1913">
                  <c:v>63.333000000000006</c:v>
                </c:pt>
                <c:pt idx="1914">
                  <c:v>51.667000000000002</c:v>
                </c:pt>
                <c:pt idx="1915">
                  <c:v>55</c:v>
                </c:pt>
                <c:pt idx="1916">
                  <c:v>55</c:v>
                </c:pt>
                <c:pt idx="1917">
                  <c:v>55</c:v>
                </c:pt>
                <c:pt idx="1918">
                  <c:v>68.332999999999998</c:v>
                </c:pt>
                <c:pt idx="1919">
                  <c:v>48.333000000000006</c:v>
                </c:pt>
                <c:pt idx="1920">
                  <c:v>56.667000000000002</c:v>
                </c:pt>
                <c:pt idx="1921">
                  <c:v>56.667000000000002</c:v>
                </c:pt>
                <c:pt idx="1922">
                  <c:v>56.667000000000002</c:v>
                </c:pt>
                <c:pt idx="1923">
                  <c:v>50</c:v>
                </c:pt>
                <c:pt idx="1924">
                  <c:v>51.667000000000002</c:v>
                </c:pt>
                <c:pt idx="1925">
                  <c:v>48.333000000000006</c:v>
                </c:pt>
                <c:pt idx="1926">
                  <c:v>53.333000000000006</c:v>
                </c:pt>
                <c:pt idx="1927">
                  <c:v>45</c:v>
                </c:pt>
                <c:pt idx="1928">
                  <c:v>55</c:v>
                </c:pt>
                <c:pt idx="1929">
                  <c:v>56.667000000000002</c:v>
                </c:pt>
                <c:pt idx="1930">
                  <c:v>46.667000000000002</c:v>
                </c:pt>
                <c:pt idx="1931">
                  <c:v>75</c:v>
                </c:pt>
                <c:pt idx="1932">
                  <c:v>70</c:v>
                </c:pt>
                <c:pt idx="1933">
                  <c:v>51.667000000000002</c:v>
                </c:pt>
                <c:pt idx="1934">
                  <c:v>60</c:v>
                </c:pt>
                <c:pt idx="1935">
                  <c:v>46.667000000000002</c:v>
                </c:pt>
                <c:pt idx="1936">
                  <c:v>56.667000000000002</c:v>
                </c:pt>
                <c:pt idx="1937">
                  <c:v>63.333000000000006</c:v>
                </c:pt>
                <c:pt idx="1938">
                  <c:v>76.667000000000002</c:v>
                </c:pt>
                <c:pt idx="1939">
                  <c:v>61.667000000000002</c:v>
                </c:pt>
                <c:pt idx="1940">
                  <c:v>53.333000000000006</c:v>
                </c:pt>
                <c:pt idx="1941">
                  <c:v>38.333000000000006</c:v>
                </c:pt>
                <c:pt idx="1942">
                  <c:v>31.667000000000005</c:v>
                </c:pt>
                <c:pt idx="1943">
                  <c:v>76.667000000000002</c:v>
                </c:pt>
                <c:pt idx="1944">
                  <c:v>71.667000000000002</c:v>
                </c:pt>
                <c:pt idx="1945">
                  <c:v>53.333000000000006</c:v>
                </c:pt>
                <c:pt idx="1946">
                  <c:v>61.667000000000002</c:v>
                </c:pt>
                <c:pt idx="1947">
                  <c:v>56.667000000000002</c:v>
                </c:pt>
                <c:pt idx="1948">
                  <c:v>61.667000000000002</c:v>
                </c:pt>
                <c:pt idx="1949">
                  <c:v>46.667000000000002</c:v>
                </c:pt>
                <c:pt idx="1950">
                  <c:v>45</c:v>
                </c:pt>
                <c:pt idx="1951">
                  <c:v>66.667000000000002</c:v>
                </c:pt>
                <c:pt idx="1952">
                  <c:v>65</c:v>
                </c:pt>
                <c:pt idx="1953">
                  <c:v>60</c:v>
                </c:pt>
                <c:pt idx="1954">
                  <c:v>63.333000000000006</c:v>
                </c:pt>
                <c:pt idx="1955">
                  <c:v>53.333000000000006</c:v>
                </c:pt>
                <c:pt idx="1956">
                  <c:v>50</c:v>
                </c:pt>
                <c:pt idx="1957">
                  <c:v>45</c:v>
                </c:pt>
                <c:pt idx="1958">
                  <c:v>36.667000000000002</c:v>
                </c:pt>
                <c:pt idx="1959">
                  <c:v>53.333000000000006</c:v>
                </c:pt>
                <c:pt idx="1960">
                  <c:v>60</c:v>
                </c:pt>
                <c:pt idx="1961">
                  <c:v>66.667000000000002</c:v>
                </c:pt>
                <c:pt idx="1962">
                  <c:v>55</c:v>
                </c:pt>
                <c:pt idx="1963">
                  <c:v>48.333000000000006</c:v>
                </c:pt>
                <c:pt idx="1964">
                  <c:v>43.333000000000006</c:v>
                </c:pt>
                <c:pt idx="1965">
                  <c:v>51.667000000000002</c:v>
                </c:pt>
                <c:pt idx="1966">
                  <c:v>50</c:v>
                </c:pt>
                <c:pt idx="1967">
                  <c:v>48.333000000000006</c:v>
                </c:pt>
                <c:pt idx="1968">
                  <c:v>75</c:v>
                </c:pt>
                <c:pt idx="1969">
                  <c:v>48.333000000000006</c:v>
                </c:pt>
                <c:pt idx="1970">
                  <c:v>58.333000000000006</c:v>
                </c:pt>
                <c:pt idx="1971">
                  <c:v>58.333000000000006</c:v>
                </c:pt>
                <c:pt idx="1972">
                  <c:v>56.667000000000002</c:v>
                </c:pt>
                <c:pt idx="1973">
                  <c:v>46.667000000000002</c:v>
                </c:pt>
                <c:pt idx="1974">
                  <c:v>46.667000000000002</c:v>
                </c:pt>
                <c:pt idx="1975">
                  <c:v>48.333000000000006</c:v>
                </c:pt>
                <c:pt idx="1976">
                  <c:v>33.333000000000006</c:v>
                </c:pt>
                <c:pt idx="1977">
                  <c:v>51.667000000000002</c:v>
                </c:pt>
                <c:pt idx="1978">
                  <c:v>46.667000000000002</c:v>
                </c:pt>
                <c:pt idx="1979">
                  <c:v>75</c:v>
                </c:pt>
                <c:pt idx="1980">
                  <c:v>46.667000000000002</c:v>
                </c:pt>
                <c:pt idx="1981">
                  <c:v>58.333000000000006</c:v>
                </c:pt>
                <c:pt idx="1982">
                  <c:v>53.333000000000006</c:v>
                </c:pt>
                <c:pt idx="1983">
                  <c:v>53.333000000000006</c:v>
                </c:pt>
                <c:pt idx="1984">
                  <c:v>38.333000000000006</c:v>
                </c:pt>
                <c:pt idx="1985">
                  <c:v>60</c:v>
                </c:pt>
                <c:pt idx="1986">
                  <c:v>58.333000000000006</c:v>
                </c:pt>
                <c:pt idx="1987">
                  <c:v>56.667000000000002</c:v>
                </c:pt>
                <c:pt idx="1988">
                  <c:v>58.333000000000006</c:v>
                </c:pt>
                <c:pt idx="1989">
                  <c:v>46.667000000000002</c:v>
                </c:pt>
                <c:pt idx="1990">
                  <c:v>58.333000000000006</c:v>
                </c:pt>
                <c:pt idx="1991">
                  <c:v>35</c:v>
                </c:pt>
                <c:pt idx="1992">
                  <c:v>48.333000000000006</c:v>
                </c:pt>
                <c:pt idx="1993">
                  <c:v>51.667000000000002</c:v>
                </c:pt>
                <c:pt idx="1994">
                  <c:v>38.333000000000006</c:v>
                </c:pt>
                <c:pt idx="1995">
                  <c:v>53.333000000000006</c:v>
                </c:pt>
                <c:pt idx="1996">
                  <c:v>58.333000000000006</c:v>
                </c:pt>
                <c:pt idx="1997">
                  <c:v>48.333000000000006</c:v>
                </c:pt>
                <c:pt idx="1998">
                  <c:v>56.667000000000002</c:v>
                </c:pt>
                <c:pt idx="1999">
                  <c:v>31.667000000000005</c:v>
                </c:pt>
                <c:pt idx="2000">
                  <c:v>68.332999999999998</c:v>
                </c:pt>
                <c:pt idx="2001">
                  <c:v>48.333000000000006</c:v>
                </c:pt>
                <c:pt idx="2002">
                  <c:v>40</c:v>
                </c:pt>
                <c:pt idx="2003">
                  <c:v>63.333000000000006</c:v>
                </c:pt>
                <c:pt idx="2004">
                  <c:v>30</c:v>
                </c:pt>
                <c:pt idx="2005">
                  <c:v>58.333000000000006</c:v>
                </c:pt>
                <c:pt idx="2006">
                  <c:v>71.667000000000002</c:v>
                </c:pt>
                <c:pt idx="2007">
                  <c:v>53.333000000000006</c:v>
                </c:pt>
                <c:pt idx="2008">
                  <c:v>55</c:v>
                </c:pt>
                <c:pt idx="2009">
                  <c:v>43.333000000000006</c:v>
                </c:pt>
                <c:pt idx="2010">
                  <c:v>33.333000000000006</c:v>
                </c:pt>
                <c:pt idx="2011">
                  <c:v>61.667000000000002</c:v>
                </c:pt>
                <c:pt idx="2012">
                  <c:v>60</c:v>
                </c:pt>
                <c:pt idx="2013">
                  <c:v>38.333000000000006</c:v>
                </c:pt>
                <c:pt idx="2014">
                  <c:v>41.667000000000002</c:v>
                </c:pt>
                <c:pt idx="2015">
                  <c:v>75</c:v>
                </c:pt>
                <c:pt idx="2016">
                  <c:v>66.667000000000002</c:v>
                </c:pt>
                <c:pt idx="2017">
                  <c:v>40</c:v>
                </c:pt>
                <c:pt idx="2018">
                  <c:v>48.333000000000006</c:v>
                </c:pt>
                <c:pt idx="2019">
                  <c:v>55</c:v>
                </c:pt>
                <c:pt idx="2020">
                  <c:v>55</c:v>
                </c:pt>
                <c:pt idx="2021">
                  <c:v>46.667000000000002</c:v>
                </c:pt>
                <c:pt idx="2022">
                  <c:v>55</c:v>
                </c:pt>
                <c:pt idx="2023">
                  <c:v>60</c:v>
                </c:pt>
                <c:pt idx="2024">
                  <c:v>38.333000000000006</c:v>
                </c:pt>
                <c:pt idx="2025">
                  <c:v>41.667000000000002</c:v>
                </c:pt>
                <c:pt idx="2026">
                  <c:v>50</c:v>
                </c:pt>
                <c:pt idx="2027">
                  <c:v>53.333000000000006</c:v>
                </c:pt>
                <c:pt idx="2028">
                  <c:v>53.333000000000006</c:v>
                </c:pt>
                <c:pt idx="2029">
                  <c:v>61.667000000000002</c:v>
                </c:pt>
                <c:pt idx="2030">
                  <c:v>48.333000000000006</c:v>
                </c:pt>
                <c:pt idx="2031">
                  <c:v>71.667000000000002</c:v>
                </c:pt>
                <c:pt idx="2032">
                  <c:v>55</c:v>
                </c:pt>
                <c:pt idx="2033">
                  <c:v>61.667000000000002</c:v>
                </c:pt>
                <c:pt idx="2034">
                  <c:v>55</c:v>
                </c:pt>
                <c:pt idx="2035">
                  <c:v>50</c:v>
                </c:pt>
                <c:pt idx="2036">
                  <c:v>56.667000000000002</c:v>
                </c:pt>
                <c:pt idx="2037">
                  <c:v>55</c:v>
                </c:pt>
                <c:pt idx="2038">
                  <c:v>51.667000000000002</c:v>
                </c:pt>
                <c:pt idx="2039">
                  <c:v>60</c:v>
                </c:pt>
                <c:pt idx="2040">
                  <c:v>51.667000000000002</c:v>
                </c:pt>
                <c:pt idx="2041">
                  <c:v>61.667000000000002</c:v>
                </c:pt>
                <c:pt idx="2042">
                  <c:v>45</c:v>
                </c:pt>
                <c:pt idx="2043">
                  <c:v>60</c:v>
                </c:pt>
                <c:pt idx="2044">
                  <c:v>46.667000000000002</c:v>
                </c:pt>
                <c:pt idx="2045">
                  <c:v>60</c:v>
                </c:pt>
                <c:pt idx="2046">
                  <c:v>46.667000000000002</c:v>
                </c:pt>
                <c:pt idx="2047">
                  <c:v>55</c:v>
                </c:pt>
                <c:pt idx="2048">
                  <c:v>46.667000000000002</c:v>
                </c:pt>
                <c:pt idx="2049">
                  <c:v>35</c:v>
                </c:pt>
                <c:pt idx="2050">
                  <c:v>51.667000000000002</c:v>
                </c:pt>
                <c:pt idx="2051">
                  <c:v>50</c:v>
                </c:pt>
                <c:pt idx="2052">
                  <c:v>41.667000000000002</c:v>
                </c:pt>
                <c:pt idx="2053">
                  <c:v>48.333000000000006</c:v>
                </c:pt>
                <c:pt idx="2054">
                  <c:v>48.333000000000006</c:v>
                </c:pt>
                <c:pt idx="2055">
                  <c:v>41.667000000000002</c:v>
                </c:pt>
                <c:pt idx="2056">
                  <c:v>55</c:v>
                </c:pt>
                <c:pt idx="2057">
                  <c:v>43.333000000000006</c:v>
                </c:pt>
                <c:pt idx="2058">
                  <c:v>65</c:v>
                </c:pt>
                <c:pt idx="2059">
                  <c:v>53.333000000000006</c:v>
                </c:pt>
                <c:pt idx="2060">
                  <c:v>45</c:v>
                </c:pt>
                <c:pt idx="2061">
                  <c:v>50</c:v>
                </c:pt>
                <c:pt idx="2062">
                  <c:v>71.667000000000002</c:v>
                </c:pt>
                <c:pt idx="2063">
                  <c:v>50</c:v>
                </c:pt>
                <c:pt idx="2064">
                  <c:v>43.333000000000006</c:v>
                </c:pt>
                <c:pt idx="2065">
                  <c:v>48.333000000000006</c:v>
                </c:pt>
                <c:pt idx="2066">
                  <c:v>56.667000000000002</c:v>
                </c:pt>
                <c:pt idx="2067">
                  <c:v>55</c:v>
                </c:pt>
                <c:pt idx="2068">
                  <c:v>38.333000000000006</c:v>
                </c:pt>
                <c:pt idx="2069">
                  <c:v>40</c:v>
                </c:pt>
                <c:pt idx="2070">
                  <c:v>46.667000000000002</c:v>
                </c:pt>
                <c:pt idx="2071">
                  <c:v>53.333000000000006</c:v>
                </c:pt>
                <c:pt idx="2072">
                  <c:v>55</c:v>
                </c:pt>
                <c:pt idx="2073">
                  <c:v>46.667000000000002</c:v>
                </c:pt>
                <c:pt idx="2074">
                  <c:v>55</c:v>
                </c:pt>
                <c:pt idx="2075">
                  <c:v>53.333000000000006</c:v>
                </c:pt>
                <c:pt idx="2076">
                  <c:v>60</c:v>
                </c:pt>
                <c:pt idx="2077">
                  <c:v>56.667000000000002</c:v>
                </c:pt>
                <c:pt idx="2078">
                  <c:v>55</c:v>
                </c:pt>
                <c:pt idx="2079">
                  <c:v>51.667000000000002</c:v>
                </c:pt>
                <c:pt idx="2080">
                  <c:v>43.333000000000006</c:v>
                </c:pt>
                <c:pt idx="2081">
                  <c:v>48.333000000000006</c:v>
                </c:pt>
                <c:pt idx="2082">
                  <c:v>65</c:v>
                </c:pt>
                <c:pt idx="2083">
                  <c:v>60</c:v>
                </c:pt>
                <c:pt idx="2084">
                  <c:v>65</c:v>
                </c:pt>
                <c:pt idx="2085">
                  <c:v>46.667000000000002</c:v>
                </c:pt>
                <c:pt idx="2086">
                  <c:v>56.667000000000002</c:v>
                </c:pt>
                <c:pt idx="2087">
                  <c:v>51.667000000000002</c:v>
                </c:pt>
                <c:pt idx="2088">
                  <c:v>50</c:v>
                </c:pt>
                <c:pt idx="2089">
                  <c:v>51.667000000000002</c:v>
                </c:pt>
                <c:pt idx="2090">
                  <c:v>61.667000000000002</c:v>
                </c:pt>
                <c:pt idx="2091">
                  <c:v>61.667000000000002</c:v>
                </c:pt>
                <c:pt idx="2092">
                  <c:v>50</c:v>
                </c:pt>
                <c:pt idx="2093">
                  <c:v>46.667000000000002</c:v>
                </c:pt>
                <c:pt idx="2094">
                  <c:v>50</c:v>
                </c:pt>
                <c:pt idx="2095">
                  <c:v>51.667000000000002</c:v>
                </c:pt>
                <c:pt idx="2096">
                  <c:v>53.333000000000006</c:v>
                </c:pt>
                <c:pt idx="2097">
                  <c:v>56.667000000000002</c:v>
                </c:pt>
                <c:pt idx="2098">
                  <c:v>65</c:v>
                </c:pt>
                <c:pt idx="2099">
                  <c:v>55</c:v>
                </c:pt>
                <c:pt idx="2100">
                  <c:v>63.333000000000006</c:v>
                </c:pt>
                <c:pt idx="2101">
                  <c:v>50</c:v>
                </c:pt>
                <c:pt idx="2102">
                  <c:v>56.667000000000002</c:v>
                </c:pt>
                <c:pt idx="2103">
                  <c:v>65</c:v>
                </c:pt>
                <c:pt idx="2104">
                  <c:v>58.333000000000006</c:v>
                </c:pt>
                <c:pt idx="2105">
                  <c:v>56.667000000000002</c:v>
                </c:pt>
                <c:pt idx="2106">
                  <c:v>55</c:v>
                </c:pt>
                <c:pt idx="2107">
                  <c:v>63.333000000000006</c:v>
                </c:pt>
                <c:pt idx="2108">
                  <c:v>50</c:v>
                </c:pt>
                <c:pt idx="2109">
                  <c:v>46.667000000000002</c:v>
                </c:pt>
                <c:pt idx="2110">
                  <c:v>41.667000000000002</c:v>
                </c:pt>
                <c:pt idx="2111">
                  <c:v>63.333000000000006</c:v>
                </c:pt>
                <c:pt idx="2112">
                  <c:v>63.333000000000006</c:v>
                </c:pt>
                <c:pt idx="2113">
                  <c:v>45</c:v>
                </c:pt>
                <c:pt idx="2114">
                  <c:v>55</c:v>
                </c:pt>
                <c:pt idx="2115">
                  <c:v>41.667000000000002</c:v>
                </c:pt>
                <c:pt idx="2116">
                  <c:v>66.667000000000002</c:v>
                </c:pt>
                <c:pt idx="2117">
                  <c:v>66.667000000000002</c:v>
                </c:pt>
                <c:pt idx="2118">
                  <c:v>51.667000000000002</c:v>
                </c:pt>
                <c:pt idx="2119">
                  <c:v>51.667000000000002</c:v>
                </c:pt>
                <c:pt idx="2120">
                  <c:v>58.333000000000006</c:v>
                </c:pt>
                <c:pt idx="2121">
                  <c:v>71.667000000000002</c:v>
                </c:pt>
                <c:pt idx="2122">
                  <c:v>63.333000000000006</c:v>
                </c:pt>
                <c:pt idx="2123">
                  <c:v>46.667000000000002</c:v>
                </c:pt>
                <c:pt idx="2124">
                  <c:v>63.333000000000006</c:v>
                </c:pt>
                <c:pt idx="2125">
                  <c:v>45</c:v>
                </c:pt>
                <c:pt idx="2126">
                  <c:v>51.667000000000002</c:v>
                </c:pt>
                <c:pt idx="2127">
                  <c:v>56.667000000000002</c:v>
                </c:pt>
                <c:pt idx="2128">
                  <c:v>43.333000000000006</c:v>
                </c:pt>
                <c:pt idx="2129">
                  <c:v>50</c:v>
                </c:pt>
                <c:pt idx="2130">
                  <c:v>55</c:v>
                </c:pt>
                <c:pt idx="2131">
                  <c:v>60</c:v>
                </c:pt>
                <c:pt idx="2132">
                  <c:v>41.667000000000002</c:v>
                </c:pt>
                <c:pt idx="2133">
                  <c:v>38.333000000000006</c:v>
                </c:pt>
                <c:pt idx="2134">
                  <c:v>51.667000000000002</c:v>
                </c:pt>
                <c:pt idx="2135">
                  <c:v>46.667000000000002</c:v>
                </c:pt>
                <c:pt idx="2136">
                  <c:v>66.667000000000002</c:v>
                </c:pt>
                <c:pt idx="2137">
                  <c:v>31.667000000000005</c:v>
                </c:pt>
                <c:pt idx="2138">
                  <c:v>56.667000000000002</c:v>
                </c:pt>
                <c:pt idx="2139">
                  <c:v>48.333000000000006</c:v>
                </c:pt>
                <c:pt idx="2140">
                  <c:v>43.333000000000006</c:v>
                </c:pt>
                <c:pt idx="2141">
                  <c:v>46.667000000000002</c:v>
                </c:pt>
                <c:pt idx="2142">
                  <c:v>45</c:v>
                </c:pt>
                <c:pt idx="2143">
                  <c:v>55</c:v>
                </c:pt>
                <c:pt idx="2144">
                  <c:v>43.333000000000006</c:v>
                </c:pt>
                <c:pt idx="2145">
                  <c:v>56.667000000000002</c:v>
                </c:pt>
                <c:pt idx="2146">
                  <c:v>55</c:v>
                </c:pt>
                <c:pt idx="2147">
                  <c:v>38.333000000000006</c:v>
                </c:pt>
                <c:pt idx="2148">
                  <c:v>36.667000000000002</c:v>
                </c:pt>
                <c:pt idx="2149">
                  <c:v>48.333000000000006</c:v>
                </c:pt>
                <c:pt idx="2150">
                  <c:v>50</c:v>
                </c:pt>
                <c:pt idx="2151">
                  <c:v>53.333000000000006</c:v>
                </c:pt>
                <c:pt idx="2152">
                  <c:v>45</c:v>
                </c:pt>
                <c:pt idx="2153">
                  <c:v>38.333000000000006</c:v>
                </c:pt>
                <c:pt idx="2154">
                  <c:v>43.333000000000006</c:v>
                </c:pt>
                <c:pt idx="2155">
                  <c:v>51.667000000000002</c:v>
                </c:pt>
                <c:pt idx="2156">
                  <c:v>55</c:v>
                </c:pt>
                <c:pt idx="2157">
                  <c:v>40</c:v>
                </c:pt>
                <c:pt idx="2158">
                  <c:v>46.667000000000002</c:v>
                </c:pt>
                <c:pt idx="2159">
                  <c:v>35</c:v>
                </c:pt>
                <c:pt idx="2160">
                  <c:v>53.333000000000006</c:v>
                </c:pt>
                <c:pt idx="2161">
                  <c:v>60</c:v>
                </c:pt>
                <c:pt idx="2162">
                  <c:v>40</c:v>
                </c:pt>
                <c:pt idx="2163">
                  <c:v>56.667000000000002</c:v>
                </c:pt>
                <c:pt idx="2164">
                  <c:v>51.667000000000002</c:v>
                </c:pt>
                <c:pt idx="2165">
                  <c:v>51.667000000000002</c:v>
                </c:pt>
                <c:pt idx="2166">
                  <c:v>55</c:v>
                </c:pt>
                <c:pt idx="2167">
                  <c:v>56.667000000000002</c:v>
                </c:pt>
                <c:pt idx="2168">
                  <c:v>41.667000000000002</c:v>
                </c:pt>
                <c:pt idx="2169">
                  <c:v>35</c:v>
                </c:pt>
                <c:pt idx="2170">
                  <c:v>50</c:v>
                </c:pt>
                <c:pt idx="2171">
                  <c:v>53.333000000000006</c:v>
                </c:pt>
                <c:pt idx="2172">
                  <c:v>35</c:v>
                </c:pt>
                <c:pt idx="2173">
                  <c:v>43.333000000000006</c:v>
                </c:pt>
                <c:pt idx="2174">
                  <c:v>46.667000000000002</c:v>
                </c:pt>
                <c:pt idx="2175">
                  <c:v>48.333000000000006</c:v>
                </c:pt>
                <c:pt idx="2176">
                  <c:v>51.667000000000002</c:v>
                </c:pt>
                <c:pt idx="2177">
                  <c:v>45</c:v>
                </c:pt>
                <c:pt idx="2178">
                  <c:v>43.333000000000006</c:v>
                </c:pt>
                <c:pt idx="2179">
                  <c:v>68.332999999999998</c:v>
                </c:pt>
                <c:pt idx="2180">
                  <c:v>38.333000000000006</c:v>
                </c:pt>
                <c:pt idx="2181">
                  <c:v>66.667000000000002</c:v>
                </c:pt>
                <c:pt idx="2182">
                  <c:v>51.667000000000002</c:v>
                </c:pt>
                <c:pt idx="2183">
                  <c:v>36.667000000000002</c:v>
                </c:pt>
                <c:pt idx="2184">
                  <c:v>66.667000000000002</c:v>
                </c:pt>
                <c:pt idx="2185">
                  <c:v>43.333000000000006</c:v>
                </c:pt>
                <c:pt idx="2186">
                  <c:v>58.333000000000006</c:v>
                </c:pt>
                <c:pt idx="2187">
                  <c:v>56.667000000000002</c:v>
                </c:pt>
                <c:pt idx="2188">
                  <c:v>51.667000000000002</c:v>
                </c:pt>
                <c:pt idx="2189">
                  <c:v>45</c:v>
                </c:pt>
                <c:pt idx="2190">
                  <c:v>51.667000000000002</c:v>
                </c:pt>
                <c:pt idx="2191">
                  <c:v>43.333000000000006</c:v>
                </c:pt>
                <c:pt idx="2192">
                  <c:v>60</c:v>
                </c:pt>
                <c:pt idx="2193">
                  <c:v>41.667000000000002</c:v>
                </c:pt>
                <c:pt idx="2194">
                  <c:v>46.667000000000002</c:v>
                </c:pt>
                <c:pt idx="2195">
                  <c:v>51.667000000000002</c:v>
                </c:pt>
                <c:pt idx="2196">
                  <c:v>31.667000000000005</c:v>
                </c:pt>
                <c:pt idx="2197">
                  <c:v>60</c:v>
                </c:pt>
                <c:pt idx="2198">
                  <c:v>60</c:v>
                </c:pt>
                <c:pt idx="2199">
                  <c:v>51.667000000000002</c:v>
                </c:pt>
                <c:pt idx="2200">
                  <c:v>60</c:v>
                </c:pt>
                <c:pt idx="2201">
                  <c:v>50</c:v>
                </c:pt>
                <c:pt idx="2202">
                  <c:v>61.667000000000002</c:v>
                </c:pt>
                <c:pt idx="2203">
                  <c:v>56.667000000000002</c:v>
                </c:pt>
                <c:pt idx="2204">
                  <c:v>40</c:v>
                </c:pt>
                <c:pt idx="2205">
                  <c:v>61.667000000000002</c:v>
                </c:pt>
                <c:pt idx="2206">
                  <c:v>50</c:v>
                </c:pt>
                <c:pt idx="2207">
                  <c:v>48.333000000000006</c:v>
                </c:pt>
                <c:pt idx="2208">
                  <c:v>43.333000000000006</c:v>
                </c:pt>
                <c:pt idx="2209">
                  <c:v>31.667000000000005</c:v>
                </c:pt>
                <c:pt idx="2210">
                  <c:v>68.332999999999998</c:v>
                </c:pt>
                <c:pt idx="2211">
                  <c:v>53.333000000000006</c:v>
                </c:pt>
                <c:pt idx="2212">
                  <c:v>53.333000000000006</c:v>
                </c:pt>
                <c:pt idx="2213">
                  <c:v>35</c:v>
                </c:pt>
                <c:pt idx="2214">
                  <c:v>51.667000000000002</c:v>
                </c:pt>
                <c:pt idx="2215">
                  <c:v>33.333000000000006</c:v>
                </c:pt>
                <c:pt idx="2216">
                  <c:v>45</c:v>
                </c:pt>
                <c:pt idx="2217">
                  <c:v>41.667000000000002</c:v>
                </c:pt>
                <c:pt idx="2218">
                  <c:v>43.333000000000006</c:v>
                </c:pt>
                <c:pt idx="2219">
                  <c:v>43.333000000000006</c:v>
                </c:pt>
                <c:pt idx="2220">
                  <c:v>45</c:v>
                </c:pt>
                <c:pt idx="2221">
                  <c:v>36.667000000000002</c:v>
                </c:pt>
                <c:pt idx="2222">
                  <c:v>33.333000000000006</c:v>
                </c:pt>
                <c:pt idx="2223">
                  <c:v>46.667000000000002</c:v>
                </c:pt>
                <c:pt idx="2224">
                  <c:v>43.333000000000006</c:v>
                </c:pt>
                <c:pt idx="2225">
                  <c:v>51.667000000000002</c:v>
                </c:pt>
                <c:pt idx="2226">
                  <c:v>46.667000000000002</c:v>
                </c:pt>
                <c:pt idx="2227">
                  <c:v>36.667000000000002</c:v>
                </c:pt>
                <c:pt idx="2228">
                  <c:v>56.667000000000002</c:v>
                </c:pt>
                <c:pt idx="2229">
                  <c:v>45</c:v>
                </c:pt>
                <c:pt idx="2230">
                  <c:v>45</c:v>
                </c:pt>
                <c:pt idx="2231">
                  <c:v>43.333000000000006</c:v>
                </c:pt>
                <c:pt idx="2232">
                  <c:v>36.667000000000002</c:v>
                </c:pt>
                <c:pt idx="2233">
                  <c:v>46.667000000000002</c:v>
                </c:pt>
                <c:pt idx="2234">
                  <c:v>40</c:v>
                </c:pt>
                <c:pt idx="2235">
                  <c:v>48.333000000000006</c:v>
                </c:pt>
                <c:pt idx="2236">
                  <c:v>45</c:v>
                </c:pt>
                <c:pt idx="2237">
                  <c:v>58.333000000000006</c:v>
                </c:pt>
                <c:pt idx="2238">
                  <c:v>46.667000000000002</c:v>
                </c:pt>
                <c:pt idx="2239">
                  <c:v>61.667000000000002</c:v>
                </c:pt>
                <c:pt idx="2240">
                  <c:v>35</c:v>
                </c:pt>
                <c:pt idx="2241">
                  <c:v>35</c:v>
                </c:pt>
                <c:pt idx="2242">
                  <c:v>55</c:v>
                </c:pt>
                <c:pt idx="2243">
                  <c:v>36.667000000000002</c:v>
                </c:pt>
                <c:pt idx="2244">
                  <c:v>55</c:v>
                </c:pt>
                <c:pt idx="2245">
                  <c:v>51.667000000000002</c:v>
                </c:pt>
                <c:pt idx="2246">
                  <c:v>46.667000000000002</c:v>
                </c:pt>
                <c:pt idx="2247">
                  <c:v>53.333000000000006</c:v>
                </c:pt>
                <c:pt idx="2248">
                  <c:v>50</c:v>
                </c:pt>
                <c:pt idx="2249">
                  <c:v>51.667000000000002</c:v>
                </c:pt>
                <c:pt idx="2250">
                  <c:v>53.333000000000006</c:v>
                </c:pt>
              </c:numCache>
            </c:numRef>
          </c:yVal>
          <c:smooth val="1"/>
        </c:ser>
        <c:dLbls>
          <c:showLegendKey val="0"/>
          <c:showVal val="0"/>
          <c:showCatName val="0"/>
          <c:showSerName val="0"/>
          <c:showPercent val="0"/>
          <c:showBubbleSize val="0"/>
        </c:dLbls>
        <c:axId val="106545536"/>
        <c:axId val="120337920"/>
      </c:scatterChart>
      <c:valAx>
        <c:axId val="106545536"/>
        <c:scaling>
          <c:orientation val="minMax"/>
          <c:max val="80"/>
          <c:min val="35"/>
        </c:scaling>
        <c:delete val="0"/>
        <c:axPos val="b"/>
        <c:numFmt formatCode="General" sourceLinked="1"/>
        <c:majorTickMark val="out"/>
        <c:minorTickMark val="none"/>
        <c:tickLblPos val="nextTo"/>
        <c:crossAx val="120337920"/>
        <c:crosses val="autoZero"/>
        <c:crossBetween val="midCat"/>
      </c:valAx>
      <c:valAx>
        <c:axId val="120337920"/>
        <c:scaling>
          <c:orientation val="minMax"/>
          <c:max val="500"/>
        </c:scaling>
        <c:delete val="0"/>
        <c:axPos val="l"/>
        <c:numFmt formatCode="General" sourceLinked="1"/>
        <c:majorTickMark val="out"/>
        <c:minorTickMark val="none"/>
        <c:tickLblPos val="nextTo"/>
        <c:crossAx val="106545536"/>
        <c:crosses val="autoZero"/>
        <c:crossBetween val="midCat"/>
      </c:valAx>
    </c:plotArea>
    <c:plotVisOnly val="1"/>
    <c:dispBlanksAs val="gap"/>
    <c:showDLblsOverMax val="0"/>
  </c:chart>
  <c:spPr>
    <a:ln>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0.05777</cdr:x>
      <cdr:y>0.03832</cdr:y>
    </cdr:from>
    <cdr:to>
      <cdr:x>0.10773</cdr:x>
      <cdr:y>0.70592</cdr:y>
    </cdr:to>
    <cdr:sp macro="" textlink="">
      <cdr:nvSpPr>
        <cdr:cNvPr id="2" name="TextBox 1"/>
        <cdr:cNvSpPr txBox="1"/>
      </cdr:nvSpPr>
      <cdr:spPr>
        <a:xfrm xmlns:a="http://schemas.openxmlformats.org/drawingml/2006/main" rot="16200000">
          <a:off x="-250989" y="593728"/>
          <a:ext cx="1274313" cy="23316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itchFamily="18" charset="0"/>
              <a:cs typeface="Times New Roman" pitchFamily="18" charset="0"/>
            </a:rPr>
            <a:t>Absorbance (a.u)</a:t>
          </a:r>
        </a:p>
      </cdr:txBody>
    </cdr:sp>
  </cdr:relSizeAnchor>
  <cdr:relSizeAnchor xmlns:cdr="http://schemas.openxmlformats.org/drawingml/2006/chartDrawing">
    <cdr:from>
      <cdr:x>0.30198</cdr:x>
      <cdr:y>0.83813</cdr:y>
    </cdr:from>
    <cdr:to>
      <cdr:x>0.63531</cdr:x>
      <cdr:y>0.95394</cdr:y>
    </cdr:to>
    <cdr:sp macro="" textlink="">
      <cdr:nvSpPr>
        <cdr:cNvPr id="3" name="TextBox 2"/>
        <cdr:cNvSpPr txBox="1"/>
      </cdr:nvSpPr>
      <cdr:spPr>
        <a:xfrm xmlns:a="http://schemas.openxmlformats.org/drawingml/2006/main">
          <a:off x="1409237" y="1599838"/>
          <a:ext cx="1555523" cy="2210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Wavelength (nm)</a:t>
          </a:r>
        </a:p>
      </cdr:txBody>
    </cdr:sp>
  </cdr:relSizeAnchor>
</c:userShapes>
</file>

<file path=word/drawings/drawing2.xml><?xml version="1.0" encoding="utf-8"?>
<c:userShapes xmlns:c="http://schemas.openxmlformats.org/drawingml/2006/chart">
  <cdr:relSizeAnchor xmlns:cdr="http://schemas.openxmlformats.org/drawingml/2006/chartDrawing">
    <cdr:from>
      <cdr:x>0.07146</cdr:x>
      <cdr:y>0.25445</cdr:y>
    </cdr:from>
    <cdr:to>
      <cdr:x>0.2041</cdr:x>
      <cdr:y>0.75705</cdr:y>
    </cdr:to>
    <cdr:sp macro="" textlink="">
      <cdr:nvSpPr>
        <cdr:cNvPr id="2" name="TextBox 1"/>
        <cdr:cNvSpPr txBox="1"/>
      </cdr:nvSpPr>
      <cdr:spPr>
        <a:xfrm xmlns:a="http://schemas.openxmlformats.org/drawingml/2006/main" rot="16200000">
          <a:off x="169242" y="604401"/>
          <a:ext cx="895858" cy="59414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b="1">
              <a:latin typeface="Times New Roman" pitchFamily="18" charset="0"/>
              <a:cs typeface="Times New Roman" pitchFamily="18" charset="0"/>
            </a:rPr>
            <a:t>Absorbance (a.u)</a:t>
          </a:r>
        </a:p>
      </cdr:txBody>
    </cdr:sp>
  </cdr:relSizeAnchor>
  <cdr:relSizeAnchor xmlns:cdr="http://schemas.openxmlformats.org/drawingml/2006/chartDrawing">
    <cdr:from>
      <cdr:x>0.31324</cdr:x>
      <cdr:y>0.87916</cdr:y>
    </cdr:from>
    <cdr:to>
      <cdr:x>0.59032</cdr:x>
      <cdr:y>1</cdr:y>
    </cdr:to>
    <cdr:sp macro="" textlink="">
      <cdr:nvSpPr>
        <cdr:cNvPr id="3" name="TextBox 2"/>
        <cdr:cNvSpPr txBox="1"/>
      </cdr:nvSpPr>
      <cdr:spPr>
        <a:xfrm xmlns:a="http://schemas.openxmlformats.org/drawingml/2006/main">
          <a:off x="1403093" y="1569517"/>
          <a:ext cx="1241122" cy="21539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Wavelength (nm)</a:t>
          </a:r>
        </a:p>
      </cdr:txBody>
    </cdr:sp>
  </cdr:relSizeAnchor>
</c:userShapes>
</file>

<file path=word/drawings/drawing3.xml><?xml version="1.0" encoding="utf-8"?>
<c:userShapes xmlns:c="http://schemas.openxmlformats.org/drawingml/2006/chart">
  <cdr:relSizeAnchor xmlns:cdr="http://schemas.openxmlformats.org/drawingml/2006/chartDrawing">
    <cdr:from>
      <cdr:x>0.15089</cdr:x>
      <cdr:y>0.15385</cdr:y>
    </cdr:from>
    <cdr:to>
      <cdr:x>0.15089</cdr:x>
      <cdr:y>0.25641</cdr:y>
    </cdr:to>
    <cdr:sp macro="" textlink="">
      <cdr:nvSpPr>
        <cdr:cNvPr id="5" name="Straight Connector 4"/>
        <cdr:cNvSpPr/>
      </cdr:nvSpPr>
      <cdr:spPr>
        <a:xfrm xmlns:a="http://schemas.openxmlformats.org/drawingml/2006/main" flipH="1">
          <a:off x="896819" y="392733"/>
          <a:ext cx="0" cy="26180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0.57751</cdr:x>
      <cdr:y>0.50249</cdr:y>
    </cdr:from>
    <cdr:to>
      <cdr:x>0.57803</cdr:x>
      <cdr:y>0.63333</cdr:y>
    </cdr:to>
    <cdr:sp macro="" textlink="">
      <cdr:nvSpPr>
        <cdr:cNvPr id="7" name="Straight Connector 6"/>
        <cdr:cNvSpPr/>
      </cdr:nvSpPr>
      <cdr:spPr>
        <a:xfrm xmlns:a="http://schemas.openxmlformats.org/drawingml/2006/main">
          <a:off x="3454479" y="861516"/>
          <a:ext cx="3096" cy="224334"/>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100" b="0" i="0" baseline="0">
            <a:solidFill>
              <a:schemeClr val="tx1"/>
            </a:solidFill>
            <a:latin typeface="+mn-lt"/>
            <a:ea typeface="+mn-ea"/>
            <a:cs typeface="+mn-cs"/>
          </a:endParaRPr>
        </a:p>
        <a:p xmlns:a="http://schemas.openxmlformats.org/drawingml/2006/main">
          <a:endParaRPr lang="en-US"/>
        </a:p>
      </cdr:txBody>
    </cdr:sp>
  </cdr:relSizeAnchor>
  <cdr:relSizeAnchor xmlns:cdr="http://schemas.openxmlformats.org/drawingml/2006/chartDrawing">
    <cdr:from>
      <cdr:x>0.22798</cdr:x>
      <cdr:y>0.2014</cdr:y>
    </cdr:from>
    <cdr:to>
      <cdr:x>0.22798</cdr:x>
      <cdr:y>0.30396</cdr:y>
    </cdr:to>
    <cdr:sp macro="" textlink="">
      <cdr:nvSpPr>
        <cdr:cNvPr id="10" name="Straight Connector 9"/>
        <cdr:cNvSpPr/>
      </cdr:nvSpPr>
      <cdr:spPr>
        <a:xfrm xmlns:a="http://schemas.openxmlformats.org/drawingml/2006/main" flipH="1">
          <a:off x="1355011" y="514110"/>
          <a:ext cx="0" cy="26180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100" b="0" i="0" baseline="0">
            <a:solidFill>
              <a:schemeClr val="tx1"/>
            </a:solidFill>
            <a:latin typeface="+mn-lt"/>
            <a:ea typeface="+mn-ea"/>
            <a:cs typeface="+mn-cs"/>
          </a:endParaRPr>
        </a:p>
        <a:p xmlns:a="http://schemas.openxmlformats.org/drawingml/2006/main">
          <a:endParaRPr lang="en-US"/>
        </a:p>
      </cdr:txBody>
    </cdr:sp>
  </cdr:relSizeAnchor>
  <cdr:relSizeAnchor xmlns:cdr="http://schemas.openxmlformats.org/drawingml/2006/chartDrawing">
    <cdr:from>
      <cdr:x>0.8273</cdr:x>
      <cdr:y>0.54482</cdr:y>
    </cdr:from>
    <cdr:to>
      <cdr:x>0.82803</cdr:x>
      <cdr:y>0.68889</cdr:y>
    </cdr:to>
    <cdr:sp macro="" textlink="">
      <cdr:nvSpPr>
        <cdr:cNvPr id="12" name="Straight Connector 11"/>
        <cdr:cNvSpPr/>
      </cdr:nvSpPr>
      <cdr:spPr>
        <a:xfrm xmlns:a="http://schemas.openxmlformats.org/drawingml/2006/main">
          <a:off x="4948660" y="934099"/>
          <a:ext cx="4340" cy="247001"/>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100" b="0" i="0" baseline="0">
            <a:solidFill>
              <a:schemeClr val="tx1"/>
            </a:solidFill>
            <a:latin typeface="+mn-lt"/>
            <a:ea typeface="+mn-ea"/>
            <a:cs typeface="+mn-cs"/>
          </a:endParaRPr>
        </a:p>
        <a:p xmlns:a="http://schemas.openxmlformats.org/drawingml/2006/main">
          <a:endParaRPr lang="en-US"/>
        </a:p>
      </cdr:txBody>
    </cdr:sp>
  </cdr:relSizeAnchor>
  <cdr:relSizeAnchor xmlns:cdr="http://schemas.openxmlformats.org/drawingml/2006/chartDrawing">
    <cdr:from>
      <cdr:x>0.10828</cdr:x>
      <cdr:y>0</cdr:y>
    </cdr:from>
    <cdr:to>
      <cdr:x>0.20443</cdr:x>
      <cdr:y>0.13333</cdr:y>
    </cdr:to>
    <cdr:sp macro="" textlink="">
      <cdr:nvSpPr>
        <cdr:cNvPr id="13" name="TextBox 12"/>
        <cdr:cNvSpPr txBox="1"/>
      </cdr:nvSpPr>
      <cdr:spPr>
        <a:xfrm xmlns:a="http://schemas.openxmlformats.org/drawingml/2006/main">
          <a:off x="647700" y="0"/>
          <a:ext cx="575163" cy="2285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latin typeface="Times New Roman" pitchFamily="18" charset="0"/>
              <a:cs typeface="Times New Roman" pitchFamily="18" charset="0"/>
            </a:rPr>
            <a:t>(111)</a:t>
          </a:r>
        </a:p>
      </cdr:txBody>
    </cdr:sp>
  </cdr:relSizeAnchor>
  <cdr:relSizeAnchor xmlns:cdr="http://schemas.openxmlformats.org/drawingml/2006/chartDrawing">
    <cdr:from>
      <cdr:x>0.18713</cdr:x>
      <cdr:y>0.08043</cdr:y>
    </cdr:from>
    <cdr:to>
      <cdr:x>0.2912</cdr:x>
      <cdr:y>0.21883</cdr:y>
    </cdr:to>
    <cdr:sp macro="" textlink="">
      <cdr:nvSpPr>
        <cdr:cNvPr id="14" name="TextBox 1"/>
        <cdr:cNvSpPr txBox="1"/>
      </cdr:nvSpPr>
      <cdr:spPr>
        <a:xfrm xmlns:a="http://schemas.openxmlformats.org/drawingml/2006/main">
          <a:off x="930776" y="112923"/>
          <a:ext cx="517634" cy="1943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itchFamily="18" charset="0"/>
              <a:cs typeface="Times New Roman" pitchFamily="18" charset="0"/>
            </a:rPr>
            <a:t>(200)</a:t>
          </a:r>
        </a:p>
      </cdr:txBody>
    </cdr:sp>
  </cdr:relSizeAnchor>
  <cdr:relSizeAnchor xmlns:cdr="http://schemas.openxmlformats.org/drawingml/2006/chartDrawing">
    <cdr:from>
      <cdr:x>0.54109</cdr:x>
      <cdr:y>0.37206</cdr:y>
    </cdr:from>
    <cdr:to>
      <cdr:x>0.64711</cdr:x>
      <cdr:y>0.54708</cdr:y>
    </cdr:to>
    <cdr:sp macro="" textlink="">
      <cdr:nvSpPr>
        <cdr:cNvPr id="15" name="TextBox 1"/>
        <cdr:cNvSpPr txBox="1"/>
      </cdr:nvSpPr>
      <cdr:spPr>
        <a:xfrm xmlns:a="http://schemas.openxmlformats.org/drawingml/2006/main">
          <a:off x="2691357" y="522366"/>
          <a:ext cx="527331" cy="24572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itchFamily="18" charset="0"/>
              <a:cs typeface="Times New Roman" pitchFamily="18" charset="0"/>
            </a:rPr>
            <a:t>(220)</a:t>
          </a:r>
        </a:p>
      </cdr:txBody>
    </cdr:sp>
  </cdr:relSizeAnchor>
  <cdr:relSizeAnchor xmlns:cdr="http://schemas.openxmlformats.org/drawingml/2006/chartDrawing">
    <cdr:from>
      <cdr:x>0.78568</cdr:x>
      <cdr:y>0.41517</cdr:y>
    </cdr:from>
    <cdr:to>
      <cdr:x>0.8986</cdr:x>
      <cdr:y>0.58355</cdr:y>
    </cdr:to>
    <cdr:sp macro="" textlink="">
      <cdr:nvSpPr>
        <cdr:cNvPr id="16" name="TextBox 1"/>
        <cdr:cNvSpPr txBox="1"/>
      </cdr:nvSpPr>
      <cdr:spPr>
        <a:xfrm xmlns:a="http://schemas.openxmlformats.org/drawingml/2006/main">
          <a:off x="3907936" y="582891"/>
          <a:ext cx="561651" cy="23641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itchFamily="18" charset="0"/>
              <a:cs typeface="Times New Roman" pitchFamily="18" charset="0"/>
            </a:rPr>
            <a:t>(311)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DB533-F41B-4722-9126-55DB9DB0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7162</Words>
  <Characters>40828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ANALIS</cp:lastModifiedBy>
  <cp:revision>4</cp:revision>
  <cp:lastPrinted>2015-08-20T03:55:00Z</cp:lastPrinted>
  <dcterms:created xsi:type="dcterms:W3CDTF">2015-11-13T05:22:00Z</dcterms:created>
  <dcterms:modified xsi:type="dcterms:W3CDTF">2015-11-17T06:53:00Z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hidayahahyat@gmail.com@www.mendeley.com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